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84e" w14:textId="255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22 желтоқсандағы № 64/295-VI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6 мамырдағы № 5/21-VII шешiмi. Түркістан облысының Әдiлет департаментiнде 2021 жылғы 14 мамырда № 6217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5/43-VIІ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2020 жылғы 22 желтоқсандағы № 64/295-VI "2021-2023 жылдарға арналған аудандық бюджет туралы" (нормативтік құқықтық актілерді мемлекеттік тіркеу тізілімінде № 5990 тіркелген және 2021 жылы 06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2021-2023 жылдарға арналған аудандық бюджеті тиісінше 1, 2 және 3-қосымшаларға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15 178 770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1 572 654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15 817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13 580 747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15 214 693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18 015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30 629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35 923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64/295-VI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