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e48619" w14:textId="ee4861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қызметшілер болып табылатын және ауылдық жерде жұмыс iстейтiн денсаулық сақтау, әлеуметтiк қамсыздандыру, бiлiм беру, мәдениет, спорт, ветеринария, орман шаруашылығы және ерекше қорғалатын табиғи аумақтар саласындағы мамандарға жиырма бес пайызға жоғарылатылған лауазымдық айлықақылар мен тарифтiк мөлшерлемелер белгілеу туралы</w:t>
      </w:r>
    </w:p>
    <w:p>
      <w:pPr>
        <w:spacing w:after="0"/>
        <w:ind w:left="0"/>
        <w:jc w:val="both"/>
      </w:pPr>
      <w:r>
        <w:rPr>
          <w:rFonts w:ascii="Times New Roman"/>
          <w:b w:val="false"/>
          <w:i w:val="false"/>
          <w:color w:val="000000"/>
          <w:sz w:val="28"/>
        </w:rPr>
        <w:t>Батыс Қазақстан облыстық мәслихатының 2022 жылғы 8 сәуірдегі № 11-4 шешімі. Қазақстан Республикасының Әділет министрлігінде 2022 жылғы 12 сәуірде № 27534 болып тіркелді</w:t>
      </w:r>
    </w:p>
    <w:p>
      <w:pPr>
        <w:spacing w:after="0"/>
        <w:ind w:left="0"/>
        <w:jc w:val="both"/>
      </w:pPr>
      <w:bookmarkStart w:name="z3" w:id="0"/>
      <w:r>
        <w:rPr>
          <w:rFonts w:ascii="Times New Roman"/>
          <w:b w:val="false"/>
          <w:i w:val="false"/>
          <w:color w:val="000000"/>
          <w:sz w:val="28"/>
        </w:rPr>
        <w:t xml:space="preserve">
      Қазақстан Республикасы Еңбек Кодексінің 139-бабының </w:t>
      </w:r>
      <w:r>
        <w:rPr>
          <w:rFonts w:ascii="Times New Roman"/>
          <w:b w:val="false"/>
          <w:i w:val="false"/>
          <w:color w:val="000000"/>
          <w:sz w:val="28"/>
        </w:rPr>
        <w:t>9-тармағына</w:t>
      </w:r>
      <w:r>
        <w:rPr>
          <w:rFonts w:ascii="Times New Roman"/>
          <w:b w:val="false"/>
          <w:i w:val="false"/>
          <w:color w:val="000000"/>
          <w:sz w:val="28"/>
        </w:rPr>
        <w:t xml:space="preserve">, Қазақстан Республикасы "Агроөнеркәсіптік кешенді және ауылдық аумақтарды дамытуды мемлекеттік реттеу туралы" Заңының 18-бабының </w:t>
      </w:r>
      <w:r>
        <w:rPr>
          <w:rFonts w:ascii="Times New Roman"/>
          <w:b w:val="false"/>
          <w:i w:val="false"/>
          <w:color w:val="000000"/>
          <w:sz w:val="28"/>
        </w:rPr>
        <w:t>4-тармағына</w:t>
      </w:r>
      <w:r>
        <w:rPr>
          <w:rFonts w:ascii="Times New Roman"/>
          <w:b w:val="false"/>
          <w:i w:val="false"/>
          <w:color w:val="000000"/>
          <w:sz w:val="28"/>
        </w:rPr>
        <w:t xml:space="preserve"> сәйкес, Батыс Қазақстан облыстық мәслихаты ШЕШТІ:</w:t>
      </w:r>
    </w:p>
    <w:bookmarkEnd w:id="0"/>
    <w:bookmarkStart w:name="z4" w:id="1"/>
    <w:p>
      <w:pPr>
        <w:spacing w:after="0"/>
        <w:ind w:left="0"/>
        <w:jc w:val="both"/>
      </w:pPr>
      <w:r>
        <w:rPr>
          <w:rFonts w:ascii="Times New Roman"/>
          <w:b w:val="false"/>
          <w:i w:val="false"/>
          <w:color w:val="000000"/>
          <w:sz w:val="28"/>
        </w:rPr>
        <w:t>
      1. Азаматтық қызметшілер болып табылатын және ауылдық жерде жұмыс iстейтiн денсаулық сақтау, әлеуметтiк қамсыздандыру, бiлiм беру, мәдениет, спорт, ветеринария, орман шаруашылығы және ерекше қорғалатын табиғи аумақтар саласындағы мамандарға, қызметтiң осы түрлерiмен қалалық жағдайда айналысатын азаматтық қызметшiлердiң айлықақыларымен және мөлшерлемелерімен салыстырғанда жиырма бес пайызға жоғарылатылған лауазымдық айлықақылар мен тарифтiк мөлшерлемелер белгіленсін.</w:t>
      </w:r>
    </w:p>
    <w:bookmarkEnd w:id="1"/>
    <w:bookmarkStart w:name="z5" w:id="2"/>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өткеннен соң қолданысқа енгізіледі және 2022 жылдың 1 қаңтарынан бастап туындаған қатынастарға қолданылады.</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Конысбаева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