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17b7" w14:textId="6551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5 қаңтардағы № 13/79-VІІІ шешiмi. Түркістан облысының Әдiлет департаментiнде 2024 жылғы 9 қаңтарда № 6447-13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Арыс қалалық мәслихатының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№13/79-VІІІ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қалалық мәслихатының күші жойылды деп танылған кейбір шешімдерінің тізбесі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2017 жылғы 21 қыркүйектегі №15/107-VI "Арыс қаласы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№4232 болып тіркелген);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қалалық мәслихатының 2019 жылғы 20 наурыздағы №34/240-VI "Арыс қалалық мәслихатының 2017 жылғы 21 қыркүйектегі №15/107-VI "Арыс қаласы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(Нормативтік құқықтық актілерді мемлекеттік тіркеу тізілімінде №4969 болып тіркелген);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Арыс қалалық мәслихатының 2019 жылғы 29 қарашадағы №42/295-VI "Арыс қалалық мәслихатының 2017 жылғы 21 қыркүйектегі №15/107-VI "Арыс қаласы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№5279 болып тіркелген).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