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9530" w14:textId="6149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министрлiгі Бас салық инспекциясының 1996 жылғы 22 қаңтардағы N 22 бұйрығы. Қазақстан Республикасының Әділет министрлігінде 1996 жылғы 29 қаңтарда тіркелді. Тіркеу N 12. Күші жойылды - 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-------------------Бұйрықтан үзінді----------------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Мемлекеттік кіріс 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2002 жылғы 9 сәуірдегі N 416 бұйрығы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төленетiн басқа да мiндеттi төлемдер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 (Салық Кодексiн) қолданысқа енгiзу туралы" Қазақстан Республикасының 2001 жылғы 12 шiлдедегi Заңына сәйкес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Күшiн жоғалтқан жекелеген бұйрықтарының тiзбесi: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"Мүлiк салығын есептеу мен төлеу тәртiбi туралы" N 38 Нұсқаулыққа өзгерiстер мен толықтыруларды енгiзу туралы" Қазақстан Республикасының Қаржы министрлiгi Бас салық инспекциясының 1996 жылғы 22 қаңтардағы N 22 бұйрығы. 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21.12.1995 ж. N 2703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U952703_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"Мүлiкке салынатын салықты есептеу мен төлеу тәртiбi туралы" N 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Нұсқаулыққа енгiзiлген өзгертулер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"Мүлiкке салынатын салықты есептеу мен төлеу тәртiбi туралы" N 38 Нұсқаулыққа мынадай өзгертулер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 және 20-тармақтар мынадай мазмұндағы сөйлеммен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"Салық салық салу объектiсiнiң орналасқан жерi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төленедi".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18-тармақ мынадай мазмұндағы 4)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"4) Ұйымдар жедел басшылық құқығында олардың қолында бар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пайдаланудағы мемлекеттiк автомобиль жолдары мен олардағы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ғимараттары бойынша";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19-тармақта "ең төменгi айлық жалақының" деген сөздер "айлық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есептеу көрсеткiштерiнiң"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министрлiгi Бас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инспекциясы бастығының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орынбасары, салық қызметiнiң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 дәрежелi Мемлекеттiк кеңесшiсi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