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093" w14:textId="3e3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17 июня 2014 года № 159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марта 2016 года "О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процедур",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от 17 июня 2014 года № 159 (зарегистрированное в Реестре государственной регистрации нормативных правовых актов за номером 3406, опубликованное в газетах "Дидар" от 5 августа 2014 года № 89 (17026), "Рудный Алтай" от 6 августа 2014 года № 89 (19536).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его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