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2a13e" w14:textId="d12a1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Комитета труда, социальной защиты и миграции Министерства труда и социальной защиты населения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3 марта 2017 года № 18. Утратил силу приказом Министра труда и социальной защиты населения Республики Казахстан от 16 июня 2022 года № 205.</w:t>
      </w:r>
    </w:p>
    <w:p>
      <w:pPr>
        <w:spacing w:after="0"/>
        <w:ind w:left="0"/>
        <w:jc w:val="both"/>
      </w:pPr>
      <w:r>
        <w:rPr>
          <w:rFonts w:ascii="Times New Roman"/>
          <w:b w:val="false"/>
          <w:i w:val="false"/>
          <w:color w:val="ff0000"/>
          <w:sz w:val="28"/>
        </w:rPr>
        <w:t xml:space="preserve">
      Сноска. Утратил силу приказом Министра труда и социальной защиты населения РК от 16.06.2022 </w:t>
      </w:r>
      <w:r>
        <w:rPr>
          <w:rFonts w:ascii="Times New Roman"/>
          <w:b w:val="false"/>
          <w:i w:val="false"/>
          <w:color w:val="ff0000"/>
          <w:sz w:val="28"/>
        </w:rPr>
        <w:t>№ 205</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25 января 2017 года № 412 "О дальнейшем совершенствовании системы государственного управления Республики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февраля 2017 года № 81 "О некоторых вопросах Министерства труда и социальной защиты населения Республики Казахстан", ПРИКАЗЫВАЮ:</w:t>
      </w:r>
    </w:p>
    <w:bookmarkEnd w:id="0"/>
    <w:bookmarkStart w:name="z5" w:id="1"/>
    <w:p>
      <w:pPr>
        <w:spacing w:after="0"/>
        <w:ind w:left="0"/>
        <w:jc w:val="both"/>
      </w:pPr>
      <w:r>
        <w:rPr>
          <w:rFonts w:ascii="Times New Roman"/>
          <w:b w:val="false"/>
          <w:i w:val="false"/>
          <w:color w:val="000000"/>
          <w:sz w:val="28"/>
        </w:rPr>
        <w:t>
      1. Утвердить положения:</w:t>
      </w:r>
    </w:p>
    <w:bookmarkEnd w:id="1"/>
    <w:bookmarkStart w:name="z6" w:id="2"/>
    <w:p>
      <w:pPr>
        <w:spacing w:after="0"/>
        <w:ind w:left="0"/>
        <w:jc w:val="both"/>
      </w:pPr>
      <w:r>
        <w:rPr>
          <w:rFonts w:ascii="Times New Roman"/>
          <w:b w:val="false"/>
          <w:i w:val="false"/>
          <w:color w:val="000000"/>
          <w:sz w:val="28"/>
        </w:rPr>
        <w:t xml:space="preserve">
      1) государственного учреждения "Комитет труда, социальной защиты и миграции Министерства труда и социальной защиты населения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государственного учреждения "Департамент Комитета труда, социальной защиты и миграции Министерства труда и социальной защиты населения Республики Казахстан по Акмолинской области"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государственного учреждения Департамент Комитета труда, социальной защиты и миграции Министерства труда и социальной защиты населения Республики Казахстан по Актюбинской области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4) государственного учреждения "Департамент Комитета труда, социальной защиты и миграции Министерства труда и социальной защиты населения Республики Казахстан по Алматинской области"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xml:space="preserve">
      5) государственного учреждения "Департамент Комитета труда, социальной защиты и миграции Министерства труда и социальной защиты населения Республики Казахстан по Атырауской области"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1" w:id="7"/>
    <w:p>
      <w:pPr>
        <w:spacing w:after="0"/>
        <w:ind w:left="0"/>
        <w:jc w:val="both"/>
      </w:pPr>
      <w:r>
        <w:rPr>
          <w:rFonts w:ascii="Times New Roman"/>
          <w:b w:val="false"/>
          <w:i w:val="false"/>
          <w:color w:val="000000"/>
          <w:sz w:val="28"/>
        </w:rPr>
        <w:t xml:space="preserve">
      6) государственного учреждения "Департамент Комитета труда, социальной защиты и миграции Министерства труда и социальной защиты населения Республики Казахстан по Восточно-Казахстанской области"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12" w:id="8"/>
    <w:p>
      <w:pPr>
        <w:spacing w:after="0"/>
        <w:ind w:left="0"/>
        <w:jc w:val="both"/>
      </w:pPr>
      <w:r>
        <w:rPr>
          <w:rFonts w:ascii="Times New Roman"/>
          <w:b w:val="false"/>
          <w:i w:val="false"/>
          <w:color w:val="000000"/>
          <w:sz w:val="28"/>
        </w:rPr>
        <w:t xml:space="preserve">
      7) государственного учреждения "Департамент Комитета труда, социальной защиты и миграции Министерства труда и социальной защиты населения Республики Казахстан по Жамбылской области"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bookmarkStart w:name="z13" w:id="9"/>
    <w:p>
      <w:pPr>
        <w:spacing w:after="0"/>
        <w:ind w:left="0"/>
        <w:jc w:val="both"/>
      </w:pPr>
      <w:r>
        <w:rPr>
          <w:rFonts w:ascii="Times New Roman"/>
          <w:b w:val="false"/>
          <w:i w:val="false"/>
          <w:color w:val="000000"/>
          <w:sz w:val="28"/>
        </w:rPr>
        <w:t xml:space="preserve">
      8) государственного учреждения "Департамент Комитета труда, социальной защиты и миграции Министерства труда и социальной защиты населения Республики Казахстан по Западно-Казахстанской области"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9"/>
    <w:bookmarkStart w:name="z14" w:id="10"/>
    <w:p>
      <w:pPr>
        <w:spacing w:after="0"/>
        <w:ind w:left="0"/>
        <w:jc w:val="both"/>
      </w:pPr>
      <w:r>
        <w:rPr>
          <w:rFonts w:ascii="Times New Roman"/>
          <w:b w:val="false"/>
          <w:i w:val="false"/>
          <w:color w:val="000000"/>
          <w:sz w:val="28"/>
        </w:rPr>
        <w:t xml:space="preserve">
      9) государственного учреждения "Департамент Комитета труда, социальной защиты и миграции Министерства труда и социальной защиты населения Республики Казахстан по Карагандинской области"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0"/>
    <w:bookmarkStart w:name="z15" w:id="11"/>
    <w:p>
      <w:pPr>
        <w:spacing w:after="0"/>
        <w:ind w:left="0"/>
        <w:jc w:val="both"/>
      </w:pPr>
      <w:r>
        <w:rPr>
          <w:rFonts w:ascii="Times New Roman"/>
          <w:b w:val="false"/>
          <w:i w:val="false"/>
          <w:color w:val="000000"/>
          <w:sz w:val="28"/>
        </w:rPr>
        <w:t xml:space="preserve">
      10) государственного учреждения "Департамент Комитета труда, социальной защиты и миграции Министерства труда и социальной защиты населения Республики Казахстан по Костанайской области"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1"/>
    <w:bookmarkStart w:name="z16" w:id="12"/>
    <w:p>
      <w:pPr>
        <w:spacing w:after="0"/>
        <w:ind w:left="0"/>
        <w:jc w:val="both"/>
      </w:pPr>
      <w:r>
        <w:rPr>
          <w:rFonts w:ascii="Times New Roman"/>
          <w:b w:val="false"/>
          <w:i w:val="false"/>
          <w:color w:val="000000"/>
          <w:sz w:val="28"/>
        </w:rPr>
        <w:t xml:space="preserve">
      11) государственного учреждения "Департамент Комитета труда, социальной защиты и миграции Министерства труда и социальной защиты населения Республики Казахстан по Кызылординской области"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bookmarkEnd w:id="12"/>
    <w:bookmarkStart w:name="z17" w:id="13"/>
    <w:p>
      <w:pPr>
        <w:spacing w:after="0"/>
        <w:ind w:left="0"/>
        <w:jc w:val="both"/>
      </w:pPr>
      <w:r>
        <w:rPr>
          <w:rFonts w:ascii="Times New Roman"/>
          <w:b w:val="false"/>
          <w:i w:val="false"/>
          <w:color w:val="000000"/>
          <w:sz w:val="28"/>
        </w:rPr>
        <w:t xml:space="preserve">
      12) государственного учреждения "Департамент Комитета труда, социальной защиты и миграции Министерства труда и социальной защиты населения Республики Казахстан по Мангистауской области"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p>
    <w:bookmarkEnd w:id="13"/>
    <w:bookmarkStart w:name="z18" w:id="14"/>
    <w:p>
      <w:pPr>
        <w:spacing w:after="0"/>
        <w:ind w:left="0"/>
        <w:jc w:val="both"/>
      </w:pPr>
      <w:r>
        <w:rPr>
          <w:rFonts w:ascii="Times New Roman"/>
          <w:b w:val="false"/>
          <w:i w:val="false"/>
          <w:color w:val="000000"/>
          <w:sz w:val="28"/>
        </w:rPr>
        <w:t xml:space="preserve">
      13) государственного учреждения "Департамент Комитета труда, социальной защиты и миграции Министерства труда и социальной защиты населения Республики Казахстан по Павлодарской области"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w:t>
      </w:r>
    </w:p>
    <w:bookmarkEnd w:id="14"/>
    <w:bookmarkStart w:name="z19" w:id="15"/>
    <w:p>
      <w:pPr>
        <w:spacing w:after="0"/>
        <w:ind w:left="0"/>
        <w:jc w:val="both"/>
      </w:pPr>
      <w:r>
        <w:rPr>
          <w:rFonts w:ascii="Times New Roman"/>
          <w:b w:val="false"/>
          <w:i w:val="false"/>
          <w:color w:val="000000"/>
          <w:sz w:val="28"/>
        </w:rPr>
        <w:t xml:space="preserve">
      14) государственного учреждения "Департамент Комитета труда, социальной защиты и миграции Министерства труда и социальной защиты населения Республики Казахстан по Северо-Казахстанской области"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p>
    <w:bookmarkEnd w:id="15"/>
    <w:bookmarkStart w:name="z20" w:id="16"/>
    <w:p>
      <w:pPr>
        <w:spacing w:after="0"/>
        <w:ind w:left="0"/>
        <w:jc w:val="both"/>
      </w:pPr>
      <w:r>
        <w:rPr>
          <w:rFonts w:ascii="Times New Roman"/>
          <w:b w:val="false"/>
          <w:i w:val="false"/>
          <w:color w:val="000000"/>
          <w:sz w:val="28"/>
        </w:rPr>
        <w:t>
      15) государственного учреждения "Департамент Комитета труда, социальной защиты и миграции Министерства труда и социальной защиты населения Республики Казахстан по Туркестанской области" согласно приложению 15 к настоящему приказу;</w:t>
      </w:r>
    </w:p>
    <w:bookmarkEnd w:id="16"/>
    <w:bookmarkStart w:name="z21" w:id="17"/>
    <w:p>
      <w:pPr>
        <w:spacing w:after="0"/>
        <w:ind w:left="0"/>
        <w:jc w:val="both"/>
      </w:pPr>
      <w:r>
        <w:rPr>
          <w:rFonts w:ascii="Times New Roman"/>
          <w:b w:val="false"/>
          <w:i w:val="false"/>
          <w:color w:val="000000"/>
          <w:sz w:val="28"/>
        </w:rPr>
        <w:t xml:space="preserve">
      16) государственного учреждения "Департамент Комитета труда, социальной защиты и миграции Министерства труда и социальной защиты населения Республики Казахстан по городу Нур-Султан"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приказу;</w:t>
      </w:r>
    </w:p>
    <w:bookmarkEnd w:id="17"/>
    <w:bookmarkStart w:name="z22" w:id="18"/>
    <w:p>
      <w:pPr>
        <w:spacing w:after="0"/>
        <w:ind w:left="0"/>
        <w:jc w:val="both"/>
      </w:pPr>
      <w:r>
        <w:rPr>
          <w:rFonts w:ascii="Times New Roman"/>
          <w:b w:val="false"/>
          <w:i w:val="false"/>
          <w:color w:val="000000"/>
          <w:sz w:val="28"/>
        </w:rPr>
        <w:t xml:space="preserve">
      17) государственного учреждения "Департамент Комитета труда, социальной защиты и миграции Министерства труда и социальной защиты населения Республики Казахстан по городу Алматы"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приказу;</w:t>
      </w:r>
    </w:p>
    <w:bookmarkEnd w:id="18"/>
    <w:p>
      <w:pPr>
        <w:spacing w:after="0"/>
        <w:ind w:left="0"/>
        <w:jc w:val="both"/>
      </w:pPr>
      <w:r>
        <w:rPr>
          <w:rFonts w:ascii="Times New Roman"/>
          <w:b w:val="false"/>
          <w:i w:val="false"/>
          <w:color w:val="000000"/>
          <w:sz w:val="28"/>
        </w:rPr>
        <w:t>
      18) государственного учреждения "Департамент Комитета труда, социальной защиты и миграции Министерства труда и социальной защиты населения Республики Казахстан по городу Шымкент" согласно приложению 18 к настоящему приказу.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приказами и.о. Министра труда и социальной защиты населения РК от 12.07.2018 </w:t>
      </w:r>
      <w:r>
        <w:rPr>
          <w:rFonts w:ascii="Times New Roman"/>
          <w:b w:val="false"/>
          <w:i w:val="false"/>
          <w:color w:val="000000"/>
          <w:sz w:val="28"/>
        </w:rPr>
        <w:t>№ 292</w:t>
      </w:r>
      <w:r>
        <w:rPr>
          <w:rFonts w:ascii="Times New Roman"/>
          <w:b w:val="false"/>
          <w:i w:val="false"/>
          <w:color w:val="ff0000"/>
          <w:sz w:val="28"/>
        </w:rPr>
        <w:t xml:space="preserve">; от 06.08.2020 </w:t>
      </w:r>
      <w:r>
        <w:rPr>
          <w:rFonts w:ascii="Times New Roman"/>
          <w:b w:val="false"/>
          <w:i w:val="false"/>
          <w:color w:val="000000"/>
          <w:sz w:val="28"/>
        </w:rPr>
        <w:t>№ 300</w:t>
      </w:r>
      <w:r>
        <w:rPr>
          <w:rFonts w:ascii="Times New Roman"/>
          <w:b w:val="false"/>
          <w:i w:val="false"/>
          <w:color w:val="ff0000"/>
          <w:sz w:val="28"/>
        </w:rPr>
        <w:t>.</w:t>
      </w:r>
      <w:r>
        <w:br/>
      </w:r>
      <w:r>
        <w:rPr>
          <w:rFonts w:ascii="Times New Roman"/>
          <w:b w:val="false"/>
          <w:i w:val="false"/>
          <w:color w:val="000000"/>
          <w:sz w:val="28"/>
        </w:rPr>
        <w:t>
</w:t>
      </w:r>
    </w:p>
    <w:bookmarkStart w:name="z23" w:id="19"/>
    <w:p>
      <w:pPr>
        <w:spacing w:after="0"/>
        <w:ind w:left="0"/>
        <w:jc w:val="both"/>
      </w:pPr>
      <w:r>
        <w:rPr>
          <w:rFonts w:ascii="Times New Roman"/>
          <w:b w:val="false"/>
          <w:i w:val="false"/>
          <w:color w:val="000000"/>
          <w:sz w:val="28"/>
        </w:rPr>
        <w:t>
      2. Комитету труда, социальной защиты и миграции Министерства труда и социальной защиты населения Республики Казахстан (далее – Комитет) в установленном законодательством порядке обеспечить:</w:t>
      </w:r>
    </w:p>
    <w:bookmarkEnd w:id="19"/>
    <w:bookmarkStart w:name="z24" w:id="20"/>
    <w:p>
      <w:pPr>
        <w:spacing w:after="0"/>
        <w:ind w:left="0"/>
        <w:jc w:val="both"/>
      </w:pPr>
      <w:r>
        <w:rPr>
          <w:rFonts w:ascii="Times New Roman"/>
          <w:b w:val="false"/>
          <w:i w:val="false"/>
          <w:color w:val="000000"/>
          <w:sz w:val="28"/>
        </w:rPr>
        <w:t xml:space="preserve">
      1)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"Республиканский центр правовой информации" для включения в Эталонный контрольный банк нормативных правовых актов Республики Казахстан; </w:t>
      </w:r>
    </w:p>
    <w:bookmarkEnd w:id="20"/>
    <w:bookmarkStart w:name="z25" w:id="21"/>
    <w:p>
      <w:pPr>
        <w:spacing w:after="0"/>
        <w:ind w:left="0"/>
        <w:jc w:val="both"/>
      </w:pPr>
      <w:r>
        <w:rPr>
          <w:rFonts w:ascii="Times New Roman"/>
          <w:b w:val="false"/>
          <w:i w:val="false"/>
          <w:color w:val="000000"/>
          <w:sz w:val="28"/>
        </w:rPr>
        <w:t>
      2) размещение настоящего приказа на интернет-ресурсе Министерства труда и социальной защиты населения Республики Казахстан.</w:t>
      </w:r>
    </w:p>
    <w:bookmarkEnd w:id="21"/>
    <w:bookmarkStart w:name="z26" w:id="22"/>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17 октября 2014 года № 145 "О некоторых вопросах Комитета труда, социальной защиты и миграции Министерства здравоохранения и социального развития Республики Казахстан" (зарегистрирован в Реестре государственной регистрации нормативных правовых актов Министерства юстиции Республики Казахстан от 27 октября 2014 года за № 9835).</w:t>
      </w:r>
    </w:p>
    <w:bookmarkEnd w:id="22"/>
    <w:bookmarkStart w:name="z27" w:id="23"/>
    <w:p>
      <w:pPr>
        <w:spacing w:after="0"/>
        <w:ind w:left="0"/>
        <w:jc w:val="both"/>
      </w:pPr>
      <w:r>
        <w:rPr>
          <w:rFonts w:ascii="Times New Roman"/>
          <w:b w:val="false"/>
          <w:i w:val="false"/>
          <w:color w:val="000000"/>
          <w:sz w:val="28"/>
        </w:rPr>
        <w:t>
      4. Настоящий приказ вступает в силу со дня его подписания.</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труда и социальной</w:t>
            </w:r>
          </w:p>
          <w:p>
            <w:pPr>
              <w:spacing w:after="20"/>
              <w:ind w:left="20"/>
              <w:jc w:val="both"/>
            </w:pPr>
          </w:p>
          <w:p>
            <w:pPr>
              <w:spacing w:after="20"/>
              <w:ind w:left="20"/>
              <w:jc w:val="both"/>
            </w:pPr>
            <w:r>
              <w:rPr>
                <w:rFonts w:ascii="Times New Roman"/>
                <w:b w:val="false"/>
                <w:i/>
                <w:color w:val="000000"/>
                <w:sz w:val="20"/>
              </w:rPr>
              <w:t>защиты населения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марта 2017 года № 18</w:t>
            </w:r>
          </w:p>
        </w:tc>
      </w:tr>
    </w:tbl>
    <w:bookmarkStart w:name="z30" w:id="24"/>
    <w:p>
      <w:pPr>
        <w:spacing w:after="0"/>
        <w:ind w:left="0"/>
        <w:jc w:val="left"/>
      </w:pPr>
      <w:r>
        <w:rPr>
          <w:rFonts w:ascii="Times New Roman"/>
          <w:b/>
          <w:i w:val="false"/>
          <w:color w:val="000000"/>
        </w:rPr>
        <w:t xml:space="preserve"> Положение государственного учреждения "Комитет труда, социальной защиты и миграции Министерства труда и социальной защиты населения Республики Казахстан"</w:t>
      </w:r>
    </w:p>
    <w:bookmarkEnd w:id="24"/>
    <w:bookmarkStart w:name="z31" w:id="25"/>
    <w:p>
      <w:pPr>
        <w:spacing w:after="0"/>
        <w:ind w:left="0"/>
        <w:jc w:val="left"/>
      </w:pPr>
      <w:r>
        <w:rPr>
          <w:rFonts w:ascii="Times New Roman"/>
          <w:b/>
          <w:i w:val="false"/>
          <w:color w:val="000000"/>
        </w:rPr>
        <w:t xml:space="preserve"> Глава 1. Общие положения</w:t>
      </w:r>
    </w:p>
    <w:bookmarkEnd w:id="25"/>
    <w:bookmarkStart w:name="z32" w:id="26"/>
    <w:p>
      <w:pPr>
        <w:spacing w:after="0"/>
        <w:ind w:left="0"/>
        <w:jc w:val="both"/>
      </w:pPr>
      <w:r>
        <w:rPr>
          <w:rFonts w:ascii="Times New Roman"/>
          <w:b w:val="false"/>
          <w:i w:val="false"/>
          <w:color w:val="000000"/>
          <w:sz w:val="28"/>
        </w:rPr>
        <w:t>
      1. Государственное учреждение "Комитет труда, социальной защиты и миграции Министерства труда и социальной защиты населения Республики Казахстан" (далее – Комитет) является ведомством Министерства труда и социальной защиты населения Республики Казахстан (далее – Министерство), осуществляющим реализационные и контрольные функции в области труда, в том числе безопасности и охраны труда, занятости, миграции и социальной защиты населения в пределах компетенции.</w:t>
      </w:r>
    </w:p>
    <w:bookmarkEnd w:id="26"/>
    <w:bookmarkStart w:name="z33" w:id="27"/>
    <w:p>
      <w:pPr>
        <w:spacing w:after="0"/>
        <w:ind w:left="0"/>
        <w:jc w:val="both"/>
      </w:pPr>
      <w:r>
        <w:rPr>
          <w:rFonts w:ascii="Times New Roman"/>
          <w:b w:val="false"/>
          <w:i w:val="false"/>
          <w:color w:val="000000"/>
          <w:sz w:val="28"/>
        </w:rPr>
        <w:t xml:space="preserve">
      2. Комитет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Республики Казахстан, а также настоящим Положением. </w:t>
      </w:r>
    </w:p>
    <w:bookmarkEnd w:id="27"/>
    <w:bookmarkStart w:name="z34" w:id="28"/>
    <w:p>
      <w:pPr>
        <w:spacing w:after="0"/>
        <w:ind w:left="0"/>
        <w:jc w:val="both"/>
      </w:pPr>
      <w:r>
        <w:rPr>
          <w:rFonts w:ascii="Times New Roman"/>
          <w:b w:val="false"/>
          <w:i w:val="false"/>
          <w:color w:val="000000"/>
          <w:sz w:val="28"/>
        </w:rPr>
        <w:t>
      3. Комитет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Республики Казахстан счета в органах казначейства.</w:t>
      </w:r>
    </w:p>
    <w:bookmarkEnd w:id="28"/>
    <w:bookmarkStart w:name="z35" w:id="29"/>
    <w:p>
      <w:pPr>
        <w:spacing w:after="0"/>
        <w:ind w:left="0"/>
        <w:jc w:val="both"/>
      </w:pPr>
      <w:r>
        <w:rPr>
          <w:rFonts w:ascii="Times New Roman"/>
          <w:b w:val="false"/>
          <w:i w:val="false"/>
          <w:color w:val="000000"/>
          <w:sz w:val="28"/>
        </w:rPr>
        <w:t>
      4. Комитет вступает в гражданско-правовые отношения от собственного имени. Комитет имеет право выступать стороной гражданско-правовых отношений от имени государства, если он уполномочен на это в соответствии с законодательством.</w:t>
      </w:r>
    </w:p>
    <w:bookmarkEnd w:id="29"/>
    <w:bookmarkStart w:name="z36" w:id="30"/>
    <w:p>
      <w:pPr>
        <w:spacing w:after="0"/>
        <w:ind w:left="0"/>
        <w:jc w:val="both"/>
      </w:pPr>
      <w:r>
        <w:rPr>
          <w:rFonts w:ascii="Times New Roman"/>
          <w:b w:val="false"/>
          <w:i w:val="false"/>
          <w:color w:val="000000"/>
          <w:sz w:val="28"/>
        </w:rPr>
        <w:t>
      5. Комитет по вопросам своей компетенции в установленном законодательством порядке принимает решения, оформляемые приказами председателя Комитета.</w:t>
      </w:r>
    </w:p>
    <w:bookmarkEnd w:id="30"/>
    <w:bookmarkStart w:name="z37" w:id="31"/>
    <w:p>
      <w:pPr>
        <w:spacing w:after="0"/>
        <w:ind w:left="0"/>
        <w:jc w:val="both"/>
      </w:pPr>
      <w:r>
        <w:rPr>
          <w:rFonts w:ascii="Times New Roman"/>
          <w:b w:val="false"/>
          <w:i w:val="false"/>
          <w:color w:val="000000"/>
          <w:sz w:val="28"/>
        </w:rPr>
        <w:t>
      6. Структура и лимит штатной численности Комитета утверждаются в соответствии с действующим законодательством Республики Казахстан.</w:t>
      </w:r>
    </w:p>
    <w:bookmarkEnd w:id="31"/>
    <w:bookmarkStart w:name="z38" w:id="32"/>
    <w:p>
      <w:pPr>
        <w:spacing w:after="0"/>
        <w:ind w:left="0"/>
        <w:jc w:val="both"/>
      </w:pPr>
      <w:r>
        <w:rPr>
          <w:rFonts w:ascii="Times New Roman"/>
          <w:b w:val="false"/>
          <w:i w:val="false"/>
          <w:color w:val="000000"/>
          <w:sz w:val="28"/>
        </w:rPr>
        <w:t>
      7. Юридический адрес Комитета: Республика Казахстан, 010000, город Астана, Есильский район, проспект Мәңгілік ел, дом 8, административное здание "Дом министерств", 6 подъезд.</w:t>
      </w:r>
    </w:p>
    <w:bookmarkEnd w:id="32"/>
    <w:bookmarkStart w:name="z39" w:id="33"/>
    <w:p>
      <w:pPr>
        <w:spacing w:after="0"/>
        <w:ind w:left="0"/>
        <w:jc w:val="both"/>
      </w:pPr>
      <w:r>
        <w:rPr>
          <w:rFonts w:ascii="Times New Roman"/>
          <w:b w:val="false"/>
          <w:i w:val="false"/>
          <w:color w:val="000000"/>
          <w:sz w:val="28"/>
        </w:rPr>
        <w:t>
      8. Полное наименование Комитета – республиканское государственное учреждение "Комитет труда, социальной защиты и миграции Министерства труда и социальной защиты населения Республики Казахстан".</w:t>
      </w:r>
    </w:p>
    <w:bookmarkEnd w:id="33"/>
    <w:bookmarkStart w:name="z40" w:id="34"/>
    <w:p>
      <w:pPr>
        <w:spacing w:after="0"/>
        <w:ind w:left="0"/>
        <w:jc w:val="both"/>
      </w:pPr>
      <w:r>
        <w:rPr>
          <w:rFonts w:ascii="Times New Roman"/>
          <w:b w:val="false"/>
          <w:i w:val="false"/>
          <w:color w:val="000000"/>
          <w:sz w:val="28"/>
        </w:rPr>
        <w:t>
      9. Настоящее Положение является учредительным документом Комитета.</w:t>
      </w:r>
    </w:p>
    <w:bookmarkEnd w:id="34"/>
    <w:bookmarkStart w:name="z41" w:id="35"/>
    <w:p>
      <w:pPr>
        <w:spacing w:after="0"/>
        <w:ind w:left="0"/>
        <w:jc w:val="both"/>
      </w:pPr>
      <w:r>
        <w:rPr>
          <w:rFonts w:ascii="Times New Roman"/>
          <w:b w:val="false"/>
          <w:i w:val="false"/>
          <w:color w:val="000000"/>
          <w:sz w:val="28"/>
        </w:rPr>
        <w:t>
      10. Финансирование деятельности Комитета осуществляется из республиканского бюджета.</w:t>
      </w:r>
    </w:p>
    <w:bookmarkEnd w:id="35"/>
    <w:bookmarkStart w:name="z42" w:id="36"/>
    <w:p>
      <w:pPr>
        <w:spacing w:after="0"/>
        <w:ind w:left="0"/>
        <w:jc w:val="both"/>
      </w:pPr>
      <w:r>
        <w:rPr>
          <w:rFonts w:ascii="Times New Roman"/>
          <w:b w:val="false"/>
          <w:i w:val="false"/>
          <w:color w:val="000000"/>
          <w:sz w:val="28"/>
        </w:rPr>
        <w:t xml:space="preserve">
      11. Комитету запрещается вступать в договорные отношения с субъектами предпринимательства на предмет выполнения обязанностей, являющихся функциями Комитета. </w:t>
      </w:r>
    </w:p>
    <w:bookmarkEnd w:id="36"/>
    <w:bookmarkStart w:name="z43" w:id="37"/>
    <w:p>
      <w:pPr>
        <w:spacing w:after="0"/>
        <w:ind w:left="0"/>
        <w:jc w:val="both"/>
      </w:pPr>
      <w:r>
        <w:rPr>
          <w:rFonts w:ascii="Times New Roman"/>
          <w:b w:val="false"/>
          <w:i w:val="false"/>
          <w:color w:val="000000"/>
          <w:sz w:val="28"/>
        </w:rPr>
        <w:t>
      Если Комитету законодательными актами Республики Казахстан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End w:id="37"/>
    <w:bookmarkStart w:name="z44" w:id="38"/>
    <w:p>
      <w:pPr>
        <w:spacing w:after="0"/>
        <w:ind w:left="0"/>
        <w:jc w:val="left"/>
      </w:pPr>
      <w:r>
        <w:rPr>
          <w:rFonts w:ascii="Times New Roman"/>
          <w:b/>
          <w:i w:val="false"/>
          <w:color w:val="000000"/>
        </w:rPr>
        <w:t xml:space="preserve"> Глава 2. Основные задачи и функции, права и обязанности Комитета</w:t>
      </w:r>
    </w:p>
    <w:bookmarkEnd w:id="38"/>
    <w:bookmarkStart w:name="z45" w:id="39"/>
    <w:p>
      <w:pPr>
        <w:spacing w:after="0"/>
        <w:ind w:left="0"/>
        <w:jc w:val="both"/>
      </w:pPr>
      <w:r>
        <w:rPr>
          <w:rFonts w:ascii="Times New Roman"/>
          <w:b w:val="false"/>
          <w:i w:val="false"/>
          <w:color w:val="000000"/>
          <w:sz w:val="28"/>
        </w:rPr>
        <w:t xml:space="preserve">
      12. Задачи Комитета: </w:t>
      </w:r>
    </w:p>
    <w:bookmarkEnd w:id="39"/>
    <w:bookmarkStart w:name="z46" w:id="40"/>
    <w:p>
      <w:pPr>
        <w:spacing w:after="0"/>
        <w:ind w:left="0"/>
        <w:jc w:val="both"/>
      </w:pPr>
      <w:r>
        <w:rPr>
          <w:rFonts w:ascii="Times New Roman"/>
          <w:b w:val="false"/>
          <w:i w:val="false"/>
          <w:color w:val="000000"/>
          <w:sz w:val="28"/>
        </w:rPr>
        <w:t>
      1) осуществление государственного контроля за соблюдением трудового законодательства Республики Казахстан, в том числе требований по безопасности и охране труда, законодательства о занятости населения, пенсионном и социальном обеспечении, социальной защите инвалидов, специальных социальных услугах, об обязательном социальном страховании, миграции населения;</w:t>
      </w:r>
    </w:p>
    <w:bookmarkEnd w:id="40"/>
    <w:bookmarkStart w:name="z47" w:id="41"/>
    <w:p>
      <w:pPr>
        <w:spacing w:after="0"/>
        <w:ind w:left="0"/>
        <w:jc w:val="both"/>
      </w:pPr>
      <w:r>
        <w:rPr>
          <w:rFonts w:ascii="Times New Roman"/>
          <w:b w:val="false"/>
          <w:i w:val="false"/>
          <w:color w:val="000000"/>
          <w:sz w:val="28"/>
        </w:rPr>
        <w:t xml:space="preserve">
      2) реализация государственной политики в области труда, в том числе безопасности и охраны труда, пенсионного и социального обеспечения, обязательного социального страхования, социальной поддержки семей с детьми, предоставления социальной помощи отдельным категориям граждан, социальной защиты инвалидов, в сфере предоставления специальных социальных услуг, миграции населения в пределах своей компетенции. </w:t>
      </w:r>
    </w:p>
    <w:bookmarkEnd w:id="41"/>
    <w:bookmarkStart w:name="z48" w:id="42"/>
    <w:p>
      <w:pPr>
        <w:spacing w:after="0"/>
        <w:ind w:left="0"/>
        <w:jc w:val="both"/>
      </w:pPr>
      <w:r>
        <w:rPr>
          <w:rFonts w:ascii="Times New Roman"/>
          <w:b w:val="false"/>
          <w:i w:val="false"/>
          <w:color w:val="000000"/>
          <w:sz w:val="28"/>
        </w:rPr>
        <w:t>
      13. Функции Комитета:</w:t>
      </w:r>
    </w:p>
    <w:bookmarkEnd w:id="42"/>
    <w:bookmarkStart w:name="z49" w:id="43"/>
    <w:p>
      <w:pPr>
        <w:spacing w:after="0"/>
        <w:ind w:left="0"/>
        <w:jc w:val="both"/>
      </w:pPr>
      <w:r>
        <w:rPr>
          <w:rFonts w:ascii="Times New Roman"/>
          <w:b w:val="false"/>
          <w:i w:val="false"/>
          <w:color w:val="000000"/>
          <w:sz w:val="28"/>
        </w:rPr>
        <w:t>
      1) реализация программ в области труда, в том числе безопасности и охраны труда, пенсионного и социального обеспечения, социальной защиты, миграции населения, мониторинг и реализация программ в области занятости населения в пределах своей компетенции;</w:t>
      </w:r>
    </w:p>
    <w:bookmarkEnd w:id="43"/>
    <w:bookmarkStart w:name="z50" w:id="44"/>
    <w:p>
      <w:pPr>
        <w:spacing w:after="0"/>
        <w:ind w:left="0"/>
        <w:jc w:val="both"/>
      </w:pPr>
      <w:r>
        <w:rPr>
          <w:rFonts w:ascii="Times New Roman"/>
          <w:b w:val="false"/>
          <w:i w:val="false"/>
          <w:color w:val="000000"/>
          <w:sz w:val="28"/>
        </w:rPr>
        <w:t>
      2) реализация государственной политики в области труда, в том числе безопасности и охраны труда; пенсионного и социального обеспечения, обязательного социального страхования; социальной поддержки семей с детьми, предоставления социальной помощи отдельным категориям граждан, социальной защиты инвалидов, в сфере предоставления специальных социальных услуг, миграции населения в пределах своей компетенции;</w:t>
      </w:r>
    </w:p>
    <w:bookmarkEnd w:id="44"/>
    <w:bookmarkStart w:name="z51" w:id="45"/>
    <w:p>
      <w:pPr>
        <w:spacing w:after="0"/>
        <w:ind w:left="0"/>
        <w:jc w:val="both"/>
      </w:pPr>
      <w:r>
        <w:rPr>
          <w:rFonts w:ascii="Times New Roman"/>
          <w:b w:val="false"/>
          <w:i w:val="false"/>
          <w:color w:val="000000"/>
          <w:sz w:val="28"/>
        </w:rPr>
        <w:t>
      3) организация и осуществление государственного контроля за соблюдением трудового законодательства Республики Казахстан, в том числе требований по безопасности и охране труда, законодательства о занятости населения; пенсионном и социальном обеспечении; социальной защите инвалидов; об обязательном социальном страховании; специальных социальных услугах, а также миграции населения в пределах своей компетенции;</w:t>
      </w:r>
    </w:p>
    <w:bookmarkEnd w:id="45"/>
    <w:bookmarkStart w:name="z52" w:id="46"/>
    <w:p>
      <w:pPr>
        <w:spacing w:after="0"/>
        <w:ind w:left="0"/>
        <w:jc w:val="both"/>
      </w:pPr>
      <w:r>
        <w:rPr>
          <w:rFonts w:ascii="Times New Roman"/>
          <w:b w:val="false"/>
          <w:i w:val="false"/>
          <w:color w:val="000000"/>
          <w:sz w:val="28"/>
        </w:rPr>
        <w:t>
      4) организация мониторинга и оценки рисков в сфере труда, в том числе безопасности и охраны труда;</w:t>
      </w:r>
    </w:p>
    <w:bookmarkEnd w:id="46"/>
    <w:bookmarkStart w:name="z53" w:id="47"/>
    <w:p>
      <w:pPr>
        <w:spacing w:after="0"/>
        <w:ind w:left="0"/>
        <w:jc w:val="both"/>
      </w:pPr>
      <w:r>
        <w:rPr>
          <w:rFonts w:ascii="Times New Roman"/>
          <w:b w:val="false"/>
          <w:i w:val="false"/>
          <w:color w:val="000000"/>
          <w:sz w:val="28"/>
        </w:rPr>
        <w:t>
      5) принятие нормативных правовых приказов при наличии прямой компетенции по их утверждению в нормативных правовых актах министерства, за исключением нормативных правовых актов, затрагивающих права и свободы человека и гражданина;</w:t>
      </w:r>
    </w:p>
    <w:bookmarkEnd w:id="47"/>
    <w:bookmarkStart w:name="z54" w:id="48"/>
    <w:p>
      <w:pPr>
        <w:spacing w:after="0"/>
        <w:ind w:left="0"/>
        <w:jc w:val="both"/>
      </w:pPr>
      <w:r>
        <w:rPr>
          <w:rFonts w:ascii="Times New Roman"/>
          <w:b w:val="false"/>
          <w:i w:val="false"/>
          <w:color w:val="000000"/>
          <w:sz w:val="28"/>
        </w:rPr>
        <w:t>
      6) осуществление запроса необходимой информации от местных органов по инспекции труда по вопросам трудовых отношений;</w:t>
      </w:r>
    </w:p>
    <w:bookmarkEnd w:id="48"/>
    <w:bookmarkStart w:name="z55" w:id="49"/>
    <w:p>
      <w:pPr>
        <w:spacing w:after="0"/>
        <w:ind w:left="0"/>
        <w:jc w:val="both"/>
      </w:pPr>
      <w:r>
        <w:rPr>
          <w:rFonts w:ascii="Times New Roman"/>
          <w:b w:val="false"/>
          <w:i w:val="false"/>
          <w:color w:val="000000"/>
          <w:sz w:val="28"/>
        </w:rPr>
        <w:t>
      7) осуществление методического руководства и координации местных исполнительных органов в области регулирования трудовых отношений;</w:t>
      </w:r>
    </w:p>
    <w:bookmarkEnd w:id="49"/>
    <w:bookmarkStart w:name="z56" w:id="50"/>
    <w:p>
      <w:pPr>
        <w:spacing w:after="0"/>
        <w:ind w:left="0"/>
        <w:jc w:val="both"/>
      </w:pPr>
      <w:r>
        <w:rPr>
          <w:rFonts w:ascii="Times New Roman"/>
          <w:b w:val="false"/>
          <w:i w:val="false"/>
          <w:color w:val="000000"/>
          <w:sz w:val="28"/>
        </w:rPr>
        <w:t>
      8) осуществление проверки деятельности местного органа по инспекции труда;</w:t>
      </w:r>
    </w:p>
    <w:bookmarkEnd w:id="50"/>
    <w:bookmarkStart w:name="z57" w:id="51"/>
    <w:p>
      <w:pPr>
        <w:spacing w:after="0"/>
        <w:ind w:left="0"/>
        <w:jc w:val="both"/>
      </w:pPr>
      <w:r>
        <w:rPr>
          <w:rFonts w:ascii="Times New Roman"/>
          <w:b w:val="false"/>
          <w:i w:val="false"/>
          <w:color w:val="000000"/>
          <w:sz w:val="28"/>
        </w:rPr>
        <w:t>
      9) согласование назначения главного государственного инспектора труда области, города республиканского значения, столицы;</w:t>
      </w:r>
    </w:p>
    <w:bookmarkEnd w:id="51"/>
    <w:bookmarkStart w:name="z58" w:id="52"/>
    <w:p>
      <w:pPr>
        <w:spacing w:after="0"/>
        <w:ind w:left="0"/>
        <w:jc w:val="both"/>
      </w:pPr>
      <w:r>
        <w:rPr>
          <w:rFonts w:ascii="Times New Roman"/>
          <w:b w:val="false"/>
          <w:i w:val="false"/>
          <w:color w:val="000000"/>
          <w:sz w:val="28"/>
        </w:rPr>
        <w:t xml:space="preserve">
      10) принятие участия в осуществлении мониторинга исполнения недропользователями контрактных обязательств по местному содержанию в кадрах, а также обеспечению условий и оплаты труда казахстанских кадров на недискриминационной основе; </w:t>
      </w:r>
    </w:p>
    <w:bookmarkEnd w:id="52"/>
    <w:bookmarkStart w:name="z59" w:id="53"/>
    <w:p>
      <w:pPr>
        <w:spacing w:after="0"/>
        <w:ind w:left="0"/>
        <w:jc w:val="both"/>
      </w:pPr>
      <w:r>
        <w:rPr>
          <w:rFonts w:ascii="Times New Roman"/>
          <w:b w:val="false"/>
          <w:i w:val="false"/>
          <w:color w:val="000000"/>
          <w:sz w:val="28"/>
        </w:rPr>
        <w:t>
      11) организация мониторинга и оценки рисков в сфере труда, безопасности и охраны труда;</w:t>
      </w:r>
    </w:p>
    <w:bookmarkEnd w:id="53"/>
    <w:bookmarkStart w:name="z60" w:id="54"/>
    <w:p>
      <w:pPr>
        <w:spacing w:after="0"/>
        <w:ind w:left="0"/>
        <w:jc w:val="both"/>
      </w:pPr>
      <w:r>
        <w:rPr>
          <w:rFonts w:ascii="Times New Roman"/>
          <w:b w:val="false"/>
          <w:i w:val="false"/>
          <w:color w:val="000000"/>
          <w:sz w:val="28"/>
        </w:rPr>
        <w:t>
      12) участие в обучении и проверке знаний у руководящих работников и лиц, ответственных за обеспечение безопасности и охраны труда у работодателей;</w:t>
      </w:r>
    </w:p>
    <w:bookmarkEnd w:id="54"/>
    <w:bookmarkStart w:name="z61" w:id="55"/>
    <w:p>
      <w:pPr>
        <w:spacing w:after="0"/>
        <w:ind w:left="0"/>
        <w:jc w:val="both"/>
      </w:pPr>
      <w:r>
        <w:rPr>
          <w:rFonts w:ascii="Times New Roman"/>
          <w:b w:val="false"/>
          <w:i w:val="false"/>
          <w:color w:val="000000"/>
          <w:sz w:val="28"/>
        </w:rPr>
        <w:t xml:space="preserve">
      13) создание комиссии для расследования групповых несчастных случаев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 и иными нормативными правовыми актами Республики Казахстан;</w:t>
      </w:r>
    </w:p>
    <w:bookmarkEnd w:id="55"/>
    <w:bookmarkStart w:name="z62" w:id="56"/>
    <w:p>
      <w:pPr>
        <w:spacing w:after="0"/>
        <w:ind w:left="0"/>
        <w:jc w:val="both"/>
      </w:pPr>
      <w:r>
        <w:rPr>
          <w:rFonts w:ascii="Times New Roman"/>
          <w:b w:val="false"/>
          <w:i w:val="false"/>
          <w:color w:val="000000"/>
          <w:sz w:val="28"/>
        </w:rPr>
        <w:t>
      14) проведение расследования групповых несчастных случаев, при которых погибло от трех до пяти человек комиссией, создаваемой Комитетом;</w:t>
      </w:r>
    </w:p>
    <w:bookmarkEnd w:id="56"/>
    <w:bookmarkStart w:name="z63" w:id="57"/>
    <w:p>
      <w:pPr>
        <w:spacing w:after="0"/>
        <w:ind w:left="0"/>
        <w:jc w:val="both"/>
      </w:pPr>
      <w:r>
        <w:rPr>
          <w:rFonts w:ascii="Times New Roman"/>
          <w:b w:val="false"/>
          <w:i w:val="false"/>
          <w:color w:val="000000"/>
          <w:sz w:val="28"/>
        </w:rPr>
        <w:t>
      15) осуществление контроля за своевременным и объективным проведением расследования несчастных случаев, связанных с трудовой деятельностью в порядке, установленном законодательством Республики Казахстан;</w:t>
      </w:r>
    </w:p>
    <w:bookmarkEnd w:id="57"/>
    <w:bookmarkStart w:name="z64" w:id="58"/>
    <w:p>
      <w:pPr>
        <w:spacing w:after="0"/>
        <w:ind w:left="0"/>
        <w:jc w:val="both"/>
      </w:pPr>
      <w:r>
        <w:rPr>
          <w:rFonts w:ascii="Times New Roman"/>
          <w:b w:val="false"/>
          <w:i w:val="false"/>
          <w:color w:val="000000"/>
          <w:sz w:val="28"/>
        </w:rPr>
        <w:t>
      16) рассмотрение разногласий, возникших по вопросам расследования, оформления и регистрации несчастных случаев, связанных с трудовой деятельностью между работодателем, работником и государственным инспектором труда;</w:t>
      </w:r>
    </w:p>
    <w:bookmarkEnd w:id="58"/>
    <w:bookmarkStart w:name="z65" w:id="59"/>
    <w:p>
      <w:pPr>
        <w:spacing w:after="0"/>
        <w:ind w:left="0"/>
        <w:jc w:val="both"/>
      </w:pPr>
      <w:r>
        <w:rPr>
          <w:rFonts w:ascii="Times New Roman"/>
          <w:b w:val="false"/>
          <w:i w:val="false"/>
          <w:color w:val="000000"/>
          <w:sz w:val="28"/>
        </w:rPr>
        <w:t>
      17) рассмотрение жалоб об отказе присвоения статуса оралмана;</w:t>
      </w:r>
    </w:p>
    <w:bookmarkEnd w:id="59"/>
    <w:bookmarkStart w:name="z66" w:id="60"/>
    <w:p>
      <w:pPr>
        <w:spacing w:after="0"/>
        <w:ind w:left="0"/>
        <w:jc w:val="both"/>
      </w:pPr>
      <w:r>
        <w:rPr>
          <w:rFonts w:ascii="Times New Roman"/>
          <w:b w:val="false"/>
          <w:i w:val="false"/>
          <w:color w:val="000000"/>
          <w:sz w:val="28"/>
        </w:rPr>
        <w:t>
      18) рассмотрение заявлений иностранных работников о выдаче справки соответствия квалификации для самостоятельного трудоустройства;</w:t>
      </w:r>
    </w:p>
    <w:bookmarkEnd w:id="60"/>
    <w:bookmarkStart w:name="z67" w:id="61"/>
    <w:p>
      <w:pPr>
        <w:spacing w:after="0"/>
        <w:ind w:left="0"/>
        <w:jc w:val="both"/>
      </w:pPr>
      <w:r>
        <w:rPr>
          <w:rFonts w:ascii="Times New Roman"/>
          <w:b w:val="false"/>
          <w:i w:val="false"/>
          <w:color w:val="000000"/>
          <w:sz w:val="28"/>
        </w:rPr>
        <w:t>
      19) формирование централизованной базы данных иностранных работников, создание информационной системы "Иностранная рабочая сила" и обеспечение их взаимодействия с информационными системами соответствующих уполномоченных государственных органов;</w:t>
      </w:r>
    </w:p>
    <w:bookmarkEnd w:id="61"/>
    <w:bookmarkStart w:name="z68" w:id="62"/>
    <w:p>
      <w:pPr>
        <w:spacing w:after="0"/>
        <w:ind w:left="0"/>
        <w:jc w:val="both"/>
      </w:pPr>
      <w:r>
        <w:rPr>
          <w:rFonts w:ascii="Times New Roman"/>
          <w:b w:val="false"/>
          <w:i w:val="false"/>
          <w:color w:val="000000"/>
          <w:sz w:val="28"/>
        </w:rPr>
        <w:t>
      20) формирование единой базы данных трудовых мигрантов и этнических казахов и обеспечение взаимодействия с соответствующими информационными системами органов внутренних дел, органов национальной безопасности, Министерства иностранных дел Республики Казахстан;</w:t>
      </w:r>
    </w:p>
    <w:bookmarkEnd w:id="62"/>
    <w:bookmarkStart w:name="z69" w:id="63"/>
    <w:p>
      <w:pPr>
        <w:spacing w:after="0"/>
        <w:ind w:left="0"/>
        <w:jc w:val="both"/>
      </w:pPr>
      <w:r>
        <w:rPr>
          <w:rFonts w:ascii="Times New Roman"/>
          <w:b w:val="false"/>
          <w:i w:val="false"/>
          <w:color w:val="000000"/>
          <w:sz w:val="28"/>
        </w:rPr>
        <w:t>
      21) осуществление методического руководства местных исполнительных органов в области миграции населения;</w:t>
      </w:r>
    </w:p>
    <w:bookmarkEnd w:id="63"/>
    <w:bookmarkStart w:name="z70" w:id="64"/>
    <w:p>
      <w:pPr>
        <w:spacing w:after="0"/>
        <w:ind w:left="0"/>
        <w:jc w:val="both"/>
      </w:pPr>
      <w:r>
        <w:rPr>
          <w:rFonts w:ascii="Times New Roman"/>
          <w:b w:val="false"/>
          <w:i w:val="false"/>
          <w:color w:val="000000"/>
          <w:sz w:val="28"/>
        </w:rPr>
        <w:t xml:space="preserve">
      22) проведение мониторинга реализации региональной квоты приема оралманов и переселенцев; </w:t>
      </w:r>
    </w:p>
    <w:bookmarkEnd w:id="64"/>
    <w:bookmarkStart w:name="z71" w:id="65"/>
    <w:p>
      <w:pPr>
        <w:spacing w:after="0"/>
        <w:ind w:left="0"/>
        <w:jc w:val="both"/>
      </w:pPr>
      <w:r>
        <w:rPr>
          <w:rFonts w:ascii="Times New Roman"/>
          <w:b w:val="false"/>
          <w:i w:val="false"/>
          <w:color w:val="000000"/>
          <w:sz w:val="28"/>
        </w:rPr>
        <w:t>
      23) установление размера бюджетной субсидии обязательных пенсионных взносов получателям социальной выплаты на случай потери дохода в связи с уходом за ребенком по достижении им возраста одного года;</w:t>
      </w:r>
    </w:p>
    <w:bookmarkEnd w:id="65"/>
    <w:bookmarkStart w:name="z72" w:id="66"/>
    <w:p>
      <w:pPr>
        <w:spacing w:after="0"/>
        <w:ind w:left="0"/>
        <w:jc w:val="both"/>
      </w:pPr>
      <w:r>
        <w:rPr>
          <w:rFonts w:ascii="Times New Roman"/>
          <w:b w:val="false"/>
          <w:i w:val="false"/>
          <w:color w:val="000000"/>
          <w:sz w:val="28"/>
        </w:rPr>
        <w:t xml:space="preserve">
      24) принятие решения о назначении или об отказе в назначении государственной базовой пенсионной выплаты,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(детей-инвалидов),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 и обеспечение их выплат; </w:t>
      </w:r>
    </w:p>
    <w:bookmarkEnd w:id="66"/>
    <w:bookmarkStart w:name="z73" w:id="67"/>
    <w:p>
      <w:pPr>
        <w:spacing w:after="0"/>
        <w:ind w:left="0"/>
        <w:jc w:val="both"/>
      </w:pPr>
      <w:r>
        <w:rPr>
          <w:rFonts w:ascii="Times New Roman"/>
          <w:b w:val="false"/>
          <w:i w:val="false"/>
          <w:color w:val="000000"/>
          <w:sz w:val="28"/>
        </w:rPr>
        <w:t>
      25) организация сбора данных о численности получателей и сумм пенсионных и социальных выплат за счет бюджетных средств, социальных выплат из Государственного фонда социального страхования (далее - Фонд);</w:t>
      </w:r>
    </w:p>
    <w:bookmarkEnd w:id="67"/>
    <w:bookmarkStart w:name="z74" w:id="68"/>
    <w:p>
      <w:pPr>
        <w:spacing w:after="0"/>
        <w:ind w:left="0"/>
        <w:jc w:val="both"/>
      </w:pPr>
      <w:r>
        <w:rPr>
          <w:rFonts w:ascii="Times New Roman"/>
          <w:b w:val="false"/>
          <w:i w:val="false"/>
          <w:color w:val="000000"/>
          <w:sz w:val="28"/>
        </w:rPr>
        <w:t>
      26) разъяснение по вопросам назначения и получения пенсионных и социальных выплат за счет бюджетных средств, а также назначения и получения социальных выплат из Фонда;</w:t>
      </w:r>
    </w:p>
    <w:bookmarkEnd w:id="68"/>
    <w:bookmarkStart w:name="z75" w:id="69"/>
    <w:p>
      <w:pPr>
        <w:spacing w:after="0"/>
        <w:ind w:left="0"/>
        <w:jc w:val="both"/>
      </w:pPr>
      <w:r>
        <w:rPr>
          <w:rFonts w:ascii="Times New Roman"/>
          <w:b w:val="false"/>
          <w:i w:val="false"/>
          <w:color w:val="000000"/>
          <w:sz w:val="28"/>
        </w:rPr>
        <w:t>
      27) получение сведений о деятельности Фонда, а также от государственных органов и организаций сведений, необходимых для осуществления своих контрольных функций;</w:t>
      </w:r>
    </w:p>
    <w:bookmarkEnd w:id="69"/>
    <w:bookmarkStart w:name="z76" w:id="70"/>
    <w:p>
      <w:pPr>
        <w:spacing w:after="0"/>
        <w:ind w:left="0"/>
        <w:jc w:val="both"/>
      </w:pPr>
      <w:r>
        <w:rPr>
          <w:rFonts w:ascii="Times New Roman"/>
          <w:b w:val="false"/>
          <w:i w:val="false"/>
          <w:color w:val="000000"/>
          <w:sz w:val="28"/>
        </w:rPr>
        <w:t>
      28) осуществление контроля за своевременностью и полнотой выплаты государственной базовой пенсионной выплаты, пенсионных выплат по возрасту, государственных социальных пособий по инвалидности, по случаю потери кормильца и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(детей-инвалидов),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 и социальных выплат из Фонда;</w:t>
      </w:r>
    </w:p>
    <w:bookmarkEnd w:id="70"/>
    <w:bookmarkStart w:name="z77" w:id="71"/>
    <w:p>
      <w:pPr>
        <w:spacing w:after="0"/>
        <w:ind w:left="0"/>
        <w:jc w:val="both"/>
      </w:pPr>
      <w:r>
        <w:rPr>
          <w:rFonts w:ascii="Times New Roman"/>
          <w:b w:val="false"/>
          <w:i w:val="false"/>
          <w:color w:val="000000"/>
          <w:sz w:val="28"/>
        </w:rPr>
        <w:t>
      29) при наличии оснований проверка достоверности документов, необходимых для назначения государственной базовой пенсионной выплаты, пенсионных выплат по возрасту, государственных социальных пособий по инвалидности, по случаю потери кормильца и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w:t>
      </w:r>
    </w:p>
    <w:bookmarkEnd w:id="71"/>
    <w:bookmarkStart w:name="z78" w:id="72"/>
    <w:p>
      <w:pPr>
        <w:spacing w:after="0"/>
        <w:ind w:left="0"/>
        <w:jc w:val="both"/>
      </w:pPr>
      <w:r>
        <w:rPr>
          <w:rFonts w:ascii="Times New Roman"/>
          <w:b w:val="false"/>
          <w:i w:val="false"/>
          <w:color w:val="000000"/>
          <w:sz w:val="28"/>
        </w:rPr>
        <w:t xml:space="preserve">
      30) осуществление внутреннего контроля деятельности Фонда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административных процедурах"; </w:t>
      </w:r>
    </w:p>
    <w:bookmarkEnd w:id="72"/>
    <w:bookmarkStart w:name="z79" w:id="73"/>
    <w:p>
      <w:pPr>
        <w:spacing w:after="0"/>
        <w:ind w:left="0"/>
        <w:jc w:val="both"/>
      </w:pPr>
      <w:r>
        <w:rPr>
          <w:rFonts w:ascii="Times New Roman"/>
          <w:b w:val="false"/>
          <w:i w:val="false"/>
          <w:color w:val="000000"/>
          <w:sz w:val="28"/>
        </w:rPr>
        <w:t xml:space="preserve">
      31) проведение медико-социальной экспертизы; </w:t>
      </w:r>
    </w:p>
    <w:bookmarkEnd w:id="73"/>
    <w:bookmarkStart w:name="z80" w:id="74"/>
    <w:p>
      <w:pPr>
        <w:spacing w:after="0"/>
        <w:ind w:left="0"/>
        <w:jc w:val="both"/>
      </w:pPr>
      <w:r>
        <w:rPr>
          <w:rFonts w:ascii="Times New Roman"/>
          <w:b w:val="false"/>
          <w:i w:val="false"/>
          <w:color w:val="000000"/>
          <w:sz w:val="28"/>
        </w:rPr>
        <w:t>
      32) установление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p>
    <w:bookmarkEnd w:id="74"/>
    <w:bookmarkStart w:name="z81" w:id="75"/>
    <w:p>
      <w:pPr>
        <w:spacing w:after="0"/>
        <w:ind w:left="0"/>
        <w:jc w:val="both"/>
      </w:pPr>
      <w:r>
        <w:rPr>
          <w:rFonts w:ascii="Times New Roman"/>
          <w:b w:val="false"/>
          <w:i w:val="false"/>
          <w:color w:val="000000"/>
          <w:sz w:val="28"/>
        </w:rPr>
        <w:t>
      33) разработка социальной и профессиональной частей индивидуальной программы реабилитации инвалидов,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w:t>
      </w:r>
    </w:p>
    <w:bookmarkEnd w:id="75"/>
    <w:bookmarkStart w:name="z82" w:id="76"/>
    <w:p>
      <w:pPr>
        <w:spacing w:after="0"/>
        <w:ind w:left="0"/>
        <w:jc w:val="both"/>
      </w:pPr>
      <w:r>
        <w:rPr>
          <w:rFonts w:ascii="Times New Roman"/>
          <w:b w:val="false"/>
          <w:i w:val="false"/>
          <w:color w:val="000000"/>
          <w:sz w:val="28"/>
        </w:rPr>
        <w:t>
      34) изучение уровня и причин инвалидности населения;</w:t>
      </w:r>
    </w:p>
    <w:bookmarkEnd w:id="76"/>
    <w:bookmarkStart w:name="z83" w:id="77"/>
    <w:p>
      <w:pPr>
        <w:spacing w:after="0"/>
        <w:ind w:left="0"/>
        <w:jc w:val="both"/>
      </w:pPr>
      <w:r>
        <w:rPr>
          <w:rFonts w:ascii="Times New Roman"/>
          <w:b w:val="false"/>
          <w:i w:val="false"/>
          <w:color w:val="000000"/>
          <w:sz w:val="28"/>
        </w:rPr>
        <w:t xml:space="preserve">
      35) прием документов на назначение государственного базового социального пособия по инвалидности при первичном установлении инвалидности; </w:t>
      </w:r>
    </w:p>
    <w:bookmarkEnd w:id="77"/>
    <w:bookmarkStart w:name="z84" w:id="78"/>
    <w:p>
      <w:pPr>
        <w:spacing w:after="0"/>
        <w:ind w:left="0"/>
        <w:jc w:val="both"/>
      </w:pPr>
      <w:r>
        <w:rPr>
          <w:rFonts w:ascii="Times New Roman"/>
          <w:b w:val="false"/>
          <w:i w:val="false"/>
          <w:color w:val="000000"/>
          <w:sz w:val="28"/>
        </w:rPr>
        <w:t>
      36) мониторинг оказания территориальными департаментами Комитета государственных услуг в сфере социальной защиты населения в пределах компетенции;</w:t>
      </w:r>
    </w:p>
    <w:bookmarkEnd w:id="78"/>
    <w:bookmarkStart w:name="z85" w:id="79"/>
    <w:p>
      <w:pPr>
        <w:spacing w:after="0"/>
        <w:ind w:left="0"/>
        <w:jc w:val="both"/>
      </w:pPr>
      <w:r>
        <w:rPr>
          <w:rFonts w:ascii="Times New Roman"/>
          <w:b w:val="false"/>
          <w:i w:val="false"/>
          <w:color w:val="000000"/>
          <w:sz w:val="28"/>
        </w:rPr>
        <w:t>
      37) осуществление внутреннего контроля за своевременным и объективным проведением проверок территориальными департаментами в области социальной защиты инвалидов и в сфере предоставления специальных социальных услуг;</w:t>
      </w:r>
    </w:p>
    <w:bookmarkEnd w:id="79"/>
    <w:bookmarkStart w:name="z86" w:id="80"/>
    <w:p>
      <w:pPr>
        <w:spacing w:after="0"/>
        <w:ind w:left="0"/>
        <w:jc w:val="both"/>
      </w:pPr>
      <w:r>
        <w:rPr>
          <w:rFonts w:ascii="Times New Roman"/>
          <w:b w:val="false"/>
          <w:i w:val="false"/>
          <w:color w:val="000000"/>
          <w:sz w:val="28"/>
        </w:rPr>
        <w:t xml:space="preserve">
      38) формирование и сопровождение баз данных в области труда, занятости, миграции и социальной защиты населения, социального обеспечения, в том числе пенсионного обеспечения и обязательного социального страхования; </w:t>
      </w:r>
    </w:p>
    <w:bookmarkEnd w:id="80"/>
    <w:bookmarkStart w:name="z87" w:id="81"/>
    <w:p>
      <w:pPr>
        <w:spacing w:after="0"/>
        <w:ind w:left="0"/>
        <w:jc w:val="both"/>
      </w:pPr>
      <w:r>
        <w:rPr>
          <w:rFonts w:ascii="Times New Roman"/>
          <w:b w:val="false"/>
          <w:i w:val="false"/>
          <w:color w:val="000000"/>
          <w:sz w:val="28"/>
        </w:rPr>
        <w:t>
      39) мониторинг обеспечения территориальными департаментами Комитета контроля за своевременным и правильным назначением социальных выплат Фондом;</w:t>
      </w:r>
    </w:p>
    <w:bookmarkEnd w:id="81"/>
    <w:bookmarkStart w:name="z88" w:id="82"/>
    <w:p>
      <w:pPr>
        <w:spacing w:after="0"/>
        <w:ind w:left="0"/>
        <w:jc w:val="both"/>
      </w:pPr>
      <w:r>
        <w:rPr>
          <w:rFonts w:ascii="Times New Roman"/>
          <w:b w:val="false"/>
          <w:i w:val="false"/>
          <w:color w:val="000000"/>
          <w:sz w:val="28"/>
        </w:rPr>
        <w:t>
      40) мониторинг обеспечения территориальными департаментами Комитета контроля за своевременным и полным перечислением получателю социальных выплат Государственной корпорацией;</w:t>
      </w:r>
    </w:p>
    <w:bookmarkEnd w:id="82"/>
    <w:bookmarkStart w:name="z89" w:id="83"/>
    <w:p>
      <w:pPr>
        <w:spacing w:after="0"/>
        <w:ind w:left="0"/>
        <w:jc w:val="both"/>
      </w:pPr>
      <w:r>
        <w:rPr>
          <w:rFonts w:ascii="Times New Roman"/>
          <w:b w:val="false"/>
          <w:i w:val="false"/>
          <w:color w:val="000000"/>
          <w:sz w:val="28"/>
        </w:rPr>
        <w:t>
      41) мониторинг рассмотрения территориальными департаментами Комитета жалоб участников системы обязательного социального страхования по вопросам назначения, отказа в назначении социальных выплат Фондом, а также своевременным и полным перечислением социальных выплат Государственной корпорацией;</w:t>
      </w:r>
    </w:p>
    <w:bookmarkEnd w:id="83"/>
    <w:bookmarkStart w:name="z90" w:id="84"/>
    <w:p>
      <w:pPr>
        <w:spacing w:after="0"/>
        <w:ind w:left="0"/>
        <w:jc w:val="both"/>
      </w:pPr>
      <w:r>
        <w:rPr>
          <w:rFonts w:ascii="Times New Roman"/>
          <w:b w:val="false"/>
          <w:i w:val="false"/>
          <w:color w:val="000000"/>
          <w:sz w:val="28"/>
        </w:rPr>
        <w:t>
      42) в пределах компетенции рассмотрение обращений физических и юридических лиц по вопросам труда, занятости, миграции, социальной защиты населения, пенсионного обеспечения и обязательного социального страхования;</w:t>
      </w:r>
    </w:p>
    <w:bookmarkEnd w:id="84"/>
    <w:bookmarkStart w:name="z91" w:id="85"/>
    <w:p>
      <w:pPr>
        <w:spacing w:after="0"/>
        <w:ind w:left="0"/>
        <w:jc w:val="both"/>
      </w:pPr>
      <w:r>
        <w:rPr>
          <w:rFonts w:ascii="Times New Roman"/>
          <w:b w:val="false"/>
          <w:i w:val="false"/>
          <w:color w:val="000000"/>
          <w:sz w:val="28"/>
        </w:rPr>
        <w:t>
      43) осуществление иных функций, предусмотренных законами, актами Президента и Правительства Республики Казахстан.</w:t>
      </w:r>
    </w:p>
    <w:bookmarkEnd w:id="85"/>
    <w:bookmarkStart w:name="z92" w:id="86"/>
    <w:p>
      <w:pPr>
        <w:spacing w:after="0"/>
        <w:ind w:left="0"/>
        <w:jc w:val="both"/>
      </w:pPr>
      <w:r>
        <w:rPr>
          <w:rFonts w:ascii="Times New Roman"/>
          <w:b w:val="false"/>
          <w:i w:val="false"/>
          <w:color w:val="000000"/>
          <w:sz w:val="28"/>
        </w:rPr>
        <w:t>
      14. Права и обязанности Комитета:</w:t>
      </w:r>
    </w:p>
    <w:bookmarkEnd w:id="86"/>
    <w:bookmarkStart w:name="z93" w:id="87"/>
    <w:p>
      <w:pPr>
        <w:spacing w:after="0"/>
        <w:ind w:left="0"/>
        <w:jc w:val="both"/>
      </w:pPr>
      <w:r>
        <w:rPr>
          <w:rFonts w:ascii="Times New Roman"/>
          <w:b w:val="false"/>
          <w:i w:val="false"/>
          <w:color w:val="000000"/>
          <w:sz w:val="28"/>
        </w:rPr>
        <w:t>
      1) осуществлять взаимодействие с другими государственными органами и организациями;</w:t>
      </w:r>
    </w:p>
    <w:bookmarkEnd w:id="87"/>
    <w:bookmarkStart w:name="z94" w:id="88"/>
    <w:p>
      <w:pPr>
        <w:spacing w:after="0"/>
        <w:ind w:left="0"/>
        <w:jc w:val="both"/>
      </w:pPr>
      <w:r>
        <w:rPr>
          <w:rFonts w:ascii="Times New Roman"/>
          <w:b w:val="false"/>
          <w:i w:val="false"/>
          <w:color w:val="000000"/>
          <w:sz w:val="28"/>
        </w:rPr>
        <w:t>
      2) запрашивать от физических и юридических лиц, организаций, центральных государственных и местных исполнительных органов документы и справки информационного характера, необходимые для обеспечения аналитической работы и выполнения возложенных на Комитет функций;</w:t>
      </w:r>
    </w:p>
    <w:bookmarkEnd w:id="88"/>
    <w:bookmarkStart w:name="z95" w:id="89"/>
    <w:p>
      <w:pPr>
        <w:spacing w:after="0"/>
        <w:ind w:left="0"/>
        <w:jc w:val="both"/>
      </w:pPr>
      <w:r>
        <w:rPr>
          <w:rFonts w:ascii="Times New Roman"/>
          <w:b w:val="false"/>
          <w:i w:val="false"/>
          <w:color w:val="000000"/>
          <w:sz w:val="28"/>
        </w:rPr>
        <w:t>
      3) принимать решения по вопросам, входящим в компетенцию Комитета;</w:t>
      </w:r>
    </w:p>
    <w:bookmarkEnd w:id="89"/>
    <w:bookmarkStart w:name="z96" w:id="90"/>
    <w:p>
      <w:pPr>
        <w:spacing w:after="0"/>
        <w:ind w:left="0"/>
        <w:jc w:val="both"/>
      </w:pPr>
      <w:r>
        <w:rPr>
          <w:rFonts w:ascii="Times New Roman"/>
          <w:b w:val="false"/>
          <w:i w:val="false"/>
          <w:color w:val="000000"/>
          <w:sz w:val="28"/>
        </w:rPr>
        <w:t>
      4) осуществлять проверки и иные формы государственного контроля за соблюдением требований трудового законодательства Республики Казахстан, в том числе требований по безопасности и охране труда, законодательства о занятости населения, пенсионном обеспечении, социальной защите инвалидов, об обязательном социальном страховании, специальных социальных услугах, миграции населения, в пределах своей компетенции;</w:t>
      </w:r>
    </w:p>
    <w:bookmarkEnd w:id="90"/>
    <w:bookmarkStart w:name="z97" w:id="91"/>
    <w:p>
      <w:pPr>
        <w:spacing w:after="0"/>
        <w:ind w:left="0"/>
        <w:jc w:val="both"/>
      </w:pPr>
      <w:r>
        <w:rPr>
          <w:rFonts w:ascii="Times New Roman"/>
          <w:b w:val="false"/>
          <w:i w:val="false"/>
          <w:color w:val="000000"/>
          <w:sz w:val="28"/>
        </w:rPr>
        <w:t xml:space="preserve">
      5) участвовать в работе комиссий и рабочих групп по обсуждению вопросов, входящих в компетенцию Комитета; </w:t>
      </w:r>
    </w:p>
    <w:bookmarkEnd w:id="91"/>
    <w:bookmarkStart w:name="z98" w:id="92"/>
    <w:p>
      <w:pPr>
        <w:spacing w:after="0"/>
        <w:ind w:left="0"/>
        <w:jc w:val="both"/>
      </w:pPr>
      <w:r>
        <w:rPr>
          <w:rFonts w:ascii="Times New Roman"/>
          <w:b w:val="false"/>
          <w:i w:val="false"/>
          <w:color w:val="000000"/>
          <w:sz w:val="28"/>
        </w:rPr>
        <w:t xml:space="preserve">
      6) в пределах своей компетенции вносить предложения руководству Министерства по внесению изменений и дополнений в нормативные правовые акты по вопросам, входящим в компетенцию Министерства и Комитета; </w:t>
      </w:r>
    </w:p>
    <w:bookmarkEnd w:id="92"/>
    <w:bookmarkStart w:name="z99" w:id="93"/>
    <w:p>
      <w:pPr>
        <w:spacing w:after="0"/>
        <w:ind w:left="0"/>
        <w:jc w:val="both"/>
      </w:pPr>
      <w:r>
        <w:rPr>
          <w:rFonts w:ascii="Times New Roman"/>
          <w:b w:val="false"/>
          <w:i w:val="false"/>
          <w:color w:val="000000"/>
          <w:sz w:val="28"/>
        </w:rPr>
        <w:t>
      7) создавать при Комитете консультативно-совещательные органы и экспертные комиссии;</w:t>
      </w:r>
    </w:p>
    <w:bookmarkEnd w:id="93"/>
    <w:bookmarkStart w:name="z100" w:id="94"/>
    <w:p>
      <w:pPr>
        <w:spacing w:after="0"/>
        <w:ind w:left="0"/>
        <w:jc w:val="both"/>
      </w:pPr>
      <w:r>
        <w:rPr>
          <w:rFonts w:ascii="Times New Roman"/>
          <w:b w:val="false"/>
          <w:i w:val="false"/>
          <w:color w:val="000000"/>
          <w:sz w:val="28"/>
        </w:rPr>
        <w:t>
      8) обеспечивать своевременное и качественное исполнение поручений Главы государства, Администрации Президента Республики Казахстан и Правительства Республики Казахстан, а также планов законопроектных работ Правительства Республики Казахстан на соответствующие годы;</w:t>
      </w:r>
    </w:p>
    <w:bookmarkEnd w:id="94"/>
    <w:bookmarkStart w:name="z101" w:id="95"/>
    <w:p>
      <w:pPr>
        <w:spacing w:after="0"/>
        <w:ind w:left="0"/>
        <w:jc w:val="both"/>
      </w:pPr>
      <w:r>
        <w:rPr>
          <w:rFonts w:ascii="Times New Roman"/>
          <w:b w:val="false"/>
          <w:i w:val="false"/>
          <w:color w:val="000000"/>
          <w:sz w:val="28"/>
        </w:rPr>
        <w:t>
      9) представлять Министерство в государственных и негосударственных организациях по вопросам, входящим в компетенцию Комитета;</w:t>
      </w:r>
    </w:p>
    <w:bookmarkEnd w:id="95"/>
    <w:bookmarkStart w:name="z102" w:id="96"/>
    <w:p>
      <w:pPr>
        <w:spacing w:after="0"/>
        <w:ind w:left="0"/>
        <w:jc w:val="both"/>
      </w:pPr>
      <w:r>
        <w:rPr>
          <w:rFonts w:ascii="Times New Roman"/>
          <w:b w:val="false"/>
          <w:i w:val="false"/>
          <w:color w:val="000000"/>
          <w:sz w:val="28"/>
        </w:rPr>
        <w:t>
      10) соблюдать законодательство Республики Казахстан, не нарушая права и свободы, охраняемые законом интересы физических и юридических лиц.</w:t>
      </w:r>
    </w:p>
    <w:bookmarkEnd w:id="96"/>
    <w:bookmarkStart w:name="z103" w:id="97"/>
    <w:p>
      <w:pPr>
        <w:spacing w:after="0"/>
        <w:ind w:left="0"/>
        <w:jc w:val="both"/>
      </w:pPr>
      <w:r>
        <w:rPr>
          <w:rFonts w:ascii="Times New Roman"/>
          <w:b w:val="false"/>
          <w:i w:val="false"/>
          <w:color w:val="000000"/>
          <w:sz w:val="28"/>
        </w:rPr>
        <w:t>
      11) осуществлять иные права и обязанности, предусмотренные законодательными актами Республики Казахстан.</w:t>
      </w:r>
    </w:p>
    <w:bookmarkEnd w:id="97"/>
    <w:bookmarkStart w:name="z104" w:id="98"/>
    <w:p>
      <w:pPr>
        <w:spacing w:after="0"/>
        <w:ind w:left="0"/>
        <w:jc w:val="left"/>
      </w:pPr>
      <w:r>
        <w:rPr>
          <w:rFonts w:ascii="Times New Roman"/>
          <w:b/>
          <w:i w:val="false"/>
          <w:color w:val="000000"/>
        </w:rPr>
        <w:t xml:space="preserve"> Глава 3. Организация деятельности Комитета</w:t>
      </w:r>
    </w:p>
    <w:bookmarkEnd w:id="98"/>
    <w:bookmarkStart w:name="z105" w:id="99"/>
    <w:p>
      <w:pPr>
        <w:spacing w:after="0"/>
        <w:ind w:left="0"/>
        <w:jc w:val="both"/>
      </w:pPr>
      <w:r>
        <w:rPr>
          <w:rFonts w:ascii="Times New Roman"/>
          <w:b w:val="false"/>
          <w:i w:val="false"/>
          <w:color w:val="000000"/>
          <w:sz w:val="28"/>
        </w:rPr>
        <w:t xml:space="preserve">
      15. Комитет обладает полномочиями, необходимыми для реализации его основных задач и функций, в соответствии с законодательными актами, актами Президента Республики Казахстан, иными нормативными правовыми актами Республики Казахстан. </w:t>
      </w:r>
    </w:p>
    <w:bookmarkEnd w:id="99"/>
    <w:bookmarkStart w:name="z106" w:id="100"/>
    <w:p>
      <w:pPr>
        <w:spacing w:after="0"/>
        <w:ind w:left="0"/>
        <w:jc w:val="both"/>
      </w:pPr>
      <w:r>
        <w:rPr>
          <w:rFonts w:ascii="Times New Roman"/>
          <w:b w:val="false"/>
          <w:i w:val="false"/>
          <w:color w:val="000000"/>
          <w:sz w:val="28"/>
        </w:rPr>
        <w:t>
      16. Комитет возглавляет Председатель Комитета – Главный государственный инспектор труда Республики Казахстан (далее – Председатель), назначаемый на должность и освобождаемый от должности в порядке, установленном законодательством Республики Казахстан.</w:t>
      </w:r>
    </w:p>
    <w:bookmarkEnd w:id="100"/>
    <w:bookmarkStart w:name="z107" w:id="101"/>
    <w:p>
      <w:pPr>
        <w:spacing w:after="0"/>
        <w:ind w:left="0"/>
        <w:jc w:val="both"/>
      </w:pPr>
      <w:r>
        <w:rPr>
          <w:rFonts w:ascii="Times New Roman"/>
          <w:b w:val="false"/>
          <w:i w:val="false"/>
          <w:color w:val="000000"/>
          <w:sz w:val="28"/>
        </w:rPr>
        <w:t>
      17. Председатель Комитета организует и руководит работой Комитета и несет персональную ответственность за выполнение возложенных на Комитет задач и осуществление им своих функций.</w:t>
      </w:r>
    </w:p>
    <w:bookmarkEnd w:id="101"/>
    <w:bookmarkStart w:name="z108" w:id="102"/>
    <w:p>
      <w:pPr>
        <w:spacing w:after="0"/>
        <w:ind w:left="0"/>
        <w:jc w:val="both"/>
      </w:pPr>
      <w:r>
        <w:rPr>
          <w:rFonts w:ascii="Times New Roman"/>
          <w:b w:val="false"/>
          <w:i w:val="false"/>
          <w:color w:val="000000"/>
          <w:sz w:val="28"/>
        </w:rPr>
        <w:t>
      18. В этих целях Председатель Комитета:</w:t>
      </w:r>
    </w:p>
    <w:bookmarkEnd w:id="102"/>
    <w:bookmarkStart w:name="z109" w:id="103"/>
    <w:p>
      <w:pPr>
        <w:spacing w:after="0"/>
        <w:ind w:left="0"/>
        <w:jc w:val="both"/>
      </w:pPr>
      <w:r>
        <w:rPr>
          <w:rFonts w:ascii="Times New Roman"/>
          <w:b w:val="false"/>
          <w:i w:val="false"/>
          <w:color w:val="000000"/>
          <w:sz w:val="28"/>
        </w:rPr>
        <w:t>
      1) обеспечивает формирование Комитета квалифицированными кадрами и повышение их профессионального уровня;</w:t>
      </w:r>
    </w:p>
    <w:bookmarkEnd w:id="103"/>
    <w:bookmarkStart w:name="z110" w:id="104"/>
    <w:p>
      <w:pPr>
        <w:spacing w:after="0"/>
        <w:ind w:left="0"/>
        <w:jc w:val="both"/>
      </w:pPr>
      <w:r>
        <w:rPr>
          <w:rFonts w:ascii="Times New Roman"/>
          <w:b w:val="false"/>
          <w:i w:val="false"/>
          <w:color w:val="000000"/>
          <w:sz w:val="28"/>
        </w:rPr>
        <w:t>
      2) назначает и освобождает от должностей работников Комитета, за исключением работников, вопросы трудовых отношений которых в соответствии с законодательными актами отнесены к компетенции государственных органов и вышестоящих должностных лиц;</w:t>
      </w:r>
    </w:p>
    <w:bookmarkEnd w:id="104"/>
    <w:bookmarkStart w:name="z111" w:id="105"/>
    <w:p>
      <w:pPr>
        <w:spacing w:after="0"/>
        <w:ind w:left="0"/>
        <w:jc w:val="both"/>
      </w:pPr>
      <w:r>
        <w:rPr>
          <w:rFonts w:ascii="Times New Roman"/>
          <w:b w:val="false"/>
          <w:i w:val="false"/>
          <w:color w:val="000000"/>
          <w:sz w:val="28"/>
        </w:rPr>
        <w:t>
      3) по согласованию с вышестоящими должностными лицами назначает и освобождает от должностей заместителей руководителей и руководителей территориальных подразделений;</w:t>
      </w:r>
    </w:p>
    <w:bookmarkEnd w:id="105"/>
    <w:bookmarkStart w:name="z112" w:id="106"/>
    <w:p>
      <w:pPr>
        <w:spacing w:after="0"/>
        <w:ind w:left="0"/>
        <w:jc w:val="both"/>
      </w:pPr>
      <w:r>
        <w:rPr>
          <w:rFonts w:ascii="Times New Roman"/>
          <w:b w:val="false"/>
          <w:i w:val="false"/>
          <w:color w:val="000000"/>
          <w:sz w:val="28"/>
        </w:rPr>
        <w:t>
      4) определяет обязанности и полномочия заместителей Председателя Комитета;</w:t>
      </w:r>
    </w:p>
    <w:bookmarkEnd w:id="106"/>
    <w:bookmarkStart w:name="z113" w:id="107"/>
    <w:p>
      <w:pPr>
        <w:spacing w:after="0"/>
        <w:ind w:left="0"/>
        <w:jc w:val="both"/>
      </w:pPr>
      <w:r>
        <w:rPr>
          <w:rFonts w:ascii="Times New Roman"/>
          <w:b w:val="false"/>
          <w:i w:val="false"/>
          <w:color w:val="000000"/>
          <w:sz w:val="28"/>
        </w:rPr>
        <w:t>
      5) определяет обязанности и полномочия работников Комитета, руководителей и заместителей руководителей территориальных подразделений;</w:t>
      </w:r>
    </w:p>
    <w:bookmarkEnd w:id="107"/>
    <w:bookmarkStart w:name="z114" w:id="108"/>
    <w:p>
      <w:pPr>
        <w:spacing w:after="0"/>
        <w:ind w:left="0"/>
        <w:jc w:val="both"/>
      </w:pPr>
      <w:r>
        <w:rPr>
          <w:rFonts w:ascii="Times New Roman"/>
          <w:b w:val="false"/>
          <w:i w:val="false"/>
          <w:color w:val="000000"/>
          <w:sz w:val="28"/>
        </w:rPr>
        <w:t>
      6) решает вопросы командирования, предоставления отпусков, премирования, установления надбавок к должностным окладам, оказания материальной помощи, подготовки (переподготовки), повышения квалификации работников Комитета;</w:t>
      </w:r>
    </w:p>
    <w:bookmarkEnd w:id="108"/>
    <w:bookmarkStart w:name="z115" w:id="109"/>
    <w:p>
      <w:pPr>
        <w:spacing w:after="0"/>
        <w:ind w:left="0"/>
        <w:jc w:val="both"/>
      </w:pPr>
      <w:r>
        <w:rPr>
          <w:rFonts w:ascii="Times New Roman"/>
          <w:b w:val="false"/>
          <w:i w:val="false"/>
          <w:color w:val="000000"/>
          <w:sz w:val="28"/>
        </w:rPr>
        <w:t>
      7) решает вопросы предоставления отпусков, премирования, установления надбавок к должностным окладам, оказания материальной помощи, подготовки (переподготовки), повышения квалификации заместителей руководителей территориальных подразделений;</w:t>
      </w:r>
    </w:p>
    <w:bookmarkEnd w:id="109"/>
    <w:bookmarkStart w:name="z116" w:id="110"/>
    <w:p>
      <w:pPr>
        <w:spacing w:after="0"/>
        <w:ind w:left="0"/>
        <w:jc w:val="both"/>
      </w:pPr>
      <w:r>
        <w:rPr>
          <w:rFonts w:ascii="Times New Roman"/>
          <w:b w:val="false"/>
          <w:i w:val="false"/>
          <w:color w:val="000000"/>
          <w:sz w:val="28"/>
        </w:rPr>
        <w:t>
      8) решает вопросы наложения дисциплинарных взысканий на работников Комитета, за исключением работников, вопросы трудовых отношений которых в соответствии с законодательными актами отнесены к компетенции государственных органов и вышестоящих должностных лиц;</w:t>
      </w:r>
    </w:p>
    <w:bookmarkEnd w:id="110"/>
    <w:bookmarkStart w:name="z117" w:id="111"/>
    <w:p>
      <w:pPr>
        <w:spacing w:after="0"/>
        <w:ind w:left="0"/>
        <w:jc w:val="both"/>
      </w:pPr>
      <w:r>
        <w:rPr>
          <w:rFonts w:ascii="Times New Roman"/>
          <w:b w:val="false"/>
          <w:i w:val="false"/>
          <w:color w:val="000000"/>
          <w:sz w:val="28"/>
        </w:rPr>
        <w:t>
      9) представляет Комитет в государственных органах и иных организациях, независимо от форм собственности;</w:t>
      </w:r>
    </w:p>
    <w:bookmarkEnd w:id="111"/>
    <w:bookmarkStart w:name="z118" w:id="112"/>
    <w:p>
      <w:pPr>
        <w:spacing w:after="0"/>
        <w:ind w:left="0"/>
        <w:jc w:val="both"/>
      </w:pPr>
      <w:r>
        <w:rPr>
          <w:rFonts w:ascii="Times New Roman"/>
          <w:b w:val="false"/>
          <w:i w:val="false"/>
          <w:color w:val="000000"/>
          <w:sz w:val="28"/>
        </w:rPr>
        <w:t>
      10) принимает решения о предъявлении от имени Комитета претензий и исков;</w:t>
      </w:r>
    </w:p>
    <w:bookmarkEnd w:id="112"/>
    <w:bookmarkStart w:name="z119" w:id="113"/>
    <w:p>
      <w:pPr>
        <w:spacing w:after="0"/>
        <w:ind w:left="0"/>
        <w:jc w:val="both"/>
      </w:pPr>
      <w:r>
        <w:rPr>
          <w:rFonts w:ascii="Times New Roman"/>
          <w:b w:val="false"/>
          <w:i w:val="false"/>
          <w:color w:val="000000"/>
          <w:sz w:val="28"/>
        </w:rPr>
        <w:t>
      11) принимает решения и подписывает правовые акты по вопросам, входящим в компетенцию Комитета;</w:t>
      </w:r>
    </w:p>
    <w:bookmarkEnd w:id="113"/>
    <w:bookmarkStart w:name="z120" w:id="114"/>
    <w:p>
      <w:pPr>
        <w:spacing w:after="0"/>
        <w:ind w:left="0"/>
        <w:jc w:val="both"/>
      </w:pPr>
      <w:r>
        <w:rPr>
          <w:rFonts w:ascii="Times New Roman"/>
          <w:b w:val="false"/>
          <w:i w:val="false"/>
          <w:color w:val="000000"/>
          <w:sz w:val="28"/>
        </w:rPr>
        <w:t xml:space="preserve">
      12) принимает нормативные правовые приказы по вопросам входящим в компетенцию Комитета при наличии прямой компетенции по их утверждению в актах министерства, за исключением актов, затрагивающих права и свободы гражданина; </w:t>
      </w:r>
    </w:p>
    <w:bookmarkEnd w:id="114"/>
    <w:bookmarkStart w:name="z121" w:id="115"/>
    <w:p>
      <w:pPr>
        <w:spacing w:after="0"/>
        <w:ind w:left="0"/>
        <w:jc w:val="both"/>
      </w:pPr>
      <w:r>
        <w:rPr>
          <w:rFonts w:ascii="Times New Roman"/>
          <w:b w:val="false"/>
          <w:i w:val="false"/>
          <w:color w:val="000000"/>
          <w:sz w:val="28"/>
        </w:rPr>
        <w:t>
      13) принимает меры, направленные на противодействие коррупции в Комитете;</w:t>
      </w:r>
    </w:p>
    <w:bookmarkEnd w:id="115"/>
    <w:bookmarkStart w:name="z122" w:id="116"/>
    <w:p>
      <w:pPr>
        <w:spacing w:after="0"/>
        <w:ind w:left="0"/>
        <w:jc w:val="both"/>
      </w:pPr>
      <w:r>
        <w:rPr>
          <w:rFonts w:ascii="Times New Roman"/>
          <w:b w:val="false"/>
          <w:i w:val="false"/>
          <w:color w:val="000000"/>
          <w:sz w:val="28"/>
        </w:rPr>
        <w:t>
      14) осуществляет прием граждан.</w:t>
      </w:r>
    </w:p>
    <w:bookmarkEnd w:id="116"/>
    <w:bookmarkStart w:name="z123" w:id="117"/>
    <w:p>
      <w:pPr>
        <w:spacing w:after="0"/>
        <w:ind w:left="0"/>
        <w:jc w:val="both"/>
      </w:pPr>
      <w:r>
        <w:rPr>
          <w:rFonts w:ascii="Times New Roman"/>
          <w:b w:val="false"/>
          <w:i w:val="false"/>
          <w:color w:val="000000"/>
          <w:sz w:val="28"/>
        </w:rPr>
        <w:t xml:space="preserve">
      19. Председатель Комитета имеет заместителей, назначаемых на должность и освобождаемый от должности в порядке, установленном законодательством Республики Казахстан. </w:t>
      </w:r>
    </w:p>
    <w:bookmarkEnd w:id="117"/>
    <w:bookmarkStart w:name="z124" w:id="118"/>
    <w:p>
      <w:pPr>
        <w:spacing w:after="0"/>
        <w:ind w:left="0"/>
        <w:jc w:val="both"/>
      </w:pPr>
      <w:r>
        <w:rPr>
          <w:rFonts w:ascii="Times New Roman"/>
          <w:b w:val="false"/>
          <w:i w:val="false"/>
          <w:color w:val="000000"/>
          <w:sz w:val="28"/>
        </w:rPr>
        <w:t>
      20. Заместители Председателя Комитета:</w:t>
      </w:r>
    </w:p>
    <w:bookmarkEnd w:id="118"/>
    <w:bookmarkStart w:name="z125" w:id="119"/>
    <w:p>
      <w:pPr>
        <w:spacing w:after="0"/>
        <w:ind w:left="0"/>
        <w:jc w:val="both"/>
      </w:pPr>
      <w:r>
        <w:rPr>
          <w:rFonts w:ascii="Times New Roman"/>
          <w:b w:val="false"/>
          <w:i w:val="false"/>
          <w:color w:val="000000"/>
          <w:sz w:val="28"/>
        </w:rPr>
        <w:t>
      1) координируют деятельность Комитета в пределах своих полномочий;</w:t>
      </w:r>
    </w:p>
    <w:bookmarkEnd w:id="119"/>
    <w:bookmarkStart w:name="z126" w:id="120"/>
    <w:p>
      <w:pPr>
        <w:spacing w:after="0"/>
        <w:ind w:left="0"/>
        <w:jc w:val="both"/>
      </w:pPr>
      <w:r>
        <w:rPr>
          <w:rFonts w:ascii="Times New Roman"/>
          <w:b w:val="false"/>
          <w:i w:val="false"/>
          <w:color w:val="000000"/>
          <w:sz w:val="28"/>
        </w:rPr>
        <w:t>
      2) в период отсутствия Председателя Комитета осуществляют руководство деятельностью Комитета и несут персональную ответственность за выполнение возложенных на Комитет задач и осуществлением функций в рамках своих полномочий;</w:t>
      </w:r>
    </w:p>
    <w:bookmarkEnd w:id="120"/>
    <w:bookmarkStart w:name="z127" w:id="121"/>
    <w:p>
      <w:pPr>
        <w:spacing w:after="0"/>
        <w:ind w:left="0"/>
        <w:jc w:val="both"/>
      </w:pPr>
      <w:r>
        <w:rPr>
          <w:rFonts w:ascii="Times New Roman"/>
          <w:b w:val="false"/>
          <w:i w:val="false"/>
          <w:color w:val="000000"/>
          <w:sz w:val="28"/>
        </w:rPr>
        <w:t>
      3) осуществляют иные функции, возложенные Председателем Комитета.</w:t>
      </w:r>
    </w:p>
    <w:bookmarkEnd w:id="121"/>
    <w:bookmarkStart w:name="z128" w:id="122"/>
    <w:p>
      <w:pPr>
        <w:spacing w:after="0"/>
        <w:ind w:left="0"/>
        <w:jc w:val="both"/>
      </w:pPr>
      <w:r>
        <w:rPr>
          <w:rFonts w:ascii="Times New Roman"/>
          <w:b w:val="false"/>
          <w:i w:val="false"/>
          <w:color w:val="000000"/>
          <w:sz w:val="28"/>
        </w:rPr>
        <w:t>
      21. Документы, направляемые от имени Комитета в другие структурные подразделения Министерства по вопросам, входящим в компетенцию Комитета, подписываются председателем Комитета, а в случае отсутствия – лицом его замещающим.</w:t>
      </w:r>
    </w:p>
    <w:bookmarkEnd w:id="122"/>
    <w:bookmarkStart w:name="z129" w:id="123"/>
    <w:p>
      <w:pPr>
        <w:spacing w:after="0"/>
        <w:ind w:left="0"/>
        <w:jc w:val="left"/>
      </w:pPr>
      <w:r>
        <w:rPr>
          <w:rFonts w:ascii="Times New Roman"/>
          <w:b/>
          <w:i w:val="false"/>
          <w:color w:val="000000"/>
        </w:rPr>
        <w:t xml:space="preserve"> Глава 4. Имущество Комитета</w:t>
      </w:r>
    </w:p>
    <w:bookmarkEnd w:id="123"/>
    <w:bookmarkStart w:name="z130" w:id="124"/>
    <w:p>
      <w:pPr>
        <w:spacing w:after="0"/>
        <w:ind w:left="0"/>
        <w:jc w:val="both"/>
      </w:pPr>
      <w:r>
        <w:rPr>
          <w:rFonts w:ascii="Times New Roman"/>
          <w:b w:val="false"/>
          <w:i w:val="false"/>
          <w:color w:val="000000"/>
          <w:sz w:val="28"/>
        </w:rPr>
        <w:t>
      22. Комитет может иметь на праве оперативного управления обособленное имущество, в случаях, предусмотренных законодательством Республики Казахстан.</w:t>
      </w:r>
    </w:p>
    <w:bookmarkEnd w:id="124"/>
    <w:bookmarkStart w:name="z131" w:id="125"/>
    <w:p>
      <w:pPr>
        <w:spacing w:after="0"/>
        <w:ind w:left="0"/>
        <w:jc w:val="both"/>
      </w:pPr>
      <w:r>
        <w:rPr>
          <w:rFonts w:ascii="Times New Roman"/>
          <w:b w:val="false"/>
          <w:i w:val="false"/>
          <w:color w:val="000000"/>
          <w:sz w:val="28"/>
        </w:rPr>
        <w:t>
      Имущество Комитета формируется за счет имущества, переданного ему государством, а также иного имущества, стоимость которых отражается в балансе Комитета.</w:t>
      </w:r>
    </w:p>
    <w:bookmarkEnd w:id="125"/>
    <w:bookmarkStart w:name="z132" w:id="126"/>
    <w:p>
      <w:pPr>
        <w:spacing w:after="0"/>
        <w:ind w:left="0"/>
        <w:jc w:val="both"/>
      </w:pPr>
      <w:r>
        <w:rPr>
          <w:rFonts w:ascii="Times New Roman"/>
          <w:b w:val="false"/>
          <w:i w:val="false"/>
          <w:color w:val="000000"/>
          <w:sz w:val="28"/>
        </w:rPr>
        <w:t>
      23. Имущество, закрепленное за Комитетом, относится к республиканской собственности.</w:t>
      </w:r>
    </w:p>
    <w:bookmarkEnd w:id="126"/>
    <w:bookmarkStart w:name="z133" w:id="127"/>
    <w:p>
      <w:pPr>
        <w:spacing w:after="0"/>
        <w:ind w:left="0"/>
        <w:jc w:val="both"/>
      </w:pPr>
      <w:r>
        <w:rPr>
          <w:rFonts w:ascii="Times New Roman"/>
          <w:b w:val="false"/>
          <w:i w:val="false"/>
          <w:color w:val="000000"/>
          <w:sz w:val="28"/>
        </w:rPr>
        <w:t>
      24. Комитет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w:t>
      </w:r>
    </w:p>
    <w:bookmarkEnd w:id="127"/>
    <w:bookmarkStart w:name="z134" w:id="128"/>
    <w:p>
      <w:pPr>
        <w:spacing w:after="0"/>
        <w:ind w:left="0"/>
        <w:jc w:val="left"/>
      </w:pPr>
      <w:r>
        <w:rPr>
          <w:rFonts w:ascii="Times New Roman"/>
          <w:b/>
          <w:i w:val="false"/>
          <w:color w:val="000000"/>
        </w:rPr>
        <w:t xml:space="preserve"> Глава 5. Реорганизация и ликвидация Комитета</w:t>
      </w:r>
    </w:p>
    <w:bookmarkEnd w:id="128"/>
    <w:bookmarkStart w:name="z135" w:id="129"/>
    <w:p>
      <w:pPr>
        <w:spacing w:after="0"/>
        <w:ind w:left="0"/>
        <w:jc w:val="both"/>
      </w:pPr>
      <w:r>
        <w:rPr>
          <w:rFonts w:ascii="Times New Roman"/>
          <w:b w:val="false"/>
          <w:i w:val="false"/>
          <w:color w:val="000000"/>
          <w:sz w:val="28"/>
        </w:rPr>
        <w:t xml:space="preserve">
      25. Реорганизация и ликвидация Комитета осуществляются в соответствии с законодательством Республики Казахстан. </w:t>
      </w:r>
    </w:p>
    <w:bookmarkEnd w:id="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приказу Министра труда и </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марта 2017 года № 18</w:t>
            </w:r>
          </w:p>
        </w:tc>
      </w:tr>
    </w:tbl>
    <w:bookmarkStart w:name="z137" w:id="130"/>
    <w:p>
      <w:pPr>
        <w:spacing w:after="0"/>
        <w:ind w:left="0"/>
        <w:jc w:val="left"/>
      </w:pPr>
      <w:r>
        <w:rPr>
          <w:rFonts w:ascii="Times New Roman"/>
          <w:b/>
          <w:i w:val="false"/>
          <w:color w:val="000000"/>
        </w:rPr>
        <w:t xml:space="preserve"> Положение государственного учреждения "Департамент Комитета труда, социальной защиты и миграции по Акмолинской области"</w:t>
      </w:r>
    </w:p>
    <w:bookmarkEnd w:id="130"/>
    <w:bookmarkStart w:name="z138" w:id="131"/>
    <w:p>
      <w:pPr>
        <w:spacing w:after="0"/>
        <w:ind w:left="0"/>
        <w:jc w:val="left"/>
      </w:pPr>
      <w:r>
        <w:rPr>
          <w:rFonts w:ascii="Times New Roman"/>
          <w:b/>
          <w:i w:val="false"/>
          <w:color w:val="000000"/>
        </w:rPr>
        <w:t xml:space="preserve"> Глава 1. Общие положения</w:t>
      </w:r>
    </w:p>
    <w:bookmarkEnd w:id="131"/>
    <w:bookmarkStart w:name="z139" w:id="132"/>
    <w:p>
      <w:pPr>
        <w:spacing w:after="0"/>
        <w:ind w:left="0"/>
        <w:jc w:val="both"/>
      </w:pPr>
      <w:r>
        <w:rPr>
          <w:rFonts w:ascii="Times New Roman"/>
          <w:b w:val="false"/>
          <w:i w:val="false"/>
          <w:color w:val="000000"/>
          <w:sz w:val="28"/>
        </w:rPr>
        <w:t>
      1. Департамент Комитета труда, социальной защиты и миграции по Акмолинской области (далее - Департамент) является территориальным подразделением Комитета труда, социальной защиты и миграции Министерства труда и социальной защиты населения Республики Казахстан (далее - Комитет), осуществляющим реализацию и государственный контроль в сфере обеспечения социальной защиты населения, пенсионного и социального обеспечения, обязательного социального страхования, специальных социальных услуг.</w:t>
      </w:r>
    </w:p>
    <w:bookmarkEnd w:id="132"/>
    <w:bookmarkStart w:name="z140" w:id="133"/>
    <w:p>
      <w:pPr>
        <w:spacing w:after="0"/>
        <w:ind w:left="0"/>
        <w:jc w:val="both"/>
      </w:pPr>
      <w:r>
        <w:rPr>
          <w:rFonts w:ascii="Times New Roman"/>
          <w:b w:val="false"/>
          <w:i w:val="false"/>
          <w:color w:val="000000"/>
          <w:sz w:val="28"/>
        </w:rPr>
        <w:t>
      2. В своей деятельности Департамент руководствуется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актами Президента и Правительства Республики Казахстан, иными нормативными правовыми актами Республики Казахстан, настоящим Положением.</w:t>
      </w:r>
    </w:p>
    <w:bookmarkEnd w:id="133"/>
    <w:bookmarkStart w:name="z141" w:id="134"/>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счета в органах казначейства.</w:t>
      </w:r>
    </w:p>
    <w:bookmarkEnd w:id="134"/>
    <w:bookmarkStart w:name="z142" w:id="135"/>
    <w:p>
      <w:pPr>
        <w:spacing w:after="0"/>
        <w:ind w:left="0"/>
        <w:jc w:val="both"/>
      </w:pPr>
      <w:r>
        <w:rPr>
          <w:rFonts w:ascii="Times New Roman"/>
          <w:b w:val="false"/>
          <w:i w:val="false"/>
          <w:color w:val="000000"/>
          <w:sz w:val="28"/>
        </w:rPr>
        <w:t>
      4. Структура, штатная численность Департамента утверждаются ответственным секретарем Министерства труда и социальной защиты населения Республики Казахстан.</w:t>
      </w:r>
    </w:p>
    <w:bookmarkEnd w:id="135"/>
    <w:bookmarkStart w:name="z143" w:id="136"/>
    <w:p>
      <w:pPr>
        <w:spacing w:after="0"/>
        <w:ind w:left="0"/>
        <w:jc w:val="both"/>
      </w:pPr>
      <w:r>
        <w:rPr>
          <w:rFonts w:ascii="Times New Roman"/>
          <w:b w:val="false"/>
          <w:i w:val="false"/>
          <w:color w:val="000000"/>
          <w:sz w:val="28"/>
        </w:rPr>
        <w:t>
      5. Юридический адрес Департамента: Республика Казахстан, 020000, Акмолинская область, город Кокшетау, улица Горького, дом 60.</w:t>
      </w:r>
    </w:p>
    <w:bookmarkEnd w:id="136"/>
    <w:bookmarkStart w:name="z144" w:id="137"/>
    <w:p>
      <w:pPr>
        <w:spacing w:after="0"/>
        <w:ind w:left="0"/>
        <w:jc w:val="both"/>
      </w:pPr>
      <w:r>
        <w:rPr>
          <w:rFonts w:ascii="Times New Roman"/>
          <w:b w:val="false"/>
          <w:i w:val="false"/>
          <w:color w:val="000000"/>
          <w:sz w:val="28"/>
        </w:rPr>
        <w:t>
      6. Полное наименование Департамента – республиканское государственное учреждение "Департамент Комитета труда, социальной защиты и миграции Министерства труда и социальной защиты населения Республики Казахстан по Акмолинской области".</w:t>
      </w:r>
    </w:p>
    <w:bookmarkEnd w:id="137"/>
    <w:bookmarkStart w:name="z145" w:id="138"/>
    <w:p>
      <w:pPr>
        <w:spacing w:after="0"/>
        <w:ind w:left="0"/>
        <w:jc w:val="both"/>
      </w:pPr>
      <w:r>
        <w:rPr>
          <w:rFonts w:ascii="Times New Roman"/>
          <w:b w:val="false"/>
          <w:i w:val="false"/>
          <w:color w:val="000000"/>
          <w:sz w:val="28"/>
        </w:rPr>
        <w:t>
      7. Настоящее Положение является учредительным документом Департамента.</w:t>
      </w:r>
    </w:p>
    <w:bookmarkEnd w:id="138"/>
    <w:bookmarkStart w:name="z146" w:id="139"/>
    <w:p>
      <w:pPr>
        <w:spacing w:after="0"/>
        <w:ind w:left="0"/>
        <w:jc w:val="both"/>
      </w:pPr>
      <w:r>
        <w:rPr>
          <w:rFonts w:ascii="Times New Roman"/>
          <w:b w:val="false"/>
          <w:i w:val="false"/>
          <w:color w:val="000000"/>
          <w:sz w:val="28"/>
        </w:rPr>
        <w:t>
      8. Финансирование деятельности Департамента осуществляется только за счет средств республиканского бюджета. Департаменту запрещается вступать в договорные отношения с субъектами предпринимательства на предмет выполнения обязанностей, являющихся его функциями.</w:t>
      </w:r>
    </w:p>
    <w:bookmarkEnd w:id="139"/>
    <w:bookmarkStart w:name="z147" w:id="140"/>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указанные доходы направляются в доход республиканского бюджета.</w:t>
      </w:r>
    </w:p>
    <w:bookmarkEnd w:id="140"/>
    <w:bookmarkStart w:name="z148" w:id="141"/>
    <w:p>
      <w:pPr>
        <w:spacing w:after="0"/>
        <w:ind w:left="0"/>
        <w:jc w:val="left"/>
      </w:pPr>
      <w:r>
        <w:rPr>
          <w:rFonts w:ascii="Times New Roman"/>
          <w:b/>
          <w:i w:val="false"/>
          <w:color w:val="000000"/>
        </w:rPr>
        <w:t xml:space="preserve"> Глава 2. Основные задачи, функции, права и обязанности Департамента</w:t>
      </w:r>
    </w:p>
    <w:bookmarkEnd w:id="141"/>
    <w:bookmarkStart w:name="z149" w:id="142"/>
    <w:p>
      <w:pPr>
        <w:spacing w:after="0"/>
        <w:ind w:left="0"/>
        <w:jc w:val="both"/>
      </w:pPr>
      <w:r>
        <w:rPr>
          <w:rFonts w:ascii="Times New Roman"/>
          <w:b w:val="false"/>
          <w:i w:val="false"/>
          <w:color w:val="000000"/>
          <w:sz w:val="28"/>
        </w:rPr>
        <w:t>
      9. Задачей Департамента является реализация государственной политики в области пенсионного и социального обеспечения, социальной защиты инвалидов, медико-социальной экспертизы, обязательного социального страхования, социальной поддержки семей с детьми, предоставления социальной помощи отдельным категориям граждан, в сфере предоставления специальных социальных услуг.</w:t>
      </w:r>
    </w:p>
    <w:bookmarkEnd w:id="142"/>
    <w:bookmarkStart w:name="z150" w:id="143"/>
    <w:p>
      <w:pPr>
        <w:spacing w:after="0"/>
        <w:ind w:left="0"/>
        <w:jc w:val="both"/>
      </w:pPr>
      <w:r>
        <w:rPr>
          <w:rFonts w:ascii="Times New Roman"/>
          <w:b w:val="false"/>
          <w:i w:val="false"/>
          <w:color w:val="000000"/>
          <w:sz w:val="28"/>
        </w:rPr>
        <w:t>
      10. Функции Департамента:</w:t>
      </w:r>
    </w:p>
    <w:bookmarkEnd w:id="143"/>
    <w:bookmarkStart w:name="z151" w:id="144"/>
    <w:p>
      <w:pPr>
        <w:spacing w:after="0"/>
        <w:ind w:left="0"/>
        <w:jc w:val="both"/>
      </w:pPr>
      <w:r>
        <w:rPr>
          <w:rFonts w:ascii="Times New Roman"/>
          <w:b w:val="false"/>
          <w:i w:val="false"/>
          <w:color w:val="000000"/>
          <w:sz w:val="28"/>
        </w:rPr>
        <w:t>
      1) осуществление государственного контроля за соблюдением законодательства в области пенсионного и социального обеспечения, социальной защиты инвалидов, об обязательном социальном страховании, специальных социальных услугах, в пределах своих полномочий;</w:t>
      </w:r>
    </w:p>
    <w:bookmarkEnd w:id="144"/>
    <w:bookmarkStart w:name="z152" w:id="145"/>
    <w:p>
      <w:pPr>
        <w:spacing w:after="0"/>
        <w:ind w:left="0"/>
        <w:jc w:val="both"/>
      </w:pPr>
      <w:r>
        <w:rPr>
          <w:rFonts w:ascii="Times New Roman"/>
          <w:b w:val="false"/>
          <w:i w:val="false"/>
          <w:color w:val="000000"/>
          <w:sz w:val="28"/>
        </w:rPr>
        <w:t>
      2) принятие решения о назначении или об отказе в назначении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(детей-инвалидов),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 и обеспечение их выплат;</w:t>
      </w:r>
    </w:p>
    <w:bookmarkEnd w:id="145"/>
    <w:bookmarkStart w:name="z153" w:id="146"/>
    <w:p>
      <w:pPr>
        <w:spacing w:after="0"/>
        <w:ind w:left="0"/>
        <w:jc w:val="both"/>
      </w:pPr>
      <w:r>
        <w:rPr>
          <w:rFonts w:ascii="Times New Roman"/>
          <w:b w:val="false"/>
          <w:i w:val="false"/>
          <w:color w:val="000000"/>
          <w:sz w:val="28"/>
        </w:rPr>
        <w:t>
      3) осуществление контроля за своевременностью и полнотой выплаты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(детей-инвалидов),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 социальных выплат из Государственного фонда социального страхования (далее - Фонд);</w:t>
      </w:r>
    </w:p>
    <w:bookmarkEnd w:id="146"/>
    <w:bookmarkStart w:name="z154" w:id="147"/>
    <w:p>
      <w:pPr>
        <w:spacing w:after="0"/>
        <w:ind w:left="0"/>
        <w:jc w:val="both"/>
      </w:pPr>
      <w:r>
        <w:rPr>
          <w:rFonts w:ascii="Times New Roman"/>
          <w:b w:val="false"/>
          <w:i w:val="false"/>
          <w:color w:val="000000"/>
          <w:sz w:val="28"/>
        </w:rPr>
        <w:t>
      4) при наличии оснований проверка достоверности документов, необходимых для назначения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w:t>
      </w:r>
    </w:p>
    <w:bookmarkEnd w:id="147"/>
    <w:bookmarkStart w:name="z155" w:id="148"/>
    <w:p>
      <w:pPr>
        <w:spacing w:after="0"/>
        <w:ind w:left="0"/>
        <w:jc w:val="both"/>
      </w:pPr>
      <w:r>
        <w:rPr>
          <w:rFonts w:ascii="Times New Roman"/>
          <w:b w:val="false"/>
          <w:i w:val="false"/>
          <w:color w:val="000000"/>
          <w:sz w:val="28"/>
        </w:rPr>
        <w:t xml:space="preserve">
      5) осуществление внутреннего контроля деятельности Фонда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административных процедурах";</w:t>
      </w:r>
    </w:p>
    <w:bookmarkEnd w:id="148"/>
    <w:bookmarkStart w:name="z156" w:id="149"/>
    <w:p>
      <w:pPr>
        <w:spacing w:after="0"/>
        <w:ind w:left="0"/>
        <w:jc w:val="both"/>
      </w:pPr>
      <w:r>
        <w:rPr>
          <w:rFonts w:ascii="Times New Roman"/>
          <w:b w:val="false"/>
          <w:i w:val="false"/>
          <w:color w:val="000000"/>
          <w:sz w:val="28"/>
        </w:rPr>
        <w:t>
      6) организация сбора данных о численности получателей и сумм пенсионных и социальных выплат за счет бюджетных средств и Фонда;</w:t>
      </w:r>
    </w:p>
    <w:bookmarkEnd w:id="149"/>
    <w:bookmarkStart w:name="z157" w:id="150"/>
    <w:p>
      <w:pPr>
        <w:spacing w:after="0"/>
        <w:ind w:left="0"/>
        <w:jc w:val="both"/>
      </w:pPr>
      <w:r>
        <w:rPr>
          <w:rFonts w:ascii="Times New Roman"/>
          <w:b w:val="false"/>
          <w:i w:val="false"/>
          <w:color w:val="000000"/>
          <w:sz w:val="28"/>
        </w:rPr>
        <w:t>
      7) разъяснение по вопросам назначения и получения пенсионных и социальных выплат за счет бюджетных средств, а также назначения и получения социальных выплат из Фонда;</w:t>
      </w:r>
    </w:p>
    <w:bookmarkEnd w:id="150"/>
    <w:bookmarkStart w:name="z158" w:id="151"/>
    <w:p>
      <w:pPr>
        <w:spacing w:after="0"/>
        <w:ind w:left="0"/>
        <w:jc w:val="both"/>
      </w:pPr>
      <w:r>
        <w:rPr>
          <w:rFonts w:ascii="Times New Roman"/>
          <w:b w:val="false"/>
          <w:i w:val="false"/>
          <w:color w:val="000000"/>
          <w:sz w:val="28"/>
        </w:rPr>
        <w:t>
      8) рассмотрение в установленном законодательством порядке обращений физических и юридических лиц по вопросам, входящим в компетенцию Департамента;</w:t>
      </w:r>
    </w:p>
    <w:bookmarkEnd w:id="151"/>
    <w:bookmarkStart w:name="z159" w:id="152"/>
    <w:p>
      <w:pPr>
        <w:spacing w:after="0"/>
        <w:ind w:left="0"/>
        <w:jc w:val="both"/>
      </w:pPr>
      <w:r>
        <w:rPr>
          <w:rFonts w:ascii="Times New Roman"/>
          <w:b w:val="false"/>
          <w:i w:val="false"/>
          <w:color w:val="000000"/>
          <w:sz w:val="28"/>
        </w:rPr>
        <w:t>
      9) проведение медико-социальной экспертизы;</w:t>
      </w:r>
    </w:p>
    <w:bookmarkEnd w:id="152"/>
    <w:bookmarkStart w:name="z160" w:id="153"/>
    <w:p>
      <w:pPr>
        <w:spacing w:after="0"/>
        <w:ind w:left="0"/>
        <w:jc w:val="both"/>
      </w:pPr>
      <w:r>
        <w:rPr>
          <w:rFonts w:ascii="Times New Roman"/>
          <w:b w:val="false"/>
          <w:i w:val="false"/>
          <w:color w:val="000000"/>
          <w:sz w:val="28"/>
        </w:rPr>
        <w:t>
      10) установление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p>
    <w:bookmarkEnd w:id="153"/>
    <w:bookmarkStart w:name="z161" w:id="154"/>
    <w:p>
      <w:pPr>
        <w:spacing w:after="0"/>
        <w:ind w:left="0"/>
        <w:jc w:val="both"/>
      </w:pPr>
      <w:r>
        <w:rPr>
          <w:rFonts w:ascii="Times New Roman"/>
          <w:b w:val="false"/>
          <w:i w:val="false"/>
          <w:color w:val="000000"/>
          <w:sz w:val="28"/>
        </w:rPr>
        <w:t>
      11) формирование централизованного банка данных системы учета инвалидов, проведение мониторинга причин, структуры и состояния инвалидности;</w:t>
      </w:r>
    </w:p>
    <w:bookmarkEnd w:id="154"/>
    <w:bookmarkStart w:name="z162" w:id="155"/>
    <w:p>
      <w:pPr>
        <w:spacing w:after="0"/>
        <w:ind w:left="0"/>
        <w:jc w:val="both"/>
      </w:pPr>
      <w:r>
        <w:rPr>
          <w:rFonts w:ascii="Times New Roman"/>
          <w:b w:val="false"/>
          <w:i w:val="false"/>
          <w:color w:val="000000"/>
          <w:sz w:val="28"/>
        </w:rPr>
        <w:t>
      12) изучение уровня и причин инвалидности населения;</w:t>
      </w:r>
    </w:p>
    <w:bookmarkEnd w:id="155"/>
    <w:bookmarkStart w:name="z163" w:id="156"/>
    <w:p>
      <w:pPr>
        <w:spacing w:after="0"/>
        <w:ind w:left="0"/>
        <w:jc w:val="both"/>
      </w:pPr>
      <w:r>
        <w:rPr>
          <w:rFonts w:ascii="Times New Roman"/>
          <w:b w:val="false"/>
          <w:i w:val="false"/>
          <w:color w:val="000000"/>
          <w:sz w:val="28"/>
        </w:rPr>
        <w:t xml:space="preserve">
      13) прием документов на назначение государственного базового социального пособия по инвалидности при первичном установлении инвалидности; </w:t>
      </w:r>
    </w:p>
    <w:bookmarkEnd w:id="156"/>
    <w:bookmarkStart w:name="z164" w:id="157"/>
    <w:p>
      <w:pPr>
        <w:spacing w:after="0"/>
        <w:ind w:left="0"/>
        <w:jc w:val="both"/>
      </w:pPr>
      <w:r>
        <w:rPr>
          <w:rFonts w:ascii="Times New Roman"/>
          <w:b w:val="false"/>
          <w:i w:val="false"/>
          <w:color w:val="000000"/>
          <w:sz w:val="28"/>
        </w:rPr>
        <w:t>
      14) оказание консультативной помощи врачам медицинских организаций по вопросам медико-социальной экспертизы и реабилитации инвалидов, участие в проведении мероприятий по повышению их квалификации;</w:t>
      </w:r>
    </w:p>
    <w:bookmarkEnd w:id="157"/>
    <w:bookmarkStart w:name="z165" w:id="158"/>
    <w:p>
      <w:pPr>
        <w:spacing w:after="0"/>
        <w:ind w:left="0"/>
        <w:jc w:val="both"/>
      </w:pPr>
      <w:r>
        <w:rPr>
          <w:rFonts w:ascii="Times New Roman"/>
          <w:b w:val="false"/>
          <w:i w:val="false"/>
          <w:color w:val="000000"/>
          <w:sz w:val="28"/>
        </w:rPr>
        <w:t>
      15) представление в местные органы военного управления сведений о признании инвалидами военнообязанных и лиц призывного возраста;</w:t>
      </w:r>
    </w:p>
    <w:bookmarkEnd w:id="158"/>
    <w:bookmarkStart w:name="z166" w:id="159"/>
    <w:p>
      <w:pPr>
        <w:spacing w:after="0"/>
        <w:ind w:left="0"/>
        <w:jc w:val="both"/>
      </w:pPr>
      <w:r>
        <w:rPr>
          <w:rFonts w:ascii="Times New Roman"/>
          <w:b w:val="false"/>
          <w:i w:val="false"/>
          <w:color w:val="000000"/>
          <w:sz w:val="28"/>
        </w:rPr>
        <w:t xml:space="preserve">
      16) внедрение в практику работы современных, научных принципов и методов, а также обобщение, распространение передового опыта и разработка методических рекомендаций по медико-социальной экспертизе и реабилитации инвалидов; </w:t>
      </w:r>
    </w:p>
    <w:bookmarkEnd w:id="159"/>
    <w:bookmarkStart w:name="z167" w:id="160"/>
    <w:p>
      <w:pPr>
        <w:spacing w:after="0"/>
        <w:ind w:left="0"/>
        <w:jc w:val="both"/>
      </w:pPr>
      <w:r>
        <w:rPr>
          <w:rFonts w:ascii="Times New Roman"/>
          <w:b w:val="false"/>
          <w:i w:val="false"/>
          <w:color w:val="000000"/>
          <w:sz w:val="28"/>
        </w:rPr>
        <w:t>
      17) разработка социальной и профессиональной частей индивидуальной программы реабилитации инвалидов,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 контроль за реализацией индивидуальных программ реабилитации инвалидов;</w:t>
      </w:r>
    </w:p>
    <w:bookmarkEnd w:id="160"/>
    <w:bookmarkStart w:name="z168" w:id="161"/>
    <w:p>
      <w:pPr>
        <w:spacing w:after="0"/>
        <w:ind w:left="0"/>
        <w:jc w:val="both"/>
      </w:pPr>
      <w:r>
        <w:rPr>
          <w:rFonts w:ascii="Times New Roman"/>
          <w:b w:val="false"/>
          <w:i w:val="false"/>
          <w:color w:val="000000"/>
          <w:sz w:val="28"/>
        </w:rPr>
        <w:t>
      18) определение потребности работника, получившего увечье или иное повреждение здоровья при исполнении им трудовых (служебных) обязанностей в дополнительных видах помощи и уходе;</w:t>
      </w:r>
    </w:p>
    <w:bookmarkEnd w:id="161"/>
    <w:bookmarkStart w:name="z169" w:id="162"/>
    <w:p>
      <w:pPr>
        <w:spacing w:after="0"/>
        <w:ind w:left="0"/>
        <w:jc w:val="both"/>
      </w:pPr>
      <w:r>
        <w:rPr>
          <w:rFonts w:ascii="Times New Roman"/>
          <w:b w:val="false"/>
          <w:i w:val="false"/>
          <w:color w:val="000000"/>
          <w:sz w:val="28"/>
        </w:rPr>
        <w:t>
      19) обеспечение контроля за своевременным и правильным назначением социальных выплат Фондом;</w:t>
      </w:r>
    </w:p>
    <w:bookmarkEnd w:id="162"/>
    <w:bookmarkStart w:name="z170" w:id="163"/>
    <w:p>
      <w:pPr>
        <w:spacing w:after="0"/>
        <w:ind w:left="0"/>
        <w:jc w:val="both"/>
      </w:pPr>
      <w:r>
        <w:rPr>
          <w:rFonts w:ascii="Times New Roman"/>
          <w:b w:val="false"/>
          <w:i w:val="false"/>
          <w:color w:val="000000"/>
          <w:sz w:val="28"/>
        </w:rPr>
        <w:t>
      20) обеспечение контроля за своевременным и полным перечислением получателю социальных выплат Государственной корпорацией;</w:t>
      </w:r>
    </w:p>
    <w:bookmarkEnd w:id="163"/>
    <w:bookmarkStart w:name="z171" w:id="164"/>
    <w:p>
      <w:pPr>
        <w:spacing w:after="0"/>
        <w:ind w:left="0"/>
        <w:jc w:val="both"/>
      </w:pPr>
      <w:r>
        <w:rPr>
          <w:rFonts w:ascii="Times New Roman"/>
          <w:b w:val="false"/>
          <w:i w:val="false"/>
          <w:color w:val="000000"/>
          <w:sz w:val="28"/>
        </w:rPr>
        <w:t>
      21) рассмотрение жалоб участников системы обязательного социального страхования по вопросам назначения, отказа в назначении социальных выплат Фондом, а также своевременным и полным перечислением социальных выплат Государственной корпорацией;</w:t>
      </w:r>
    </w:p>
    <w:bookmarkEnd w:id="164"/>
    <w:bookmarkStart w:name="z172" w:id="165"/>
    <w:p>
      <w:pPr>
        <w:spacing w:after="0"/>
        <w:ind w:left="0"/>
        <w:jc w:val="both"/>
      </w:pPr>
      <w:r>
        <w:rPr>
          <w:rFonts w:ascii="Times New Roman"/>
          <w:b w:val="false"/>
          <w:i w:val="false"/>
          <w:color w:val="000000"/>
          <w:sz w:val="28"/>
        </w:rPr>
        <w:t>
      22) исполнение поручений руководства Министерства и Комитета, в пределах своей компетенции;</w:t>
      </w:r>
    </w:p>
    <w:bookmarkEnd w:id="165"/>
    <w:bookmarkStart w:name="z173" w:id="166"/>
    <w:p>
      <w:pPr>
        <w:spacing w:after="0"/>
        <w:ind w:left="0"/>
        <w:jc w:val="both"/>
      </w:pPr>
      <w:r>
        <w:rPr>
          <w:rFonts w:ascii="Times New Roman"/>
          <w:b w:val="false"/>
          <w:i w:val="false"/>
          <w:color w:val="000000"/>
          <w:sz w:val="28"/>
        </w:rPr>
        <w:t>
      23) осуществление правовой, консультативной и практической помощи в пределах компетенции;</w:t>
      </w:r>
    </w:p>
    <w:bookmarkEnd w:id="166"/>
    <w:bookmarkStart w:name="z174" w:id="167"/>
    <w:p>
      <w:pPr>
        <w:spacing w:after="0"/>
        <w:ind w:left="0"/>
        <w:jc w:val="both"/>
      </w:pPr>
      <w:r>
        <w:rPr>
          <w:rFonts w:ascii="Times New Roman"/>
          <w:b w:val="false"/>
          <w:i w:val="false"/>
          <w:color w:val="000000"/>
          <w:sz w:val="28"/>
        </w:rPr>
        <w:t>
      24) оказание государственных услуг в сфере социальной защиты населения в пределах компетенции;</w:t>
      </w:r>
    </w:p>
    <w:bookmarkEnd w:id="167"/>
    <w:bookmarkStart w:name="z175" w:id="168"/>
    <w:p>
      <w:pPr>
        <w:spacing w:after="0"/>
        <w:ind w:left="0"/>
        <w:jc w:val="both"/>
      </w:pPr>
      <w:r>
        <w:rPr>
          <w:rFonts w:ascii="Times New Roman"/>
          <w:b w:val="false"/>
          <w:i w:val="false"/>
          <w:color w:val="000000"/>
          <w:sz w:val="28"/>
        </w:rPr>
        <w:t xml:space="preserve">
      25) формирование и сопровождение баз данных в области социальной защиты населения; </w:t>
      </w:r>
    </w:p>
    <w:bookmarkEnd w:id="168"/>
    <w:bookmarkStart w:name="z176" w:id="169"/>
    <w:p>
      <w:pPr>
        <w:spacing w:after="0"/>
        <w:ind w:left="0"/>
        <w:jc w:val="both"/>
      </w:pPr>
      <w:r>
        <w:rPr>
          <w:rFonts w:ascii="Times New Roman"/>
          <w:b w:val="false"/>
          <w:i w:val="false"/>
          <w:color w:val="000000"/>
          <w:sz w:val="28"/>
        </w:rPr>
        <w:t>
      26) участие в реализации Стратегического и Операционного планов Министерства и плана работы Комитета;</w:t>
      </w:r>
    </w:p>
    <w:bookmarkEnd w:id="169"/>
    <w:bookmarkStart w:name="z177" w:id="170"/>
    <w:p>
      <w:pPr>
        <w:spacing w:after="0"/>
        <w:ind w:left="0"/>
        <w:jc w:val="both"/>
      </w:pPr>
      <w:r>
        <w:rPr>
          <w:rFonts w:ascii="Times New Roman"/>
          <w:b w:val="false"/>
          <w:i w:val="false"/>
          <w:color w:val="000000"/>
          <w:sz w:val="28"/>
        </w:rPr>
        <w:t>
      27) иные задачи и функции, возложенные на Департамент законодательством и руководством Министерства и Комитета.</w:t>
      </w:r>
    </w:p>
    <w:bookmarkEnd w:id="170"/>
    <w:bookmarkStart w:name="z178" w:id="171"/>
    <w:p>
      <w:pPr>
        <w:spacing w:after="0"/>
        <w:ind w:left="0"/>
        <w:jc w:val="both"/>
      </w:pPr>
      <w:r>
        <w:rPr>
          <w:rFonts w:ascii="Times New Roman"/>
          <w:b w:val="false"/>
          <w:i w:val="false"/>
          <w:color w:val="000000"/>
          <w:sz w:val="28"/>
        </w:rPr>
        <w:t>
      11. Права и обязанности Департамента:</w:t>
      </w:r>
    </w:p>
    <w:bookmarkEnd w:id="171"/>
    <w:bookmarkStart w:name="z179" w:id="172"/>
    <w:p>
      <w:pPr>
        <w:spacing w:after="0"/>
        <w:ind w:left="0"/>
        <w:jc w:val="both"/>
      </w:pPr>
      <w:r>
        <w:rPr>
          <w:rFonts w:ascii="Times New Roman"/>
          <w:b w:val="false"/>
          <w:i w:val="false"/>
          <w:color w:val="000000"/>
          <w:sz w:val="28"/>
        </w:rPr>
        <w:t>
      1) осуществлять в установленном порядке и в пределах компетенции проверки и иные формы государственного контроля по соблюдению требований законодательства в области пенсионного и социального обеспечения, социального страхования и социальной защиты населения, о специальных социальных услугах;</w:t>
      </w:r>
    </w:p>
    <w:bookmarkEnd w:id="172"/>
    <w:bookmarkStart w:name="z180" w:id="173"/>
    <w:p>
      <w:pPr>
        <w:spacing w:after="0"/>
        <w:ind w:left="0"/>
        <w:jc w:val="both"/>
      </w:pPr>
      <w:r>
        <w:rPr>
          <w:rFonts w:ascii="Times New Roman"/>
          <w:b w:val="false"/>
          <w:i w:val="false"/>
          <w:color w:val="000000"/>
          <w:sz w:val="28"/>
        </w:rPr>
        <w:t>
      2) осуществлять в установленном порядке контакты с другими государственными органами и организациями, запрашивать и получать от них необходимые для деятельности сведения и материалы;</w:t>
      </w:r>
    </w:p>
    <w:bookmarkEnd w:id="173"/>
    <w:bookmarkStart w:name="z181" w:id="174"/>
    <w:p>
      <w:pPr>
        <w:spacing w:after="0"/>
        <w:ind w:left="0"/>
        <w:jc w:val="both"/>
      </w:pPr>
      <w:r>
        <w:rPr>
          <w:rFonts w:ascii="Times New Roman"/>
          <w:b w:val="false"/>
          <w:i w:val="false"/>
          <w:color w:val="000000"/>
          <w:sz w:val="28"/>
        </w:rPr>
        <w:t>
      3) запрашивать и получать в установленном порядке от подведомственных организаций Министерства, местных исполнительных органов, физических и юридических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bookmarkEnd w:id="174"/>
    <w:bookmarkStart w:name="z182" w:id="175"/>
    <w:p>
      <w:pPr>
        <w:spacing w:after="0"/>
        <w:ind w:left="0"/>
        <w:jc w:val="both"/>
      </w:pPr>
      <w:r>
        <w:rPr>
          <w:rFonts w:ascii="Times New Roman"/>
          <w:b w:val="false"/>
          <w:i w:val="false"/>
          <w:color w:val="000000"/>
          <w:sz w:val="28"/>
        </w:rPr>
        <w:t>
      4) участвовать в работе комиссий и рабочих групп по обсуждению вопросов, входящих в компетенцию Департамента;</w:t>
      </w:r>
    </w:p>
    <w:bookmarkEnd w:id="175"/>
    <w:bookmarkStart w:name="z183" w:id="176"/>
    <w:p>
      <w:pPr>
        <w:spacing w:after="0"/>
        <w:ind w:left="0"/>
        <w:jc w:val="both"/>
      </w:pPr>
      <w:r>
        <w:rPr>
          <w:rFonts w:ascii="Times New Roman"/>
          <w:b w:val="false"/>
          <w:i w:val="false"/>
          <w:color w:val="000000"/>
          <w:sz w:val="28"/>
        </w:rPr>
        <w:t xml:space="preserve">
      5) вносить предложения по внесению изменений и дополнений в нормативные правовые акты по вопросам, входящим в компетенцию Министерства и Комитета; </w:t>
      </w:r>
    </w:p>
    <w:bookmarkEnd w:id="176"/>
    <w:bookmarkStart w:name="z184" w:id="177"/>
    <w:p>
      <w:pPr>
        <w:spacing w:after="0"/>
        <w:ind w:left="0"/>
        <w:jc w:val="both"/>
      </w:pPr>
      <w:r>
        <w:rPr>
          <w:rFonts w:ascii="Times New Roman"/>
          <w:b w:val="false"/>
          <w:i w:val="false"/>
          <w:color w:val="000000"/>
          <w:sz w:val="28"/>
        </w:rPr>
        <w:t xml:space="preserve">
      6) вступать в гражданско-правовые отношения от собственного имени; </w:t>
      </w:r>
    </w:p>
    <w:bookmarkEnd w:id="177"/>
    <w:bookmarkStart w:name="z185" w:id="178"/>
    <w:p>
      <w:pPr>
        <w:spacing w:after="0"/>
        <w:ind w:left="0"/>
        <w:jc w:val="both"/>
      </w:pPr>
      <w:r>
        <w:rPr>
          <w:rFonts w:ascii="Times New Roman"/>
          <w:b w:val="false"/>
          <w:i w:val="false"/>
          <w:color w:val="000000"/>
          <w:sz w:val="28"/>
        </w:rPr>
        <w:t>
      7) на основании доверенности представлять Министерство и (или) Комитет в государственных учреждениях, организациях независимо от форм собственности, во всех судах республики по вопросам, входящим в их компетенцию;</w:t>
      </w:r>
    </w:p>
    <w:bookmarkEnd w:id="178"/>
    <w:bookmarkStart w:name="z186" w:id="179"/>
    <w:p>
      <w:pPr>
        <w:spacing w:after="0"/>
        <w:ind w:left="0"/>
        <w:jc w:val="both"/>
      </w:pPr>
      <w:r>
        <w:rPr>
          <w:rFonts w:ascii="Times New Roman"/>
          <w:b w:val="false"/>
          <w:i w:val="false"/>
          <w:color w:val="000000"/>
          <w:sz w:val="28"/>
        </w:rPr>
        <w:t>
      8) принимать решения по вопросам, входящим в компетенцию Департамента;</w:t>
      </w:r>
    </w:p>
    <w:bookmarkEnd w:id="179"/>
    <w:bookmarkStart w:name="z187" w:id="180"/>
    <w:p>
      <w:pPr>
        <w:spacing w:after="0"/>
        <w:ind w:left="0"/>
        <w:jc w:val="both"/>
      </w:pPr>
      <w:r>
        <w:rPr>
          <w:rFonts w:ascii="Times New Roman"/>
          <w:b w:val="false"/>
          <w:i w:val="false"/>
          <w:color w:val="000000"/>
          <w:sz w:val="28"/>
        </w:rPr>
        <w:t>
      9) соблюдать законодательство Республики Казахстан, права и охраняемые законом интересы физических и юридических лиц;</w:t>
      </w:r>
    </w:p>
    <w:bookmarkEnd w:id="180"/>
    <w:bookmarkStart w:name="z188" w:id="181"/>
    <w:p>
      <w:pPr>
        <w:spacing w:after="0"/>
        <w:ind w:left="0"/>
        <w:jc w:val="both"/>
      </w:pPr>
      <w:r>
        <w:rPr>
          <w:rFonts w:ascii="Times New Roman"/>
          <w:b w:val="false"/>
          <w:i w:val="false"/>
          <w:color w:val="000000"/>
          <w:sz w:val="28"/>
        </w:rPr>
        <w:t>
      10) иные права и обязанности, предусмотренные законодательными актами Республики Казахстан.</w:t>
      </w:r>
    </w:p>
    <w:bookmarkEnd w:id="181"/>
    <w:bookmarkStart w:name="z189" w:id="182"/>
    <w:p>
      <w:pPr>
        <w:spacing w:after="0"/>
        <w:ind w:left="0"/>
        <w:jc w:val="left"/>
      </w:pPr>
      <w:r>
        <w:rPr>
          <w:rFonts w:ascii="Times New Roman"/>
          <w:b/>
          <w:i w:val="false"/>
          <w:color w:val="000000"/>
        </w:rPr>
        <w:t xml:space="preserve"> Глава 3. Организация деятельности Департамента</w:t>
      </w:r>
    </w:p>
    <w:bookmarkEnd w:id="182"/>
    <w:bookmarkStart w:name="z190" w:id="183"/>
    <w:p>
      <w:pPr>
        <w:spacing w:after="0"/>
        <w:ind w:left="0"/>
        <w:jc w:val="both"/>
      </w:pPr>
      <w:r>
        <w:rPr>
          <w:rFonts w:ascii="Times New Roman"/>
          <w:b w:val="false"/>
          <w:i w:val="false"/>
          <w:color w:val="000000"/>
          <w:sz w:val="28"/>
        </w:rPr>
        <w:t>
      12. Департамент возглавляет руководитель, назначаемый в соответствии с законодательством Республики Казахстан. Руководитель Департамента имеет заместителей, назначаемых на должности и освобождаемых от должностей в соответствии с законодательством Республики Казахстан.</w:t>
      </w:r>
    </w:p>
    <w:bookmarkEnd w:id="183"/>
    <w:bookmarkStart w:name="z191" w:id="184"/>
    <w:p>
      <w:pPr>
        <w:spacing w:after="0"/>
        <w:ind w:left="0"/>
        <w:jc w:val="both"/>
      </w:pPr>
      <w:r>
        <w:rPr>
          <w:rFonts w:ascii="Times New Roman"/>
          <w:b w:val="false"/>
          <w:i w:val="false"/>
          <w:color w:val="000000"/>
          <w:sz w:val="28"/>
        </w:rPr>
        <w:t>
      Обязанности и полномочия руководителя, заместителей руководителя Департамента определяются председателем Комитета.</w:t>
      </w:r>
    </w:p>
    <w:bookmarkEnd w:id="184"/>
    <w:bookmarkStart w:name="z192" w:id="185"/>
    <w:p>
      <w:pPr>
        <w:spacing w:after="0"/>
        <w:ind w:left="0"/>
        <w:jc w:val="both"/>
      </w:pPr>
      <w:r>
        <w:rPr>
          <w:rFonts w:ascii="Times New Roman"/>
          <w:b w:val="false"/>
          <w:i w:val="false"/>
          <w:color w:val="000000"/>
          <w:sz w:val="28"/>
        </w:rPr>
        <w:t>
      13. Руководитель Департамента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w:t>
      </w:r>
    </w:p>
    <w:bookmarkEnd w:id="185"/>
    <w:bookmarkStart w:name="z193" w:id="186"/>
    <w:p>
      <w:pPr>
        <w:spacing w:after="0"/>
        <w:ind w:left="0"/>
        <w:jc w:val="both"/>
      </w:pPr>
      <w:r>
        <w:rPr>
          <w:rFonts w:ascii="Times New Roman"/>
          <w:b w:val="false"/>
          <w:i w:val="false"/>
          <w:color w:val="000000"/>
          <w:sz w:val="28"/>
        </w:rPr>
        <w:t>
      14. В этих целях руководитель Департамента:</w:t>
      </w:r>
    </w:p>
    <w:bookmarkEnd w:id="186"/>
    <w:bookmarkStart w:name="z194" w:id="187"/>
    <w:p>
      <w:pPr>
        <w:spacing w:after="0"/>
        <w:ind w:left="0"/>
        <w:jc w:val="both"/>
      </w:pPr>
      <w:r>
        <w:rPr>
          <w:rFonts w:ascii="Times New Roman"/>
          <w:b w:val="false"/>
          <w:i w:val="false"/>
          <w:color w:val="000000"/>
          <w:sz w:val="28"/>
        </w:rPr>
        <w:t>
      1) определяет обязанности и полномочия работников Департамента;</w:t>
      </w:r>
    </w:p>
    <w:bookmarkEnd w:id="187"/>
    <w:bookmarkStart w:name="z195" w:id="188"/>
    <w:p>
      <w:pPr>
        <w:spacing w:after="0"/>
        <w:ind w:left="0"/>
        <w:jc w:val="both"/>
      </w:pPr>
      <w:r>
        <w:rPr>
          <w:rFonts w:ascii="Times New Roman"/>
          <w:b w:val="false"/>
          <w:i w:val="false"/>
          <w:color w:val="000000"/>
          <w:sz w:val="28"/>
        </w:rPr>
        <w:t>
      2) в соответствии с законодательством назначает и освобождает от должностей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вышестоящих должностных лиц;</w:t>
      </w:r>
    </w:p>
    <w:bookmarkEnd w:id="188"/>
    <w:bookmarkStart w:name="z196" w:id="189"/>
    <w:p>
      <w:pPr>
        <w:spacing w:after="0"/>
        <w:ind w:left="0"/>
        <w:jc w:val="both"/>
      </w:pPr>
      <w:r>
        <w:rPr>
          <w:rFonts w:ascii="Times New Roman"/>
          <w:b w:val="false"/>
          <w:i w:val="false"/>
          <w:color w:val="000000"/>
          <w:sz w:val="28"/>
        </w:rPr>
        <w:t>
      3) утверждает должностные инструкции работников Департамента, в установленном законодательством порядке решает вопросы командирования работников Департамента;</w:t>
      </w:r>
    </w:p>
    <w:bookmarkEnd w:id="189"/>
    <w:bookmarkStart w:name="z197" w:id="190"/>
    <w:p>
      <w:pPr>
        <w:spacing w:after="0"/>
        <w:ind w:left="0"/>
        <w:jc w:val="both"/>
      </w:pPr>
      <w:r>
        <w:rPr>
          <w:rFonts w:ascii="Times New Roman"/>
          <w:b w:val="false"/>
          <w:i w:val="false"/>
          <w:color w:val="000000"/>
          <w:sz w:val="28"/>
        </w:rPr>
        <w:t>
      4) в установленном законодательством порядке решает вопросы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вышестоящих должностных лиц;</w:t>
      </w:r>
    </w:p>
    <w:bookmarkEnd w:id="190"/>
    <w:bookmarkStart w:name="z198" w:id="191"/>
    <w:p>
      <w:pPr>
        <w:spacing w:after="0"/>
        <w:ind w:left="0"/>
        <w:jc w:val="both"/>
      </w:pPr>
      <w:r>
        <w:rPr>
          <w:rFonts w:ascii="Times New Roman"/>
          <w:b w:val="false"/>
          <w:i w:val="false"/>
          <w:color w:val="000000"/>
          <w:sz w:val="28"/>
        </w:rPr>
        <w:t>
      5) вносит на рассмотрение Председателю Комитета вопросы предоставления отпусков, оказания материальной помощи, подготовки (переподготовки), повышения квалификации, поощрения, выплаты надбавок, премирования и наложения дисциплинарных взысканий на заместителей руководителя Департамента;</w:t>
      </w:r>
    </w:p>
    <w:bookmarkEnd w:id="191"/>
    <w:bookmarkStart w:name="z199" w:id="192"/>
    <w:p>
      <w:pPr>
        <w:spacing w:after="0"/>
        <w:ind w:left="0"/>
        <w:jc w:val="both"/>
      </w:pPr>
      <w:r>
        <w:rPr>
          <w:rFonts w:ascii="Times New Roman"/>
          <w:b w:val="false"/>
          <w:i w:val="false"/>
          <w:color w:val="000000"/>
          <w:sz w:val="28"/>
        </w:rPr>
        <w:t>
      6) подписывает правовые акты в пределах установленной компетенции;</w:t>
      </w:r>
    </w:p>
    <w:bookmarkEnd w:id="192"/>
    <w:bookmarkStart w:name="z200" w:id="193"/>
    <w:p>
      <w:pPr>
        <w:spacing w:after="0"/>
        <w:ind w:left="0"/>
        <w:jc w:val="both"/>
      </w:pPr>
      <w:r>
        <w:rPr>
          <w:rFonts w:ascii="Times New Roman"/>
          <w:b w:val="false"/>
          <w:i w:val="false"/>
          <w:color w:val="000000"/>
          <w:sz w:val="28"/>
        </w:rPr>
        <w:t>
      7) представляет Департамент в государственных органах и иных организациях, независимо от форм собственности, а также в отношениях с физическими и юридическими лицами;</w:t>
      </w:r>
    </w:p>
    <w:bookmarkEnd w:id="193"/>
    <w:bookmarkStart w:name="z201" w:id="194"/>
    <w:p>
      <w:pPr>
        <w:spacing w:after="0"/>
        <w:ind w:left="0"/>
        <w:jc w:val="both"/>
      </w:pPr>
      <w:r>
        <w:rPr>
          <w:rFonts w:ascii="Times New Roman"/>
          <w:b w:val="false"/>
          <w:i w:val="false"/>
          <w:color w:val="000000"/>
          <w:sz w:val="28"/>
        </w:rPr>
        <w:t>
      8) в соответствии с законодательством принимает решения о предъявлении от имени Департамента претензий и исков;</w:t>
      </w:r>
    </w:p>
    <w:bookmarkEnd w:id="194"/>
    <w:bookmarkStart w:name="z202" w:id="195"/>
    <w:p>
      <w:pPr>
        <w:spacing w:after="0"/>
        <w:ind w:left="0"/>
        <w:jc w:val="both"/>
      </w:pPr>
      <w:r>
        <w:rPr>
          <w:rFonts w:ascii="Times New Roman"/>
          <w:b w:val="false"/>
          <w:i w:val="false"/>
          <w:color w:val="000000"/>
          <w:sz w:val="28"/>
        </w:rPr>
        <w:t>
      9) принимает меры, направленные на противодействие коррупции в Департаменте и несет персональную ответственность за непринятие надлежащих антикоррупционных мер.</w:t>
      </w:r>
    </w:p>
    <w:bookmarkEnd w:id="195"/>
    <w:bookmarkStart w:name="z203" w:id="196"/>
    <w:p>
      <w:pPr>
        <w:spacing w:after="0"/>
        <w:ind w:left="0"/>
        <w:jc w:val="left"/>
      </w:pPr>
      <w:r>
        <w:rPr>
          <w:rFonts w:ascii="Times New Roman"/>
          <w:b/>
          <w:i w:val="false"/>
          <w:color w:val="000000"/>
        </w:rPr>
        <w:t xml:space="preserve"> Глава 4. Имущество Департамента</w:t>
      </w:r>
    </w:p>
    <w:bookmarkEnd w:id="196"/>
    <w:bookmarkStart w:name="z204" w:id="197"/>
    <w:p>
      <w:pPr>
        <w:spacing w:after="0"/>
        <w:ind w:left="0"/>
        <w:jc w:val="both"/>
      </w:pPr>
      <w:r>
        <w:rPr>
          <w:rFonts w:ascii="Times New Roman"/>
          <w:b w:val="false"/>
          <w:i w:val="false"/>
          <w:color w:val="000000"/>
          <w:sz w:val="28"/>
        </w:rPr>
        <w:t>
      15.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197"/>
    <w:bookmarkStart w:name="z205" w:id="198"/>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98"/>
    <w:bookmarkStart w:name="z206" w:id="199"/>
    <w:p>
      <w:pPr>
        <w:spacing w:after="0"/>
        <w:ind w:left="0"/>
        <w:jc w:val="both"/>
      </w:pPr>
      <w:r>
        <w:rPr>
          <w:rFonts w:ascii="Times New Roman"/>
          <w:b w:val="false"/>
          <w:i w:val="false"/>
          <w:color w:val="000000"/>
          <w:sz w:val="28"/>
        </w:rPr>
        <w:t>
      16. Имущество, закрепленное за Департаментом, относится к республиканской собственности.</w:t>
      </w:r>
    </w:p>
    <w:bookmarkEnd w:id="199"/>
    <w:bookmarkStart w:name="z207" w:id="200"/>
    <w:p>
      <w:pPr>
        <w:spacing w:after="0"/>
        <w:ind w:left="0"/>
        <w:jc w:val="both"/>
      </w:pPr>
      <w:r>
        <w:rPr>
          <w:rFonts w:ascii="Times New Roman"/>
          <w:b w:val="false"/>
          <w:i w:val="false"/>
          <w:color w:val="000000"/>
          <w:sz w:val="28"/>
        </w:rPr>
        <w:t>
      17.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 если иное не установлено законодательством.</w:t>
      </w:r>
    </w:p>
    <w:bookmarkEnd w:id="200"/>
    <w:bookmarkStart w:name="z208" w:id="201"/>
    <w:p>
      <w:pPr>
        <w:spacing w:after="0"/>
        <w:ind w:left="0"/>
        <w:jc w:val="left"/>
      </w:pPr>
      <w:r>
        <w:rPr>
          <w:rFonts w:ascii="Times New Roman"/>
          <w:b/>
          <w:i w:val="false"/>
          <w:color w:val="000000"/>
        </w:rPr>
        <w:t xml:space="preserve"> Глава 5. Реорганизация и упразднение Департамента</w:t>
      </w:r>
    </w:p>
    <w:bookmarkEnd w:id="201"/>
    <w:bookmarkStart w:name="z209" w:id="202"/>
    <w:p>
      <w:pPr>
        <w:spacing w:after="0"/>
        <w:ind w:left="0"/>
        <w:jc w:val="both"/>
      </w:pPr>
      <w:r>
        <w:rPr>
          <w:rFonts w:ascii="Times New Roman"/>
          <w:b w:val="false"/>
          <w:i w:val="false"/>
          <w:color w:val="000000"/>
          <w:sz w:val="28"/>
        </w:rPr>
        <w:t>
      18. Реорганизация и упразднение Департамента осуществляются в соответствии с законодательством Республики Казахстан.</w:t>
      </w:r>
    </w:p>
    <w:bookmarkEnd w:id="2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приказу Министра труда и </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марта 2017 года № 18</w:t>
            </w:r>
          </w:p>
        </w:tc>
      </w:tr>
    </w:tbl>
    <w:bookmarkStart w:name="z211" w:id="203"/>
    <w:p>
      <w:pPr>
        <w:spacing w:after="0"/>
        <w:ind w:left="0"/>
        <w:jc w:val="left"/>
      </w:pPr>
      <w:r>
        <w:rPr>
          <w:rFonts w:ascii="Times New Roman"/>
          <w:b/>
          <w:i w:val="false"/>
          <w:color w:val="000000"/>
        </w:rPr>
        <w:t xml:space="preserve"> Положение государственного учреждения "Департамент Комитета труда, социальной защиты и миграции по Актюбинской области"</w:t>
      </w:r>
    </w:p>
    <w:bookmarkEnd w:id="203"/>
    <w:bookmarkStart w:name="z212" w:id="204"/>
    <w:p>
      <w:pPr>
        <w:spacing w:after="0"/>
        <w:ind w:left="0"/>
        <w:jc w:val="left"/>
      </w:pPr>
      <w:r>
        <w:rPr>
          <w:rFonts w:ascii="Times New Roman"/>
          <w:b/>
          <w:i w:val="false"/>
          <w:color w:val="000000"/>
        </w:rPr>
        <w:t xml:space="preserve"> Глава 1. Общие положения</w:t>
      </w:r>
    </w:p>
    <w:bookmarkEnd w:id="204"/>
    <w:bookmarkStart w:name="z213" w:id="205"/>
    <w:p>
      <w:pPr>
        <w:spacing w:after="0"/>
        <w:ind w:left="0"/>
        <w:jc w:val="both"/>
      </w:pPr>
      <w:r>
        <w:rPr>
          <w:rFonts w:ascii="Times New Roman"/>
          <w:b w:val="false"/>
          <w:i w:val="false"/>
          <w:color w:val="000000"/>
          <w:sz w:val="28"/>
        </w:rPr>
        <w:t>
      1. Департамент Комитета труда, социальной защиты и миграции по Актюбинской области (далее - Департамент) является территориальным подразделением Комитета труда, социальной защиты и миграции Министерства труда и социальной защиты населения Республики Казахстан (далее - Комитет), осуществляющим реализацию и государственный контроль в сфере обеспечения социальной защиты населения, пенсионного и социального обеспечения, обязательного социального страхования, специальных социальных услуг.</w:t>
      </w:r>
    </w:p>
    <w:bookmarkEnd w:id="205"/>
    <w:bookmarkStart w:name="z214" w:id="206"/>
    <w:p>
      <w:pPr>
        <w:spacing w:after="0"/>
        <w:ind w:left="0"/>
        <w:jc w:val="both"/>
      </w:pPr>
      <w:r>
        <w:rPr>
          <w:rFonts w:ascii="Times New Roman"/>
          <w:b w:val="false"/>
          <w:i w:val="false"/>
          <w:color w:val="000000"/>
          <w:sz w:val="28"/>
        </w:rPr>
        <w:t>
      2. В своей деятельности Департамент руководствуется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актами Президента и Правительства Республики Казахстан, иными нормативными правовыми актами Республики Казахстан, настоящим Положением.</w:t>
      </w:r>
    </w:p>
    <w:bookmarkEnd w:id="206"/>
    <w:bookmarkStart w:name="z215" w:id="207"/>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счета в органах казначейства.</w:t>
      </w:r>
    </w:p>
    <w:bookmarkEnd w:id="207"/>
    <w:bookmarkStart w:name="z216" w:id="208"/>
    <w:p>
      <w:pPr>
        <w:spacing w:after="0"/>
        <w:ind w:left="0"/>
        <w:jc w:val="both"/>
      </w:pPr>
      <w:r>
        <w:rPr>
          <w:rFonts w:ascii="Times New Roman"/>
          <w:b w:val="false"/>
          <w:i w:val="false"/>
          <w:color w:val="000000"/>
          <w:sz w:val="28"/>
        </w:rPr>
        <w:t>
      4. Структура, штатная численность Департамента утверждаются ответственным секретарем Министерства труда и социальной защиты населения Республики Казахстан.</w:t>
      </w:r>
    </w:p>
    <w:bookmarkEnd w:id="208"/>
    <w:bookmarkStart w:name="z217" w:id="209"/>
    <w:p>
      <w:pPr>
        <w:spacing w:after="0"/>
        <w:ind w:left="0"/>
        <w:jc w:val="both"/>
      </w:pPr>
      <w:r>
        <w:rPr>
          <w:rFonts w:ascii="Times New Roman"/>
          <w:b w:val="false"/>
          <w:i w:val="false"/>
          <w:color w:val="000000"/>
          <w:sz w:val="28"/>
        </w:rPr>
        <w:t>
      5. Юридический адрес Департамента: Республика Казахстан, 030000, Актюбинская область, город Актобе, улица Маресьева, дом 101.</w:t>
      </w:r>
    </w:p>
    <w:bookmarkEnd w:id="209"/>
    <w:bookmarkStart w:name="z218" w:id="210"/>
    <w:p>
      <w:pPr>
        <w:spacing w:after="0"/>
        <w:ind w:left="0"/>
        <w:jc w:val="both"/>
      </w:pPr>
      <w:r>
        <w:rPr>
          <w:rFonts w:ascii="Times New Roman"/>
          <w:b w:val="false"/>
          <w:i w:val="false"/>
          <w:color w:val="000000"/>
          <w:sz w:val="28"/>
        </w:rPr>
        <w:t>
      6. Полное наименование Департамента – республиканское государственное учреждение "Департамент Комитета труда, социальной защиты и миграции Министерства труда и социальной защиты населения Республики Казахстан по Актюбинской области".</w:t>
      </w:r>
    </w:p>
    <w:bookmarkEnd w:id="210"/>
    <w:bookmarkStart w:name="z219" w:id="211"/>
    <w:p>
      <w:pPr>
        <w:spacing w:after="0"/>
        <w:ind w:left="0"/>
        <w:jc w:val="both"/>
      </w:pPr>
      <w:r>
        <w:rPr>
          <w:rFonts w:ascii="Times New Roman"/>
          <w:b w:val="false"/>
          <w:i w:val="false"/>
          <w:color w:val="000000"/>
          <w:sz w:val="28"/>
        </w:rPr>
        <w:t>
      7. Настоящее Положение является учредительным документом Департамента.</w:t>
      </w:r>
    </w:p>
    <w:bookmarkEnd w:id="211"/>
    <w:bookmarkStart w:name="z220" w:id="212"/>
    <w:p>
      <w:pPr>
        <w:spacing w:after="0"/>
        <w:ind w:left="0"/>
        <w:jc w:val="both"/>
      </w:pPr>
      <w:r>
        <w:rPr>
          <w:rFonts w:ascii="Times New Roman"/>
          <w:b w:val="false"/>
          <w:i w:val="false"/>
          <w:color w:val="000000"/>
          <w:sz w:val="28"/>
        </w:rPr>
        <w:t>
      8. Финансирование деятельности Департамента осуществляется только за счет средств республиканского бюджета. Департаменту запрещается вступать в договорные отношения с субъектами предпринимательства на предмет выполнения обязанностей, являющихся его функциями.</w:t>
      </w:r>
    </w:p>
    <w:bookmarkEnd w:id="212"/>
    <w:bookmarkStart w:name="z221" w:id="213"/>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указанные доходы направляются в доход республиканского бюджета.</w:t>
      </w:r>
    </w:p>
    <w:bookmarkEnd w:id="213"/>
    <w:bookmarkStart w:name="z222" w:id="214"/>
    <w:p>
      <w:pPr>
        <w:spacing w:after="0"/>
        <w:ind w:left="0"/>
        <w:jc w:val="left"/>
      </w:pPr>
      <w:r>
        <w:rPr>
          <w:rFonts w:ascii="Times New Roman"/>
          <w:b/>
          <w:i w:val="false"/>
          <w:color w:val="000000"/>
        </w:rPr>
        <w:t xml:space="preserve"> Глава 2. Основные задачи, функции, права и обязанности Департамента</w:t>
      </w:r>
    </w:p>
    <w:bookmarkEnd w:id="214"/>
    <w:bookmarkStart w:name="z223" w:id="215"/>
    <w:p>
      <w:pPr>
        <w:spacing w:after="0"/>
        <w:ind w:left="0"/>
        <w:jc w:val="both"/>
      </w:pPr>
      <w:r>
        <w:rPr>
          <w:rFonts w:ascii="Times New Roman"/>
          <w:b w:val="false"/>
          <w:i w:val="false"/>
          <w:color w:val="000000"/>
          <w:sz w:val="28"/>
        </w:rPr>
        <w:t>
      9. Задачей Департамента является реализация государственной политики в области пенсионного и социального обеспечения, социальной защиты инвалидов, медико-социальной экспертизы, обязательного социального страхования, социальной поддержки семей с детьми, предоставления социальной помощи отдельным категориям граждан, в сфере предоставления специальных социальных услуг.</w:t>
      </w:r>
    </w:p>
    <w:bookmarkEnd w:id="215"/>
    <w:bookmarkStart w:name="z224" w:id="216"/>
    <w:p>
      <w:pPr>
        <w:spacing w:after="0"/>
        <w:ind w:left="0"/>
        <w:jc w:val="both"/>
      </w:pPr>
      <w:r>
        <w:rPr>
          <w:rFonts w:ascii="Times New Roman"/>
          <w:b w:val="false"/>
          <w:i w:val="false"/>
          <w:color w:val="000000"/>
          <w:sz w:val="28"/>
        </w:rPr>
        <w:t>
      10. Функции Департамента:</w:t>
      </w:r>
    </w:p>
    <w:bookmarkEnd w:id="216"/>
    <w:bookmarkStart w:name="z225" w:id="217"/>
    <w:p>
      <w:pPr>
        <w:spacing w:after="0"/>
        <w:ind w:left="0"/>
        <w:jc w:val="both"/>
      </w:pPr>
      <w:r>
        <w:rPr>
          <w:rFonts w:ascii="Times New Roman"/>
          <w:b w:val="false"/>
          <w:i w:val="false"/>
          <w:color w:val="000000"/>
          <w:sz w:val="28"/>
        </w:rPr>
        <w:t>
      1) осуществление государственного контроля за соблюдением законодательства в области пенсионного и социального обеспечения, социальной защиты инвалидов, об обязательном социальном страховании, специальных социальных услугах, в пределах своих полномочий;</w:t>
      </w:r>
    </w:p>
    <w:bookmarkEnd w:id="217"/>
    <w:bookmarkStart w:name="z226" w:id="218"/>
    <w:p>
      <w:pPr>
        <w:spacing w:after="0"/>
        <w:ind w:left="0"/>
        <w:jc w:val="both"/>
      </w:pPr>
      <w:r>
        <w:rPr>
          <w:rFonts w:ascii="Times New Roman"/>
          <w:b w:val="false"/>
          <w:i w:val="false"/>
          <w:color w:val="000000"/>
          <w:sz w:val="28"/>
        </w:rPr>
        <w:t>
      2) принятие решения о назначении или об отказе в назначении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(детей-инвалидов),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 и обеспечение их выплат;</w:t>
      </w:r>
    </w:p>
    <w:bookmarkEnd w:id="218"/>
    <w:bookmarkStart w:name="z227" w:id="219"/>
    <w:p>
      <w:pPr>
        <w:spacing w:after="0"/>
        <w:ind w:left="0"/>
        <w:jc w:val="both"/>
      </w:pPr>
      <w:r>
        <w:rPr>
          <w:rFonts w:ascii="Times New Roman"/>
          <w:b w:val="false"/>
          <w:i w:val="false"/>
          <w:color w:val="000000"/>
          <w:sz w:val="28"/>
        </w:rPr>
        <w:t>
      3) осуществление контроля за своевременностью и полнотой выплаты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(детей-инвалидов),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 социальных выплат из Государственного фонда социального страхования (далее - Фонд);</w:t>
      </w:r>
    </w:p>
    <w:bookmarkEnd w:id="219"/>
    <w:bookmarkStart w:name="z228" w:id="220"/>
    <w:p>
      <w:pPr>
        <w:spacing w:after="0"/>
        <w:ind w:left="0"/>
        <w:jc w:val="both"/>
      </w:pPr>
      <w:r>
        <w:rPr>
          <w:rFonts w:ascii="Times New Roman"/>
          <w:b w:val="false"/>
          <w:i w:val="false"/>
          <w:color w:val="000000"/>
          <w:sz w:val="28"/>
        </w:rPr>
        <w:t>
      4) при наличии оснований проверка достоверности документов, необходимых для назначения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w:t>
      </w:r>
    </w:p>
    <w:bookmarkEnd w:id="220"/>
    <w:bookmarkStart w:name="z229" w:id="221"/>
    <w:p>
      <w:pPr>
        <w:spacing w:after="0"/>
        <w:ind w:left="0"/>
        <w:jc w:val="both"/>
      </w:pPr>
      <w:r>
        <w:rPr>
          <w:rFonts w:ascii="Times New Roman"/>
          <w:b w:val="false"/>
          <w:i w:val="false"/>
          <w:color w:val="000000"/>
          <w:sz w:val="28"/>
        </w:rPr>
        <w:t xml:space="preserve">
      5) осуществление внутреннего контроля деятельности Фонда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административных процедурах";</w:t>
      </w:r>
    </w:p>
    <w:bookmarkEnd w:id="221"/>
    <w:bookmarkStart w:name="z230" w:id="222"/>
    <w:p>
      <w:pPr>
        <w:spacing w:after="0"/>
        <w:ind w:left="0"/>
        <w:jc w:val="both"/>
      </w:pPr>
      <w:r>
        <w:rPr>
          <w:rFonts w:ascii="Times New Roman"/>
          <w:b w:val="false"/>
          <w:i w:val="false"/>
          <w:color w:val="000000"/>
          <w:sz w:val="28"/>
        </w:rPr>
        <w:t>
      6) организация сбора данных о численности получателей и сумм пенсионных и социальных выплат за счет бюджетных средств и Фонда;</w:t>
      </w:r>
    </w:p>
    <w:bookmarkEnd w:id="222"/>
    <w:bookmarkStart w:name="z231" w:id="223"/>
    <w:p>
      <w:pPr>
        <w:spacing w:after="0"/>
        <w:ind w:left="0"/>
        <w:jc w:val="both"/>
      </w:pPr>
      <w:r>
        <w:rPr>
          <w:rFonts w:ascii="Times New Roman"/>
          <w:b w:val="false"/>
          <w:i w:val="false"/>
          <w:color w:val="000000"/>
          <w:sz w:val="28"/>
        </w:rPr>
        <w:t>
      7) разъяснение по вопросам назначения и получения пенсионных и социальных выплат за счет бюджетных средств, а также назначения и получения социальных выплат из Фонда;</w:t>
      </w:r>
    </w:p>
    <w:bookmarkEnd w:id="223"/>
    <w:bookmarkStart w:name="z232" w:id="224"/>
    <w:p>
      <w:pPr>
        <w:spacing w:after="0"/>
        <w:ind w:left="0"/>
        <w:jc w:val="both"/>
      </w:pPr>
      <w:r>
        <w:rPr>
          <w:rFonts w:ascii="Times New Roman"/>
          <w:b w:val="false"/>
          <w:i w:val="false"/>
          <w:color w:val="000000"/>
          <w:sz w:val="28"/>
        </w:rPr>
        <w:t>
      8) рассмотрение в установленном законодательством порядке обращений физических и юридических лиц по вопросам, входящим в компетенцию Департамента;</w:t>
      </w:r>
    </w:p>
    <w:bookmarkEnd w:id="224"/>
    <w:bookmarkStart w:name="z233" w:id="225"/>
    <w:p>
      <w:pPr>
        <w:spacing w:after="0"/>
        <w:ind w:left="0"/>
        <w:jc w:val="both"/>
      </w:pPr>
      <w:r>
        <w:rPr>
          <w:rFonts w:ascii="Times New Roman"/>
          <w:b w:val="false"/>
          <w:i w:val="false"/>
          <w:color w:val="000000"/>
          <w:sz w:val="28"/>
        </w:rPr>
        <w:t>
      9) проведение медико-социальной экспертизы;</w:t>
      </w:r>
    </w:p>
    <w:bookmarkEnd w:id="225"/>
    <w:bookmarkStart w:name="z234" w:id="226"/>
    <w:p>
      <w:pPr>
        <w:spacing w:after="0"/>
        <w:ind w:left="0"/>
        <w:jc w:val="both"/>
      </w:pPr>
      <w:r>
        <w:rPr>
          <w:rFonts w:ascii="Times New Roman"/>
          <w:b w:val="false"/>
          <w:i w:val="false"/>
          <w:color w:val="000000"/>
          <w:sz w:val="28"/>
        </w:rPr>
        <w:t>
      10) установление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p>
    <w:bookmarkEnd w:id="226"/>
    <w:bookmarkStart w:name="z235" w:id="227"/>
    <w:p>
      <w:pPr>
        <w:spacing w:after="0"/>
        <w:ind w:left="0"/>
        <w:jc w:val="both"/>
      </w:pPr>
      <w:r>
        <w:rPr>
          <w:rFonts w:ascii="Times New Roman"/>
          <w:b w:val="false"/>
          <w:i w:val="false"/>
          <w:color w:val="000000"/>
          <w:sz w:val="28"/>
        </w:rPr>
        <w:t>
      11) формирование централизованного банка данных системы учета инвалидов, проведение мониторинга причин, структуры и состояния инвалидности;</w:t>
      </w:r>
    </w:p>
    <w:bookmarkEnd w:id="227"/>
    <w:bookmarkStart w:name="z236" w:id="228"/>
    <w:p>
      <w:pPr>
        <w:spacing w:after="0"/>
        <w:ind w:left="0"/>
        <w:jc w:val="both"/>
      </w:pPr>
      <w:r>
        <w:rPr>
          <w:rFonts w:ascii="Times New Roman"/>
          <w:b w:val="false"/>
          <w:i w:val="false"/>
          <w:color w:val="000000"/>
          <w:sz w:val="28"/>
        </w:rPr>
        <w:t>
      12) изучение уровня и причин инвалидности населения;</w:t>
      </w:r>
    </w:p>
    <w:bookmarkEnd w:id="228"/>
    <w:bookmarkStart w:name="z237" w:id="229"/>
    <w:p>
      <w:pPr>
        <w:spacing w:after="0"/>
        <w:ind w:left="0"/>
        <w:jc w:val="both"/>
      </w:pPr>
      <w:r>
        <w:rPr>
          <w:rFonts w:ascii="Times New Roman"/>
          <w:b w:val="false"/>
          <w:i w:val="false"/>
          <w:color w:val="000000"/>
          <w:sz w:val="28"/>
        </w:rPr>
        <w:t xml:space="preserve">
      13) прием документов на назначение государственного базового социального пособия по инвалидности при первичном установлении инвалидности; </w:t>
      </w:r>
    </w:p>
    <w:bookmarkEnd w:id="229"/>
    <w:bookmarkStart w:name="z238" w:id="230"/>
    <w:p>
      <w:pPr>
        <w:spacing w:after="0"/>
        <w:ind w:left="0"/>
        <w:jc w:val="both"/>
      </w:pPr>
      <w:r>
        <w:rPr>
          <w:rFonts w:ascii="Times New Roman"/>
          <w:b w:val="false"/>
          <w:i w:val="false"/>
          <w:color w:val="000000"/>
          <w:sz w:val="28"/>
        </w:rPr>
        <w:t>
      14) оказание консультативной помощи врачам медицинских организаций по вопросам медико-социальной экспертизы и реабилитации инвалидов, участие в проведении мероприятий по повышению их квалификации;</w:t>
      </w:r>
    </w:p>
    <w:bookmarkEnd w:id="230"/>
    <w:bookmarkStart w:name="z239" w:id="231"/>
    <w:p>
      <w:pPr>
        <w:spacing w:after="0"/>
        <w:ind w:left="0"/>
        <w:jc w:val="both"/>
      </w:pPr>
      <w:r>
        <w:rPr>
          <w:rFonts w:ascii="Times New Roman"/>
          <w:b w:val="false"/>
          <w:i w:val="false"/>
          <w:color w:val="000000"/>
          <w:sz w:val="28"/>
        </w:rPr>
        <w:t>
      15) представление в местные органы военного управления сведений о признании инвалидами военнообязанных и лиц призывного возраста;</w:t>
      </w:r>
    </w:p>
    <w:bookmarkEnd w:id="231"/>
    <w:bookmarkStart w:name="z240" w:id="232"/>
    <w:p>
      <w:pPr>
        <w:spacing w:after="0"/>
        <w:ind w:left="0"/>
        <w:jc w:val="both"/>
      </w:pPr>
      <w:r>
        <w:rPr>
          <w:rFonts w:ascii="Times New Roman"/>
          <w:b w:val="false"/>
          <w:i w:val="false"/>
          <w:color w:val="000000"/>
          <w:sz w:val="28"/>
        </w:rPr>
        <w:t xml:space="preserve">
      16) внедрение в практику работы современных, научных принципов и методов, а также обобщение, распространение передового опыта и разработка методических рекомендаций по медико-социальной экспертизе и реабилитации инвалидов; </w:t>
      </w:r>
    </w:p>
    <w:bookmarkEnd w:id="232"/>
    <w:bookmarkStart w:name="z241" w:id="233"/>
    <w:p>
      <w:pPr>
        <w:spacing w:after="0"/>
        <w:ind w:left="0"/>
        <w:jc w:val="both"/>
      </w:pPr>
      <w:r>
        <w:rPr>
          <w:rFonts w:ascii="Times New Roman"/>
          <w:b w:val="false"/>
          <w:i w:val="false"/>
          <w:color w:val="000000"/>
          <w:sz w:val="28"/>
        </w:rPr>
        <w:t>
      17) разработка социальной и профессиональной частей индивидуальной программы реабилитации инвалидов,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 контроль за реализацией индивидуальных программ реабилитации инвалидов;</w:t>
      </w:r>
    </w:p>
    <w:bookmarkEnd w:id="233"/>
    <w:bookmarkStart w:name="z242" w:id="234"/>
    <w:p>
      <w:pPr>
        <w:spacing w:after="0"/>
        <w:ind w:left="0"/>
        <w:jc w:val="both"/>
      </w:pPr>
      <w:r>
        <w:rPr>
          <w:rFonts w:ascii="Times New Roman"/>
          <w:b w:val="false"/>
          <w:i w:val="false"/>
          <w:color w:val="000000"/>
          <w:sz w:val="28"/>
        </w:rPr>
        <w:t>
      18) определение потребности работника, получившего увечье или иное повреждение здоровья при исполнении им трудовых (служебных) обязанностей в дополнительных видах помощи и уходе;</w:t>
      </w:r>
    </w:p>
    <w:bookmarkEnd w:id="234"/>
    <w:bookmarkStart w:name="z243" w:id="235"/>
    <w:p>
      <w:pPr>
        <w:spacing w:after="0"/>
        <w:ind w:left="0"/>
        <w:jc w:val="both"/>
      </w:pPr>
      <w:r>
        <w:rPr>
          <w:rFonts w:ascii="Times New Roman"/>
          <w:b w:val="false"/>
          <w:i w:val="false"/>
          <w:color w:val="000000"/>
          <w:sz w:val="28"/>
        </w:rPr>
        <w:t>
      19) обеспечение контроля за своевременным и правильным назначением социальных выплат Фондом;</w:t>
      </w:r>
    </w:p>
    <w:bookmarkEnd w:id="235"/>
    <w:bookmarkStart w:name="z244" w:id="236"/>
    <w:p>
      <w:pPr>
        <w:spacing w:after="0"/>
        <w:ind w:left="0"/>
        <w:jc w:val="both"/>
      </w:pPr>
      <w:r>
        <w:rPr>
          <w:rFonts w:ascii="Times New Roman"/>
          <w:b w:val="false"/>
          <w:i w:val="false"/>
          <w:color w:val="000000"/>
          <w:sz w:val="28"/>
        </w:rPr>
        <w:t>
      20) обеспечение контроля за своевременным и полным перечислением получателю социальных выплат Государственной корпорацией;</w:t>
      </w:r>
    </w:p>
    <w:bookmarkEnd w:id="236"/>
    <w:bookmarkStart w:name="z245" w:id="237"/>
    <w:p>
      <w:pPr>
        <w:spacing w:after="0"/>
        <w:ind w:left="0"/>
        <w:jc w:val="both"/>
      </w:pPr>
      <w:r>
        <w:rPr>
          <w:rFonts w:ascii="Times New Roman"/>
          <w:b w:val="false"/>
          <w:i w:val="false"/>
          <w:color w:val="000000"/>
          <w:sz w:val="28"/>
        </w:rPr>
        <w:t>
      21) рассмотрение жалоб участников системы обязательного социального страхования по вопросам назначения, отказа в назначении социальных выплат Фондом, а также своевременным и полным перечислением социальных выплат Государственной корпорацией;</w:t>
      </w:r>
    </w:p>
    <w:bookmarkEnd w:id="237"/>
    <w:bookmarkStart w:name="z246" w:id="238"/>
    <w:p>
      <w:pPr>
        <w:spacing w:after="0"/>
        <w:ind w:left="0"/>
        <w:jc w:val="both"/>
      </w:pPr>
      <w:r>
        <w:rPr>
          <w:rFonts w:ascii="Times New Roman"/>
          <w:b w:val="false"/>
          <w:i w:val="false"/>
          <w:color w:val="000000"/>
          <w:sz w:val="28"/>
        </w:rPr>
        <w:t>
      22) исполнение поручений руководства Министерства и Комитета, в пределах своей компетенции;</w:t>
      </w:r>
    </w:p>
    <w:bookmarkEnd w:id="238"/>
    <w:bookmarkStart w:name="z247" w:id="239"/>
    <w:p>
      <w:pPr>
        <w:spacing w:after="0"/>
        <w:ind w:left="0"/>
        <w:jc w:val="both"/>
      </w:pPr>
      <w:r>
        <w:rPr>
          <w:rFonts w:ascii="Times New Roman"/>
          <w:b w:val="false"/>
          <w:i w:val="false"/>
          <w:color w:val="000000"/>
          <w:sz w:val="28"/>
        </w:rPr>
        <w:t>
      23) осуществление правовой, консультативной и практической помощи в пределах компетенции;</w:t>
      </w:r>
    </w:p>
    <w:bookmarkEnd w:id="239"/>
    <w:bookmarkStart w:name="z248" w:id="240"/>
    <w:p>
      <w:pPr>
        <w:spacing w:after="0"/>
        <w:ind w:left="0"/>
        <w:jc w:val="both"/>
      </w:pPr>
      <w:r>
        <w:rPr>
          <w:rFonts w:ascii="Times New Roman"/>
          <w:b w:val="false"/>
          <w:i w:val="false"/>
          <w:color w:val="000000"/>
          <w:sz w:val="28"/>
        </w:rPr>
        <w:t>
      24) оказание государственных услуг в сфере социальной защиты населения в пределах компетенции;</w:t>
      </w:r>
    </w:p>
    <w:bookmarkEnd w:id="240"/>
    <w:bookmarkStart w:name="z249" w:id="241"/>
    <w:p>
      <w:pPr>
        <w:spacing w:after="0"/>
        <w:ind w:left="0"/>
        <w:jc w:val="both"/>
      </w:pPr>
      <w:r>
        <w:rPr>
          <w:rFonts w:ascii="Times New Roman"/>
          <w:b w:val="false"/>
          <w:i w:val="false"/>
          <w:color w:val="000000"/>
          <w:sz w:val="28"/>
        </w:rPr>
        <w:t>
      25) формирование и сопровождение баз данных в области социальной защиты населения;</w:t>
      </w:r>
    </w:p>
    <w:bookmarkEnd w:id="241"/>
    <w:bookmarkStart w:name="z250" w:id="242"/>
    <w:p>
      <w:pPr>
        <w:spacing w:after="0"/>
        <w:ind w:left="0"/>
        <w:jc w:val="both"/>
      </w:pPr>
      <w:r>
        <w:rPr>
          <w:rFonts w:ascii="Times New Roman"/>
          <w:b w:val="false"/>
          <w:i w:val="false"/>
          <w:color w:val="000000"/>
          <w:sz w:val="28"/>
        </w:rPr>
        <w:t>
      26) участие в реализации Стратегического и Операционного планов Министерства и плана работы Комитета;</w:t>
      </w:r>
    </w:p>
    <w:bookmarkEnd w:id="242"/>
    <w:bookmarkStart w:name="z251" w:id="243"/>
    <w:p>
      <w:pPr>
        <w:spacing w:after="0"/>
        <w:ind w:left="0"/>
        <w:jc w:val="both"/>
      </w:pPr>
      <w:r>
        <w:rPr>
          <w:rFonts w:ascii="Times New Roman"/>
          <w:b w:val="false"/>
          <w:i w:val="false"/>
          <w:color w:val="000000"/>
          <w:sz w:val="28"/>
        </w:rPr>
        <w:t>
      27) иные задачи и функции, возложенные на Департамент законодательством и руководством Министерства и Комитета.</w:t>
      </w:r>
    </w:p>
    <w:bookmarkEnd w:id="243"/>
    <w:bookmarkStart w:name="z252" w:id="244"/>
    <w:p>
      <w:pPr>
        <w:spacing w:after="0"/>
        <w:ind w:left="0"/>
        <w:jc w:val="both"/>
      </w:pPr>
      <w:r>
        <w:rPr>
          <w:rFonts w:ascii="Times New Roman"/>
          <w:b w:val="false"/>
          <w:i w:val="false"/>
          <w:color w:val="000000"/>
          <w:sz w:val="28"/>
        </w:rPr>
        <w:t>
      11. Права и обязанности Департамента:</w:t>
      </w:r>
    </w:p>
    <w:bookmarkEnd w:id="244"/>
    <w:bookmarkStart w:name="z253" w:id="245"/>
    <w:p>
      <w:pPr>
        <w:spacing w:after="0"/>
        <w:ind w:left="0"/>
        <w:jc w:val="both"/>
      </w:pPr>
      <w:r>
        <w:rPr>
          <w:rFonts w:ascii="Times New Roman"/>
          <w:b w:val="false"/>
          <w:i w:val="false"/>
          <w:color w:val="000000"/>
          <w:sz w:val="28"/>
        </w:rPr>
        <w:t>
      1) осуществлять в установленном порядке и в пределах компетенции проверки и иные формы государственного контроля по соблюдению требований законодательства в области пенсионного и социального обеспечения, социального страхования и социальной защиты населения, о специальных социальных услугах;</w:t>
      </w:r>
    </w:p>
    <w:bookmarkEnd w:id="245"/>
    <w:bookmarkStart w:name="z254" w:id="246"/>
    <w:p>
      <w:pPr>
        <w:spacing w:after="0"/>
        <w:ind w:left="0"/>
        <w:jc w:val="both"/>
      </w:pPr>
      <w:r>
        <w:rPr>
          <w:rFonts w:ascii="Times New Roman"/>
          <w:b w:val="false"/>
          <w:i w:val="false"/>
          <w:color w:val="000000"/>
          <w:sz w:val="28"/>
        </w:rPr>
        <w:t>
      2) осуществлять в установленном порядке контакты с другими государственными органами и организациями, запрашивать и получать от них необходимые для деятельности сведения и материалы;</w:t>
      </w:r>
    </w:p>
    <w:bookmarkEnd w:id="246"/>
    <w:bookmarkStart w:name="z255" w:id="247"/>
    <w:p>
      <w:pPr>
        <w:spacing w:after="0"/>
        <w:ind w:left="0"/>
        <w:jc w:val="both"/>
      </w:pPr>
      <w:r>
        <w:rPr>
          <w:rFonts w:ascii="Times New Roman"/>
          <w:b w:val="false"/>
          <w:i w:val="false"/>
          <w:color w:val="000000"/>
          <w:sz w:val="28"/>
        </w:rPr>
        <w:t>
      3) запрашивать и получать в установленном порядке от подведомственных организаций Министерства, местных исполнительных органов, физических и юридических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bookmarkEnd w:id="247"/>
    <w:bookmarkStart w:name="z256" w:id="248"/>
    <w:p>
      <w:pPr>
        <w:spacing w:after="0"/>
        <w:ind w:left="0"/>
        <w:jc w:val="both"/>
      </w:pPr>
      <w:r>
        <w:rPr>
          <w:rFonts w:ascii="Times New Roman"/>
          <w:b w:val="false"/>
          <w:i w:val="false"/>
          <w:color w:val="000000"/>
          <w:sz w:val="28"/>
        </w:rPr>
        <w:t>
      4) участвовать в работе комиссий и рабочих групп по обсуждению вопросов, входящих в компетенцию Департамента;</w:t>
      </w:r>
    </w:p>
    <w:bookmarkEnd w:id="248"/>
    <w:bookmarkStart w:name="z257" w:id="249"/>
    <w:p>
      <w:pPr>
        <w:spacing w:after="0"/>
        <w:ind w:left="0"/>
        <w:jc w:val="both"/>
      </w:pPr>
      <w:r>
        <w:rPr>
          <w:rFonts w:ascii="Times New Roman"/>
          <w:b w:val="false"/>
          <w:i w:val="false"/>
          <w:color w:val="000000"/>
          <w:sz w:val="28"/>
        </w:rPr>
        <w:t xml:space="preserve">
      5) вносить предложения по внесению изменений и дополнений в нормативные правовые акты по вопросам, входящим в компетенцию Министерства и Комитета; </w:t>
      </w:r>
    </w:p>
    <w:bookmarkEnd w:id="249"/>
    <w:bookmarkStart w:name="z258" w:id="250"/>
    <w:p>
      <w:pPr>
        <w:spacing w:after="0"/>
        <w:ind w:left="0"/>
        <w:jc w:val="both"/>
      </w:pPr>
      <w:r>
        <w:rPr>
          <w:rFonts w:ascii="Times New Roman"/>
          <w:b w:val="false"/>
          <w:i w:val="false"/>
          <w:color w:val="000000"/>
          <w:sz w:val="28"/>
        </w:rPr>
        <w:t>
      6) вступать в гражданско-правовые отношения от собственного имени;</w:t>
      </w:r>
    </w:p>
    <w:bookmarkEnd w:id="250"/>
    <w:bookmarkStart w:name="z259" w:id="251"/>
    <w:p>
      <w:pPr>
        <w:spacing w:after="0"/>
        <w:ind w:left="0"/>
        <w:jc w:val="both"/>
      </w:pPr>
      <w:r>
        <w:rPr>
          <w:rFonts w:ascii="Times New Roman"/>
          <w:b w:val="false"/>
          <w:i w:val="false"/>
          <w:color w:val="000000"/>
          <w:sz w:val="28"/>
        </w:rPr>
        <w:t>
      7) на основании доверенности представлять Министерство и (или) Комитет в государственных учреждениях, организациях независимо от форм собственности, во всех судах республики по вопросам, входящим в их компетенцию;</w:t>
      </w:r>
    </w:p>
    <w:bookmarkEnd w:id="251"/>
    <w:bookmarkStart w:name="z260" w:id="252"/>
    <w:p>
      <w:pPr>
        <w:spacing w:after="0"/>
        <w:ind w:left="0"/>
        <w:jc w:val="both"/>
      </w:pPr>
      <w:r>
        <w:rPr>
          <w:rFonts w:ascii="Times New Roman"/>
          <w:b w:val="false"/>
          <w:i w:val="false"/>
          <w:color w:val="000000"/>
          <w:sz w:val="28"/>
        </w:rPr>
        <w:t>
      8) принимать решения по вопросам, входящим в компетенцию Департамента;</w:t>
      </w:r>
    </w:p>
    <w:bookmarkEnd w:id="252"/>
    <w:bookmarkStart w:name="z261" w:id="253"/>
    <w:p>
      <w:pPr>
        <w:spacing w:after="0"/>
        <w:ind w:left="0"/>
        <w:jc w:val="both"/>
      </w:pPr>
      <w:r>
        <w:rPr>
          <w:rFonts w:ascii="Times New Roman"/>
          <w:b w:val="false"/>
          <w:i w:val="false"/>
          <w:color w:val="000000"/>
          <w:sz w:val="28"/>
        </w:rPr>
        <w:t>
      9) соблюдать законодательство Республики Казахстан, права и охраняемые законом интересы физических и юридических лиц;</w:t>
      </w:r>
    </w:p>
    <w:bookmarkEnd w:id="253"/>
    <w:bookmarkStart w:name="z262" w:id="254"/>
    <w:p>
      <w:pPr>
        <w:spacing w:after="0"/>
        <w:ind w:left="0"/>
        <w:jc w:val="both"/>
      </w:pPr>
      <w:r>
        <w:rPr>
          <w:rFonts w:ascii="Times New Roman"/>
          <w:b w:val="false"/>
          <w:i w:val="false"/>
          <w:color w:val="000000"/>
          <w:sz w:val="28"/>
        </w:rPr>
        <w:t>
      10) иные права и обязанности, предусмотренные законодательными актами Республики Казахстан.</w:t>
      </w:r>
    </w:p>
    <w:bookmarkEnd w:id="254"/>
    <w:bookmarkStart w:name="z263" w:id="255"/>
    <w:p>
      <w:pPr>
        <w:spacing w:after="0"/>
        <w:ind w:left="0"/>
        <w:jc w:val="left"/>
      </w:pPr>
      <w:r>
        <w:rPr>
          <w:rFonts w:ascii="Times New Roman"/>
          <w:b/>
          <w:i w:val="false"/>
          <w:color w:val="000000"/>
        </w:rPr>
        <w:t xml:space="preserve"> Глава 3. Организация деятельности Департамента</w:t>
      </w:r>
    </w:p>
    <w:bookmarkEnd w:id="255"/>
    <w:bookmarkStart w:name="z264" w:id="256"/>
    <w:p>
      <w:pPr>
        <w:spacing w:after="0"/>
        <w:ind w:left="0"/>
        <w:jc w:val="both"/>
      </w:pPr>
      <w:r>
        <w:rPr>
          <w:rFonts w:ascii="Times New Roman"/>
          <w:b w:val="false"/>
          <w:i w:val="false"/>
          <w:color w:val="000000"/>
          <w:sz w:val="28"/>
        </w:rPr>
        <w:t>
      12. Департамент возглавляет руководитель, назначаемый в соответствии с законодательством Республики Казахстан. Руководитель Департамента имеет заместителей, назначаемых на должности и освобождаемых от должностей в соответствии с законодательством Республики Казахстан.</w:t>
      </w:r>
    </w:p>
    <w:bookmarkEnd w:id="256"/>
    <w:bookmarkStart w:name="z265" w:id="257"/>
    <w:p>
      <w:pPr>
        <w:spacing w:after="0"/>
        <w:ind w:left="0"/>
        <w:jc w:val="both"/>
      </w:pPr>
      <w:r>
        <w:rPr>
          <w:rFonts w:ascii="Times New Roman"/>
          <w:b w:val="false"/>
          <w:i w:val="false"/>
          <w:color w:val="000000"/>
          <w:sz w:val="28"/>
        </w:rPr>
        <w:t>
      Обязанности и полномочия руководителя, заместителей руководителя Департамента определяются председателем Комитета.</w:t>
      </w:r>
    </w:p>
    <w:bookmarkEnd w:id="257"/>
    <w:bookmarkStart w:name="z266" w:id="258"/>
    <w:p>
      <w:pPr>
        <w:spacing w:after="0"/>
        <w:ind w:left="0"/>
        <w:jc w:val="both"/>
      </w:pPr>
      <w:r>
        <w:rPr>
          <w:rFonts w:ascii="Times New Roman"/>
          <w:b w:val="false"/>
          <w:i w:val="false"/>
          <w:color w:val="000000"/>
          <w:sz w:val="28"/>
        </w:rPr>
        <w:t>
      13. Руководитель Департамента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w:t>
      </w:r>
    </w:p>
    <w:bookmarkEnd w:id="258"/>
    <w:bookmarkStart w:name="z267" w:id="259"/>
    <w:p>
      <w:pPr>
        <w:spacing w:after="0"/>
        <w:ind w:left="0"/>
        <w:jc w:val="both"/>
      </w:pPr>
      <w:r>
        <w:rPr>
          <w:rFonts w:ascii="Times New Roman"/>
          <w:b w:val="false"/>
          <w:i w:val="false"/>
          <w:color w:val="000000"/>
          <w:sz w:val="28"/>
        </w:rPr>
        <w:t>
      14. В этих целях руководитель Департамента:</w:t>
      </w:r>
    </w:p>
    <w:bookmarkEnd w:id="259"/>
    <w:bookmarkStart w:name="z268" w:id="260"/>
    <w:p>
      <w:pPr>
        <w:spacing w:after="0"/>
        <w:ind w:left="0"/>
        <w:jc w:val="both"/>
      </w:pPr>
      <w:r>
        <w:rPr>
          <w:rFonts w:ascii="Times New Roman"/>
          <w:b w:val="false"/>
          <w:i w:val="false"/>
          <w:color w:val="000000"/>
          <w:sz w:val="28"/>
        </w:rPr>
        <w:t>
      1) определяет обязанности и полномочия работников Департамента;</w:t>
      </w:r>
    </w:p>
    <w:bookmarkEnd w:id="260"/>
    <w:bookmarkStart w:name="z269" w:id="261"/>
    <w:p>
      <w:pPr>
        <w:spacing w:after="0"/>
        <w:ind w:left="0"/>
        <w:jc w:val="both"/>
      </w:pPr>
      <w:r>
        <w:rPr>
          <w:rFonts w:ascii="Times New Roman"/>
          <w:b w:val="false"/>
          <w:i w:val="false"/>
          <w:color w:val="000000"/>
          <w:sz w:val="28"/>
        </w:rPr>
        <w:t>
      2) в соответствии с законодательством назначает и освобождает от должностей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вышестоящих должностных лиц;</w:t>
      </w:r>
    </w:p>
    <w:bookmarkEnd w:id="261"/>
    <w:bookmarkStart w:name="z270" w:id="262"/>
    <w:p>
      <w:pPr>
        <w:spacing w:after="0"/>
        <w:ind w:left="0"/>
        <w:jc w:val="both"/>
      </w:pPr>
      <w:r>
        <w:rPr>
          <w:rFonts w:ascii="Times New Roman"/>
          <w:b w:val="false"/>
          <w:i w:val="false"/>
          <w:color w:val="000000"/>
          <w:sz w:val="28"/>
        </w:rPr>
        <w:t>
      3) утверждает должностные инструкции работников Департамента, в установленном законодательством порядке решает вопросы командирования работников Департамента;</w:t>
      </w:r>
    </w:p>
    <w:bookmarkEnd w:id="262"/>
    <w:bookmarkStart w:name="z271" w:id="263"/>
    <w:p>
      <w:pPr>
        <w:spacing w:after="0"/>
        <w:ind w:left="0"/>
        <w:jc w:val="both"/>
      </w:pPr>
      <w:r>
        <w:rPr>
          <w:rFonts w:ascii="Times New Roman"/>
          <w:b w:val="false"/>
          <w:i w:val="false"/>
          <w:color w:val="000000"/>
          <w:sz w:val="28"/>
        </w:rPr>
        <w:t>
      4) в установленном законодательством порядке решает вопросы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вышестоящих должностных лиц;</w:t>
      </w:r>
    </w:p>
    <w:bookmarkEnd w:id="263"/>
    <w:bookmarkStart w:name="z272" w:id="264"/>
    <w:p>
      <w:pPr>
        <w:spacing w:after="0"/>
        <w:ind w:left="0"/>
        <w:jc w:val="both"/>
      </w:pPr>
      <w:r>
        <w:rPr>
          <w:rFonts w:ascii="Times New Roman"/>
          <w:b w:val="false"/>
          <w:i w:val="false"/>
          <w:color w:val="000000"/>
          <w:sz w:val="28"/>
        </w:rPr>
        <w:t>
      5) вносит на рассмотрение Председателю Комитета вопросы предоставления отпусков, оказания материальной помощи, подготовки (переподготовки), повышения квалификации, поощрения, выплаты надбавок, премирования и наложения дисциплинарных взысканий на заместителей руководителя Департамента;</w:t>
      </w:r>
    </w:p>
    <w:bookmarkEnd w:id="264"/>
    <w:bookmarkStart w:name="z273" w:id="265"/>
    <w:p>
      <w:pPr>
        <w:spacing w:after="0"/>
        <w:ind w:left="0"/>
        <w:jc w:val="both"/>
      </w:pPr>
      <w:r>
        <w:rPr>
          <w:rFonts w:ascii="Times New Roman"/>
          <w:b w:val="false"/>
          <w:i w:val="false"/>
          <w:color w:val="000000"/>
          <w:sz w:val="28"/>
        </w:rPr>
        <w:t>
      6) подписывает правовые акты в пределах установленной компетенции;</w:t>
      </w:r>
    </w:p>
    <w:bookmarkEnd w:id="265"/>
    <w:bookmarkStart w:name="z274" w:id="266"/>
    <w:p>
      <w:pPr>
        <w:spacing w:after="0"/>
        <w:ind w:left="0"/>
        <w:jc w:val="both"/>
      </w:pPr>
      <w:r>
        <w:rPr>
          <w:rFonts w:ascii="Times New Roman"/>
          <w:b w:val="false"/>
          <w:i w:val="false"/>
          <w:color w:val="000000"/>
          <w:sz w:val="28"/>
        </w:rPr>
        <w:t>
      7) представляет Департамент в государственных органах и иных организациях, независимо от форм собственности, а также в отношениях с физическими и юридическими лицами;</w:t>
      </w:r>
    </w:p>
    <w:bookmarkEnd w:id="266"/>
    <w:bookmarkStart w:name="z275" w:id="267"/>
    <w:p>
      <w:pPr>
        <w:spacing w:after="0"/>
        <w:ind w:left="0"/>
        <w:jc w:val="both"/>
      </w:pPr>
      <w:r>
        <w:rPr>
          <w:rFonts w:ascii="Times New Roman"/>
          <w:b w:val="false"/>
          <w:i w:val="false"/>
          <w:color w:val="000000"/>
          <w:sz w:val="28"/>
        </w:rPr>
        <w:t>
      8) в соответствии с законодательством принимает решения о предъявлении от имени Департамента претензий и исков;</w:t>
      </w:r>
    </w:p>
    <w:bookmarkEnd w:id="267"/>
    <w:bookmarkStart w:name="z276" w:id="268"/>
    <w:p>
      <w:pPr>
        <w:spacing w:after="0"/>
        <w:ind w:left="0"/>
        <w:jc w:val="both"/>
      </w:pPr>
      <w:r>
        <w:rPr>
          <w:rFonts w:ascii="Times New Roman"/>
          <w:b w:val="false"/>
          <w:i w:val="false"/>
          <w:color w:val="000000"/>
          <w:sz w:val="28"/>
        </w:rPr>
        <w:t>
      9) принимает меры, направленные на противодействие коррупции в Департаменте и несет персональную ответственность за непринятие надлежащих антикоррупционных мер.</w:t>
      </w:r>
    </w:p>
    <w:bookmarkEnd w:id="268"/>
    <w:bookmarkStart w:name="z277" w:id="269"/>
    <w:p>
      <w:pPr>
        <w:spacing w:after="0"/>
        <w:ind w:left="0"/>
        <w:jc w:val="left"/>
      </w:pPr>
      <w:r>
        <w:rPr>
          <w:rFonts w:ascii="Times New Roman"/>
          <w:b/>
          <w:i w:val="false"/>
          <w:color w:val="000000"/>
        </w:rPr>
        <w:t xml:space="preserve"> Глава 4. Имущество Департамента</w:t>
      </w:r>
    </w:p>
    <w:bookmarkEnd w:id="269"/>
    <w:bookmarkStart w:name="z278" w:id="270"/>
    <w:p>
      <w:pPr>
        <w:spacing w:after="0"/>
        <w:ind w:left="0"/>
        <w:jc w:val="both"/>
      </w:pPr>
      <w:r>
        <w:rPr>
          <w:rFonts w:ascii="Times New Roman"/>
          <w:b w:val="false"/>
          <w:i w:val="false"/>
          <w:color w:val="000000"/>
          <w:sz w:val="28"/>
        </w:rPr>
        <w:t>
      15.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270"/>
    <w:bookmarkStart w:name="z279" w:id="271"/>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271"/>
    <w:bookmarkStart w:name="z280" w:id="272"/>
    <w:p>
      <w:pPr>
        <w:spacing w:after="0"/>
        <w:ind w:left="0"/>
        <w:jc w:val="both"/>
      </w:pPr>
      <w:r>
        <w:rPr>
          <w:rFonts w:ascii="Times New Roman"/>
          <w:b w:val="false"/>
          <w:i w:val="false"/>
          <w:color w:val="000000"/>
          <w:sz w:val="28"/>
        </w:rPr>
        <w:t>
      16. Имущество, закрепленное за Департаментом, относится к республиканской собственности.</w:t>
      </w:r>
    </w:p>
    <w:bookmarkEnd w:id="272"/>
    <w:bookmarkStart w:name="z281" w:id="273"/>
    <w:p>
      <w:pPr>
        <w:spacing w:after="0"/>
        <w:ind w:left="0"/>
        <w:jc w:val="both"/>
      </w:pPr>
      <w:r>
        <w:rPr>
          <w:rFonts w:ascii="Times New Roman"/>
          <w:b w:val="false"/>
          <w:i w:val="false"/>
          <w:color w:val="000000"/>
          <w:sz w:val="28"/>
        </w:rPr>
        <w:t>
      17.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 если иное не установлено законодательством.</w:t>
      </w:r>
    </w:p>
    <w:bookmarkEnd w:id="273"/>
    <w:bookmarkStart w:name="z282" w:id="274"/>
    <w:p>
      <w:pPr>
        <w:spacing w:after="0"/>
        <w:ind w:left="0"/>
        <w:jc w:val="left"/>
      </w:pPr>
      <w:r>
        <w:rPr>
          <w:rFonts w:ascii="Times New Roman"/>
          <w:b/>
          <w:i w:val="false"/>
          <w:color w:val="000000"/>
        </w:rPr>
        <w:t xml:space="preserve"> Глава 5. Реорганизация и упразднение Департамента</w:t>
      </w:r>
    </w:p>
    <w:bookmarkEnd w:id="274"/>
    <w:bookmarkStart w:name="z283" w:id="275"/>
    <w:p>
      <w:pPr>
        <w:spacing w:after="0"/>
        <w:ind w:left="0"/>
        <w:jc w:val="both"/>
      </w:pPr>
      <w:r>
        <w:rPr>
          <w:rFonts w:ascii="Times New Roman"/>
          <w:b w:val="false"/>
          <w:i w:val="false"/>
          <w:color w:val="000000"/>
          <w:sz w:val="28"/>
        </w:rPr>
        <w:t>
      18. Реорганизация и упразднение Департамента осуществляются в соответствии с законодательством Республики Казахстан.</w:t>
      </w:r>
    </w:p>
    <w:bookmarkEnd w:id="2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приказу Министра труда и </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марта 2017 года № 18</w:t>
            </w:r>
          </w:p>
        </w:tc>
      </w:tr>
    </w:tbl>
    <w:bookmarkStart w:name="z285" w:id="276"/>
    <w:p>
      <w:pPr>
        <w:spacing w:after="0"/>
        <w:ind w:left="0"/>
        <w:jc w:val="left"/>
      </w:pPr>
      <w:r>
        <w:rPr>
          <w:rFonts w:ascii="Times New Roman"/>
          <w:b/>
          <w:i w:val="false"/>
          <w:color w:val="000000"/>
        </w:rPr>
        <w:t xml:space="preserve"> Положение государственного учреждения "Департамент Комитета труда, социальной защиты и миграции по Алматинской области"</w:t>
      </w:r>
    </w:p>
    <w:bookmarkEnd w:id="276"/>
    <w:bookmarkStart w:name="z286" w:id="277"/>
    <w:p>
      <w:pPr>
        <w:spacing w:after="0"/>
        <w:ind w:left="0"/>
        <w:jc w:val="left"/>
      </w:pPr>
      <w:r>
        <w:rPr>
          <w:rFonts w:ascii="Times New Roman"/>
          <w:b/>
          <w:i w:val="false"/>
          <w:color w:val="000000"/>
        </w:rPr>
        <w:t xml:space="preserve"> Глава 1. Общие положения</w:t>
      </w:r>
    </w:p>
    <w:bookmarkEnd w:id="277"/>
    <w:bookmarkStart w:name="z287" w:id="278"/>
    <w:p>
      <w:pPr>
        <w:spacing w:after="0"/>
        <w:ind w:left="0"/>
        <w:jc w:val="both"/>
      </w:pPr>
      <w:r>
        <w:rPr>
          <w:rFonts w:ascii="Times New Roman"/>
          <w:b w:val="false"/>
          <w:i w:val="false"/>
          <w:color w:val="000000"/>
          <w:sz w:val="28"/>
        </w:rPr>
        <w:t>
      1. Департамент Комитета труда, социальной защиты и миграции по Алматинской области (далее - Департамент) является территориальным подразделением Комитета труда, социальной защиты и миграции Министерства труда и социальной защиты населения Республики Казахстан (далее - Комитет), осуществляющим реализацию и государственный контроль в сфере обеспечения социальной защиты населения, пенсионного и социального обеспечения, обязательного социального страхования, специальных социальных услуг.</w:t>
      </w:r>
    </w:p>
    <w:bookmarkEnd w:id="278"/>
    <w:bookmarkStart w:name="z288" w:id="279"/>
    <w:p>
      <w:pPr>
        <w:spacing w:after="0"/>
        <w:ind w:left="0"/>
        <w:jc w:val="both"/>
      </w:pPr>
      <w:r>
        <w:rPr>
          <w:rFonts w:ascii="Times New Roman"/>
          <w:b w:val="false"/>
          <w:i w:val="false"/>
          <w:color w:val="000000"/>
          <w:sz w:val="28"/>
        </w:rPr>
        <w:t>
      2. В своей деятельности Департамент руководствуется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актами Президента и Правительства Республики Казахстан, иными нормативными правовыми актами Республики Казахстан, настоящим Положением.</w:t>
      </w:r>
    </w:p>
    <w:bookmarkEnd w:id="279"/>
    <w:bookmarkStart w:name="z289" w:id="280"/>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счета в органах казначейства.</w:t>
      </w:r>
    </w:p>
    <w:bookmarkEnd w:id="280"/>
    <w:bookmarkStart w:name="z290" w:id="281"/>
    <w:p>
      <w:pPr>
        <w:spacing w:after="0"/>
        <w:ind w:left="0"/>
        <w:jc w:val="both"/>
      </w:pPr>
      <w:r>
        <w:rPr>
          <w:rFonts w:ascii="Times New Roman"/>
          <w:b w:val="false"/>
          <w:i w:val="false"/>
          <w:color w:val="000000"/>
          <w:sz w:val="28"/>
        </w:rPr>
        <w:t>
      4. Структура, штатная численность Департамента утверждаются ответственным секретарем Министерства труда и социальной защиты населения Республики Казахстан.</w:t>
      </w:r>
    </w:p>
    <w:bookmarkEnd w:id="281"/>
    <w:bookmarkStart w:name="z291" w:id="282"/>
    <w:p>
      <w:pPr>
        <w:spacing w:after="0"/>
        <w:ind w:left="0"/>
        <w:jc w:val="both"/>
      </w:pPr>
      <w:r>
        <w:rPr>
          <w:rFonts w:ascii="Times New Roman"/>
          <w:b w:val="false"/>
          <w:i w:val="false"/>
          <w:color w:val="000000"/>
          <w:sz w:val="28"/>
        </w:rPr>
        <w:t>
      5. Юридический адрес Департамента: Республика Казахстан, 050000, город Алматы, улица Желтоксан, дом 114.</w:t>
      </w:r>
    </w:p>
    <w:bookmarkEnd w:id="282"/>
    <w:bookmarkStart w:name="z292" w:id="283"/>
    <w:p>
      <w:pPr>
        <w:spacing w:after="0"/>
        <w:ind w:left="0"/>
        <w:jc w:val="both"/>
      </w:pPr>
      <w:r>
        <w:rPr>
          <w:rFonts w:ascii="Times New Roman"/>
          <w:b w:val="false"/>
          <w:i w:val="false"/>
          <w:color w:val="000000"/>
          <w:sz w:val="28"/>
        </w:rPr>
        <w:t>
      6. Полное наименование Департамента – республиканское государственное учреждение "Департамент Комитета труда, социальной защиты и миграции Министерства труда и социальной защиты населения Республики Казахстан по Алматинской области".</w:t>
      </w:r>
    </w:p>
    <w:bookmarkEnd w:id="283"/>
    <w:bookmarkStart w:name="z293" w:id="284"/>
    <w:p>
      <w:pPr>
        <w:spacing w:after="0"/>
        <w:ind w:left="0"/>
        <w:jc w:val="both"/>
      </w:pPr>
      <w:r>
        <w:rPr>
          <w:rFonts w:ascii="Times New Roman"/>
          <w:b w:val="false"/>
          <w:i w:val="false"/>
          <w:color w:val="000000"/>
          <w:sz w:val="28"/>
        </w:rPr>
        <w:t>
      7. Настоящее Положение является учредительным документом Департамента.</w:t>
      </w:r>
    </w:p>
    <w:bookmarkEnd w:id="284"/>
    <w:bookmarkStart w:name="z294" w:id="285"/>
    <w:p>
      <w:pPr>
        <w:spacing w:after="0"/>
        <w:ind w:left="0"/>
        <w:jc w:val="both"/>
      </w:pPr>
      <w:r>
        <w:rPr>
          <w:rFonts w:ascii="Times New Roman"/>
          <w:b w:val="false"/>
          <w:i w:val="false"/>
          <w:color w:val="000000"/>
          <w:sz w:val="28"/>
        </w:rPr>
        <w:t>
      8. Финансирование деятельности Департамента осуществляется только за счет средств республиканского бюджета. Департаменту запрещается вступать в договорные отношения с субъектами предпринимательства на предмет выполнения обязанностей, являющихся его функциями.</w:t>
      </w:r>
    </w:p>
    <w:bookmarkEnd w:id="285"/>
    <w:bookmarkStart w:name="z295" w:id="286"/>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указанные доходы направляются в доход республиканского бюджета.</w:t>
      </w:r>
    </w:p>
    <w:bookmarkEnd w:id="286"/>
    <w:bookmarkStart w:name="z296" w:id="287"/>
    <w:p>
      <w:pPr>
        <w:spacing w:after="0"/>
        <w:ind w:left="0"/>
        <w:jc w:val="left"/>
      </w:pPr>
      <w:r>
        <w:rPr>
          <w:rFonts w:ascii="Times New Roman"/>
          <w:b/>
          <w:i w:val="false"/>
          <w:color w:val="000000"/>
        </w:rPr>
        <w:t xml:space="preserve"> Глава 2. Основные задачи, функции, права и обязанности Департамента</w:t>
      </w:r>
    </w:p>
    <w:bookmarkEnd w:id="287"/>
    <w:bookmarkStart w:name="z297" w:id="288"/>
    <w:p>
      <w:pPr>
        <w:spacing w:after="0"/>
        <w:ind w:left="0"/>
        <w:jc w:val="both"/>
      </w:pPr>
      <w:r>
        <w:rPr>
          <w:rFonts w:ascii="Times New Roman"/>
          <w:b w:val="false"/>
          <w:i w:val="false"/>
          <w:color w:val="000000"/>
          <w:sz w:val="28"/>
        </w:rPr>
        <w:t>
      9. Задачей Департамента является реализация государственной политики в области пенсионного и социального обеспечения, социальной защиты инвалидов, медико-социальной экспертизы, обязательного социального страхования, социальной поддержки семей с детьми, предоставления социальной помощи отдельным категориям граждан, в сфере предоставления специальных социальных услуг.</w:t>
      </w:r>
    </w:p>
    <w:bookmarkEnd w:id="288"/>
    <w:bookmarkStart w:name="z298" w:id="289"/>
    <w:p>
      <w:pPr>
        <w:spacing w:after="0"/>
        <w:ind w:left="0"/>
        <w:jc w:val="both"/>
      </w:pPr>
      <w:r>
        <w:rPr>
          <w:rFonts w:ascii="Times New Roman"/>
          <w:b w:val="false"/>
          <w:i w:val="false"/>
          <w:color w:val="000000"/>
          <w:sz w:val="28"/>
        </w:rPr>
        <w:t>
      10. Функции Департамента:</w:t>
      </w:r>
    </w:p>
    <w:bookmarkEnd w:id="289"/>
    <w:bookmarkStart w:name="z299" w:id="290"/>
    <w:p>
      <w:pPr>
        <w:spacing w:after="0"/>
        <w:ind w:left="0"/>
        <w:jc w:val="both"/>
      </w:pPr>
      <w:r>
        <w:rPr>
          <w:rFonts w:ascii="Times New Roman"/>
          <w:b w:val="false"/>
          <w:i w:val="false"/>
          <w:color w:val="000000"/>
          <w:sz w:val="28"/>
        </w:rPr>
        <w:t>
      1) осуществление государственного контроля за соблюдением законодательства в области пенсионного и социального обеспечения, социальной защиты инвалидов, об обязательном социальном страховании, специальных социальных услугах, в пределах своих полномочий;</w:t>
      </w:r>
    </w:p>
    <w:bookmarkEnd w:id="290"/>
    <w:bookmarkStart w:name="z300" w:id="291"/>
    <w:p>
      <w:pPr>
        <w:spacing w:after="0"/>
        <w:ind w:left="0"/>
        <w:jc w:val="both"/>
      </w:pPr>
      <w:r>
        <w:rPr>
          <w:rFonts w:ascii="Times New Roman"/>
          <w:b w:val="false"/>
          <w:i w:val="false"/>
          <w:color w:val="000000"/>
          <w:sz w:val="28"/>
        </w:rPr>
        <w:t>
      2) принятие решения о назначении или об отказе в назначении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(детей-инвалидов),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 и обеспечение их выплат;</w:t>
      </w:r>
    </w:p>
    <w:bookmarkEnd w:id="291"/>
    <w:bookmarkStart w:name="z301" w:id="292"/>
    <w:p>
      <w:pPr>
        <w:spacing w:after="0"/>
        <w:ind w:left="0"/>
        <w:jc w:val="both"/>
      </w:pPr>
      <w:r>
        <w:rPr>
          <w:rFonts w:ascii="Times New Roman"/>
          <w:b w:val="false"/>
          <w:i w:val="false"/>
          <w:color w:val="000000"/>
          <w:sz w:val="28"/>
        </w:rPr>
        <w:t>
      3) осуществление контроля за своевременностью и полнотой выплаты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(детей-инвалидов),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 социальных выплат из Государственного фонда социального страхования (далее - Фонд);</w:t>
      </w:r>
    </w:p>
    <w:bookmarkEnd w:id="292"/>
    <w:bookmarkStart w:name="z302" w:id="293"/>
    <w:p>
      <w:pPr>
        <w:spacing w:after="0"/>
        <w:ind w:left="0"/>
        <w:jc w:val="both"/>
      </w:pPr>
      <w:r>
        <w:rPr>
          <w:rFonts w:ascii="Times New Roman"/>
          <w:b w:val="false"/>
          <w:i w:val="false"/>
          <w:color w:val="000000"/>
          <w:sz w:val="28"/>
        </w:rPr>
        <w:t>
      4) при наличии оснований проверка достоверности документов, необходимых для назначения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w:t>
      </w:r>
    </w:p>
    <w:bookmarkEnd w:id="293"/>
    <w:bookmarkStart w:name="z303" w:id="294"/>
    <w:p>
      <w:pPr>
        <w:spacing w:after="0"/>
        <w:ind w:left="0"/>
        <w:jc w:val="both"/>
      </w:pPr>
      <w:r>
        <w:rPr>
          <w:rFonts w:ascii="Times New Roman"/>
          <w:b w:val="false"/>
          <w:i w:val="false"/>
          <w:color w:val="000000"/>
          <w:sz w:val="28"/>
        </w:rPr>
        <w:t xml:space="preserve">
      5) осуществление внутреннего контроля деятельности Фонда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административных процедурах";</w:t>
      </w:r>
    </w:p>
    <w:bookmarkEnd w:id="294"/>
    <w:bookmarkStart w:name="z304" w:id="295"/>
    <w:p>
      <w:pPr>
        <w:spacing w:after="0"/>
        <w:ind w:left="0"/>
        <w:jc w:val="both"/>
      </w:pPr>
      <w:r>
        <w:rPr>
          <w:rFonts w:ascii="Times New Roman"/>
          <w:b w:val="false"/>
          <w:i w:val="false"/>
          <w:color w:val="000000"/>
          <w:sz w:val="28"/>
        </w:rPr>
        <w:t>
      6) организация сбора данных о численности получателей и сумм пенсионных и социальных выплат за счет бюджетных средств и Фонда;</w:t>
      </w:r>
    </w:p>
    <w:bookmarkEnd w:id="295"/>
    <w:bookmarkStart w:name="z305" w:id="296"/>
    <w:p>
      <w:pPr>
        <w:spacing w:after="0"/>
        <w:ind w:left="0"/>
        <w:jc w:val="both"/>
      </w:pPr>
      <w:r>
        <w:rPr>
          <w:rFonts w:ascii="Times New Roman"/>
          <w:b w:val="false"/>
          <w:i w:val="false"/>
          <w:color w:val="000000"/>
          <w:sz w:val="28"/>
        </w:rPr>
        <w:t>
      7) разъяснение по вопросам назначения и получения пенсионных и социальных выплат за счет бюджетных средств, а также назначения и получения социальных выплат из Фонда;</w:t>
      </w:r>
    </w:p>
    <w:bookmarkEnd w:id="296"/>
    <w:bookmarkStart w:name="z306" w:id="297"/>
    <w:p>
      <w:pPr>
        <w:spacing w:after="0"/>
        <w:ind w:left="0"/>
        <w:jc w:val="both"/>
      </w:pPr>
      <w:r>
        <w:rPr>
          <w:rFonts w:ascii="Times New Roman"/>
          <w:b w:val="false"/>
          <w:i w:val="false"/>
          <w:color w:val="000000"/>
          <w:sz w:val="28"/>
        </w:rPr>
        <w:t>
      8) рассмотрение в установленном законодательством порядке обращений физических и юридических лиц по вопросам, входящим в компетенцию Департамента;</w:t>
      </w:r>
    </w:p>
    <w:bookmarkEnd w:id="297"/>
    <w:bookmarkStart w:name="z307" w:id="298"/>
    <w:p>
      <w:pPr>
        <w:spacing w:after="0"/>
        <w:ind w:left="0"/>
        <w:jc w:val="both"/>
      </w:pPr>
      <w:r>
        <w:rPr>
          <w:rFonts w:ascii="Times New Roman"/>
          <w:b w:val="false"/>
          <w:i w:val="false"/>
          <w:color w:val="000000"/>
          <w:sz w:val="28"/>
        </w:rPr>
        <w:t>
      9) проведение медико-социальной экспертизы;</w:t>
      </w:r>
    </w:p>
    <w:bookmarkEnd w:id="298"/>
    <w:bookmarkStart w:name="z308" w:id="299"/>
    <w:p>
      <w:pPr>
        <w:spacing w:after="0"/>
        <w:ind w:left="0"/>
        <w:jc w:val="both"/>
      </w:pPr>
      <w:r>
        <w:rPr>
          <w:rFonts w:ascii="Times New Roman"/>
          <w:b w:val="false"/>
          <w:i w:val="false"/>
          <w:color w:val="000000"/>
          <w:sz w:val="28"/>
        </w:rPr>
        <w:t>
      10) установление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p>
    <w:bookmarkEnd w:id="299"/>
    <w:bookmarkStart w:name="z309" w:id="300"/>
    <w:p>
      <w:pPr>
        <w:spacing w:after="0"/>
        <w:ind w:left="0"/>
        <w:jc w:val="both"/>
      </w:pPr>
      <w:r>
        <w:rPr>
          <w:rFonts w:ascii="Times New Roman"/>
          <w:b w:val="false"/>
          <w:i w:val="false"/>
          <w:color w:val="000000"/>
          <w:sz w:val="28"/>
        </w:rPr>
        <w:t>
      11) формирование централизованного банка данных системы учета инвалидов, проведение мониторинга причин, структуры и состояния инвалидности;</w:t>
      </w:r>
    </w:p>
    <w:bookmarkEnd w:id="300"/>
    <w:bookmarkStart w:name="z310" w:id="301"/>
    <w:p>
      <w:pPr>
        <w:spacing w:after="0"/>
        <w:ind w:left="0"/>
        <w:jc w:val="both"/>
      </w:pPr>
      <w:r>
        <w:rPr>
          <w:rFonts w:ascii="Times New Roman"/>
          <w:b w:val="false"/>
          <w:i w:val="false"/>
          <w:color w:val="000000"/>
          <w:sz w:val="28"/>
        </w:rPr>
        <w:t>
      12) изучение уровня и причин инвалидности населения;</w:t>
      </w:r>
    </w:p>
    <w:bookmarkEnd w:id="301"/>
    <w:bookmarkStart w:name="z311" w:id="302"/>
    <w:p>
      <w:pPr>
        <w:spacing w:after="0"/>
        <w:ind w:left="0"/>
        <w:jc w:val="both"/>
      </w:pPr>
      <w:r>
        <w:rPr>
          <w:rFonts w:ascii="Times New Roman"/>
          <w:b w:val="false"/>
          <w:i w:val="false"/>
          <w:color w:val="000000"/>
          <w:sz w:val="28"/>
        </w:rPr>
        <w:t xml:space="preserve">
      13) прием документов на назначение государственного базового социального пособия по инвалидности при первичном установлении инвалидности; </w:t>
      </w:r>
    </w:p>
    <w:bookmarkEnd w:id="302"/>
    <w:bookmarkStart w:name="z312" w:id="303"/>
    <w:p>
      <w:pPr>
        <w:spacing w:after="0"/>
        <w:ind w:left="0"/>
        <w:jc w:val="both"/>
      </w:pPr>
      <w:r>
        <w:rPr>
          <w:rFonts w:ascii="Times New Roman"/>
          <w:b w:val="false"/>
          <w:i w:val="false"/>
          <w:color w:val="000000"/>
          <w:sz w:val="28"/>
        </w:rPr>
        <w:t>
      14) оказание консультативной помощи врачам медицинских организаций по вопросам медико-социальной экспертизы и реабилитации инвалидов, участие в проведении мероприятий по повышению их квалификации;</w:t>
      </w:r>
    </w:p>
    <w:bookmarkEnd w:id="303"/>
    <w:bookmarkStart w:name="z313" w:id="304"/>
    <w:p>
      <w:pPr>
        <w:spacing w:after="0"/>
        <w:ind w:left="0"/>
        <w:jc w:val="both"/>
      </w:pPr>
      <w:r>
        <w:rPr>
          <w:rFonts w:ascii="Times New Roman"/>
          <w:b w:val="false"/>
          <w:i w:val="false"/>
          <w:color w:val="000000"/>
          <w:sz w:val="28"/>
        </w:rPr>
        <w:t>
      15) представление в местные органы военного управления сведений о признании инвалидами военнообязанных и лиц призывного возраста;</w:t>
      </w:r>
    </w:p>
    <w:bookmarkEnd w:id="304"/>
    <w:bookmarkStart w:name="z314" w:id="305"/>
    <w:p>
      <w:pPr>
        <w:spacing w:after="0"/>
        <w:ind w:left="0"/>
        <w:jc w:val="both"/>
      </w:pPr>
      <w:r>
        <w:rPr>
          <w:rFonts w:ascii="Times New Roman"/>
          <w:b w:val="false"/>
          <w:i w:val="false"/>
          <w:color w:val="000000"/>
          <w:sz w:val="28"/>
        </w:rPr>
        <w:t xml:space="preserve">
      16) внедрение в практику работы современных, научных принципов и методов, а также обобщение, распространение передового опыта и разработка методических рекомендаций по медико-социальной экспертизе и реабилитации инвалидов; </w:t>
      </w:r>
    </w:p>
    <w:bookmarkEnd w:id="305"/>
    <w:bookmarkStart w:name="z315" w:id="306"/>
    <w:p>
      <w:pPr>
        <w:spacing w:after="0"/>
        <w:ind w:left="0"/>
        <w:jc w:val="both"/>
      </w:pPr>
      <w:r>
        <w:rPr>
          <w:rFonts w:ascii="Times New Roman"/>
          <w:b w:val="false"/>
          <w:i w:val="false"/>
          <w:color w:val="000000"/>
          <w:sz w:val="28"/>
        </w:rPr>
        <w:t>
      17) разработка социальной и профессиональной частей индивидуальной программы реабилитации инвалидов,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 контроль за реализацией индивидуальных программ реабилитации инвалидов;</w:t>
      </w:r>
    </w:p>
    <w:bookmarkEnd w:id="306"/>
    <w:bookmarkStart w:name="z316" w:id="307"/>
    <w:p>
      <w:pPr>
        <w:spacing w:after="0"/>
        <w:ind w:left="0"/>
        <w:jc w:val="both"/>
      </w:pPr>
      <w:r>
        <w:rPr>
          <w:rFonts w:ascii="Times New Roman"/>
          <w:b w:val="false"/>
          <w:i w:val="false"/>
          <w:color w:val="000000"/>
          <w:sz w:val="28"/>
        </w:rPr>
        <w:t>
      18) определение потребности работника, получившего увечье или иное повреждение здоровья при исполнении им трудовых (служебных) обязанностей в дополнительных видах помощи и уходе;</w:t>
      </w:r>
    </w:p>
    <w:bookmarkEnd w:id="307"/>
    <w:bookmarkStart w:name="z317" w:id="308"/>
    <w:p>
      <w:pPr>
        <w:spacing w:after="0"/>
        <w:ind w:left="0"/>
        <w:jc w:val="both"/>
      </w:pPr>
      <w:r>
        <w:rPr>
          <w:rFonts w:ascii="Times New Roman"/>
          <w:b w:val="false"/>
          <w:i w:val="false"/>
          <w:color w:val="000000"/>
          <w:sz w:val="28"/>
        </w:rPr>
        <w:t>
      19) обеспечение контроля за своевременным и правильным назначением социальных выплат Фондом;</w:t>
      </w:r>
    </w:p>
    <w:bookmarkEnd w:id="308"/>
    <w:bookmarkStart w:name="z318" w:id="309"/>
    <w:p>
      <w:pPr>
        <w:spacing w:after="0"/>
        <w:ind w:left="0"/>
        <w:jc w:val="both"/>
      </w:pPr>
      <w:r>
        <w:rPr>
          <w:rFonts w:ascii="Times New Roman"/>
          <w:b w:val="false"/>
          <w:i w:val="false"/>
          <w:color w:val="000000"/>
          <w:sz w:val="28"/>
        </w:rPr>
        <w:t>
      20) обеспечение контроля за своевременным и полным перечислением получателю социальных выплат Государственной корпорацией;</w:t>
      </w:r>
    </w:p>
    <w:bookmarkEnd w:id="309"/>
    <w:bookmarkStart w:name="z319" w:id="310"/>
    <w:p>
      <w:pPr>
        <w:spacing w:after="0"/>
        <w:ind w:left="0"/>
        <w:jc w:val="both"/>
      </w:pPr>
      <w:r>
        <w:rPr>
          <w:rFonts w:ascii="Times New Roman"/>
          <w:b w:val="false"/>
          <w:i w:val="false"/>
          <w:color w:val="000000"/>
          <w:sz w:val="28"/>
        </w:rPr>
        <w:t>
      21) рассмотрение жалоб участников системы обязательного социального страхования по вопросам назначения, отказа в назначении социальных выплат Фондом, а также своевременным и полным перечислением социальных выплат Государственной корпорацией;</w:t>
      </w:r>
    </w:p>
    <w:bookmarkEnd w:id="310"/>
    <w:bookmarkStart w:name="z320" w:id="311"/>
    <w:p>
      <w:pPr>
        <w:spacing w:after="0"/>
        <w:ind w:left="0"/>
        <w:jc w:val="both"/>
      </w:pPr>
      <w:r>
        <w:rPr>
          <w:rFonts w:ascii="Times New Roman"/>
          <w:b w:val="false"/>
          <w:i w:val="false"/>
          <w:color w:val="000000"/>
          <w:sz w:val="28"/>
        </w:rPr>
        <w:t>
      22) исполнение поручений руководства Министерства и Комитета, в пределах своей компетенции;</w:t>
      </w:r>
    </w:p>
    <w:bookmarkEnd w:id="311"/>
    <w:bookmarkStart w:name="z321" w:id="312"/>
    <w:p>
      <w:pPr>
        <w:spacing w:after="0"/>
        <w:ind w:left="0"/>
        <w:jc w:val="both"/>
      </w:pPr>
      <w:r>
        <w:rPr>
          <w:rFonts w:ascii="Times New Roman"/>
          <w:b w:val="false"/>
          <w:i w:val="false"/>
          <w:color w:val="000000"/>
          <w:sz w:val="28"/>
        </w:rPr>
        <w:t>
      23) осуществление правовой, консультативной и практической помощи в пределах компетенции;</w:t>
      </w:r>
    </w:p>
    <w:bookmarkEnd w:id="312"/>
    <w:bookmarkStart w:name="z322" w:id="313"/>
    <w:p>
      <w:pPr>
        <w:spacing w:after="0"/>
        <w:ind w:left="0"/>
        <w:jc w:val="both"/>
      </w:pPr>
      <w:r>
        <w:rPr>
          <w:rFonts w:ascii="Times New Roman"/>
          <w:b w:val="false"/>
          <w:i w:val="false"/>
          <w:color w:val="000000"/>
          <w:sz w:val="28"/>
        </w:rPr>
        <w:t>
      24) оказание государственных услуг в сфере социальной защиты населения в пределах компетенции;</w:t>
      </w:r>
    </w:p>
    <w:bookmarkEnd w:id="313"/>
    <w:bookmarkStart w:name="z323" w:id="314"/>
    <w:p>
      <w:pPr>
        <w:spacing w:after="0"/>
        <w:ind w:left="0"/>
        <w:jc w:val="both"/>
      </w:pPr>
      <w:r>
        <w:rPr>
          <w:rFonts w:ascii="Times New Roman"/>
          <w:b w:val="false"/>
          <w:i w:val="false"/>
          <w:color w:val="000000"/>
          <w:sz w:val="28"/>
        </w:rPr>
        <w:t>
      25) формирование и сопровождение баз данных в области социальной защиты населения;</w:t>
      </w:r>
    </w:p>
    <w:bookmarkEnd w:id="314"/>
    <w:bookmarkStart w:name="z324" w:id="315"/>
    <w:p>
      <w:pPr>
        <w:spacing w:after="0"/>
        <w:ind w:left="0"/>
        <w:jc w:val="both"/>
      </w:pPr>
      <w:r>
        <w:rPr>
          <w:rFonts w:ascii="Times New Roman"/>
          <w:b w:val="false"/>
          <w:i w:val="false"/>
          <w:color w:val="000000"/>
          <w:sz w:val="28"/>
        </w:rPr>
        <w:t>
      26) участие в реализации Стратегического и Операционного планов Министерства и плана работы Комитета;</w:t>
      </w:r>
    </w:p>
    <w:bookmarkEnd w:id="315"/>
    <w:bookmarkStart w:name="z325" w:id="316"/>
    <w:p>
      <w:pPr>
        <w:spacing w:after="0"/>
        <w:ind w:left="0"/>
        <w:jc w:val="both"/>
      </w:pPr>
      <w:r>
        <w:rPr>
          <w:rFonts w:ascii="Times New Roman"/>
          <w:b w:val="false"/>
          <w:i w:val="false"/>
          <w:color w:val="000000"/>
          <w:sz w:val="28"/>
        </w:rPr>
        <w:t>
      27) иные задачи и функции, возложенные на Департамент законодательством и руководством Министерства и Комитета.</w:t>
      </w:r>
    </w:p>
    <w:bookmarkEnd w:id="316"/>
    <w:bookmarkStart w:name="z326" w:id="317"/>
    <w:p>
      <w:pPr>
        <w:spacing w:after="0"/>
        <w:ind w:left="0"/>
        <w:jc w:val="both"/>
      </w:pPr>
      <w:r>
        <w:rPr>
          <w:rFonts w:ascii="Times New Roman"/>
          <w:b w:val="false"/>
          <w:i w:val="false"/>
          <w:color w:val="000000"/>
          <w:sz w:val="28"/>
        </w:rPr>
        <w:t>
      11. Права и обязанности Департамента:</w:t>
      </w:r>
    </w:p>
    <w:bookmarkEnd w:id="317"/>
    <w:bookmarkStart w:name="z327" w:id="318"/>
    <w:p>
      <w:pPr>
        <w:spacing w:after="0"/>
        <w:ind w:left="0"/>
        <w:jc w:val="both"/>
      </w:pPr>
      <w:r>
        <w:rPr>
          <w:rFonts w:ascii="Times New Roman"/>
          <w:b w:val="false"/>
          <w:i w:val="false"/>
          <w:color w:val="000000"/>
          <w:sz w:val="28"/>
        </w:rPr>
        <w:t>
      1) осуществлять в установленном порядке и в пределах компетенции проверки и иные формы государственного контроля по соблюдению требований законодательства в области пенсионного и социального обеспечения, социального страхования и социальной защиты населения, о специальных социальных услугах;</w:t>
      </w:r>
    </w:p>
    <w:bookmarkEnd w:id="318"/>
    <w:bookmarkStart w:name="z328" w:id="319"/>
    <w:p>
      <w:pPr>
        <w:spacing w:after="0"/>
        <w:ind w:left="0"/>
        <w:jc w:val="both"/>
      </w:pPr>
      <w:r>
        <w:rPr>
          <w:rFonts w:ascii="Times New Roman"/>
          <w:b w:val="false"/>
          <w:i w:val="false"/>
          <w:color w:val="000000"/>
          <w:sz w:val="28"/>
        </w:rPr>
        <w:t>
      2) осуществлять в установленном порядке контакты с другими государственными органами и организациями, запрашивать и получать от них необходимые для деятельности сведения и материалы;</w:t>
      </w:r>
    </w:p>
    <w:bookmarkEnd w:id="319"/>
    <w:bookmarkStart w:name="z329" w:id="320"/>
    <w:p>
      <w:pPr>
        <w:spacing w:after="0"/>
        <w:ind w:left="0"/>
        <w:jc w:val="both"/>
      </w:pPr>
      <w:r>
        <w:rPr>
          <w:rFonts w:ascii="Times New Roman"/>
          <w:b w:val="false"/>
          <w:i w:val="false"/>
          <w:color w:val="000000"/>
          <w:sz w:val="28"/>
        </w:rPr>
        <w:t>
      3) запрашивать и получать в установленном порядке от подведомственных организаций Министерства, местных исполнительных органов, физических и юридических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bookmarkEnd w:id="320"/>
    <w:bookmarkStart w:name="z330" w:id="321"/>
    <w:p>
      <w:pPr>
        <w:spacing w:after="0"/>
        <w:ind w:left="0"/>
        <w:jc w:val="both"/>
      </w:pPr>
      <w:r>
        <w:rPr>
          <w:rFonts w:ascii="Times New Roman"/>
          <w:b w:val="false"/>
          <w:i w:val="false"/>
          <w:color w:val="000000"/>
          <w:sz w:val="28"/>
        </w:rPr>
        <w:t>
      4) участвовать в работе комиссий и рабочих групп по обсуждению вопросов, входящих в компетенцию Департамента;</w:t>
      </w:r>
    </w:p>
    <w:bookmarkEnd w:id="321"/>
    <w:bookmarkStart w:name="z331" w:id="322"/>
    <w:p>
      <w:pPr>
        <w:spacing w:after="0"/>
        <w:ind w:left="0"/>
        <w:jc w:val="both"/>
      </w:pPr>
      <w:r>
        <w:rPr>
          <w:rFonts w:ascii="Times New Roman"/>
          <w:b w:val="false"/>
          <w:i w:val="false"/>
          <w:color w:val="000000"/>
          <w:sz w:val="28"/>
        </w:rPr>
        <w:t xml:space="preserve">
      5) вносить предложения по внесению изменений и дополнений в нормативные правовые акты по вопросам, входящим в компетенцию Министерства и Комитета; </w:t>
      </w:r>
    </w:p>
    <w:bookmarkEnd w:id="322"/>
    <w:bookmarkStart w:name="z332" w:id="323"/>
    <w:p>
      <w:pPr>
        <w:spacing w:after="0"/>
        <w:ind w:left="0"/>
        <w:jc w:val="both"/>
      </w:pPr>
      <w:r>
        <w:rPr>
          <w:rFonts w:ascii="Times New Roman"/>
          <w:b w:val="false"/>
          <w:i w:val="false"/>
          <w:color w:val="000000"/>
          <w:sz w:val="28"/>
        </w:rPr>
        <w:t>
      6) вступать в гражданско-правовые отношения от собственного имени;</w:t>
      </w:r>
    </w:p>
    <w:bookmarkEnd w:id="323"/>
    <w:bookmarkStart w:name="z333" w:id="324"/>
    <w:p>
      <w:pPr>
        <w:spacing w:after="0"/>
        <w:ind w:left="0"/>
        <w:jc w:val="both"/>
      </w:pPr>
      <w:r>
        <w:rPr>
          <w:rFonts w:ascii="Times New Roman"/>
          <w:b w:val="false"/>
          <w:i w:val="false"/>
          <w:color w:val="000000"/>
          <w:sz w:val="28"/>
        </w:rPr>
        <w:t>
      7) на основании доверенности представлять Министерство и (или) Комитет в государственных учреждениях, организациях независимо от форм собственности, во всех судах республики по вопросам, входящим в их компетенцию;</w:t>
      </w:r>
    </w:p>
    <w:bookmarkEnd w:id="324"/>
    <w:bookmarkStart w:name="z334" w:id="325"/>
    <w:p>
      <w:pPr>
        <w:spacing w:after="0"/>
        <w:ind w:left="0"/>
        <w:jc w:val="both"/>
      </w:pPr>
      <w:r>
        <w:rPr>
          <w:rFonts w:ascii="Times New Roman"/>
          <w:b w:val="false"/>
          <w:i w:val="false"/>
          <w:color w:val="000000"/>
          <w:sz w:val="28"/>
        </w:rPr>
        <w:t>
      8) принимать решения по вопросам, входящим в компетенцию Департамента;</w:t>
      </w:r>
    </w:p>
    <w:bookmarkEnd w:id="325"/>
    <w:bookmarkStart w:name="z335" w:id="326"/>
    <w:p>
      <w:pPr>
        <w:spacing w:after="0"/>
        <w:ind w:left="0"/>
        <w:jc w:val="both"/>
      </w:pPr>
      <w:r>
        <w:rPr>
          <w:rFonts w:ascii="Times New Roman"/>
          <w:b w:val="false"/>
          <w:i w:val="false"/>
          <w:color w:val="000000"/>
          <w:sz w:val="28"/>
        </w:rPr>
        <w:t>
      9) соблюдать законодательство Республики Казахстан, права и охраняемые законом интересы физических и юридических лиц;</w:t>
      </w:r>
    </w:p>
    <w:bookmarkEnd w:id="326"/>
    <w:bookmarkStart w:name="z336" w:id="327"/>
    <w:p>
      <w:pPr>
        <w:spacing w:after="0"/>
        <w:ind w:left="0"/>
        <w:jc w:val="both"/>
      </w:pPr>
      <w:r>
        <w:rPr>
          <w:rFonts w:ascii="Times New Roman"/>
          <w:b w:val="false"/>
          <w:i w:val="false"/>
          <w:color w:val="000000"/>
          <w:sz w:val="28"/>
        </w:rPr>
        <w:t>
      10) иные права и обязанности, предусмотренные законодательными актами Республики Казахстан.</w:t>
      </w:r>
    </w:p>
    <w:bookmarkEnd w:id="327"/>
    <w:bookmarkStart w:name="z337" w:id="328"/>
    <w:p>
      <w:pPr>
        <w:spacing w:after="0"/>
        <w:ind w:left="0"/>
        <w:jc w:val="left"/>
      </w:pPr>
      <w:r>
        <w:rPr>
          <w:rFonts w:ascii="Times New Roman"/>
          <w:b/>
          <w:i w:val="false"/>
          <w:color w:val="000000"/>
        </w:rPr>
        <w:t xml:space="preserve"> Глава 3. Организация деятельности Департамента</w:t>
      </w:r>
    </w:p>
    <w:bookmarkEnd w:id="328"/>
    <w:bookmarkStart w:name="z338" w:id="329"/>
    <w:p>
      <w:pPr>
        <w:spacing w:after="0"/>
        <w:ind w:left="0"/>
        <w:jc w:val="both"/>
      </w:pPr>
      <w:r>
        <w:rPr>
          <w:rFonts w:ascii="Times New Roman"/>
          <w:b w:val="false"/>
          <w:i w:val="false"/>
          <w:color w:val="000000"/>
          <w:sz w:val="28"/>
        </w:rPr>
        <w:t>
      12. Департамент возглавляет руководитель, назначаемый в соответствии с законодательством Республики Казахстан. Руководитель Департамента имеет заместителей, назначаемых на должности и освобождаемых от должностей в соответствии с законодательством Республики Казахстан.</w:t>
      </w:r>
    </w:p>
    <w:bookmarkEnd w:id="329"/>
    <w:bookmarkStart w:name="z339" w:id="330"/>
    <w:p>
      <w:pPr>
        <w:spacing w:after="0"/>
        <w:ind w:left="0"/>
        <w:jc w:val="both"/>
      </w:pPr>
      <w:r>
        <w:rPr>
          <w:rFonts w:ascii="Times New Roman"/>
          <w:b w:val="false"/>
          <w:i w:val="false"/>
          <w:color w:val="000000"/>
          <w:sz w:val="28"/>
        </w:rPr>
        <w:t>
      Обязанности и полномочия руководителя, заместителей руководителя Департамента определяются председателем Комитета.</w:t>
      </w:r>
    </w:p>
    <w:bookmarkEnd w:id="330"/>
    <w:bookmarkStart w:name="z340" w:id="331"/>
    <w:p>
      <w:pPr>
        <w:spacing w:after="0"/>
        <w:ind w:left="0"/>
        <w:jc w:val="both"/>
      </w:pPr>
      <w:r>
        <w:rPr>
          <w:rFonts w:ascii="Times New Roman"/>
          <w:b w:val="false"/>
          <w:i w:val="false"/>
          <w:color w:val="000000"/>
          <w:sz w:val="28"/>
        </w:rPr>
        <w:t>
      13. Руководитель Департамента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w:t>
      </w:r>
    </w:p>
    <w:bookmarkEnd w:id="331"/>
    <w:bookmarkStart w:name="z341" w:id="332"/>
    <w:p>
      <w:pPr>
        <w:spacing w:after="0"/>
        <w:ind w:left="0"/>
        <w:jc w:val="both"/>
      </w:pPr>
      <w:r>
        <w:rPr>
          <w:rFonts w:ascii="Times New Roman"/>
          <w:b w:val="false"/>
          <w:i w:val="false"/>
          <w:color w:val="000000"/>
          <w:sz w:val="28"/>
        </w:rPr>
        <w:t>
      14. В этих целях руководитель Департамента:</w:t>
      </w:r>
    </w:p>
    <w:bookmarkEnd w:id="332"/>
    <w:bookmarkStart w:name="z342" w:id="333"/>
    <w:p>
      <w:pPr>
        <w:spacing w:after="0"/>
        <w:ind w:left="0"/>
        <w:jc w:val="both"/>
      </w:pPr>
      <w:r>
        <w:rPr>
          <w:rFonts w:ascii="Times New Roman"/>
          <w:b w:val="false"/>
          <w:i w:val="false"/>
          <w:color w:val="000000"/>
          <w:sz w:val="28"/>
        </w:rPr>
        <w:t>
      1) определяет обязанности и полномочия работников Департамента;</w:t>
      </w:r>
    </w:p>
    <w:bookmarkEnd w:id="333"/>
    <w:bookmarkStart w:name="z343" w:id="334"/>
    <w:p>
      <w:pPr>
        <w:spacing w:after="0"/>
        <w:ind w:left="0"/>
        <w:jc w:val="both"/>
      </w:pPr>
      <w:r>
        <w:rPr>
          <w:rFonts w:ascii="Times New Roman"/>
          <w:b w:val="false"/>
          <w:i w:val="false"/>
          <w:color w:val="000000"/>
          <w:sz w:val="28"/>
        </w:rPr>
        <w:t>
      2) в соответствии с законодательством назначает и освобождает от должностей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вышестоящих должностных лиц;</w:t>
      </w:r>
    </w:p>
    <w:bookmarkEnd w:id="334"/>
    <w:bookmarkStart w:name="z344" w:id="335"/>
    <w:p>
      <w:pPr>
        <w:spacing w:after="0"/>
        <w:ind w:left="0"/>
        <w:jc w:val="both"/>
      </w:pPr>
      <w:r>
        <w:rPr>
          <w:rFonts w:ascii="Times New Roman"/>
          <w:b w:val="false"/>
          <w:i w:val="false"/>
          <w:color w:val="000000"/>
          <w:sz w:val="28"/>
        </w:rPr>
        <w:t>
      3) утверждает должностные инструкции работников Департамента, в установленном законодательством порядке решает вопросы командирования работников Департамента;</w:t>
      </w:r>
    </w:p>
    <w:bookmarkEnd w:id="335"/>
    <w:bookmarkStart w:name="z345" w:id="336"/>
    <w:p>
      <w:pPr>
        <w:spacing w:after="0"/>
        <w:ind w:left="0"/>
        <w:jc w:val="both"/>
      </w:pPr>
      <w:r>
        <w:rPr>
          <w:rFonts w:ascii="Times New Roman"/>
          <w:b w:val="false"/>
          <w:i w:val="false"/>
          <w:color w:val="000000"/>
          <w:sz w:val="28"/>
        </w:rPr>
        <w:t>
      4) в установленном законодательством порядке решает вопросы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вышестоящих должностных лиц;</w:t>
      </w:r>
    </w:p>
    <w:bookmarkEnd w:id="336"/>
    <w:bookmarkStart w:name="z346" w:id="337"/>
    <w:p>
      <w:pPr>
        <w:spacing w:after="0"/>
        <w:ind w:left="0"/>
        <w:jc w:val="both"/>
      </w:pPr>
      <w:r>
        <w:rPr>
          <w:rFonts w:ascii="Times New Roman"/>
          <w:b w:val="false"/>
          <w:i w:val="false"/>
          <w:color w:val="000000"/>
          <w:sz w:val="28"/>
        </w:rPr>
        <w:t>
      5) вносит на рассмотрение Председателю Комитета вопросы предоставления отпусков, оказания материальной помощи, подготовки (переподготовки), повышения квалификации, поощрения, выплаты надбавок, премирования и наложения дисциплинарных взысканий на заместителей руководителя Департамента;</w:t>
      </w:r>
    </w:p>
    <w:bookmarkEnd w:id="337"/>
    <w:bookmarkStart w:name="z347" w:id="338"/>
    <w:p>
      <w:pPr>
        <w:spacing w:after="0"/>
        <w:ind w:left="0"/>
        <w:jc w:val="both"/>
      </w:pPr>
      <w:r>
        <w:rPr>
          <w:rFonts w:ascii="Times New Roman"/>
          <w:b w:val="false"/>
          <w:i w:val="false"/>
          <w:color w:val="000000"/>
          <w:sz w:val="28"/>
        </w:rPr>
        <w:t>
      6) подписывает правовые акты в пределах установленной компетенции;</w:t>
      </w:r>
    </w:p>
    <w:bookmarkEnd w:id="338"/>
    <w:bookmarkStart w:name="z348" w:id="339"/>
    <w:p>
      <w:pPr>
        <w:spacing w:after="0"/>
        <w:ind w:left="0"/>
        <w:jc w:val="both"/>
      </w:pPr>
      <w:r>
        <w:rPr>
          <w:rFonts w:ascii="Times New Roman"/>
          <w:b w:val="false"/>
          <w:i w:val="false"/>
          <w:color w:val="000000"/>
          <w:sz w:val="28"/>
        </w:rPr>
        <w:t>
      7) представляет Департамент в государственных органах и иных организациях, независимо от форм собственности, а также в отношениях с физическими и юридическими лицами;</w:t>
      </w:r>
    </w:p>
    <w:bookmarkEnd w:id="339"/>
    <w:bookmarkStart w:name="z349" w:id="340"/>
    <w:p>
      <w:pPr>
        <w:spacing w:after="0"/>
        <w:ind w:left="0"/>
        <w:jc w:val="both"/>
      </w:pPr>
      <w:r>
        <w:rPr>
          <w:rFonts w:ascii="Times New Roman"/>
          <w:b w:val="false"/>
          <w:i w:val="false"/>
          <w:color w:val="000000"/>
          <w:sz w:val="28"/>
        </w:rPr>
        <w:t>
      8) в соответствии с законодательством принимает решения о предъявлении от имени Департамента претензий и исков;</w:t>
      </w:r>
    </w:p>
    <w:bookmarkEnd w:id="340"/>
    <w:bookmarkStart w:name="z350" w:id="341"/>
    <w:p>
      <w:pPr>
        <w:spacing w:after="0"/>
        <w:ind w:left="0"/>
        <w:jc w:val="both"/>
      </w:pPr>
      <w:r>
        <w:rPr>
          <w:rFonts w:ascii="Times New Roman"/>
          <w:b w:val="false"/>
          <w:i w:val="false"/>
          <w:color w:val="000000"/>
          <w:sz w:val="28"/>
        </w:rPr>
        <w:t>
      9) принимает меры, направленные на противодействие коррупции в Департаменте и несет персональную ответственность за непринятие надлежащих антикоррупционных мер.</w:t>
      </w:r>
    </w:p>
    <w:bookmarkEnd w:id="341"/>
    <w:bookmarkStart w:name="z351" w:id="342"/>
    <w:p>
      <w:pPr>
        <w:spacing w:after="0"/>
        <w:ind w:left="0"/>
        <w:jc w:val="left"/>
      </w:pPr>
      <w:r>
        <w:rPr>
          <w:rFonts w:ascii="Times New Roman"/>
          <w:b/>
          <w:i w:val="false"/>
          <w:color w:val="000000"/>
        </w:rPr>
        <w:t xml:space="preserve"> Глава 4. Имущество Департамента</w:t>
      </w:r>
    </w:p>
    <w:bookmarkEnd w:id="342"/>
    <w:bookmarkStart w:name="z352" w:id="343"/>
    <w:p>
      <w:pPr>
        <w:spacing w:after="0"/>
        <w:ind w:left="0"/>
        <w:jc w:val="both"/>
      </w:pPr>
      <w:r>
        <w:rPr>
          <w:rFonts w:ascii="Times New Roman"/>
          <w:b w:val="false"/>
          <w:i w:val="false"/>
          <w:color w:val="000000"/>
          <w:sz w:val="28"/>
        </w:rPr>
        <w:t>
      15.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343"/>
    <w:bookmarkStart w:name="z353" w:id="344"/>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344"/>
    <w:bookmarkStart w:name="z354" w:id="345"/>
    <w:p>
      <w:pPr>
        <w:spacing w:after="0"/>
        <w:ind w:left="0"/>
        <w:jc w:val="both"/>
      </w:pPr>
      <w:r>
        <w:rPr>
          <w:rFonts w:ascii="Times New Roman"/>
          <w:b w:val="false"/>
          <w:i w:val="false"/>
          <w:color w:val="000000"/>
          <w:sz w:val="28"/>
        </w:rPr>
        <w:t>
      16. Имущество, закрепленное за Департаментом, относится к республиканской собственности.</w:t>
      </w:r>
    </w:p>
    <w:bookmarkEnd w:id="345"/>
    <w:bookmarkStart w:name="z355" w:id="346"/>
    <w:p>
      <w:pPr>
        <w:spacing w:after="0"/>
        <w:ind w:left="0"/>
        <w:jc w:val="both"/>
      </w:pPr>
      <w:r>
        <w:rPr>
          <w:rFonts w:ascii="Times New Roman"/>
          <w:b w:val="false"/>
          <w:i w:val="false"/>
          <w:color w:val="000000"/>
          <w:sz w:val="28"/>
        </w:rPr>
        <w:t>
      17.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 если иное не установлено законодательством.</w:t>
      </w:r>
    </w:p>
    <w:bookmarkEnd w:id="346"/>
    <w:bookmarkStart w:name="z356" w:id="347"/>
    <w:p>
      <w:pPr>
        <w:spacing w:after="0"/>
        <w:ind w:left="0"/>
        <w:jc w:val="left"/>
      </w:pPr>
      <w:r>
        <w:rPr>
          <w:rFonts w:ascii="Times New Roman"/>
          <w:b/>
          <w:i w:val="false"/>
          <w:color w:val="000000"/>
        </w:rPr>
        <w:t xml:space="preserve"> Глава 5. Реорганизация и упразднение Департамента</w:t>
      </w:r>
    </w:p>
    <w:bookmarkEnd w:id="347"/>
    <w:bookmarkStart w:name="z357" w:id="348"/>
    <w:p>
      <w:pPr>
        <w:spacing w:after="0"/>
        <w:ind w:left="0"/>
        <w:jc w:val="both"/>
      </w:pPr>
      <w:r>
        <w:rPr>
          <w:rFonts w:ascii="Times New Roman"/>
          <w:b w:val="false"/>
          <w:i w:val="false"/>
          <w:color w:val="000000"/>
          <w:sz w:val="28"/>
        </w:rPr>
        <w:t>
      18. Реорганизация и упразднение Департамента осуществляются в соответствии с законодательством Республики Казахстан.</w:t>
      </w:r>
    </w:p>
    <w:bookmarkEnd w:id="3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приказу Министра труда и </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марта 2017 года № 18</w:t>
            </w:r>
          </w:p>
        </w:tc>
      </w:tr>
    </w:tbl>
    <w:bookmarkStart w:name="z359" w:id="349"/>
    <w:p>
      <w:pPr>
        <w:spacing w:after="0"/>
        <w:ind w:left="0"/>
        <w:jc w:val="left"/>
      </w:pPr>
      <w:r>
        <w:rPr>
          <w:rFonts w:ascii="Times New Roman"/>
          <w:b/>
          <w:i w:val="false"/>
          <w:color w:val="000000"/>
        </w:rPr>
        <w:t xml:space="preserve"> Положение государственного учреждения "Департамент Комитета труда, социальной защиты и миграции по Атырауской области"</w:t>
      </w:r>
    </w:p>
    <w:bookmarkEnd w:id="349"/>
    <w:bookmarkStart w:name="z360" w:id="350"/>
    <w:p>
      <w:pPr>
        <w:spacing w:after="0"/>
        <w:ind w:left="0"/>
        <w:jc w:val="left"/>
      </w:pPr>
      <w:r>
        <w:rPr>
          <w:rFonts w:ascii="Times New Roman"/>
          <w:b/>
          <w:i w:val="false"/>
          <w:color w:val="000000"/>
        </w:rPr>
        <w:t xml:space="preserve"> Глава 1. Общие положения</w:t>
      </w:r>
    </w:p>
    <w:bookmarkEnd w:id="350"/>
    <w:bookmarkStart w:name="z361" w:id="351"/>
    <w:p>
      <w:pPr>
        <w:spacing w:after="0"/>
        <w:ind w:left="0"/>
        <w:jc w:val="both"/>
      </w:pPr>
      <w:r>
        <w:rPr>
          <w:rFonts w:ascii="Times New Roman"/>
          <w:b w:val="false"/>
          <w:i w:val="false"/>
          <w:color w:val="000000"/>
          <w:sz w:val="28"/>
        </w:rPr>
        <w:t>
      1. Департамент Комитета труда, социальной защиты и миграции по Атырауской области (далее - Департамент) является территориальным подразделением Комитета труда, социальной защиты и миграции Министерства труда и социальной защиты населения Республики Казахстан (далее - Комитет), осуществляющим реализацию и государственный контроль в сфере обеспечения социальной защиты населения, пенсионного и социального обеспечения, обязательного социального страхования, специальных социальных услуг.</w:t>
      </w:r>
    </w:p>
    <w:bookmarkEnd w:id="351"/>
    <w:bookmarkStart w:name="z362" w:id="352"/>
    <w:p>
      <w:pPr>
        <w:spacing w:after="0"/>
        <w:ind w:left="0"/>
        <w:jc w:val="both"/>
      </w:pPr>
      <w:r>
        <w:rPr>
          <w:rFonts w:ascii="Times New Roman"/>
          <w:b w:val="false"/>
          <w:i w:val="false"/>
          <w:color w:val="000000"/>
          <w:sz w:val="28"/>
        </w:rPr>
        <w:t>
      2. В своей деятельности Департамент руководствуется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актами Президента и Правительства Республики Казахстан, иными нормативными правовыми актами Республики Казахстан, настоящим Положением.</w:t>
      </w:r>
    </w:p>
    <w:bookmarkEnd w:id="352"/>
    <w:bookmarkStart w:name="z363" w:id="353"/>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счета в органах казначейства.</w:t>
      </w:r>
    </w:p>
    <w:bookmarkEnd w:id="353"/>
    <w:bookmarkStart w:name="z364" w:id="354"/>
    <w:p>
      <w:pPr>
        <w:spacing w:after="0"/>
        <w:ind w:left="0"/>
        <w:jc w:val="both"/>
      </w:pPr>
      <w:r>
        <w:rPr>
          <w:rFonts w:ascii="Times New Roman"/>
          <w:b w:val="false"/>
          <w:i w:val="false"/>
          <w:color w:val="000000"/>
          <w:sz w:val="28"/>
        </w:rPr>
        <w:t>
      4. Структура, штатная численность Департамента утверждаются ответственным секретарем Министерства труда и социальной защиты населения Республики Казахстан.</w:t>
      </w:r>
    </w:p>
    <w:bookmarkEnd w:id="354"/>
    <w:bookmarkStart w:name="z365" w:id="355"/>
    <w:p>
      <w:pPr>
        <w:spacing w:after="0"/>
        <w:ind w:left="0"/>
        <w:jc w:val="both"/>
      </w:pPr>
      <w:r>
        <w:rPr>
          <w:rFonts w:ascii="Times New Roman"/>
          <w:b w:val="false"/>
          <w:i w:val="false"/>
          <w:color w:val="000000"/>
          <w:sz w:val="28"/>
        </w:rPr>
        <w:t>
      5. Юридический адрес Департамента: Республика Казахстан, 060007, Атырауская область, город Атырау, улица Махамбет Отемисулы, дом 118 Е, блок № 2.</w:t>
      </w:r>
    </w:p>
    <w:bookmarkEnd w:id="355"/>
    <w:bookmarkStart w:name="z366" w:id="356"/>
    <w:p>
      <w:pPr>
        <w:spacing w:after="0"/>
        <w:ind w:left="0"/>
        <w:jc w:val="both"/>
      </w:pPr>
      <w:r>
        <w:rPr>
          <w:rFonts w:ascii="Times New Roman"/>
          <w:b w:val="false"/>
          <w:i w:val="false"/>
          <w:color w:val="000000"/>
          <w:sz w:val="28"/>
        </w:rPr>
        <w:t>
      6. Полное наименование Департамента – республиканское государственное учреждение "Департамент Комитета труда, социальной защиты и миграции Министерства труда и социальной защиты населения Республики Казахстан по Атырауской области".</w:t>
      </w:r>
    </w:p>
    <w:bookmarkEnd w:id="356"/>
    <w:bookmarkStart w:name="z367" w:id="357"/>
    <w:p>
      <w:pPr>
        <w:spacing w:after="0"/>
        <w:ind w:left="0"/>
        <w:jc w:val="both"/>
      </w:pPr>
      <w:r>
        <w:rPr>
          <w:rFonts w:ascii="Times New Roman"/>
          <w:b w:val="false"/>
          <w:i w:val="false"/>
          <w:color w:val="000000"/>
          <w:sz w:val="28"/>
        </w:rPr>
        <w:t>
      7. Настоящее Положение является учредительным документом Департамента.</w:t>
      </w:r>
    </w:p>
    <w:bookmarkEnd w:id="357"/>
    <w:bookmarkStart w:name="z368" w:id="358"/>
    <w:p>
      <w:pPr>
        <w:spacing w:after="0"/>
        <w:ind w:left="0"/>
        <w:jc w:val="both"/>
      </w:pPr>
      <w:r>
        <w:rPr>
          <w:rFonts w:ascii="Times New Roman"/>
          <w:b w:val="false"/>
          <w:i w:val="false"/>
          <w:color w:val="000000"/>
          <w:sz w:val="28"/>
        </w:rPr>
        <w:t>
      8. Финансирование деятельности Департамента осуществляется только за счет средств республиканского бюджета. Департаменту запрещается вступать в договорные отношения с субъектами предпринимательства на предмет выполнения обязанностей, являющихся его функциями.</w:t>
      </w:r>
    </w:p>
    <w:bookmarkEnd w:id="358"/>
    <w:bookmarkStart w:name="z369" w:id="359"/>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указанные доходы направляются в доход республиканского бюджета.</w:t>
      </w:r>
    </w:p>
    <w:bookmarkEnd w:id="359"/>
    <w:bookmarkStart w:name="z370" w:id="360"/>
    <w:p>
      <w:pPr>
        <w:spacing w:after="0"/>
        <w:ind w:left="0"/>
        <w:jc w:val="left"/>
      </w:pPr>
      <w:r>
        <w:rPr>
          <w:rFonts w:ascii="Times New Roman"/>
          <w:b/>
          <w:i w:val="false"/>
          <w:color w:val="000000"/>
        </w:rPr>
        <w:t xml:space="preserve"> Глава 2. Основные задачи, функции, права и обязанности Департамента</w:t>
      </w:r>
    </w:p>
    <w:bookmarkEnd w:id="360"/>
    <w:bookmarkStart w:name="z371" w:id="361"/>
    <w:p>
      <w:pPr>
        <w:spacing w:after="0"/>
        <w:ind w:left="0"/>
        <w:jc w:val="both"/>
      </w:pPr>
      <w:r>
        <w:rPr>
          <w:rFonts w:ascii="Times New Roman"/>
          <w:b w:val="false"/>
          <w:i w:val="false"/>
          <w:color w:val="000000"/>
          <w:sz w:val="28"/>
        </w:rPr>
        <w:t>
      9. Задачей Департамента является реализация государственной политики в области пенсионного и социального обеспечения, социальной защиты инвалидов, медико-социальной экспертизы, обязательного социального страхования, социальной поддержки семей с детьми, предоставления социальной помощи отдельным категориям граждан, в сфере предоставления специальных социальных услуг.</w:t>
      </w:r>
    </w:p>
    <w:bookmarkEnd w:id="361"/>
    <w:bookmarkStart w:name="z372" w:id="362"/>
    <w:p>
      <w:pPr>
        <w:spacing w:after="0"/>
        <w:ind w:left="0"/>
        <w:jc w:val="both"/>
      </w:pPr>
      <w:r>
        <w:rPr>
          <w:rFonts w:ascii="Times New Roman"/>
          <w:b w:val="false"/>
          <w:i w:val="false"/>
          <w:color w:val="000000"/>
          <w:sz w:val="28"/>
        </w:rPr>
        <w:t>
      10. Функции Департамента:</w:t>
      </w:r>
    </w:p>
    <w:bookmarkEnd w:id="362"/>
    <w:bookmarkStart w:name="z373" w:id="363"/>
    <w:p>
      <w:pPr>
        <w:spacing w:after="0"/>
        <w:ind w:left="0"/>
        <w:jc w:val="both"/>
      </w:pPr>
      <w:r>
        <w:rPr>
          <w:rFonts w:ascii="Times New Roman"/>
          <w:b w:val="false"/>
          <w:i w:val="false"/>
          <w:color w:val="000000"/>
          <w:sz w:val="28"/>
        </w:rPr>
        <w:t>
      1) осуществление государственного контроля за соблюдением законодательства в области пенсионного и социального обеспечения, социальной защиты инвалидов, об обязательном социальном страховании, специальных социальных услугах, в пределах своих полномочий;</w:t>
      </w:r>
    </w:p>
    <w:bookmarkEnd w:id="363"/>
    <w:bookmarkStart w:name="z374" w:id="364"/>
    <w:p>
      <w:pPr>
        <w:spacing w:after="0"/>
        <w:ind w:left="0"/>
        <w:jc w:val="both"/>
      </w:pPr>
      <w:r>
        <w:rPr>
          <w:rFonts w:ascii="Times New Roman"/>
          <w:b w:val="false"/>
          <w:i w:val="false"/>
          <w:color w:val="000000"/>
          <w:sz w:val="28"/>
        </w:rPr>
        <w:t>
      2) принятие решения о назначении или об отказе в назначении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(детей-инвалидов),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 и обеспечение их выплат;</w:t>
      </w:r>
    </w:p>
    <w:bookmarkEnd w:id="364"/>
    <w:bookmarkStart w:name="z375" w:id="365"/>
    <w:p>
      <w:pPr>
        <w:spacing w:after="0"/>
        <w:ind w:left="0"/>
        <w:jc w:val="both"/>
      </w:pPr>
      <w:r>
        <w:rPr>
          <w:rFonts w:ascii="Times New Roman"/>
          <w:b w:val="false"/>
          <w:i w:val="false"/>
          <w:color w:val="000000"/>
          <w:sz w:val="28"/>
        </w:rPr>
        <w:t>
      3) осуществление контроля за своевременностью и полнотой выплаты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(детей-инвалидов),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 социальных выплат из Государственного фонда социального страхования (далее - Фонд);</w:t>
      </w:r>
    </w:p>
    <w:bookmarkEnd w:id="365"/>
    <w:bookmarkStart w:name="z376" w:id="366"/>
    <w:p>
      <w:pPr>
        <w:spacing w:after="0"/>
        <w:ind w:left="0"/>
        <w:jc w:val="both"/>
      </w:pPr>
      <w:r>
        <w:rPr>
          <w:rFonts w:ascii="Times New Roman"/>
          <w:b w:val="false"/>
          <w:i w:val="false"/>
          <w:color w:val="000000"/>
          <w:sz w:val="28"/>
        </w:rPr>
        <w:t>
      4) при наличии оснований проверка достоверности документов, необходимых для назначения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w:t>
      </w:r>
    </w:p>
    <w:bookmarkEnd w:id="366"/>
    <w:bookmarkStart w:name="z377" w:id="367"/>
    <w:p>
      <w:pPr>
        <w:spacing w:after="0"/>
        <w:ind w:left="0"/>
        <w:jc w:val="both"/>
      </w:pPr>
      <w:r>
        <w:rPr>
          <w:rFonts w:ascii="Times New Roman"/>
          <w:b w:val="false"/>
          <w:i w:val="false"/>
          <w:color w:val="000000"/>
          <w:sz w:val="28"/>
        </w:rPr>
        <w:t xml:space="preserve">
      5) осуществление внутреннего контроля деятельности Фонда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административных процедурах";</w:t>
      </w:r>
    </w:p>
    <w:bookmarkEnd w:id="367"/>
    <w:bookmarkStart w:name="z378" w:id="368"/>
    <w:p>
      <w:pPr>
        <w:spacing w:after="0"/>
        <w:ind w:left="0"/>
        <w:jc w:val="both"/>
      </w:pPr>
      <w:r>
        <w:rPr>
          <w:rFonts w:ascii="Times New Roman"/>
          <w:b w:val="false"/>
          <w:i w:val="false"/>
          <w:color w:val="000000"/>
          <w:sz w:val="28"/>
        </w:rPr>
        <w:t>
      6) организация сбора данных о численности получателей и сумм пенсионных и социальных выплат за счет бюджетных средств и Фонда;</w:t>
      </w:r>
    </w:p>
    <w:bookmarkEnd w:id="368"/>
    <w:bookmarkStart w:name="z379" w:id="369"/>
    <w:p>
      <w:pPr>
        <w:spacing w:after="0"/>
        <w:ind w:left="0"/>
        <w:jc w:val="both"/>
      </w:pPr>
      <w:r>
        <w:rPr>
          <w:rFonts w:ascii="Times New Roman"/>
          <w:b w:val="false"/>
          <w:i w:val="false"/>
          <w:color w:val="000000"/>
          <w:sz w:val="28"/>
        </w:rPr>
        <w:t>
      7) разъяснение по вопросам назначения и получения пенсионных и социальных выплат за счет бюджетных средств, а также назначения и получения социальных выплат из Фонда;</w:t>
      </w:r>
    </w:p>
    <w:bookmarkEnd w:id="369"/>
    <w:bookmarkStart w:name="z380" w:id="370"/>
    <w:p>
      <w:pPr>
        <w:spacing w:after="0"/>
        <w:ind w:left="0"/>
        <w:jc w:val="both"/>
      </w:pPr>
      <w:r>
        <w:rPr>
          <w:rFonts w:ascii="Times New Roman"/>
          <w:b w:val="false"/>
          <w:i w:val="false"/>
          <w:color w:val="000000"/>
          <w:sz w:val="28"/>
        </w:rPr>
        <w:t>
      8) рассмотрение в установленном законодательством порядке обращений физических и юридических лиц по вопросам, входящим в компетенцию Департамента;</w:t>
      </w:r>
    </w:p>
    <w:bookmarkEnd w:id="370"/>
    <w:bookmarkStart w:name="z381" w:id="371"/>
    <w:p>
      <w:pPr>
        <w:spacing w:after="0"/>
        <w:ind w:left="0"/>
        <w:jc w:val="both"/>
      </w:pPr>
      <w:r>
        <w:rPr>
          <w:rFonts w:ascii="Times New Roman"/>
          <w:b w:val="false"/>
          <w:i w:val="false"/>
          <w:color w:val="000000"/>
          <w:sz w:val="28"/>
        </w:rPr>
        <w:t>
      9) проведение медико-социальной экспертизы;</w:t>
      </w:r>
    </w:p>
    <w:bookmarkEnd w:id="371"/>
    <w:bookmarkStart w:name="z382" w:id="372"/>
    <w:p>
      <w:pPr>
        <w:spacing w:after="0"/>
        <w:ind w:left="0"/>
        <w:jc w:val="both"/>
      </w:pPr>
      <w:r>
        <w:rPr>
          <w:rFonts w:ascii="Times New Roman"/>
          <w:b w:val="false"/>
          <w:i w:val="false"/>
          <w:color w:val="000000"/>
          <w:sz w:val="28"/>
        </w:rPr>
        <w:t>
      10) установление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p>
    <w:bookmarkEnd w:id="372"/>
    <w:bookmarkStart w:name="z383" w:id="373"/>
    <w:p>
      <w:pPr>
        <w:spacing w:after="0"/>
        <w:ind w:left="0"/>
        <w:jc w:val="both"/>
      </w:pPr>
      <w:r>
        <w:rPr>
          <w:rFonts w:ascii="Times New Roman"/>
          <w:b w:val="false"/>
          <w:i w:val="false"/>
          <w:color w:val="000000"/>
          <w:sz w:val="28"/>
        </w:rPr>
        <w:t>
      11) формирование централизованного банка данных системы учета инвалидов, проведение мониторинга причин, структуры и состояния инвалидности;</w:t>
      </w:r>
    </w:p>
    <w:bookmarkEnd w:id="373"/>
    <w:bookmarkStart w:name="z384" w:id="374"/>
    <w:p>
      <w:pPr>
        <w:spacing w:after="0"/>
        <w:ind w:left="0"/>
        <w:jc w:val="both"/>
      </w:pPr>
      <w:r>
        <w:rPr>
          <w:rFonts w:ascii="Times New Roman"/>
          <w:b w:val="false"/>
          <w:i w:val="false"/>
          <w:color w:val="000000"/>
          <w:sz w:val="28"/>
        </w:rPr>
        <w:t>
      12) изучение уровня и причин инвалидности населения;</w:t>
      </w:r>
    </w:p>
    <w:bookmarkEnd w:id="374"/>
    <w:bookmarkStart w:name="z385" w:id="375"/>
    <w:p>
      <w:pPr>
        <w:spacing w:after="0"/>
        <w:ind w:left="0"/>
        <w:jc w:val="both"/>
      </w:pPr>
      <w:r>
        <w:rPr>
          <w:rFonts w:ascii="Times New Roman"/>
          <w:b w:val="false"/>
          <w:i w:val="false"/>
          <w:color w:val="000000"/>
          <w:sz w:val="28"/>
        </w:rPr>
        <w:t xml:space="preserve">
      13) прием документов на назначение государственного базового социального пособия по инвалидности при первичном установлении инвалидности; </w:t>
      </w:r>
    </w:p>
    <w:bookmarkEnd w:id="375"/>
    <w:bookmarkStart w:name="z386" w:id="376"/>
    <w:p>
      <w:pPr>
        <w:spacing w:after="0"/>
        <w:ind w:left="0"/>
        <w:jc w:val="both"/>
      </w:pPr>
      <w:r>
        <w:rPr>
          <w:rFonts w:ascii="Times New Roman"/>
          <w:b w:val="false"/>
          <w:i w:val="false"/>
          <w:color w:val="000000"/>
          <w:sz w:val="28"/>
        </w:rPr>
        <w:t>
      14) оказание консультативной помощи врачам медицинских организаций по вопросам медико-социальной экспертизы и реабилитации инвалидов, участие в проведении мероприятий по повышению их квалификации;</w:t>
      </w:r>
    </w:p>
    <w:bookmarkEnd w:id="376"/>
    <w:bookmarkStart w:name="z387" w:id="377"/>
    <w:p>
      <w:pPr>
        <w:spacing w:after="0"/>
        <w:ind w:left="0"/>
        <w:jc w:val="both"/>
      </w:pPr>
      <w:r>
        <w:rPr>
          <w:rFonts w:ascii="Times New Roman"/>
          <w:b w:val="false"/>
          <w:i w:val="false"/>
          <w:color w:val="000000"/>
          <w:sz w:val="28"/>
        </w:rPr>
        <w:t>
      15) представление в местные органы военного управления сведений о признании инвалидами военнообязанных и лиц призывного возраста;</w:t>
      </w:r>
    </w:p>
    <w:bookmarkEnd w:id="377"/>
    <w:bookmarkStart w:name="z388" w:id="378"/>
    <w:p>
      <w:pPr>
        <w:spacing w:after="0"/>
        <w:ind w:left="0"/>
        <w:jc w:val="both"/>
      </w:pPr>
      <w:r>
        <w:rPr>
          <w:rFonts w:ascii="Times New Roman"/>
          <w:b w:val="false"/>
          <w:i w:val="false"/>
          <w:color w:val="000000"/>
          <w:sz w:val="28"/>
        </w:rPr>
        <w:t xml:space="preserve">
      16) внедрение в практику работы современных, научных принципов и методов, а также обобщение, распространение передового опыта и разработка методических рекомендаций по медико-социальной экспертизе и реабилитации инвалидов; </w:t>
      </w:r>
    </w:p>
    <w:bookmarkEnd w:id="378"/>
    <w:bookmarkStart w:name="z389" w:id="379"/>
    <w:p>
      <w:pPr>
        <w:spacing w:after="0"/>
        <w:ind w:left="0"/>
        <w:jc w:val="both"/>
      </w:pPr>
      <w:r>
        <w:rPr>
          <w:rFonts w:ascii="Times New Roman"/>
          <w:b w:val="false"/>
          <w:i w:val="false"/>
          <w:color w:val="000000"/>
          <w:sz w:val="28"/>
        </w:rPr>
        <w:t>
      17) разработка социальной и профессиональной частей индивидуальной программы реабилитации инвалидов,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 контроль за реализацией индивидуальных программ реабилитации инвалидов;</w:t>
      </w:r>
    </w:p>
    <w:bookmarkEnd w:id="379"/>
    <w:bookmarkStart w:name="z390" w:id="380"/>
    <w:p>
      <w:pPr>
        <w:spacing w:after="0"/>
        <w:ind w:left="0"/>
        <w:jc w:val="both"/>
      </w:pPr>
      <w:r>
        <w:rPr>
          <w:rFonts w:ascii="Times New Roman"/>
          <w:b w:val="false"/>
          <w:i w:val="false"/>
          <w:color w:val="000000"/>
          <w:sz w:val="28"/>
        </w:rPr>
        <w:t>
      18) определение потребности работника, получившего увечье или иное повреждение здоровья при исполнении им трудовых (служебных) обязанностей в дополнительных видах помощи и уходе;</w:t>
      </w:r>
    </w:p>
    <w:bookmarkEnd w:id="380"/>
    <w:bookmarkStart w:name="z391" w:id="381"/>
    <w:p>
      <w:pPr>
        <w:spacing w:after="0"/>
        <w:ind w:left="0"/>
        <w:jc w:val="both"/>
      </w:pPr>
      <w:r>
        <w:rPr>
          <w:rFonts w:ascii="Times New Roman"/>
          <w:b w:val="false"/>
          <w:i w:val="false"/>
          <w:color w:val="000000"/>
          <w:sz w:val="28"/>
        </w:rPr>
        <w:t>
      19) обеспечение контроля за своевременным и правильным назначением социальных выплат Фондом;</w:t>
      </w:r>
    </w:p>
    <w:bookmarkEnd w:id="381"/>
    <w:bookmarkStart w:name="z392" w:id="382"/>
    <w:p>
      <w:pPr>
        <w:spacing w:after="0"/>
        <w:ind w:left="0"/>
        <w:jc w:val="both"/>
      </w:pPr>
      <w:r>
        <w:rPr>
          <w:rFonts w:ascii="Times New Roman"/>
          <w:b w:val="false"/>
          <w:i w:val="false"/>
          <w:color w:val="000000"/>
          <w:sz w:val="28"/>
        </w:rPr>
        <w:t>
      20) обеспечение контроля за своевременным и полным перечислением получателю социальных выплат Государственной корпорацией;</w:t>
      </w:r>
    </w:p>
    <w:bookmarkEnd w:id="382"/>
    <w:bookmarkStart w:name="z393" w:id="383"/>
    <w:p>
      <w:pPr>
        <w:spacing w:after="0"/>
        <w:ind w:left="0"/>
        <w:jc w:val="both"/>
      </w:pPr>
      <w:r>
        <w:rPr>
          <w:rFonts w:ascii="Times New Roman"/>
          <w:b w:val="false"/>
          <w:i w:val="false"/>
          <w:color w:val="000000"/>
          <w:sz w:val="28"/>
        </w:rPr>
        <w:t>
      21) рассмотрение жалоб участников системы обязательного социального страхования по вопросам назначения, отказа в назначении социальных выплат Фондом, а также своевременным и полным перечислением социальных выплат Государственной корпорацией;</w:t>
      </w:r>
    </w:p>
    <w:bookmarkEnd w:id="383"/>
    <w:bookmarkStart w:name="z394" w:id="384"/>
    <w:p>
      <w:pPr>
        <w:spacing w:after="0"/>
        <w:ind w:left="0"/>
        <w:jc w:val="both"/>
      </w:pPr>
      <w:r>
        <w:rPr>
          <w:rFonts w:ascii="Times New Roman"/>
          <w:b w:val="false"/>
          <w:i w:val="false"/>
          <w:color w:val="000000"/>
          <w:sz w:val="28"/>
        </w:rPr>
        <w:t>
      22) исполнение поручений руководства Министерства и Комитета, в пределах своей компетенции;</w:t>
      </w:r>
    </w:p>
    <w:bookmarkEnd w:id="384"/>
    <w:bookmarkStart w:name="z395" w:id="385"/>
    <w:p>
      <w:pPr>
        <w:spacing w:after="0"/>
        <w:ind w:left="0"/>
        <w:jc w:val="both"/>
      </w:pPr>
      <w:r>
        <w:rPr>
          <w:rFonts w:ascii="Times New Roman"/>
          <w:b w:val="false"/>
          <w:i w:val="false"/>
          <w:color w:val="000000"/>
          <w:sz w:val="28"/>
        </w:rPr>
        <w:t>
      23) осуществление правовой, консультативной и практической помощи в пределах компетенции;</w:t>
      </w:r>
    </w:p>
    <w:bookmarkEnd w:id="385"/>
    <w:bookmarkStart w:name="z396" w:id="386"/>
    <w:p>
      <w:pPr>
        <w:spacing w:after="0"/>
        <w:ind w:left="0"/>
        <w:jc w:val="both"/>
      </w:pPr>
      <w:r>
        <w:rPr>
          <w:rFonts w:ascii="Times New Roman"/>
          <w:b w:val="false"/>
          <w:i w:val="false"/>
          <w:color w:val="000000"/>
          <w:sz w:val="28"/>
        </w:rPr>
        <w:t>
      24) оказание государственных услуг в сфере социальной защиты населения в пределах компетенции;</w:t>
      </w:r>
    </w:p>
    <w:bookmarkEnd w:id="386"/>
    <w:bookmarkStart w:name="z397" w:id="387"/>
    <w:p>
      <w:pPr>
        <w:spacing w:after="0"/>
        <w:ind w:left="0"/>
        <w:jc w:val="both"/>
      </w:pPr>
      <w:r>
        <w:rPr>
          <w:rFonts w:ascii="Times New Roman"/>
          <w:b w:val="false"/>
          <w:i w:val="false"/>
          <w:color w:val="000000"/>
          <w:sz w:val="28"/>
        </w:rPr>
        <w:t>
      25) формирование и сопровождение баз данных в области социальной защиты;</w:t>
      </w:r>
    </w:p>
    <w:bookmarkEnd w:id="387"/>
    <w:bookmarkStart w:name="z398" w:id="388"/>
    <w:p>
      <w:pPr>
        <w:spacing w:after="0"/>
        <w:ind w:left="0"/>
        <w:jc w:val="both"/>
      </w:pPr>
      <w:r>
        <w:rPr>
          <w:rFonts w:ascii="Times New Roman"/>
          <w:b w:val="false"/>
          <w:i w:val="false"/>
          <w:color w:val="000000"/>
          <w:sz w:val="28"/>
        </w:rPr>
        <w:t>
      26) участие в реализации Стратегического и Операционного планов Министерства и плана работы Комитета;</w:t>
      </w:r>
    </w:p>
    <w:bookmarkEnd w:id="388"/>
    <w:bookmarkStart w:name="z399" w:id="389"/>
    <w:p>
      <w:pPr>
        <w:spacing w:after="0"/>
        <w:ind w:left="0"/>
        <w:jc w:val="both"/>
      </w:pPr>
      <w:r>
        <w:rPr>
          <w:rFonts w:ascii="Times New Roman"/>
          <w:b w:val="false"/>
          <w:i w:val="false"/>
          <w:color w:val="000000"/>
          <w:sz w:val="28"/>
        </w:rPr>
        <w:t>
      27) иные задачи и функции, возложенные на Департамент законодательством и руководством Министерства и Комитета.</w:t>
      </w:r>
    </w:p>
    <w:bookmarkEnd w:id="389"/>
    <w:bookmarkStart w:name="z400" w:id="390"/>
    <w:p>
      <w:pPr>
        <w:spacing w:after="0"/>
        <w:ind w:left="0"/>
        <w:jc w:val="both"/>
      </w:pPr>
      <w:r>
        <w:rPr>
          <w:rFonts w:ascii="Times New Roman"/>
          <w:b w:val="false"/>
          <w:i w:val="false"/>
          <w:color w:val="000000"/>
          <w:sz w:val="28"/>
        </w:rPr>
        <w:t>
      11. Права и обязанности Департамента:</w:t>
      </w:r>
    </w:p>
    <w:bookmarkEnd w:id="390"/>
    <w:bookmarkStart w:name="z401" w:id="391"/>
    <w:p>
      <w:pPr>
        <w:spacing w:after="0"/>
        <w:ind w:left="0"/>
        <w:jc w:val="both"/>
      </w:pPr>
      <w:r>
        <w:rPr>
          <w:rFonts w:ascii="Times New Roman"/>
          <w:b w:val="false"/>
          <w:i w:val="false"/>
          <w:color w:val="000000"/>
          <w:sz w:val="28"/>
        </w:rPr>
        <w:t>
      1) осуществлять в установленном порядке и в пределах компетенции проверки и иные формы государственного контроля по соблюдению требований законодательства в области пенсионного и социального обеспечения, социального страхования и социальной защиты населения, о специальных социальных услугах;</w:t>
      </w:r>
    </w:p>
    <w:bookmarkEnd w:id="391"/>
    <w:bookmarkStart w:name="z402" w:id="392"/>
    <w:p>
      <w:pPr>
        <w:spacing w:after="0"/>
        <w:ind w:left="0"/>
        <w:jc w:val="both"/>
      </w:pPr>
      <w:r>
        <w:rPr>
          <w:rFonts w:ascii="Times New Roman"/>
          <w:b w:val="false"/>
          <w:i w:val="false"/>
          <w:color w:val="000000"/>
          <w:sz w:val="28"/>
        </w:rPr>
        <w:t>
      2) осуществлять в установленном порядке контакты с другими государственными органами и организациями, запрашивать и получать от них необходимые для деятельности сведения и материалы;</w:t>
      </w:r>
    </w:p>
    <w:bookmarkEnd w:id="392"/>
    <w:bookmarkStart w:name="z403" w:id="393"/>
    <w:p>
      <w:pPr>
        <w:spacing w:after="0"/>
        <w:ind w:left="0"/>
        <w:jc w:val="both"/>
      </w:pPr>
      <w:r>
        <w:rPr>
          <w:rFonts w:ascii="Times New Roman"/>
          <w:b w:val="false"/>
          <w:i w:val="false"/>
          <w:color w:val="000000"/>
          <w:sz w:val="28"/>
        </w:rPr>
        <w:t>
      3) запрашивать и получать в установленном порядке от подведомственных организаций Министерства, местных исполнительных органов, физических и юридических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bookmarkEnd w:id="393"/>
    <w:bookmarkStart w:name="z404" w:id="394"/>
    <w:p>
      <w:pPr>
        <w:spacing w:after="0"/>
        <w:ind w:left="0"/>
        <w:jc w:val="both"/>
      </w:pPr>
      <w:r>
        <w:rPr>
          <w:rFonts w:ascii="Times New Roman"/>
          <w:b w:val="false"/>
          <w:i w:val="false"/>
          <w:color w:val="000000"/>
          <w:sz w:val="28"/>
        </w:rPr>
        <w:t>
      4) участвовать в работе комиссий и рабочих групп по обсуждению вопросов, входящих в компетенцию Департамента;</w:t>
      </w:r>
    </w:p>
    <w:bookmarkEnd w:id="394"/>
    <w:bookmarkStart w:name="z405" w:id="395"/>
    <w:p>
      <w:pPr>
        <w:spacing w:after="0"/>
        <w:ind w:left="0"/>
        <w:jc w:val="both"/>
      </w:pPr>
      <w:r>
        <w:rPr>
          <w:rFonts w:ascii="Times New Roman"/>
          <w:b w:val="false"/>
          <w:i w:val="false"/>
          <w:color w:val="000000"/>
          <w:sz w:val="28"/>
        </w:rPr>
        <w:t xml:space="preserve">
      5) вносить предложения по внесению изменений и дополнений в нормативные правовые акты по вопросам, входящим в компетенцию Министерства и Комитета; </w:t>
      </w:r>
    </w:p>
    <w:bookmarkEnd w:id="395"/>
    <w:bookmarkStart w:name="z406" w:id="396"/>
    <w:p>
      <w:pPr>
        <w:spacing w:after="0"/>
        <w:ind w:left="0"/>
        <w:jc w:val="both"/>
      </w:pPr>
      <w:r>
        <w:rPr>
          <w:rFonts w:ascii="Times New Roman"/>
          <w:b w:val="false"/>
          <w:i w:val="false"/>
          <w:color w:val="000000"/>
          <w:sz w:val="28"/>
        </w:rPr>
        <w:t>
      6) вступать в гражданско-правовые отношения от собственного имени;</w:t>
      </w:r>
    </w:p>
    <w:bookmarkEnd w:id="396"/>
    <w:bookmarkStart w:name="z407" w:id="397"/>
    <w:p>
      <w:pPr>
        <w:spacing w:after="0"/>
        <w:ind w:left="0"/>
        <w:jc w:val="both"/>
      </w:pPr>
      <w:r>
        <w:rPr>
          <w:rFonts w:ascii="Times New Roman"/>
          <w:b w:val="false"/>
          <w:i w:val="false"/>
          <w:color w:val="000000"/>
          <w:sz w:val="28"/>
        </w:rPr>
        <w:t>
      7) на основании доверенности представлять Министерство и (или) Комитет в государственных учреждениях, организациях независимо от форм собственности, во всех судах республики по вопросам, входящим в их компетенцию;</w:t>
      </w:r>
    </w:p>
    <w:bookmarkEnd w:id="397"/>
    <w:bookmarkStart w:name="z408" w:id="398"/>
    <w:p>
      <w:pPr>
        <w:spacing w:after="0"/>
        <w:ind w:left="0"/>
        <w:jc w:val="both"/>
      </w:pPr>
      <w:r>
        <w:rPr>
          <w:rFonts w:ascii="Times New Roman"/>
          <w:b w:val="false"/>
          <w:i w:val="false"/>
          <w:color w:val="000000"/>
          <w:sz w:val="28"/>
        </w:rPr>
        <w:t>
      8) принимать решения по вопросам, входящим в компетенцию Департамента;</w:t>
      </w:r>
    </w:p>
    <w:bookmarkEnd w:id="398"/>
    <w:bookmarkStart w:name="z409" w:id="399"/>
    <w:p>
      <w:pPr>
        <w:spacing w:after="0"/>
        <w:ind w:left="0"/>
        <w:jc w:val="both"/>
      </w:pPr>
      <w:r>
        <w:rPr>
          <w:rFonts w:ascii="Times New Roman"/>
          <w:b w:val="false"/>
          <w:i w:val="false"/>
          <w:color w:val="000000"/>
          <w:sz w:val="28"/>
        </w:rPr>
        <w:t>
      9) соблюдать законодательство Республики Казахстан, права и охраняемые законом интересы физических и юридических лиц;</w:t>
      </w:r>
    </w:p>
    <w:bookmarkEnd w:id="399"/>
    <w:bookmarkStart w:name="z410" w:id="400"/>
    <w:p>
      <w:pPr>
        <w:spacing w:after="0"/>
        <w:ind w:left="0"/>
        <w:jc w:val="both"/>
      </w:pPr>
      <w:r>
        <w:rPr>
          <w:rFonts w:ascii="Times New Roman"/>
          <w:b w:val="false"/>
          <w:i w:val="false"/>
          <w:color w:val="000000"/>
          <w:sz w:val="28"/>
        </w:rPr>
        <w:t>
      10) иные права и обязанности, предусмотренные законодательными актами Республики Казахстан.</w:t>
      </w:r>
    </w:p>
    <w:bookmarkEnd w:id="400"/>
    <w:bookmarkStart w:name="z411" w:id="401"/>
    <w:p>
      <w:pPr>
        <w:spacing w:after="0"/>
        <w:ind w:left="0"/>
        <w:jc w:val="left"/>
      </w:pPr>
      <w:r>
        <w:rPr>
          <w:rFonts w:ascii="Times New Roman"/>
          <w:b/>
          <w:i w:val="false"/>
          <w:color w:val="000000"/>
        </w:rPr>
        <w:t xml:space="preserve"> Глава 3. Организация деятельности Департамента</w:t>
      </w:r>
    </w:p>
    <w:bookmarkEnd w:id="401"/>
    <w:bookmarkStart w:name="z412" w:id="402"/>
    <w:p>
      <w:pPr>
        <w:spacing w:after="0"/>
        <w:ind w:left="0"/>
        <w:jc w:val="both"/>
      </w:pPr>
      <w:r>
        <w:rPr>
          <w:rFonts w:ascii="Times New Roman"/>
          <w:b w:val="false"/>
          <w:i w:val="false"/>
          <w:color w:val="000000"/>
          <w:sz w:val="28"/>
        </w:rPr>
        <w:t>
      12. Департамент возглавляет руководитель, назначаемый в соответствии с законодательством Республики Казахстан. Руководитель Департамента имеет заместителей, назначаемых на должности и освобождаемых от должностей в соответствии с законодательством Республики Казахстан.</w:t>
      </w:r>
    </w:p>
    <w:bookmarkEnd w:id="402"/>
    <w:bookmarkStart w:name="z413" w:id="403"/>
    <w:p>
      <w:pPr>
        <w:spacing w:after="0"/>
        <w:ind w:left="0"/>
        <w:jc w:val="both"/>
      </w:pPr>
      <w:r>
        <w:rPr>
          <w:rFonts w:ascii="Times New Roman"/>
          <w:b w:val="false"/>
          <w:i w:val="false"/>
          <w:color w:val="000000"/>
          <w:sz w:val="28"/>
        </w:rPr>
        <w:t>
      Обязанности и полномочия руководителя, заместителей руководителя Департамента определяются председателем Комитета.</w:t>
      </w:r>
    </w:p>
    <w:bookmarkEnd w:id="403"/>
    <w:bookmarkStart w:name="z414" w:id="404"/>
    <w:p>
      <w:pPr>
        <w:spacing w:after="0"/>
        <w:ind w:left="0"/>
        <w:jc w:val="both"/>
      </w:pPr>
      <w:r>
        <w:rPr>
          <w:rFonts w:ascii="Times New Roman"/>
          <w:b w:val="false"/>
          <w:i w:val="false"/>
          <w:color w:val="000000"/>
          <w:sz w:val="28"/>
        </w:rPr>
        <w:t>
      13. Руководитель Департамента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w:t>
      </w:r>
    </w:p>
    <w:bookmarkEnd w:id="404"/>
    <w:bookmarkStart w:name="z415" w:id="405"/>
    <w:p>
      <w:pPr>
        <w:spacing w:after="0"/>
        <w:ind w:left="0"/>
        <w:jc w:val="both"/>
      </w:pPr>
      <w:r>
        <w:rPr>
          <w:rFonts w:ascii="Times New Roman"/>
          <w:b w:val="false"/>
          <w:i w:val="false"/>
          <w:color w:val="000000"/>
          <w:sz w:val="28"/>
        </w:rPr>
        <w:t>
      14. В этих целях руководитель Департамента:</w:t>
      </w:r>
    </w:p>
    <w:bookmarkEnd w:id="405"/>
    <w:bookmarkStart w:name="z416" w:id="406"/>
    <w:p>
      <w:pPr>
        <w:spacing w:after="0"/>
        <w:ind w:left="0"/>
        <w:jc w:val="both"/>
      </w:pPr>
      <w:r>
        <w:rPr>
          <w:rFonts w:ascii="Times New Roman"/>
          <w:b w:val="false"/>
          <w:i w:val="false"/>
          <w:color w:val="000000"/>
          <w:sz w:val="28"/>
        </w:rPr>
        <w:t>
      1) определяет обязанности и полномочия работников Департамента;</w:t>
      </w:r>
    </w:p>
    <w:bookmarkEnd w:id="406"/>
    <w:bookmarkStart w:name="z417" w:id="407"/>
    <w:p>
      <w:pPr>
        <w:spacing w:after="0"/>
        <w:ind w:left="0"/>
        <w:jc w:val="both"/>
      </w:pPr>
      <w:r>
        <w:rPr>
          <w:rFonts w:ascii="Times New Roman"/>
          <w:b w:val="false"/>
          <w:i w:val="false"/>
          <w:color w:val="000000"/>
          <w:sz w:val="28"/>
        </w:rPr>
        <w:t>
      2) в соответствии с законодательством назначает и освобождает от должностей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вышестоящих должностных лиц;</w:t>
      </w:r>
    </w:p>
    <w:bookmarkEnd w:id="407"/>
    <w:bookmarkStart w:name="z418" w:id="408"/>
    <w:p>
      <w:pPr>
        <w:spacing w:after="0"/>
        <w:ind w:left="0"/>
        <w:jc w:val="both"/>
      </w:pPr>
      <w:r>
        <w:rPr>
          <w:rFonts w:ascii="Times New Roman"/>
          <w:b w:val="false"/>
          <w:i w:val="false"/>
          <w:color w:val="000000"/>
          <w:sz w:val="28"/>
        </w:rPr>
        <w:t>
      3) утверждает должностные инструкции работников Департамента, в установленном законодательством порядке решает вопросы командирования работников Департамента;</w:t>
      </w:r>
    </w:p>
    <w:bookmarkEnd w:id="408"/>
    <w:bookmarkStart w:name="z419" w:id="409"/>
    <w:p>
      <w:pPr>
        <w:spacing w:after="0"/>
        <w:ind w:left="0"/>
        <w:jc w:val="both"/>
      </w:pPr>
      <w:r>
        <w:rPr>
          <w:rFonts w:ascii="Times New Roman"/>
          <w:b w:val="false"/>
          <w:i w:val="false"/>
          <w:color w:val="000000"/>
          <w:sz w:val="28"/>
        </w:rPr>
        <w:t>
      4) в установленном законодательством порядке решает вопросы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вышестоящих должностных лиц;</w:t>
      </w:r>
    </w:p>
    <w:bookmarkEnd w:id="409"/>
    <w:bookmarkStart w:name="z420" w:id="410"/>
    <w:p>
      <w:pPr>
        <w:spacing w:after="0"/>
        <w:ind w:left="0"/>
        <w:jc w:val="both"/>
      </w:pPr>
      <w:r>
        <w:rPr>
          <w:rFonts w:ascii="Times New Roman"/>
          <w:b w:val="false"/>
          <w:i w:val="false"/>
          <w:color w:val="000000"/>
          <w:sz w:val="28"/>
        </w:rPr>
        <w:t>
      5) вносит на рассмотрение Председателю Комитета вопросы предоставления отпусков, оказания материальной помощи, подготовки (переподготовки), повышения квалификации, поощрения, выплаты надбавок, премирования и наложения дисциплинарных взысканий на заместителей руководителя Департамента;</w:t>
      </w:r>
    </w:p>
    <w:bookmarkEnd w:id="410"/>
    <w:bookmarkStart w:name="z421" w:id="411"/>
    <w:p>
      <w:pPr>
        <w:spacing w:after="0"/>
        <w:ind w:left="0"/>
        <w:jc w:val="both"/>
      </w:pPr>
      <w:r>
        <w:rPr>
          <w:rFonts w:ascii="Times New Roman"/>
          <w:b w:val="false"/>
          <w:i w:val="false"/>
          <w:color w:val="000000"/>
          <w:sz w:val="28"/>
        </w:rPr>
        <w:t>
      6) подписывает правовые акты в пределах установленной компетенции;</w:t>
      </w:r>
    </w:p>
    <w:bookmarkEnd w:id="411"/>
    <w:bookmarkStart w:name="z422" w:id="412"/>
    <w:p>
      <w:pPr>
        <w:spacing w:after="0"/>
        <w:ind w:left="0"/>
        <w:jc w:val="both"/>
      </w:pPr>
      <w:r>
        <w:rPr>
          <w:rFonts w:ascii="Times New Roman"/>
          <w:b w:val="false"/>
          <w:i w:val="false"/>
          <w:color w:val="000000"/>
          <w:sz w:val="28"/>
        </w:rPr>
        <w:t>
      7) представляет Департамент в государственных органах и иных организациях, независимо от форм собственности, а также в отношениях с физическими и юридическими лицами;</w:t>
      </w:r>
    </w:p>
    <w:bookmarkEnd w:id="412"/>
    <w:bookmarkStart w:name="z423" w:id="413"/>
    <w:p>
      <w:pPr>
        <w:spacing w:after="0"/>
        <w:ind w:left="0"/>
        <w:jc w:val="both"/>
      </w:pPr>
      <w:r>
        <w:rPr>
          <w:rFonts w:ascii="Times New Roman"/>
          <w:b w:val="false"/>
          <w:i w:val="false"/>
          <w:color w:val="000000"/>
          <w:sz w:val="28"/>
        </w:rPr>
        <w:t>
      8) в соответствии с законодательством принимает решения о предъявлении от имени Департамента претензий и исков;</w:t>
      </w:r>
    </w:p>
    <w:bookmarkEnd w:id="413"/>
    <w:bookmarkStart w:name="z424" w:id="414"/>
    <w:p>
      <w:pPr>
        <w:spacing w:after="0"/>
        <w:ind w:left="0"/>
        <w:jc w:val="both"/>
      </w:pPr>
      <w:r>
        <w:rPr>
          <w:rFonts w:ascii="Times New Roman"/>
          <w:b w:val="false"/>
          <w:i w:val="false"/>
          <w:color w:val="000000"/>
          <w:sz w:val="28"/>
        </w:rPr>
        <w:t>
      9) принимает меры, направленные на противодействие коррупции в Департаменте и несет персональную ответственность за непринятие надлежащих антикоррупционных мер.</w:t>
      </w:r>
    </w:p>
    <w:bookmarkEnd w:id="414"/>
    <w:bookmarkStart w:name="z425" w:id="415"/>
    <w:p>
      <w:pPr>
        <w:spacing w:after="0"/>
        <w:ind w:left="0"/>
        <w:jc w:val="left"/>
      </w:pPr>
      <w:r>
        <w:rPr>
          <w:rFonts w:ascii="Times New Roman"/>
          <w:b/>
          <w:i w:val="false"/>
          <w:color w:val="000000"/>
        </w:rPr>
        <w:t xml:space="preserve"> Глава 4. Имущество Департамента</w:t>
      </w:r>
    </w:p>
    <w:bookmarkEnd w:id="415"/>
    <w:bookmarkStart w:name="z426" w:id="416"/>
    <w:p>
      <w:pPr>
        <w:spacing w:after="0"/>
        <w:ind w:left="0"/>
        <w:jc w:val="both"/>
      </w:pPr>
      <w:r>
        <w:rPr>
          <w:rFonts w:ascii="Times New Roman"/>
          <w:b w:val="false"/>
          <w:i w:val="false"/>
          <w:color w:val="000000"/>
          <w:sz w:val="28"/>
        </w:rPr>
        <w:t>
      15.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416"/>
    <w:bookmarkStart w:name="z427" w:id="417"/>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417"/>
    <w:bookmarkStart w:name="z428" w:id="418"/>
    <w:p>
      <w:pPr>
        <w:spacing w:after="0"/>
        <w:ind w:left="0"/>
        <w:jc w:val="both"/>
      </w:pPr>
      <w:r>
        <w:rPr>
          <w:rFonts w:ascii="Times New Roman"/>
          <w:b w:val="false"/>
          <w:i w:val="false"/>
          <w:color w:val="000000"/>
          <w:sz w:val="28"/>
        </w:rPr>
        <w:t>
      16. Имущество, закрепленное за Департаментом, относится к республиканской собственности.</w:t>
      </w:r>
    </w:p>
    <w:bookmarkEnd w:id="418"/>
    <w:bookmarkStart w:name="z429" w:id="419"/>
    <w:p>
      <w:pPr>
        <w:spacing w:after="0"/>
        <w:ind w:left="0"/>
        <w:jc w:val="both"/>
      </w:pPr>
      <w:r>
        <w:rPr>
          <w:rFonts w:ascii="Times New Roman"/>
          <w:b w:val="false"/>
          <w:i w:val="false"/>
          <w:color w:val="000000"/>
          <w:sz w:val="28"/>
        </w:rPr>
        <w:t>
      17.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 если иное не установлено законодательством.</w:t>
      </w:r>
    </w:p>
    <w:bookmarkEnd w:id="419"/>
    <w:bookmarkStart w:name="z430" w:id="420"/>
    <w:p>
      <w:pPr>
        <w:spacing w:after="0"/>
        <w:ind w:left="0"/>
        <w:jc w:val="left"/>
      </w:pPr>
      <w:r>
        <w:rPr>
          <w:rFonts w:ascii="Times New Roman"/>
          <w:b/>
          <w:i w:val="false"/>
          <w:color w:val="000000"/>
        </w:rPr>
        <w:t xml:space="preserve"> Глава 5. Реорганизация и упразднение Департамента</w:t>
      </w:r>
    </w:p>
    <w:bookmarkEnd w:id="420"/>
    <w:bookmarkStart w:name="z431" w:id="421"/>
    <w:p>
      <w:pPr>
        <w:spacing w:after="0"/>
        <w:ind w:left="0"/>
        <w:jc w:val="both"/>
      </w:pPr>
      <w:r>
        <w:rPr>
          <w:rFonts w:ascii="Times New Roman"/>
          <w:b w:val="false"/>
          <w:i w:val="false"/>
          <w:color w:val="000000"/>
          <w:sz w:val="28"/>
        </w:rPr>
        <w:t>
      18. Реорганизация и упразднение Департамента осуществляются в соответствии с законодательством Республики Казахстан.</w:t>
      </w:r>
    </w:p>
    <w:bookmarkEnd w:id="4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марта 2017 года № 18</w:t>
            </w:r>
          </w:p>
        </w:tc>
      </w:tr>
    </w:tbl>
    <w:bookmarkStart w:name="z433" w:id="422"/>
    <w:p>
      <w:pPr>
        <w:spacing w:after="0"/>
        <w:ind w:left="0"/>
        <w:jc w:val="left"/>
      </w:pPr>
      <w:r>
        <w:rPr>
          <w:rFonts w:ascii="Times New Roman"/>
          <w:b/>
          <w:i w:val="false"/>
          <w:color w:val="000000"/>
        </w:rPr>
        <w:t xml:space="preserve"> Положение государственного учреждения "Департамент Комитета труда, социальной защиты и миграции по Восточно-Казахстанской области"</w:t>
      </w:r>
    </w:p>
    <w:bookmarkEnd w:id="422"/>
    <w:bookmarkStart w:name="z434" w:id="423"/>
    <w:p>
      <w:pPr>
        <w:spacing w:after="0"/>
        <w:ind w:left="0"/>
        <w:jc w:val="left"/>
      </w:pPr>
      <w:r>
        <w:rPr>
          <w:rFonts w:ascii="Times New Roman"/>
          <w:b/>
          <w:i w:val="false"/>
          <w:color w:val="000000"/>
        </w:rPr>
        <w:t xml:space="preserve"> Глава 1. Общие положения</w:t>
      </w:r>
    </w:p>
    <w:bookmarkEnd w:id="423"/>
    <w:bookmarkStart w:name="z435" w:id="424"/>
    <w:p>
      <w:pPr>
        <w:spacing w:after="0"/>
        <w:ind w:left="0"/>
        <w:jc w:val="both"/>
      </w:pPr>
      <w:r>
        <w:rPr>
          <w:rFonts w:ascii="Times New Roman"/>
          <w:b w:val="false"/>
          <w:i w:val="false"/>
          <w:color w:val="000000"/>
          <w:sz w:val="28"/>
        </w:rPr>
        <w:t>
      1. Департамент Комитета труда, социальной защиты и миграции по Восточно-Казахстанской области (далее - Департамент) является территориальным подразделением Комитета труда, социальной защиты и миграции Министерства труда и социальной защиты населения Республики Казахстан (далее - Комитет), осуществляющим реализацию и государственный контроль в сфере обеспечения социальной защиты населения, пенсионного и социального обеспечения, обязательного социального страхования, специальных социальных услуг.</w:t>
      </w:r>
    </w:p>
    <w:bookmarkEnd w:id="424"/>
    <w:bookmarkStart w:name="z436" w:id="425"/>
    <w:p>
      <w:pPr>
        <w:spacing w:after="0"/>
        <w:ind w:left="0"/>
        <w:jc w:val="both"/>
      </w:pPr>
      <w:r>
        <w:rPr>
          <w:rFonts w:ascii="Times New Roman"/>
          <w:b w:val="false"/>
          <w:i w:val="false"/>
          <w:color w:val="000000"/>
          <w:sz w:val="28"/>
        </w:rPr>
        <w:t>
      2. В своей деятельности Департамент руководствуется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актами Президента и Правительства Республики Казахстан, иными нормативными правовыми актами Республики Казахстан, настоящим Положением.</w:t>
      </w:r>
    </w:p>
    <w:bookmarkEnd w:id="425"/>
    <w:bookmarkStart w:name="z437" w:id="426"/>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счета в органах казначейства.</w:t>
      </w:r>
    </w:p>
    <w:bookmarkEnd w:id="426"/>
    <w:bookmarkStart w:name="z438" w:id="427"/>
    <w:p>
      <w:pPr>
        <w:spacing w:after="0"/>
        <w:ind w:left="0"/>
        <w:jc w:val="both"/>
      </w:pPr>
      <w:r>
        <w:rPr>
          <w:rFonts w:ascii="Times New Roman"/>
          <w:b w:val="false"/>
          <w:i w:val="false"/>
          <w:color w:val="000000"/>
          <w:sz w:val="28"/>
        </w:rPr>
        <w:t>
      4. Структура, штатная численность Департамента утверждаются ответственным секретарем Министерства труда и социальной защиты населения Республики Казахстан.</w:t>
      </w:r>
    </w:p>
    <w:bookmarkEnd w:id="427"/>
    <w:bookmarkStart w:name="z439" w:id="428"/>
    <w:p>
      <w:pPr>
        <w:spacing w:after="0"/>
        <w:ind w:left="0"/>
        <w:jc w:val="both"/>
      </w:pPr>
      <w:r>
        <w:rPr>
          <w:rFonts w:ascii="Times New Roman"/>
          <w:b w:val="false"/>
          <w:i w:val="false"/>
          <w:color w:val="000000"/>
          <w:sz w:val="28"/>
        </w:rPr>
        <w:t>
      5. Юридический адрес Департамента: Республика Казахстан, 070000, Восточно-Казахстанская область, город Усть-Каменогорск, улица Белинского, дом 32.</w:t>
      </w:r>
    </w:p>
    <w:bookmarkEnd w:id="428"/>
    <w:bookmarkStart w:name="z440" w:id="429"/>
    <w:p>
      <w:pPr>
        <w:spacing w:after="0"/>
        <w:ind w:left="0"/>
        <w:jc w:val="both"/>
      </w:pPr>
      <w:r>
        <w:rPr>
          <w:rFonts w:ascii="Times New Roman"/>
          <w:b w:val="false"/>
          <w:i w:val="false"/>
          <w:color w:val="000000"/>
          <w:sz w:val="28"/>
        </w:rPr>
        <w:t>
      6. Полное наименование Департамента – республиканское государственное учреждение "Департамент Комитета труда, социальной защиты и миграции Министерства труда и социальной защиты населения Республики Казахстан по Восточно-Казахстанской области".</w:t>
      </w:r>
    </w:p>
    <w:bookmarkEnd w:id="429"/>
    <w:bookmarkStart w:name="z441" w:id="430"/>
    <w:p>
      <w:pPr>
        <w:spacing w:after="0"/>
        <w:ind w:left="0"/>
        <w:jc w:val="both"/>
      </w:pPr>
      <w:r>
        <w:rPr>
          <w:rFonts w:ascii="Times New Roman"/>
          <w:b w:val="false"/>
          <w:i w:val="false"/>
          <w:color w:val="000000"/>
          <w:sz w:val="28"/>
        </w:rPr>
        <w:t>
      7. Настоящее Положение является учредительным документом Департамента.</w:t>
      </w:r>
    </w:p>
    <w:bookmarkEnd w:id="430"/>
    <w:bookmarkStart w:name="z442" w:id="431"/>
    <w:p>
      <w:pPr>
        <w:spacing w:after="0"/>
        <w:ind w:left="0"/>
        <w:jc w:val="both"/>
      </w:pPr>
      <w:r>
        <w:rPr>
          <w:rFonts w:ascii="Times New Roman"/>
          <w:b w:val="false"/>
          <w:i w:val="false"/>
          <w:color w:val="000000"/>
          <w:sz w:val="28"/>
        </w:rPr>
        <w:t>
      8. Финансирование деятельности Департамента осуществляется только за счет средств республиканского бюджета. Департаменту запрещается вступать в договорные отношения с субъектами предпринимательства на предмет выполнения обязанностей, являющихся его функциями.</w:t>
      </w:r>
    </w:p>
    <w:bookmarkEnd w:id="431"/>
    <w:bookmarkStart w:name="z443" w:id="432"/>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указанные доходы направляются в доход республиканского бюджета.</w:t>
      </w:r>
    </w:p>
    <w:bookmarkEnd w:id="432"/>
    <w:bookmarkStart w:name="z444" w:id="433"/>
    <w:p>
      <w:pPr>
        <w:spacing w:after="0"/>
        <w:ind w:left="0"/>
        <w:jc w:val="left"/>
      </w:pPr>
      <w:r>
        <w:rPr>
          <w:rFonts w:ascii="Times New Roman"/>
          <w:b/>
          <w:i w:val="false"/>
          <w:color w:val="000000"/>
        </w:rPr>
        <w:t xml:space="preserve"> Глава 2. Основные задачи, функции, права и обязанности Департамента</w:t>
      </w:r>
    </w:p>
    <w:bookmarkEnd w:id="433"/>
    <w:bookmarkStart w:name="z445" w:id="434"/>
    <w:p>
      <w:pPr>
        <w:spacing w:after="0"/>
        <w:ind w:left="0"/>
        <w:jc w:val="both"/>
      </w:pPr>
      <w:r>
        <w:rPr>
          <w:rFonts w:ascii="Times New Roman"/>
          <w:b w:val="false"/>
          <w:i w:val="false"/>
          <w:color w:val="000000"/>
          <w:sz w:val="28"/>
        </w:rPr>
        <w:t>
      9. Задачей Департамента является реализация государственной политики в области пенсионного и социального обеспечения, социальной защиты инвалидов, медико-социальной экспертизы, обязательного социального страхования, социальной поддержки семей с детьми, предоставления социальной помощи отдельным категориям граждан, в сфере предоставления специальных социальных услуг.</w:t>
      </w:r>
    </w:p>
    <w:bookmarkEnd w:id="434"/>
    <w:bookmarkStart w:name="z446" w:id="435"/>
    <w:p>
      <w:pPr>
        <w:spacing w:after="0"/>
        <w:ind w:left="0"/>
        <w:jc w:val="both"/>
      </w:pPr>
      <w:r>
        <w:rPr>
          <w:rFonts w:ascii="Times New Roman"/>
          <w:b w:val="false"/>
          <w:i w:val="false"/>
          <w:color w:val="000000"/>
          <w:sz w:val="28"/>
        </w:rPr>
        <w:t>
      10. Функции Департамента:</w:t>
      </w:r>
    </w:p>
    <w:bookmarkEnd w:id="435"/>
    <w:bookmarkStart w:name="z447" w:id="436"/>
    <w:p>
      <w:pPr>
        <w:spacing w:after="0"/>
        <w:ind w:left="0"/>
        <w:jc w:val="both"/>
      </w:pPr>
      <w:r>
        <w:rPr>
          <w:rFonts w:ascii="Times New Roman"/>
          <w:b w:val="false"/>
          <w:i w:val="false"/>
          <w:color w:val="000000"/>
          <w:sz w:val="28"/>
        </w:rPr>
        <w:t>
      1) осуществление государственного контроля за соблюдением законодательства в области пенсионного и социального обеспечения, социальной защиты инвалидов, об обязательном социальном страховании, специальных социальных услугах, в пределах своих полномочий;</w:t>
      </w:r>
    </w:p>
    <w:bookmarkEnd w:id="436"/>
    <w:bookmarkStart w:name="z448" w:id="437"/>
    <w:p>
      <w:pPr>
        <w:spacing w:after="0"/>
        <w:ind w:left="0"/>
        <w:jc w:val="both"/>
      </w:pPr>
      <w:r>
        <w:rPr>
          <w:rFonts w:ascii="Times New Roman"/>
          <w:b w:val="false"/>
          <w:i w:val="false"/>
          <w:color w:val="000000"/>
          <w:sz w:val="28"/>
        </w:rPr>
        <w:t>
      2) принятие решения о назначении или об отказе в назначении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(детей-инвалидов),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 и обеспечение их выплат;</w:t>
      </w:r>
    </w:p>
    <w:bookmarkEnd w:id="437"/>
    <w:bookmarkStart w:name="z449" w:id="438"/>
    <w:p>
      <w:pPr>
        <w:spacing w:after="0"/>
        <w:ind w:left="0"/>
        <w:jc w:val="both"/>
      </w:pPr>
      <w:r>
        <w:rPr>
          <w:rFonts w:ascii="Times New Roman"/>
          <w:b w:val="false"/>
          <w:i w:val="false"/>
          <w:color w:val="000000"/>
          <w:sz w:val="28"/>
        </w:rPr>
        <w:t>
      3) осуществление контроля за своевременностью и полнотой выплаты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(детей-инвалидов),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 социальных выплат из Государственного фонда социального страхования (далее - Фонд);</w:t>
      </w:r>
    </w:p>
    <w:bookmarkEnd w:id="438"/>
    <w:bookmarkStart w:name="z450" w:id="439"/>
    <w:p>
      <w:pPr>
        <w:spacing w:after="0"/>
        <w:ind w:left="0"/>
        <w:jc w:val="both"/>
      </w:pPr>
      <w:r>
        <w:rPr>
          <w:rFonts w:ascii="Times New Roman"/>
          <w:b w:val="false"/>
          <w:i w:val="false"/>
          <w:color w:val="000000"/>
          <w:sz w:val="28"/>
        </w:rPr>
        <w:t>
      4) при наличии оснований проверка достоверности документов, необходимых для назначения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w:t>
      </w:r>
    </w:p>
    <w:bookmarkEnd w:id="439"/>
    <w:bookmarkStart w:name="z451" w:id="440"/>
    <w:p>
      <w:pPr>
        <w:spacing w:after="0"/>
        <w:ind w:left="0"/>
        <w:jc w:val="both"/>
      </w:pPr>
      <w:r>
        <w:rPr>
          <w:rFonts w:ascii="Times New Roman"/>
          <w:b w:val="false"/>
          <w:i w:val="false"/>
          <w:color w:val="000000"/>
          <w:sz w:val="28"/>
        </w:rPr>
        <w:t xml:space="preserve">
      5) осуществление внутреннего контроля деятельности Фонда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административных процедурах";</w:t>
      </w:r>
    </w:p>
    <w:bookmarkEnd w:id="440"/>
    <w:bookmarkStart w:name="z452" w:id="441"/>
    <w:p>
      <w:pPr>
        <w:spacing w:after="0"/>
        <w:ind w:left="0"/>
        <w:jc w:val="both"/>
      </w:pPr>
      <w:r>
        <w:rPr>
          <w:rFonts w:ascii="Times New Roman"/>
          <w:b w:val="false"/>
          <w:i w:val="false"/>
          <w:color w:val="000000"/>
          <w:sz w:val="28"/>
        </w:rPr>
        <w:t>
      6) организация сбора данных о численности получателей и сумм пенсионных и социальных выплат за счет бюджетных средств и Фонда;</w:t>
      </w:r>
    </w:p>
    <w:bookmarkEnd w:id="441"/>
    <w:bookmarkStart w:name="z453" w:id="442"/>
    <w:p>
      <w:pPr>
        <w:spacing w:after="0"/>
        <w:ind w:left="0"/>
        <w:jc w:val="both"/>
      </w:pPr>
      <w:r>
        <w:rPr>
          <w:rFonts w:ascii="Times New Roman"/>
          <w:b w:val="false"/>
          <w:i w:val="false"/>
          <w:color w:val="000000"/>
          <w:sz w:val="28"/>
        </w:rPr>
        <w:t>
      7) разъяснение по вопросам назначения и получения пенсионных и социальных выплат за счет бюджетных средств, а также назначения и получения социальных выплат из Фонда;</w:t>
      </w:r>
    </w:p>
    <w:bookmarkEnd w:id="442"/>
    <w:bookmarkStart w:name="z454" w:id="443"/>
    <w:p>
      <w:pPr>
        <w:spacing w:after="0"/>
        <w:ind w:left="0"/>
        <w:jc w:val="both"/>
      </w:pPr>
      <w:r>
        <w:rPr>
          <w:rFonts w:ascii="Times New Roman"/>
          <w:b w:val="false"/>
          <w:i w:val="false"/>
          <w:color w:val="000000"/>
          <w:sz w:val="28"/>
        </w:rPr>
        <w:t>
      8) рассмотрение в установленном законодательством порядке обращений физических и юридических лиц по вопросам, входящим в компетенцию Департамента;</w:t>
      </w:r>
    </w:p>
    <w:bookmarkEnd w:id="443"/>
    <w:bookmarkStart w:name="z455" w:id="444"/>
    <w:p>
      <w:pPr>
        <w:spacing w:after="0"/>
        <w:ind w:left="0"/>
        <w:jc w:val="both"/>
      </w:pPr>
      <w:r>
        <w:rPr>
          <w:rFonts w:ascii="Times New Roman"/>
          <w:b w:val="false"/>
          <w:i w:val="false"/>
          <w:color w:val="000000"/>
          <w:sz w:val="28"/>
        </w:rPr>
        <w:t>
      9) проведение медико-социальной экспертизы;</w:t>
      </w:r>
    </w:p>
    <w:bookmarkEnd w:id="444"/>
    <w:bookmarkStart w:name="z456" w:id="445"/>
    <w:p>
      <w:pPr>
        <w:spacing w:after="0"/>
        <w:ind w:left="0"/>
        <w:jc w:val="both"/>
      </w:pPr>
      <w:r>
        <w:rPr>
          <w:rFonts w:ascii="Times New Roman"/>
          <w:b w:val="false"/>
          <w:i w:val="false"/>
          <w:color w:val="000000"/>
          <w:sz w:val="28"/>
        </w:rPr>
        <w:t>
      10) установление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p>
    <w:bookmarkEnd w:id="445"/>
    <w:bookmarkStart w:name="z457" w:id="446"/>
    <w:p>
      <w:pPr>
        <w:spacing w:after="0"/>
        <w:ind w:left="0"/>
        <w:jc w:val="both"/>
      </w:pPr>
      <w:r>
        <w:rPr>
          <w:rFonts w:ascii="Times New Roman"/>
          <w:b w:val="false"/>
          <w:i w:val="false"/>
          <w:color w:val="000000"/>
          <w:sz w:val="28"/>
        </w:rPr>
        <w:t>
      11) формирование централизованного банка данных системы учета инвалидов, проведение мониторинга причин, структуры и состояния инвалидности;</w:t>
      </w:r>
    </w:p>
    <w:bookmarkEnd w:id="446"/>
    <w:bookmarkStart w:name="z458" w:id="447"/>
    <w:p>
      <w:pPr>
        <w:spacing w:after="0"/>
        <w:ind w:left="0"/>
        <w:jc w:val="both"/>
      </w:pPr>
      <w:r>
        <w:rPr>
          <w:rFonts w:ascii="Times New Roman"/>
          <w:b w:val="false"/>
          <w:i w:val="false"/>
          <w:color w:val="000000"/>
          <w:sz w:val="28"/>
        </w:rPr>
        <w:t>
      12) изучение уровня и причин инвалидности населения;</w:t>
      </w:r>
    </w:p>
    <w:bookmarkEnd w:id="447"/>
    <w:bookmarkStart w:name="z459" w:id="448"/>
    <w:p>
      <w:pPr>
        <w:spacing w:after="0"/>
        <w:ind w:left="0"/>
        <w:jc w:val="both"/>
      </w:pPr>
      <w:r>
        <w:rPr>
          <w:rFonts w:ascii="Times New Roman"/>
          <w:b w:val="false"/>
          <w:i w:val="false"/>
          <w:color w:val="000000"/>
          <w:sz w:val="28"/>
        </w:rPr>
        <w:t xml:space="preserve">
      13) прием документов на назначение государственного базового социального пособия по инвалидности при первичном установлении инвалидности; </w:t>
      </w:r>
    </w:p>
    <w:bookmarkEnd w:id="448"/>
    <w:bookmarkStart w:name="z460" w:id="449"/>
    <w:p>
      <w:pPr>
        <w:spacing w:after="0"/>
        <w:ind w:left="0"/>
        <w:jc w:val="both"/>
      </w:pPr>
      <w:r>
        <w:rPr>
          <w:rFonts w:ascii="Times New Roman"/>
          <w:b w:val="false"/>
          <w:i w:val="false"/>
          <w:color w:val="000000"/>
          <w:sz w:val="28"/>
        </w:rPr>
        <w:t>
      14) оказание консультативной помощи врачам медицинских организаций по вопросам медико-социальной экспертизы и реабилитации инвалидов, участие в проведении мероприятий по повышению их квалификации;</w:t>
      </w:r>
    </w:p>
    <w:bookmarkEnd w:id="449"/>
    <w:bookmarkStart w:name="z461" w:id="450"/>
    <w:p>
      <w:pPr>
        <w:spacing w:after="0"/>
        <w:ind w:left="0"/>
        <w:jc w:val="both"/>
      </w:pPr>
      <w:r>
        <w:rPr>
          <w:rFonts w:ascii="Times New Roman"/>
          <w:b w:val="false"/>
          <w:i w:val="false"/>
          <w:color w:val="000000"/>
          <w:sz w:val="28"/>
        </w:rPr>
        <w:t>
      15) представление в местные органы военного управления сведений о признании инвалидами военнообязанных и лиц призывного возраста;</w:t>
      </w:r>
    </w:p>
    <w:bookmarkEnd w:id="450"/>
    <w:bookmarkStart w:name="z462" w:id="451"/>
    <w:p>
      <w:pPr>
        <w:spacing w:after="0"/>
        <w:ind w:left="0"/>
        <w:jc w:val="both"/>
      </w:pPr>
      <w:r>
        <w:rPr>
          <w:rFonts w:ascii="Times New Roman"/>
          <w:b w:val="false"/>
          <w:i w:val="false"/>
          <w:color w:val="000000"/>
          <w:sz w:val="28"/>
        </w:rPr>
        <w:t xml:space="preserve">
      16) внедрение в практику работы современных, научных принципов и методов, а также обобщение, распространение передового опыта и разработка методических рекомендаций по медико-социальной экспертизе и реабилитации инвалидов; </w:t>
      </w:r>
    </w:p>
    <w:bookmarkEnd w:id="451"/>
    <w:bookmarkStart w:name="z463" w:id="452"/>
    <w:p>
      <w:pPr>
        <w:spacing w:after="0"/>
        <w:ind w:left="0"/>
        <w:jc w:val="both"/>
      </w:pPr>
      <w:r>
        <w:rPr>
          <w:rFonts w:ascii="Times New Roman"/>
          <w:b w:val="false"/>
          <w:i w:val="false"/>
          <w:color w:val="000000"/>
          <w:sz w:val="28"/>
        </w:rPr>
        <w:t>
      17) разработка социальной и профессиональной частей индивидуальной программы реабилитации инвалидов,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 контроль за реализацией индивидуальных программ реабилитации инвалидов;</w:t>
      </w:r>
    </w:p>
    <w:bookmarkEnd w:id="452"/>
    <w:bookmarkStart w:name="z464" w:id="453"/>
    <w:p>
      <w:pPr>
        <w:spacing w:after="0"/>
        <w:ind w:left="0"/>
        <w:jc w:val="both"/>
      </w:pPr>
      <w:r>
        <w:rPr>
          <w:rFonts w:ascii="Times New Roman"/>
          <w:b w:val="false"/>
          <w:i w:val="false"/>
          <w:color w:val="000000"/>
          <w:sz w:val="28"/>
        </w:rPr>
        <w:t>
      18) определение потребности работника, получившего увечье или иное повреждение здоровья при исполнении им трудовых (служебных) обязанностей в дополнительных видах помощи и уходе;</w:t>
      </w:r>
    </w:p>
    <w:bookmarkEnd w:id="453"/>
    <w:bookmarkStart w:name="z465" w:id="454"/>
    <w:p>
      <w:pPr>
        <w:spacing w:after="0"/>
        <w:ind w:left="0"/>
        <w:jc w:val="both"/>
      </w:pPr>
      <w:r>
        <w:rPr>
          <w:rFonts w:ascii="Times New Roman"/>
          <w:b w:val="false"/>
          <w:i w:val="false"/>
          <w:color w:val="000000"/>
          <w:sz w:val="28"/>
        </w:rPr>
        <w:t>
      19) обеспечение контроля за своевременным и правильным назначением социальных выплат Фондом;</w:t>
      </w:r>
    </w:p>
    <w:bookmarkEnd w:id="454"/>
    <w:bookmarkStart w:name="z466" w:id="455"/>
    <w:p>
      <w:pPr>
        <w:spacing w:after="0"/>
        <w:ind w:left="0"/>
        <w:jc w:val="both"/>
      </w:pPr>
      <w:r>
        <w:rPr>
          <w:rFonts w:ascii="Times New Roman"/>
          <w:b w:val="false"/>
          <w:i w:val="false"/>
          <w:color w:val="000000"/>
          <w:sz w:val="28"/>
        </w:rPr>
        <w:t>
      20) обеспечение контроля за своевременным и полным перечислением получателю социальных выплат Государственной корпорацией;</w:t>
      </w:r>
    </w:p>
    <w:bookmarkEnd w:id="455"/>
    <w:bookmarkStart w:name="z467" w:id="456"/>
    <w:p>
      <w:pPr>
        <w:spacing w:after="0"/>
        <w:ind w:left="0"/>
        <w:jc w:val="both"/>
      </w:pPr>
      <w:r>
        <w:rPr>
          <w:rFonts w:ascii="Times New Roman"/>
          <w:b w:val="false"/>
          <w:i w:val="false"/>
          <w:color w:val="000000"/>
          <w:sz w:val="28"/>
        </w:rPr>
        <w:t>
      21) рассмотрение жалоб участников системы обязательного социального страхования по вопросам назначения, отказа в назначении социальных выплат Фондом, а также своевременным и полным перечислением социальных выплат Государственной корпорацией;</w:t>
      </w:r>
    </w:p>
    <w:bookmarkEnd w:id="456"/>
    <w:bookmarkStart w:name="z468" w:id="457"/>
    <w:p>
      <w:pPr>
        <w:spacing w:after="0"/>
        <w:ind w:left="0"/>
        <w:jc w:val="both"/>
      </w:pPr>
      <w:r>
        <w:rPr>
          <w:rFonts w:ascii="Times New Roman"/>
          <w:b w:val="false"/>
          <w:i w:val="false"/>
          <w:color w:val="000000"/>
          <w:sz w:val="28"/>
        </w:rPr>
        <w:t>
      22) исполнение поручений руководства Министерства и Комитета, в пределах своей компетенции;</w:t>
      </w:r>
    </w:p>
    <w:bookmarkEnd w:id="457"/>
    <w:bookmarkStart w:name="z469" w:id="458"/>
    <w:p>
      <w:pPr>
        <w:spacing w:after="0"/>
        <w:ind w:left="0"/>
        <w:jc w:val="both"/>
      </w:pPr>
      <w:r>
        <w:rPr>
          <w:rFonts w:ascii="Times New Roman"/>
          <w:b w:val="false"/>
          <w:i w:val="false"/>
          <w:color w:val="000000"/>
          <w:sz w:val="28"/>
        </w:rPr>
        <w:t>
      23) осуществление правовой, консультативной и практической помощи в пределах компетенции;</w:t>
      </w:r>
    </w:p>
    <w:bookmarkEnd w:id="458"/>
    <w:bookmarkStart w:name="z470" w:id="459"/>
    <w:p>
      <w:pPr>
        <w:spacing w:after="0"/>
        <w:ind w:left="0"/>
        <w:jc w:val="both"/>
      </w:pPr>
      <w:r>
        <w:rPr>
          <w:rFonts w:ascii="Times New Roman"/>
          <w:b w:val="false"/>
          <w:i w:val="false"/>
          <w:color w:val="000000"/>
          <w:sz w:val="28"/>
        </w:rPr>
        <w:t>
      24) оказание государственных услуг в сфере социальной защиты населения в пределах компетенции;</w:t>
      </w:r>
    </w:p>
    <w:bookmarkEnd w:id="459"/>
    <w:bookmarkStart w:name="z471" w:id="460"/>
    <w:p>
      <w:pPr>
        <w:spacing w:after="0"/>
        <w:ind w:left="0"/>
        <w:jc w:val="both"/>
      </w:pPr>
      <w:r>
        <w:rPr>
          <w:rFonts w:ascii="Times New Roman"/>
          <w:b w:val="false"/>
          <w:i w:val="false"/>
          <w:color w:val="000000"/>
          <w:sz w:val="28"/>
        </w:rPr>
        <w:t>
      25) формирование и сопровождение баз данных в области социальной защиты населения;</w:t>
      </w:r>
    </w:p>
    <w:bookmarkEnd w:id="460"/>
    <w:bookmarkStart w:name="z472" w:id="461"/>
    <w:p>
      <w:pPr>
        <w:spacing w:after="0"/>
        <w:ind w:left="0"/>
        <w:jc w:val="both"/>
      </w:pPr>
      <w:r>
        <w:rPr>
          <w:rFonts w:ascii="Times New Roman"/>
          <w:b w:val="false"/>
          <w:i w:val="false"/>
          <w:color w:val="000000"/>
          <w:sz w:val="28"/>
        </w:rPr>
        <w:t>
      26) участие в реализации Стратегического и Операционного планов Министерства и плана работы Комитета;</w:t>
      </w:r>
    </w:p>
    <w:bookmarkEnd w:id="461"/>
    <w:bookmarkStart w:name="z473" w:id="462"/>
    <w:p>
      <w:pPr>
        <w:spacing w:after="0"/>
        <w:ind w:left="0"/>
        <w:jc w:val="both"/>
      </w:pPr>
      <w:r>
        <w:rPr>
          <w:rFonts w:ascii="Times New Roman"/>
          <w:b w:val="false"/>
          <w:i w:val="false"/>
          <w:color w:val="000000"/>
          <w:sz w:val="28"/>
        </w:rPr>
        <w:t>
      27) иные задачи и функции, возложенные на Департамент законодательством и руководством Министерства и Комитета.</w:t>
      </w:r>
    </w:p>
    <w:bookmarkEnd w:id="462"/>
    <w:bookmarkStart w:name="z474" w:id="463"/>
    <w:p>
      <w:pPr>
        <w:spacing w:after="0"/>
        <w:ind w:left="0"/>
        <w:jc w:val="both"/>
      </w:pPr>
      <w:r>
        <w:rPr>
          <w:rFonts w:ascii="Times New Roman"/>
          <w:b w:val="false"/>
          <w:i w:val="false"/>
          <w:color w:val="000000"/>
          <w:sz w:val="28"/>
        </w:rPr>
        <w:t>
      11. Права и обязанности Департамента:</w:t>
      </w:r>
    </w:p>
    <w:bookmarkEnd w:id="463"/>
    <w:bookmarkStart w:name="z475" w:id="464"/>
    <w:p>
      <w:pPr>
        <w:spacing w:after="0"/>
        <w:ind w:left="0"/>
        <w:jc w:val="both"/>
      </w:pPr>
      <w:r>
        <w:rPr>
          <w:rFonts w:ascii="Times New Roman"/>
          <w:b w:val="false"/>
          <w:i w:val="false"/>
          <w:color w:val="000000"/>
          <w:sz w:val="28"/>
        </w:rPr>
        <w:t>
      1) осуществлять в установленном порядке и в пределах компетенции проверки и иные формы государственного контроля по соблюдению требований законодательства в области пенсионного и социального обеспечения, социального страхования и социальной защиты населения, о специальных социальных услугах;</w:t>
      </w:r>
    </w:p>
    <w:bookmarkEnd w:id="464"/>
    <w:bookmarkStart w:name="z476" w:id="465"/>
    <w:p>
      <w:pPr>
        <w:spacing w:after="0"/>
        <w:ind w:left="0"/>
        <w:jc w:val="both"/>
      </w:pPr>
      <w:r>
        <w:rPr>
          <w:rFonts w:ascii="Times New Roman"/>
          <w:b w:val="false"/>
          <w:i w:val="false"/>
          <w:color w:val="000000"/>
          <w:sz w:val="28"/>
        </w:rPr>
        <w:t>
      2) осуществлять в установленном порядке контакты с другими государственными органами и организациями, запрашивать и получать от них необходимые для деятельности сведения и материалы;</w:t>
      </w:r>
    </w:p>
    <w:bookmarkEnd w:id="465"/>
    <w:bookmarkStart w:name="z477" w:id="466"/>
    <w:p>
      <w:pPr>
        <w:spacing w:after="0"/>
        <w:ind w:left="0"/>
        <w:jc w:val="both"/>
      </w:pPr>
      <w:r>
        <w:rPr>
          <w:rFonts w:ascii="Times New Roman"/>
          <w:b w:val="false"/>
          <w:i w:val="false"/>
          <w:color w:val="000000"/>
          <w:sz w:val="28"/>
        </w:rPr>
        <w:t>
      3) запрашивать и получать в установленном порядке от подведомственных организаций Министерства, местных исполнительных органов, физических и юридических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bookmarkEnd w:id="466"/>
    <w:bookmarkStart w:name="z478" w:id="467"/>
    <w:p>
      <w:pPr>
        <w:spacing w:after="0"/>
        <w:ind w:left="0"/>
        <w:jc w:val="both"/>
      </w:pPr>
      <w:r>
        <w:rPr>
          <w:rFonts w:ascii="Times New Roman"/>
          <w:b w:val="false"/>
          <w:i w:val="false"/>
          <w:color w:val="000000"/>
          <w:sz w:val="28"/>
        </w:rPr>
        <w:t>
      4) участвовать в работе комиссий и рабочих групп по обсуждению вопросов, входящих в компетенцию Департамента;</w:t>
      </w:r>
    </w:p>
    <w:bookmarkEnd w:id="467"/>
    <w:bookmarkStart w:name="z479" w:id="468"/>
    <w:p>
      <w:pPr>
        <w:spacing w:after="0"/>
        <w:ind w:left="0"/>
        <w:jc w:val="both"/>
      </w:pPr>
      <w:r>
        <w:rPr>
          <w:rFonts w:ascii="Times New Roman"/>
          <w:b w:val="false"/>
          <w:i w:val="false"/>
          <w:color w:val="000000"/>
          <w:sz w:val="28"/>
        </w:rPr>
        <w:t xml:space="preserve">
      5) вносить предложения по внесению изменений и дополнений в нормативные правовые акты по вопросам, входящим в компетенцию Министерства и Комитета; </w:t>
      </w:r>
    </w:p>
    <w:bookmarkEnd w:id="468"/>
    <w:bookmarkStart w:name="z480" w:id="469"/>
    <w:p>
      <w:pPr>
        <w:spacing w:after="0"/>
        <w:ind w:left="0"/>
        <w:jc w:val="both"/>
      </w:pPr>
      <w:r>
        <w:rPr>
          <w:rFonts w:ascii="Times New Roman"/>
          <w:b w:val="false"/>
          <w:i w:val="false"/>
          <w:color w:val="000000"/>
          <w:sz w:val="28"/>
        </w:rPr>
        <w:t>
      6) вступать в гражданско-правовые отношения от собственного имени;</w:t>
      </w:r>
    </w:p>
    <w:bookmarkEnd w:id="469"/>
    <w:bookmarkStart w:name="z481" w:id="470"/>
    <w:p>
      <w:pPr>
        <w:spacing w:after="0"/>
        <w:ind w:left="0"/>
        <w:jc w:val="both"/>
      </w:pPr>
      <w:r>
        <w:rPr>
          <w:rFonts w:ascii="Times New Roman"/>
          <w:b w:val="false"/>
          <w:i w:val="false"/>
          <w:color w:val="000000"/>
          <w:sz w:val="28"/>
        </w:rPr>
        <w:t>
      7) на основании доверенности представлять Министерство и (или) Комитет в государственных учреждениях, организациях независимо от форм собственности, во всех судах республики по вопросам, входящим в их компетенцию;</w:t>
      </w:r>
    </w:p>
    <w:bookmarkEnd w:id="470"/>
    <w:bookmarkStart w:name="z482" w:id="471"/>
    <w:p>
      <w:pPr>
        <w:spacing w:after="0"/>
        <w:ind w:left="0"/>
        <w:jc w:val="both"/>
      </w:pPr>
      <w:r>
        <w:rPr>
          <w:rFonts w:ascii="Times New Roman"/>
          <w:b w:val="false"/>
          <w:i w:val="false"/>
          <w:color w:val="000000"/>
          <w:sz w:val="28"/>
        </w:rPr>
        <w:t>
      8) принимать решения по вопросам, входящим в компетенцию Департамента;</w:t>
      </w:r>
    </w:p>
    <w:bookmarkEnd w:id="471"/>
    <w:bookmarkStart w:name="z483" w:id="472"/>
    <w:p>
      <w:pPr>
        <w:spacing w:after="0"/>
        <w:ind w:left="0"/>
        <w:jc w:val="both"/>
      </w:pPr>
      <w:r>
        <w:rPr>
          <w:rFonts w:ascii="Times New Roman"/>
          <w:b w:val="false"/>
          <w:i w:val="false"/>
          <w:color w:val="000000"/>
          <w:sz w:val="28"/>
        </w:rPr>
        <w:t>
      9) соблюдать законодательство Республики Казахстан, права и охраняемые законом интересы физических и юридических лиц;</w:t>
      </w:r>
    </w:p>
    <w:bookmarkEnd w:id="472"/>
    <w:bookmarkStart w:name="z484" w:id="473"/>
    <w:p>
      <w:pPr>
        <w:spacing w:after="0"/>
        <w:ind w:left="0"/>
        <w:jc w:val="both"/>
      </w:pPr>
      <w:r>
        <w:rPr>
          <w:rFonts w:ascii="Times New Roman"/>
          <w:b w:val="false"/>
          <w:i w:val="false"/>
          <w:color w:val="000000"/>
          <w:sz w:val="28"/>
        </w:rPr>
        <w:t>
      10) иные права и обязанности, предусмотренные законодательными актами Республики Казахстан.</w:t>
      </w:r>
    </w:p>
    <w:bookmarkEnd w:id="473"/>
    <w:bookmarkStart w:name="z485" w:id="474"/>
    <w:p>
      <w:pPr>
        <w:spacing w:after="0"/>
        <w:ind w:left="0"/>
        <w:jc w:val="left"/>
      </w:pPr>
      <w:r>
        <w:rPr>
          <w:rFonts w:ascii="Times New Roman"/>
          <w:b/>
          <w:i w:val="false"/>
          <w:color w:val="000000"/>
        </w:rPr>
        <w:t xml:space="preserve"> Глава 3. Организация деятельности Департамента</w:t>
      </w:r>
    </w:p>
    <w:bookmarkEnd w:id="474"/>
    <w:bookmarkStart w:name="z486" w:id="475"/>
    <w:p>
      <w:pPr>
        <w:spacing w:after="0"/>
        <w:ind w:left="0"/>
        <w:jc w:val="both"/>
      </w:pPr>
      <w:r>
        <w:rPr>
          <w:rFonts w:ascii="Times New Roman"/>
          <w:b w:val="false"/>
          <w:i w:val="false"/>
          <w:color w:val="000000"/>
          <w:sz w:val="28"/>
        </w:rPr>
        <w:t>
      12. Департамент возглавляет руководитель, назначаемый в соответствии с законодательством Республики Казахстан. Руководитель Департамента имеет заместителей, назначаемых на должности и освобождаемых от должностей в соответствии с законодательством Республики Казахстан.</w:t>
      </w:r>
    </w:p>
    <w:bookmarkEnd w:id="475"/>
    <w:bookmarkStart w:name="z487" w:id="476"/>
    <w:p>
      <w:pPr>
        <w:spacing w:after="0"/>
        <w:ind w:left="0"/>
        <w:jc w:val="both"/>
      </w:pPr>
      <w:r>
        <w:rPr>
          <w:rFonts w:ascii="Times New Roman"/>
          <w:b w:val="false"/>
          <w:i w:val="false"/>
          <w:color w:val="000000"/>
          <w:sz w:val="28"/>
        </w:rPr>
        <w:t>
      Обязанности и полномочия руководителя, заместителей руководителя Департамента определяются председателем Комитета.</w:t>
      </w:r>
    </w:p>
    <w:bookmarkEnd w:id="476"/>
    <w:bookmarkStart w:name="z488" w:id="477"/>
    <w:p>
      <w:pPr>
        <w:spacing w:after="0"/>
        <w:ind w:left="0"/>
        <w:jc w:val="both"/>
      </w:pPr>
      <w:r>
        <w:rPr>
          <w:rFonts w:ascii="Times New Roman"/>
          <w:b w:val="false"/>
          <w:i w:val="false"/>
          <w:color w:val="000000"/>
          <w:sz w:val="28"/>
        </w:rPr>
        <w:t>
      13. Руководитель Департамента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w:t>
      </w:r>
    </w:p>
    <w:bookmarkEnd w:id="477"/>
    <w:bookmarkStart w:name="z489" w:id="478"/>
    <w:p>
      <w:pPr>
        <w:spacing w:after="0"/>
        <w:ind w:left="0"/>
        <w:jc w:val="both"/>
      </w:pPr>
      <w:r>
        <w:rPr>
          <w:rFonts w:ascii="Times New Roman"/>
          <w:b w:val="false"/>
          <w:i w:val="false"/>
          <w:color w:val="000000"/>
          <w:sz w:val="28"/>
        </w:rPr>
        <w:t>
      14. В этих целях руководитель Департамента:</w:t>
      </w:r>
    </w:p>
    <w:bookmarkEnd w:id="478"/>
    <w:bookmarkStart w:name="z490" w:id="479"/>
    <w:p>
      <w:pPr>
        <w:spacing w:after="0"/>
        <w:ind w:left="0"/>
        <w:jc w:val="both"/>
      </w:pPr>
      <w:r>
        <w:rPr>
          <w:rFonts w:ascii="Times New Roman"/>
          <w:b w:val="false"/>
          <w:i w:val="false"/>
          <w:color w:val="000000"/>
          <w:sz w:val="28"/>
        </w:rPr>
        <w:t>
      1) определяет обязанности и полномочия работников Департамента;</w:t>
      </w:r>
    </w:p>
    <w:bookmarkEnd w:id="479"/>
    <w:bookmarkStart w:name="z491" w:id="480"/>
    <w:p>
      <w:pPr>
        <w:spacing w:after="0"/>
        <w:ind w:left="0"/>
        <w:jc w:val="both"/>
      </w:pPr>
      <w:r>
        <w:rPr>
          <w:rFonts w:ascii="Times New Roman"/>
          <w:b w:val="false"/>
          <w:i w:val="false"/>
          <w:color w:val="000000"/>
          <w:sz w:val="28"/>
        </w:rPr>
        <w:t>
      2) в соответствии с законодательством назначает и освобождает от должностей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вышестоящих должностных лиц;</w:t>
      </w:r>
    </w:p>
    <w:bookmarkEnd w:id="480"/>
    <w:bookmarkStart w:name="z492" w:id="481"/>
    <w:p>
      <w:pPr>
        <w:spacing w:after="0"/>
        <w:ind w:left="0"/>
        <w:jc w:val="both"/>
      </w:pPr>
      <w:r>
        <w:rPr>
          <w:rFonts w:ascii="Times New Roman"/>
          <w:b w:val="false"/>
          <w:i w:val="false"/>
          <w:color w:val="000000"/>
          <w:sz w:val="28"/>
        </w:rPr>
        <w:t>
      3) утверждает должностные инструкции работников Департамента, в установленном законодательством порядке решает вопросы командирования работников Департамента;</w:t>
      </w:r>
    </w:p>
    <w:bookmarkEnd w:id="481"/>
    <w:bookmarkStart w:name="z493" w:id="482"/>
    <w:p>
      <w:pPr>
        <w:spacing w:after="0"/>
        <w:ind w:left="0"/>
        <w:jc w:val="both"/>
      </w:pPr>
      <w:r>
        <w:rPr>
          <w:rFonts w:ascii="Times New Roman"/>
          <w:b w:val="false"/>
          <w:i w:val="false"/>
          <w:color w:val="000000"/>
          <w:sz w:val="28"/>
        </w:rPr>
        <w:t>
      4) в установленном законодательством порядке решает вопросы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вышестоящих должностных лиц;</w:t>
      </w:r>
    </w:p>
    <w:bookmarkEnd w:id="482"/>
    <w:bookmarkStart w:name="z494" w:id="483"/>
    <w:p>
      <w:pPr>
        <w:spacing w:after="0"/>
        <w:ind w:left="0"/>
        <w:jc w:val="both"/>
      </w:pPr>
      <w:r>
        <w:rPr>
          <w:rFonts w:ascii="Times New Roman"/>
          <w:b w:val="false"/>
          <w:i w:val="false"/>
          <w:color w:val="000000"/>
          <w:sz w:val="28"/>
        </w:rPr>
        <w:t>
      5) вносит на рассмотрение Председателю Комитета вопросы предоставления отпусков, оказания материальной помощи, подготовки (переподготовки), повышения квалификации, поощрения, выплаты надбавок, премирования и наложения дисциплинарных взысканий на заместителей руководителя Департамента;</w:t>
      </w:r>
    </w:p>
    <w:bookmarkEnd w:id="483"/>
    <w:bookmarkStart w:name="z495" w:id="484"/>
    <w:p>
      <w:pPr>
        <w:spacing w:after="0"/>
        <w:ind w:left="0"/>
        <w:jc w:val="both"/>
      </w:pPr>
      <w:r>
        <w:rPr>
          <w:rFonts w:ascii="Times New Roman"/>
          <w:b w:val="false"/>
          <w:i w:val="false"/>
          <w:color w:val="000000"/>
          <w:sz w:val="28"/>
        </w:rPr>
        <w:t>
      6) подписывает правовые акты в пределах установленной компетенции;</w:t>
      </w:r>
    </w:p>
    <w:bookmarkEnd w:id="484"/>
    <w:bookmarkStart w:name="z496" w:id="485"/>
    <w:p>
      <w:pPr>
        <w:spacing w:after="0"/>
        <w:ind w:left="0"/>
        <w:jc w:val="both"/>
      </w:pPr>
      <w:r>
        <w:rPr>
          <w:rFonts w:ascii="Times New Roman"/>
          <w:b w:val="false"/>
          <w:i w:val="false"/>
          <w:color w:val="000000"/>
          <w:sz w:val="28"/>
        </w:rPr>
        <w:t>
      7) представляет Департамент в государственных органах и иных организациях, независимо от форм собственности, а также в отношениях с физическими и юридическими лицами;</w:t>
      </w:r>
    </w:p>
    <w:bookmarkEnd w:id="485"/>
    <w:bookmarkStart w:name="z497" w:id="486"/>
    <w:p>
      <w:pPr>
        <w:spacing w:after="0"/>
        <w:ind w:left="0"/>
        <w:jc w:val="both"/>
      </w:pPr>
      <w:r>
        <w:rPr>
          <w:rFonts w:ascii="Times New Roman"/>
          <w:b w:val="false"/>
          <w:i w:val="false"/>
          <w:color w:val="000000"/>
          <w:sz w:val="28"/>
        </w:rPr>
        <w:t>
      8) в соответствии с законодательством принимает решения о предъявлении от имени Департамента претензий и исков;</w:t>
      </w:r>
    </w:p>
    <w:bookmarkEnd w:id="486"/>
    <w:bookmarkStart w:name="z498" w:id="487"/>
    <w:p>
      <w:pPr>
        <w:spacing w:after="0"/>
        <w:ind w:left="0"/>
        <w:jc w:val="both"/>
      </w:pPr>
      <w:r>
        <w:rPr>
          <w:rFonts w:ascii="Times New Roman"/>
          <w:b w:val="false"/>
          <w:i w:val="false"/>
          <w:color w:val="000000"/>
          <w:sz w:val="28"/>
        </w:rPr>
        <w:t>
      9) принимает меры, направленные на противодействие коррупции в Департаменте и несет персональную ответственность за непринятие надлежащих антикоррупционных мер.</w:t>
      </w:r>
    </w:p>
    <w:bookmarkEnd w:id="487"/>
    <w:bookmarkStart w:name="z499" w:id="488"/>
    <w:p>
      <w:pPr>
        <w:spacing w:after="0"/>
        <w:ind w:left="0"/>
        <w:jc w:val="left"/>
      </w:pPr>
      <w:r>
        <w:rPr>
          <w:rFonts w:ascii="Times New Roman"/>
          <w:b/>
          <w:i w:val="false"/>
          <w:color w:val="000000"/>
        </w:rPr>
        <w:t xml:space="preserve"> Глава 4. Имущество Департамента</w:t>
      </w:r>
    </w:p>
    <w:bookmarkEnd w:id="488"/>
    <w:bookmarkStart w:name="z500" w:id="489"/>
    <w:p>
      <w:pPr>
        <w:spacing w:after="0"/>
        <w:ind w:left="0"/>
        <w:jc w:val="both"/>
      </w:pPr>
      <w:r>
        <w:rPr>
          <w:rFonts w:ascii="Times New Roman"/>
          <w:b w:val="false"/>
          <w:i w:val="false"/>
          <w:color w:val="000000"/>
          <w:sz w:val="28"/>
        </w:rPr>
        <w:t>
      15.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489"/>
    <w:bookmarkStart w:name="z501" w:id="490"/>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490"/>
    <w:bookmarkStart w:name="z502" w:id="491"/>
    <w:p>
      <w:pPr>
        <w:spacing w:after="0"/>
        <w:ind w:left="0"/>
        <w:jc w:val="both"/>
      </w:pPr>
      <w:r>
        <w:rPr>
          <w:rFonts w:ascii="Times New Roman"/>
          <w:b w:val="false"/>
          <w:i w:val="false"/>
          <w:color w:val="000000"/>
          <w:sz w:val="28"/>
        </w:rPr>
        <w:t>
      16. Имущество, закрепленное за Департаментом, относится к республиканской собственности.</w:t>
      </w:r>
    </w:p>
    <w:bookmarkEnd w:id="491"/>
    <w:bookmarkStart w:name="z503" w:id="492"/>
    <w:p>
      <w:pPr>
        <w:spacing w:after="0"/>
        <w:ind w:left="0"/>
        <w:jc w:val="both"/>
      </w:pPr>
      <w:r>
        <w:rPr>
          <w:rFonts w:ascii="Times New Roman"/>
          <w:b w:val="false"/>
          <w:i w:val="false"/>
          <w:color w:val="000000"/>
          <w:sz w:val="28"/>
        </w:rPr>
        <w:t>
      17.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 если иное не установлено законодательством.</w:t>
      </w:r>
    </w:p>
    <w:bookmarkEnd w:id="492"/>
    <w:bookmarkStart w:name="z504" w:id="493"/>
    <w:p>
      <w:pPr>
        <w:spacing w:after="0"/>
        <w:ind w:left="0"/>
        <w:jc w:val="left"/>
      </w:pPr>
      <w:r>
        <w:rPr>
          <w:rFonts w:ascii="Times New Roman"/>
          <w:b/>
          <w:i w:val="false"/>
          <w:color w:val="000000"/>
        </w:rPr>
        <w:t xml:space="preserve"> Глава 5. Реорганизация и упразднение Департамента</w:t>
      </w:r>
    </w:p>
    <w:bookmarkEnd w:id="493"/>
    <w:bookmarkStart w:name="z505" w:id="494"/>
    <w:p>
      <w:pPr>
        <w:spacing w:after="0"/>
        <w:ind w:left="0"/>
        <w:jc w:val="both"/>
      </w:pPr>
      <w:r>
        <w:rPr>
          <w:rFonts w:ascii="Times New Roman"/>
          <w:b w:val="false"/>
          <w:i w:val="false"/>
          <w:color w:val="000000"/>
          <w:sz w:val="28"/>
        </w:rPr>
        <w:t>
      18. Реорганизация и упразднение Департамента осуществляются в соответствии с законодательством Республики Казахстан.</w:t>
      </w:r>
    </w:p>
    <w:bookmarkEnd w:id="4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к приказу Министра труда и </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марта 2017 года № 18</w:t>
            </w:r>
          </w:p>
        </w:tc>
      </w:tr>
    </w:tbl>
    <w:bookmarkStart w:name="z507" w:id="495"/>
    <w:p>
      <w:pPr>
        <w:spacing w:after="0"/>
        <w:ind w:left="0"/>
        <w:jc w:val="left"/>
      </w:pPr>
      <w:r>
        <w:rPr>
          <w:rFonts w:ascii="Times New Roman"/>
          <w:b/>
          <w:i w:val="false"/>
          <w:color w:val="000000"/>
        </w:rPr>
        <w:t xml:space="preserve"> Положение государственного учреждения "Департамент Комитета труда, социальной защиты и миграции по Жамбылской области"</w:t>
      </w:r>
    </w:p>
    <w:bookmarkEnd w:id="495"/>
    <w:bookmarkStart w:name="z508" w:id="496"/>
    <w:p>
      <w:pPr>
        <w:spacing w:after="0"/>
        <w:ind w:left="0"/>
        <w:jc w:val="left"/>
      </w:pPr>
      <w:r>
        <w:rPr>
          <w:rFonts w:ascii="Times New Roman"/>
          <w:b/>
          <w:i w:val="false"/>
          <w:color w:val="000000"/>
        </w:rPr>
        <w:t xml:space="preserve"> Глава 1. Общие положения</w:t>
      </w:r>
    </w:p>
    <w:bookmarkEnd w:id="496"/>
    <w:bookmarkStart w:name="z509" w:id="497"/>
    <w:p>
      <w:pPr>
        <w:spacing w:after="0"/>
        <w:ind w:left="0"/>
        <w:jc w:val="both"/>
      </w:pPr>
      <w:r>
        <w:rPr>
          <w:rFonts w:ascii="Times New Roman"/>
          <w:b w:val="false"/>
          <w:i w:val="false"/>
          <w:color w:val="000000"/>
          <w:sz w:val="28"/>
        </w:rPr>
        <w:t>
      1. Департамент Комитета труда, социальной защиты и миграции по Жамбылской области (далее - Департамент) является территориальным подразделением Комитета труда, социальной защиты и миграции Министерства труда и социальной защиты населения Республики Казахстан (далее - Комитет), осуществляющим реализацию и государственный контроль в сфере обеспечения социальной защиты населения, пенсионного и социального обеспечения, обязательного социального страхования, специальных социальных услуг.</w:t>
      </w:r>
    </w:p>
    <w:bookmarkEnd w:id="497"/>
    <w:bookmarkStart w:name="z510" w:id="498"/>
    <w:p>
      <w:pPr>
        <w:spacing w:after="0"/>
        <w:ind w:left="0"/>
        <w:jc w:val="both"/>
      </w:pPr>
      <w:r>
        <w:rPr>
          <w:rFonts w:ascii="Times New Roman"/>
          <w:b w:val="false"/>
          <w:i w:val="false"/>
          <w:color w:val="000000"/>
          <w:sz w:val="28"/>
        </w:rPr>
        <w:t>
      2. В своей деятельности Департамент руководствуется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актами Президента и Правительства Республики Казахстан, иными нормативными правовыми актами Республики Казахстан, настоящим Положением.</w:t>
      </w:r>
    </w:p>
    <w:bookmarkEnd w:id="498"/>
    <w:bookmarkStart w:name="z511" w:id="499"/>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счета в органах казначейства.</w:t>
      </w:r>
    </w:p>
    <w:bookmarkEnd w:id="499"/>
    <w:bookmarkStart w:name="z512" w:id="500"/>
    <w:p>
      <w:pPr>
        <w:spacing w:after="0"/>
        <w:ind w:left="0"/>
        <w:jc w:val="both"/>
      </w:pPr>
      <w:r>
        <w:rPr>
          <w:rFonts w:ascii="Times New Roman"/>
          <w:b w:val="false"/>
          <w:i w:val="false"/>
          <w:color w:val="000000"/>
          <w:sz w:val="28"/>
        </w:rPr>
        <w:t>
      4. Структура, штатная численность Департамента утверждаются ответственным секретарем Министерства труда и социальной защиты населения Республики Казахстан.</w:t>
      </w:r>
    </w:p>
    <w:bookmarkEnd w:id="500"/>
    <w:bookmarkStart w:name="z513" w:id="501"/>
    <w:p>
      <w:pPr>
        <w:spacing w:after="0"/>
        <w:ind w:left="0"/>
        <w:jc w:val="both"/>
      </w:pPr>
      <w:r>
        <w:rPr>
          <w:rFonts w:ascii="Times New Roman"/>
          <w:b w:val="false"/>
          <w:i w:val="false"/>
          <w:color w:val="000000"/>
          <w:sz w:val="28"/>
        </w:rPr>
        <w:t>
      5. Юридический адрес Департамента: Республика Казахстан, 080000, Жамбылская область, город Тараз, улица Болтирик шешен, дом 7а.</w:t>
      </w:r>
    </w:p>
    <w:bookmarkEnd w:id="501"/>
    <w:bookmarkStart w:name="z514" w:id="502"/>
    <w:p>
      <w:pPr>
        <w:spacing w:after="0"/>
        <w:ind w:left="0"/>
        <w:jc w:val="both"/>
      </w:pPr>
      <w:r>
        <w:rPr>
          <w:rFonts w:ascii="Times New Roman"/>
          <w:b w:val="false"/>
          <w:i w:val="false"/>
          <w:color w:val="000000"/>
          <w:sz w:val="28"/>
        </w:rPr>
        <w:t>
      6. Полное наименование Департамента – республиканское государственное учреждение "Департамент Комитета труда, социальной защиты и миграции Министерства труда и социальной защиты населения Республики Казахстан по Жамбылской области".</w:t>
      </w:r>
    </w:p>
    <w:bookmarkEnd w:id="502"/>
    <w:bookmarkStart w:name="z515" w:id="503"/>
    <w:p>
      <w:pPr>
        <w:spacing w:after="0"/>
        <w:ind w:left="0"/>
        <w:jc w:val="both"/>
      </w:pPr>
      <w:r>
        <w:rPr>
          <w:rFonts w:ascii="Times New Roman"/>
          <w:b w:val="false"/>
          <w:i w:val="false"/>
          <w:color w:val="000000"/>
          <w:sz w:val="28"/>
        </w:rPr>
        <w:t>
      7. Настоящее Положение является учредительным документом Департамента.</w:t>
      </w:r>
    </w:p>
    <w:bookmarkEnd w:id="503"/>
    <w:bookmarkStart w:name="z516" w:id="504"/>
    <w:p>
      <w:pPr>
        <w:spacing w:after="0"/>
        <w:ind w:left="0"/>
        <w:jc w:val="both"/>
      </w:pPr>
      <w:r>
        <w:rPr>
          <w:rFonts w:ascii="Times New Roman"/>
          <w:b w:val="false"/>
          <w:i w:val="false"/>
          <w:color w:val="000000"/>
          <w:sz w:val="28"/>
        </w:rPr>
        <w:t>
      8. Финансирование деятельности Департамента осуществляется только за счет средств республиканского бюджета. Департаменту запрещается вступать в договорные отношения с субъектами предпринимательства на предмет выполнения обязанностей, являющихся его функциями.</w:t>
      </w:r>
    </w:p>
    <w:bookmarkEnd w:id="504"/>
    <w:bookmarkStart w:name="z517" w:id="505"/>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указанные доходы направляются в доход республиканского бюджета.</w:t>
      </w:r>
    </w:p>
    <w:bookmarkEnd w:id="505"/>
    <w:bookmarkStart w:name="z518" w:id="506"/>
    <w:p>
      <w:pPr>
        <w:spacing w:after="0"/>
        <w:ind w:left="0"/>
        <w:jc w:val="left"/>
      </w:pPr>
      <w:r>
        <w:rPr>
          <w:rFonts w:ascii="Times New Roman"/>
          <w:b/>
          <w:i w:val="false"/>
          <w:color w:val="000000"/>
        </w:rPr>
        <w:t xml:space="preserve"> Глава 2. Основные задачи, функции, права и обязанности Департамента</w:t>
      </w:r>
    </w:p>
    <w:bookmarkEnd w:id="506"/>
    <w:bookmarkStart w:name="z519" w:id="507"/>
    <w:p>
      <w:pPr>
        <w:spacing w:after="0"/>
        <w:ind w:left="0"/>
        <w:jc w:val="both"/>
      </w:pPr>
      <w:r>
        <w:rPr>
          <w:rFonts w:ascii="Times New Roman"/>
          <w:b w:val="false"/>
          <w:i w:val="false"/>
          <w:color w:val="000000"/>
          <w:sz w:val="28"/>
        </w:rPr>
        <w:t>
      9. Задачей Департамента является реализация государственной политики в области пенсионного и социального обеспечения, социальной защиты инвалидов, медико-социальной экспертизы, обязательного социального страхования, социальной поддержки семей с детьми, предоставления социальной помощи отдельным категориям граждан, в сфере предоставления специальных социальных услуг.</w:t>
      </w:r>
    </w:p>
    <w:bookmarkEnd w:id="507"/>
    <w:bookmarkStart w:name="z520" w:id="508"/>
    <w:p>
      <w:pPr>
        <w:spacing w:after="0"/>
        <w:ind w:left="0"/>
        <w:jc w:val="both"/>
      </w:pPr>
      <w:r>
        <w:rPr>
          <w:rFonts w:ascii="Times New Roman"/>
          <w:b w:val="false"/>
          <w:i w:val="false"/>
          <w:color w:val="000000"/>
          <w:sz w:val="28"/>
        </w:rPr>
        <w:t>
      10. Функции Департамента:</w:t>
      </w:r>
    </w:p>
    <w:bookmarkEnd w:id="508"/>
    <w:bookmarkStart w:name="z521" w:id="509"/>
    <w:p>
      <w:pPr>
        <w:spacing w:after="0"/>
        <w:ind w:left="0"/>
        <w:jc w:val="both"/>
      </w:pPr>
      <w:r>
        <w:rPr>
          <w:rFonts w:ascii="Times New Roman"/>
          <w:b w:val="false"/>
          <w:i w:val="false"/>
          <w:color w:val="000000"/>
          <w:sz w:val="28"/>
        </w:rPr>
        <w:t>
      1) осуществление государственного контроля за соблюдением законодательства в области пенсионного и социального обеспечения, социальной защиты инвалидов, об обязательном социальном страховании, специальных социальных услугах, в пределах своих полномочий;</w:t>
      </w:r>
    </w:p>
    <w:bookmarkEnd w:id="509"/>
    <w:bookmarkStart w:name="z522" w:id="510"/>
    <w:p>
      <w:pPr>
        <w:spacing w:after="0"/>
        <w:ind w:left="0"/>
        <w:jc w:val="both"/>
      </w:pPr>
      <w:r>
        <w:rPr>
          <w:rFonts w:ascii="Times New Roman"/>
          <w:b w:val="false"/>
          <w:i w:val="false"/>
          <w:color w:val="000000"/>
          <w:sz w:val="28"/>
        </w:rPr>
        <w:t>
      2) принятие решения о назначении или об отказе в назначении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(детей-инвалидов),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 и обеспечение их выплат;</w:t>
      </w:r>
    </w:p>
    <w:bookmarkEnd w:id="510"/>
    <w:bookmarkStart w:name="z523" w:id="511"/>
    <w:p>
      <w:pPr>
        <w:spacing w:after="0"/>
        <w:ind w:left="0"/>
        <w:jc w:val="both"/>
      </w:pPr>
      <w:r>
        <w:rPr>
          <w:rFonts w:ascii="Times New Roman"/>
          <w:b w:val="false"/>
          <w:i w:val="false"/>
          <w:color w:val="000000"/>
          <w:sz w:val="28"/>
        </w:rPr>
        <w:t>
      3) осуществление контроля за своевременностью и полнотой выплаты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(детей-инвалидов),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 социальных выплат из Государственного фонда социального страхования (далее - Фонд);</w:t>
      </w:r>
    </w:p>
    <w:bookmarkEnd w:id="511"/>
    <w:bookmarkStart w:name="z524" w:id="512"/>
    <w:p>
      <w:pPr>
        <w:spacing w:after="0"/>
        <w:ind w:left="0"/>
        <w:jc w:val="both"/>
      </w:pPr>
      <w:r>
        <w:rPr>
          <w:rFonts w:ascii="Times New Roman"/>
          <w:b w:val="false"/>
          <w:i w:val="false"/>
          <w:color w:val="000000"/>
          <w:sz w:val="28"/>
        </w:rPr>
        <w:t>
      4) при наличии оснований проверка достоверности документов, необходимых для назначения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w:t>
      </w:r>
    </w:p>
    <w:bookmarkEnd w:id="512"/>
    <w:bookmarkStart w:name="z525" w:id="513"/>
    <w:p>
      <w:pPr>
        <w:spacing w:after="0"/>
        <w:ind w:left="0"/>
        <w:jc w:val="both"/>
      </w:pPr>
      <w:r>
        <w:rPr>
          <w:rFonts w:ascii="Times New Roman"/>
          <w:b w:val="false"/>
          <w:i w:val="false"/>
          <w:color w:val="000000"/>
          <w:sz w:val="28"/>
        </w:rPr>
        <w:t xml:space="preserve">
      5) осуществление внутреннего контроля деятельности Фонда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административных процедурах";</w:t>
      </w:r>
    </w:p>
    <w:bookmarkEnd w:id="513"/>
    <w:bookmarkStart w:name="z526" w:id="514"/>
    <w:p>
      <w:pPr>
        <w:spacing w:after="0"/>
        <w:ind w:left="0"/>
        <w:jc w:val="both"/>
      </w:pPr>
      <w:r>
        <w:rPr>
          <w:rFonts w:ascii="Times New Roman"/>
          <w:b w:val="false"/>
          <w:i w:val="false"/>
          <w:color w:val="000000"/>
          <w:sz w:val="28"/>
        </w:rPr>
        <w:t>
      6) организация сбора данных о численности получателей и сумм пенсионных и социальных выплат за счет бюджетных средств и Фонда;</w:t>
      </w:r>
    </w:p>
    <w:bookmarkEnd w:id="514"/>
    <w:bookmarkStart w:name="z527" w:id="515"/>
    <w:p>
      <w:pPr>
        <w:spacing w:after="0"/>
        <w:ind w:left="0"/>
        <w:jc w:val="both"/>
      </w:pPr>
      <w:r>
        <w:rPr>
          <w:rFonts w:ascii="Times New Roman"/>
          <w:b w:val="false"/>
          <w:i w:val="false"/>
          <w:color w:val="000000"/>
          <w:sz w:val="28"/>
        </w:rPr>
        <w:t>
      7) разъяснение по вопросам назначения и получения пенсионных и социальных выплат за счет бюджетных средств, а также назначения и получения социальных выплат из Фонда;</w:t>
      </w:r>
    </w:p>
    <w:bookmarkEnd w:id="515"/>
    <w:bookmarkStart w:name="z528" w:id="516"/>
    <w:p>
      <w:pPr>
        <w:spacing w:after="0"/>
        <w:ind w:left="0"/>
        <w:jc w:val="both"/>
      </w:pPr>
      <w:r>
        <w:rPr>
          <w:rFonts w:ascii="Times New Roman"/>
          <w:b w:val="false"/>
          <w:i w:val="false"/>
          <w:color w:val="000000"/>
          <w:sz w:val="28"/>
        </w:rPr>
        <w:t>
      8) рассмотрение в установленном законодательством порядке обращений физических и юридических лиц по вопросам, входящим в компетенцию Департамента;</w:t>
      </w:r>
    </w:p>
    <w:bookmarkEnd w:id="516"/>
    <w:bookmarkStart w:name="z529" w:id="517"/>
    <w:p>
      <w:pPr>
        <w:spacing w:after="0"/>
        <w:ind w:left="0"/>
        <w:jc w:val="both"/>
      </w:pPr>
      <w:r>
        <w:rPr>
          <w:rFonts w:ascii="Times New Roman"/>
          <w:b w:val="false"/>
          <w:i w:val="false"/>
          <w:color w:val="000000"/>
          <w:sz w:val="28"/>
        </w:rPr>
        <w:t>
      9) проведение медико-социальной экспертизы;</w:t>
      </w:r>
    </w:p>
    <w:bookmarkEnd w:id="517"/>
    <w:bookmarkStart w:name="z530" w:id="518"/>
    <w:p>
      <w:pPr>
        <w:spacing w:after="0"/>
        <w:ind w:left="0"/>
        <w:jc w:val="both"/>
      </w:pPr>
      <w:r>
        <w:rPr>
          <w:rFonts w:ascii="Times New Roman"/>
          <w:b w:val="false"/>
          <w:i w:val="false"/>
          <w:color w:val="000000"/>
          <w:sz w:val="28"/>
        </w:rPr>
        <w:t>
      10) установление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p>
    <w:bookmarkEnd w:id="518"/>
    <w:bookmarkStart w:name="z531" w:id="519"/>
    <w:p>
      <w:pPr>
        <w:spacing w:after="0"/>
        <w:ind w:left="0"/>
        <w:jc w:val="both"/>
      </w:pPr>
      <w:r>
        <w:rPr>
          <w:rFonts w:ascii="Times New Roman"/>
          <w:b w:val="false"/>
          <w:i w:val="false"/>
          <w:color w:val="000000"/>
          <w:sz w:val="28"/>
        </w:rPr>
        <w:t>
      11) формирование централизованного банка данных системы учета инвалидов, проведение мониторинга причин, структуры и состояния инвалидности;</w:t>
      </w:r>
    </w:p>
    <w:bookmarkEnd w:id="519"/>
    <w:bookmarkStart w:name="z532" w:id="520"/>
    <w:p>
      <w:pPr>
        <w:spacing w:after="0"/>
        <w:ind w:left="0"/>
        <w:jc w:val="both"/>
      </w:pPr>
      <w:r>
        <w:rPr>
          <w:rFonts w:ascii="Times New Roman"/>
          <w:b w:val="false"/>
          <w:i w:val="false"/>
          <w:color w:val="000000"/>
          <w:sz w:val="28"/>
        </w:rPr>
        <w:t>
      12) изучение уровня и причин инвалидности населения;</w:t>
      </w:r>
    </w:p>
    <w:bookmarkEnd w:id="520"/>
    <w:bookmarkStart w:name="z533" w:id="521"/>
    <w:p>
      <w:pPr>
        <w:spacing w:after="0"/>
        <w:ind w:left="0"/>
        <w:jc w:val="both"/>
      </w:pPr>
      <w:r>
        <w:rPr>
          <w:rFonts w:ascii="Times New Roman"/>
          <w:b w:val="false"/>
          <w:i w:val="false"/>
          <w:color w:val="000000"/>
          <w:sz w:val="28"/>
        </w:rPr>
        <w:t xml:space="preserve">
      13) прием документов на назначение государственного базового социального пособия по инвалидности при первичном установлении инвалидности; </w:t>
      </w:r>
    </w:p>
    <w:bookmarkEnd w:id="521"/>
    <w:bookmarkStart w:name="z534" w:id="522"/>
    <w:p>
      <w:pPr>
        <w:spacing w:after="0"/>
        <w:ind w:left="0"/>
        <w:jc w:val="both"/>
      </w:pPr>
      <w:r>
        <w:rPr>
          <w:rFonts w:ascii="Times New Roman"/>
          <w:b w:val="false"/>
          <w:i w:val="false"/>
          <w:color w:val="000000"/>
          <w:sz w:val="28"/>
        </w:rPr>
        <w:t>
      14) оказание консультативной помощи врачам медицинских организаций по вопросам медико-социальной экспертизы и реабилитации инвалидов, участие в проведении мероприятий по повышению их квалификации;</w:t>
      </w:r>
    </w:p>
    <w:bookmarkEnd w:id="522"/>
    <w:bookmarkStart w:name="z535" w:id="523"/>
    <w:p>
      <w:pPr>
        <w:spacing w:after="0"/>
        <w:ind w:left="0"/>
        <w:jc w:val="both"/>
      </w:pPr>
      <w:r>
        <w:rPr>
          <w:rFonts w:ascii="Times New Roman"/>
          <w:b w:val="false"/>
          <w:i w:val="false"/>
          <w:color w:val="000000"/>
          <w:sz w:val="28"/>
        </w:rPr>
        <w:t>
      15) представление в местные органы военного управления сведений о признании инвалидами военнообязанных и лиц призывного возраста;</w:t>
      </w:r>
    </w:p>
    <w:bookmarkEnd w:id="523"/>
    <w:bookmarkStart w:name="z536" w:id="524"/>
    <w:p>
      <w:pPr>
        <w:spacing w:after="0"/>
        <w:ind w:left="0"/>
        <w:jc w:val="both"/>
      </w:pPr>
      <w:r>
        <w:rPr>
          <w:rFonts w:ascii="Times New Roman"/>
          <w:b w:val="false"/>
          <w:i w:val="false"/>
          <w:color w:val="000000"/>
          <w:sz w:val="28"/>
        </w:rPr>
        <w:t xml:space="preserve">
      16) внедрение в практику работы современных, научных принципов и методов, а также обобщение, распространение передового опыта и разработка методических рекомендаций по медико-социальной экспертизе и реабилитации инвалидов; </w:t>
      </w:r>
    </w:p>
    <w:bookmarkEnd w:id="524"/>
    <w:bookmarkStart w:name="z537" w:id="525"/>
    <w:p>
      <w:pPr>
        <w:spacing w:after="0"/>
        <w:ind w:left="0"/>
        <w:jc w:val="both"/>
      </w:pPr>
      <w:r>
        <w:rPr>
          <w:rFonts w:ascii="Times New Roman"/>
          <w:b w:val="false"/>
          <w:i w:val="false"/>
          <w:color w:val="000000"/>
          <w:sz w:val="28"/>
        </w:rPr>
        <w:t>
      17) разработка социальной и профессиональной частей индивидуальной программы реабилитации инвалидов,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 контроль за реализацией индивидуальных программ реабилитации инвалидов;</w:t>
      </w:r>
    </w:p>
    <w:bookmarkEnd w:id="525"/>
    <w:bookmarkStart w:name="z538" w:id="526"/>
    <w:p>
      <w:pPr>
        <w:spacing w:after="0"/>
        <w:ind w:left="0"/>
        <w:jc w:val="both"/>
      </w:pPr>
      <w:r>
        <w:rPr>
          <w:rFonts w:ascii="Times New Roman"/>
          <w:b w:val="false"/>
          <w:i w:val="false"/>
          <w:color w:val="000000"/>
          <w:sz w:val="28"/>
        </w:rPr>
        <w:t>
      18) определение потребности работника, получившего увечье или иное повреждение здоровья при исполнении им трудовых (служебных) обязанностей в дополнительных видах помощи и уходе;</w:t>
      </w:r>
    </w:p>
    <w:bookmarkEnd w:id="526"/>
    <w:bookmarkStart w:name="z539" w:id="527"/>
    <w:p>
      <w:pPr>
        <w:spacing w:after="0"/>
        <w:ind w:left="0"/>
        <w:jc w:val="both"/>
      </w:pPr>
      <w:r>
        <w:rPr>
          <w:rFonts w:ascii="Times New Roman"/>
          <w:b w:val="false"/>
          <w:i w:val="false"/>
          <w:color w:val="000000"/>
          <w:sz w:val="28"/>
        </w:rPr>
        <w:t>
      19) обеспечение контроля за своевременным и правильным назначением социальных выплат Фондом;</w:t>
      </w:r>
    </w:p>
    <w:bookmarkEnd w:id="527"/>
    <w:bookmarkStart w:name="z540" w:id="528"/>
    <w:p>
      <w:pPr>
        <w:spacing w:after="0"/>
        <w:ind w:left="0"/>
        <w:jc w:val="both"/>
      </w:pPr>
      <w:r>
        <w:rPr>
          <w:rFonts w:ascii="Times New Roman"/>
          <w:b w:val="false"/>
          <w:i w:val="false"/>
          <w:color w:val="000000"/>
          <w:sz w:val="28"/>
        </w:rPr>
        <w:t>
      20) обеспечение контроля за своевременным и полным перечислением получателю социальных выплат Государственной корпорацией;</w:t>
      </w:r>
    </w:p>
    <w:bookmarkEnd w:id="528"/>
    <w:bookmarkStart w:name="z541" w:id="529"/>
    <w:p>
      <w:pPr>
        <w:spacing w:after="0"/>
        <w:ind w:left="0"/>
        <w:jc w:val="both"/>
      </w:pPr>
      <w:r>
        <w:rPr>
          <w:rFonts w:ascii="Times New Roman"/>
          <w:b w:val="false"/>
          <w:i w:val="false"/>
          <w:color w:val="000000"/>
          <w:sz w:val="28"/>
        </w:rPr>
        <w:t>
      21) рассмотрение жалоб участников системы обязательного социального страхования по вопросам назначения, отказа в назначении социальных выплат Фондом, а также своевременным и полным перечислением социальных выплат Государственной корпорацией;</w:t>
      </w:r>
    </w:p>
    <w:bookmarkEnd w:id="529"/>
    <w:bookmarkStart w:name="z542" w:id="530"/>
    <w:p>
      <w:pPr>
        <w:spacing w:after="0"/>
        <w:ind w:left="0"/>
        <w:jc w:val="both"/>
      </w:pPr>
      <w:r>
        <w:rPr>
          <w:rFonts w:ascii="Times New Roman"/>
          <w:b w:val="false"/>
          <w:i w:val="false"/>
          <w:color w:val="000000"/>
          <w:sz w:val="28"/>
        </w:rPr>
        <w:t>
      22) исполнение поручений руководства Министерства и Комитета, в пределах своей компетенции;</w:t>
      </w:r>
    </w:p>
    <w:bookmarkEnd w:id="530"/>
    <w:bookmarkStart w:name="z543" w:id="531"/>
    <w:p>
      <w:pPr>
        <w:spacing w:after="0"/>
        <w:ind w:left="0"/>
        <w:jc w:val="both"/>
      </w:pPr>
      <w:r>
        <w:rPr>
          <w:rFonts w:ascii="Times New Roman"/>
          <w:b w:val="false"/>
          <w:i w:val="false"/>
          <w:color w:val="000000"/>
          <w:sz w:val="28"/>
        </w:rPr>
        <w:t>
      23) осуществление правовой, консультативной и практической помощи в пределах компетенции;</w:t>
      </w:r>
    </w:p>
    <w:bookmarkEnd w:id="531"/>
    <w:bookmarkStart w:name="z544" w:id="532"/>
    <w:p>
      <w:pPr>
        <w:spacing w:after="0"/>
        <w:ind w:left="0"/>
        <w:jc w:val="both"/>
      </w:pPr>
      <w:r>
        <w:rPr>
          <w:rFonts w:ascii="Times New Roman"/>
          <w:b w:val="false"/>
          <w:i w:val="false"/>
          <w:color w:val="000000"/>
          <w:sz w:val="28"/>
        </w:rPr>
        <w:t>
      24) оказание государственных услуг в сфере социальной защиты населения в пределах компетенции;</w:t>
      </w:r>
    </w:p>
    <w:bookmarkEnd w:id="532"/>
    <w:bookmarkStart w:name="z545" w:id="533"/>
    <w:p>
      <w:pPr>
        <w:spacing w:after="0"/>
        <w:ind w:left="0"/>
        <w:jc w:val="both"/>
      </w:pPr>
      <w:r>
        <w:rPr>
          <w:rFonts w:ascii="Times New Roman"/>
          <w:b w:val="false"/>
          <w:i w:val="false"/>
          <w:color w:val="000000"/>
          <w:sz w:val="28"/>
        </w:rPr>
        <w:t>
      25) формирование и сопровождение баз данных в области социальной защиты населения;</w:t>
      </w:r>
    </w:p>
    <w:bookmarkEnd w:id="533"/>
    <w:bookmarkStart w:name="z546" w:id="534"/>
    <w:p>
      <w:pPr>
        <w:spacing w:after="0"/>
        <w:ind w:left="0"/>
        <w:jc w:val="both"/>
      </w:pPr>
      <w:r>
        <w:rPr>
          <w:rFonts w:ascii="Times New Roman"/>
          <w:b w:val="false"/>
          <w:i w:val="false"/>
          <w:color w:val="000000"/>
          <w:sz w:val="28"/>
        </w:rPr>
        <w:t>
      26) участие в реализации Стратегического и Операционного планов Министерства и плана работы Комитета;</w:t>
      </w:r>
    </w:p>
    <w:bookmarkEnd w:id="534"/>
    <w:bookmarkStart w:name="z547" w:id="535"/>
    <w:p>
      <w:pPr>
        <w:spacing w:after="0"/>
        <w:ind w:left="0"/>
        <w:jc w:val="both"/>
      </w:pPr>
      <w:r>
        <w:rPr>
          <w:rFonts w:ascii="Times New Roman"/>
          <w:b w:val="false"/>
          <w:i w:val="false"/>
          <w:color w:val="000000"/>
          <w:sz w:val="28"/>
        </w:rPr>
        <w:t>
      27) иные задачи и функции, возложенные на Департамент законодательством и руководством Министерства и Комитета.</w:t>
      </w:r>
    </w:p>
    <w:bookmarkEnd w:id="535"/>
    <w:bookmarkStart w:name="z548" w:id="536"/>
    <w:p>
      <w:pPr>
        <w:spacing w:after="0"/>
        <w:ind w:left="0"/>
        <w:jc w:val="both"/>
      </w:pPr>
      <w:r>
        <w:rPr>
          <w:rFonts w:ascii="Times New Roman"/>
          <w:b w:val="false"/>
          <w:i w:val="false"/>
          <w:color w:val="000000"/>
          <w:sz w:val="28"/>
        </w:rPr>
        <w:t>
      11. Права и обязанности Департамента:</w:t>
      </w:r>
    </w:p>
    <w:bookmarkEnd w:id="536"/>
    <w:bookmarkStart w:name="z549" w:id="537"/>
    <w:p>
      <w:pPr>
        <w:spacing w:after="0"/>
        <w:ind w:left="0"/>
        <w:jc w:val="both"/>
      </w:pPr>
      <w:r>
        <w:rPr>
          <w:rFonts w:ascii="Times New Roman"/>
          <w:b w:val="false"/>
          <w:i w:val="false"/>
          <w:color w:val="000000"/>
          <w:sz w:val="28"/>
        </w:rPr>
        <w:t>
      1) осуществлять в установленном порядке и в пределах компетенции проверки и иные формы государственного контроля по соблюдению требований законодательства в области пенсионного и социального обеспечения, социального страхования и социальной защиты населения, о специальных социальных услугах;</w:t>
      </w:r>
    </w:p>
    <w:bookmarkEnd w:id="537"/>
    <w:bookmarkStart w:name="z550" w:id="538"/>
    <w:p>
      <w:pPr>
        <w:spacing w:after="0"/>
        <w:ind w:left="0"/>
        <w:jc w:val="both"/>
      </w:pPr>
      <w:r>
        <w:rPr>
          <w:rFonts w:ascii="Times New Roman"/>
          <w:b w:val="false"/>
          <w:i w:val="false"/>
          <w:color w:val="000000"/>
          <w:sz w:val="28"/>
        </w:rPr>
        <w:t>
      2) осуществлять в установленном порядке контакты с другими государственными органами и организациями, запрашивать и получать от них необходимые для деятельности сведения и материалы;</w:t>
      </w:r>
    </w:p>
    <w:bookmarkEnd w:id="538"/>
    <w:bookmarkStart w:name="z551" w:id="539"/>
    <w:p>
      <w:pPr>
        <w:spacing w:after="0"/>
        <w:ind w:left="0"/>
        <w:jc w:val="both"/>
      </w:pPr>
      <w:r>
        <w:rPr>
          <w:rFonts w:ascii="Times New Roman"/>
          <w:b w:val="false"/>
          <w:i w:val="false"/>
          <w:color w:val="000000"/>
          <w:sz w:val="28"/>
        </w:rPr>
        <w:t>
      3) запрашивать и получать в установленном порядке от подведомственных организаций Министерства, местных исполнительных органов, физических и юридических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bookmarkEnd w:id="539"/>
    <w:bookmarkStart w:name="z552" w:id="540"/>
    <w:p>
      <w:pPr>
        <w:spacing w:after="0"/>
        <w:ind w:left="0"/>
        <w:jc w:val="both"/>
      </w:pPr>
      <w:r>
        <w:rPr>
          <w:rFonts w:ascii="Times New Roman"/>
          <w:b w:val="false"/>
          <w:i w:val="false"/>
          <w:color w:val="000000"/>
          <w:sz w:val="28"/>
        </w:rPr>
        <w:t>
      4) участвовать в работе комиссий и рабочих групп по обсуждению вопросов, входящих в компетенцию Департамента;</w:t>
      </w:r>
    </w:p>
    <w:bookmarkEnd w:id="540"/>
    <w:bookmarkStart w:name="z553" w:id="541"/>
    <w:p>
      <w:pPr>
        <w:spacing w:after="0"/>
        <w:ind w:left="0"/>
        <w:jc w:val="both"/>
      </w:pPr>
      <w:r>
        <w:rPr>
          <w:rFonts w:ascii="Times New Roman"/>
          <w:b w:val="false"/>
          <w:i w:val="false"/>
          <w:color w:val="000000"/>
          <w:sz w:val="28"/>
        </w:rPr>
        <w:t xml:space="preserve">
      5) вносить предложения по внесению изменений и дополнений в нормативные правовые акты по вопросам, входящим в компетенцию Министерства и Комитета; </w:t>
      </w:r>
    </w:p>
    <w:bookmarkEnd w:id="541"/>
    <w:bookmarkStart w:name="z554" w:id="542"/>
    <w:p>
      <w:pPr>
        <w:spacing w:after="0"/>
        <w:ind w:left="0"/>
        <w:jc w:val="both"/>
      </w:pPr>
      <w:r>
        <w:rPr>
          <w:rFonts w:ascii="Times New Roman"/>
          <w:b w:val="false"/>
          <w:i w:val="false"/>
          <w:color w:val="000000"/>
          <w:sz w:val="28"/>
        </w:rPr>
        <w:t>
      6) вступать в гражданско-правовые отношения от собственного имени;</w:t>
      </w:r>
    </w:p>
    <w:bookmarkEnd w:id="542"/>
    <w:bookmarkStart w:name="z555" w:id="543"/>
    <w:p>
      <w:pPr>
        <w:spacing w:after="0"/>
        <w:ind w:left="0"/>
        <w:jc w:val="both"/>
      </w:pPr>
      <w:r>
        <w:rPr>
          <w:rFonts w:ascii="Times New Roman"/>
          <w:b w:val="false"/>
          <w:i w:val="false"/>
          <w:color w:val="000000"/>
          <w:sz w:val="28"/>
        </w:rPr>
        <w:t>
      7) на основании доверенности представлять Министерство и (или) Комитет в государственных учреждениях, организациях независимо от форм собственности, во всех судах республики по вопросам, входящим в их компетенцию;</w:t>
      </w:r>
    </w:p>
    <w:bookmarkEnd w:id="543"/>
    <w:bookmarkStart w:name="z556" w:id="544"/>
    <w:p>
      <w:pPr>
        <w:spacing w:after="0"/>
        <w:ind w:left="0"/>
        <w:jc w:val="both"/>
      </w:pPr>
      <w:r>
        <w:rPr>
          <w:rFonts w:ascii="Times New Roman"/>
          <w:b w:val="false"/>
          <w:i w:val="false"/>
          <w:color w:val="000000"/>
          <w:sz w:val="28"/>
        </w:rPr>
        <w:t>
      8) принимать решения по вопросам, входящим в компетенцию Департамента;</w:t>
      </w:r>
    </w:p>
    <w:bookmarkEnd w:id="544"/>
    <w:bookmarkStart w:name="z557" w:id="545"/>
    <w:p>
      <w:pPr>
        <w:spacing w:after="0"/>
        <w:ind w:left="0"/>
        <w:jc w:val="both"/>
      </w:pPr>
      <w:r>
        <w:rPr>
          <w:rFonts w:ascii="Times New Roman"/>
          <w:b w:val="false"/>
          <w:i w:val="false"/>
          <w:color w:val="000000"/>
          <w:sz w:val="28"/>
        </w:rPr>
        <w:t>
      9) соблюдать законодательство Республики Казахстан, права и охраняемые законом интересы физических и юридических лиц;</w:t>
      </w:r>
    </w:p>
    <w:bookmarkEnd w:id="545"/>
    <w:bookmarkStart w:name="z558" w:id="546"/>
    <w:p>
      <w:pPr>
        <w:spacing w:after="0"/>
        <w:ind w:left="0"/>
        <w:jc w:val="both"/>
      </w:pPr>
      <w:r>
        <w:rPr>
          <w:rFonts w:ascii="Times New Roman"/>
          <w:b w:val="false"/>
          <w:i w:val="false"/>
          <w:color w:val="000000"/>
          <w:sz w:val="28"/>
        </w:rPr>
        <w:t>
      10) иные права и обязанности, предусмотренные законодательными актами Республики Казахстан.</w:t>
      </w:r>
    </w:p>
    <w:bookmarkEnd w:id="546"/>
    <w:bookmarkStart w:name="z559" w:id="547"/>
    <w:p>
      <w:pPr>
        <w:spacing w:after="0"/>
        <w:ind w:left="0"/>
        <w:jc w:val="left"/>
      </w:pPr>
      <w:r>
        <w:rPr>
          <w:rFonts w:ascii="Times New Roman"/>
          <w:b/>
          <w:i w:val="false"/>
          <w:color w:val="000000"/>
        </w:rPr>
        <w:t xml:space="preserve"> Глава 3. Организация деятельности Департамента</w:t>
      </w:r>
    </w:p>
    <w:bookmarkEnd w:id="547"/>
    <w:bookmarkStart w:name="z560" w:id="548"/>
    <w:p>
      <w:pPr>
        <w:spacing w:after="0"/>
        <w:ind w:left="0"/>
        <w:jc w:val="both"/>
      </w:pPr>
      <w:r>
        <w:rPr>
          <w:rFonts w:ascii="Times New Roman"/>
          <w:b w:val="false"/>
          <w:i w:val="false"/>
          <w:color w:val="000000"/>
          <w:sz w:val="28"/>
        </w:rPr>
        <w:t>
      12. Департамент возглавляет руководитель, назначаемый в соответствии с законодательством Республики Казахстан. Руководитель Департамента имеет заместителей, назначаемых на должности и освобождаемых от должностей в соответствии с законодательством Республики Казахстан.</w:t>
      </w:r>
    </w:p>
    <w:bookmarkEnd w:id="548"/>
    <w:bookmarkStart w:name="z561" w:id="549"/>
    <w:p>
      <w:pPr>
        <w:spacing w:after="0"/>
        <w:ind w:left="0"/>
        <w:jc w:val="both"/>
      </w:pPr>
      <w:r>
        <w:rPr>
          <w:rFonts w:ascii="Times New Roman"/>
          <w:b w:val="false"/>
          <w:i w:val="false"/>
          <w:color w:val="000000"/>
          <w:sz w:val="28"/>
        </w:rPr>
        <w:t>
      Обязанности и полномочия руководителя, заместителей руководителя Департамента определяются председателем Комитета.</w:t>
      </w:r>
    </w:p>
    <w:bookmarkEnd w:id="549"/>
    <w:bookmarkStart w:name="z562" w:id="550"/>
    <w:p>
      <w:pPr>
        <w:spacing w:after="0"/>
        <w:ind w:left="0"/>
        <w:jc w:val="both"/>
      </w:pPr>
      <w:r>
        <w:rPr>
          <w:rFonts w:ascii="Times New Roman"/>
          <w:b w:val="false"/>
          <w:i w:val="false"/>
          <w:color w:val="000000"/>
          <w:sz w:val="28"/>
        </w:rPr>
        <w:t>
      13. Руководитель Департамента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w:t>
      </w:r>
    </w:p>
    <w:bookmarkEnd w:id="550"/>
    <w:bookmarkStart w:name="z563" w:id="551"/>
    <w:p>
      <w:pPr>
        <w:spacing w:after="0"/>
        <w:ind w:left="0"/>
        <w:jc w:val="both"/>
      </w:pPr>
      <w:r>
        <w:rPr>
          <w:rFonts w:ascii="Times New Roman"/>
          <w:b w:val="false"/>
          <w:i w:val="false"/>
          <w:color w:val="000000"/>
          <w:sz w:val="28"/>
        </w:rPr>
        <w:t>
      14. В этих целях руководитель Департамента:</w:t>
      </w:r>
    </w:p>
    <w:bookmarkEnd w:id="551"/>
    <w:bookmarkStart w:name="z564" w:id="552"/>
    <w:p>
      <w:pPr>
        <w:spacing w:after="0"/>
        <w:ind w:left="0"/>
        <w:jc w:val="both"/>
      </w:pPr>
      <w:r>
        <w:rPr>
          <w:rFonts w:ascii="Times New Roman"/>
          <w:b w:val="false"/>
          <w:i w:val="false"/>
          <w:color w:val="000000"/>
          <w:sz w:val="28"/>
        </w:rPr>
        <w:t>
      1) определяет обязанности и полномочия работников Департамента;</w:t>
      </w:r>
    </w:p>
    <w:bookmarkEnd w:id="552"/>
    <w:bookmarkStart w:name="z565" w:id="553"/>
    <w:p>
      <w:pPr>
        <w:spacing w:after="0"/>
        <w:ind w:left="0"/>
        <w:jc w:val="both"/>
      </w:pPr>
      <w:r>
        <w:rPr>
          <w:rFonts w:ascii="Times New Roman"/>
          <w:b w:val="false"/>
          <w:i w:val="false"/>
          <w:color w:val="000000"/>
          <w:sz w:val="28"/>
        </w:rPr>
        <w:t>
      2) в соответствии с законодательством назначает и освобождает от должностей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вышестоящих должностных лиц;</w:t>
      </w:r>
    </w:p>
    <w:bookmarkEnd w:id="553"/>
    <w:bookmarkStart w:name="z566" w:id="554"/>
    <w:p>
      <w:pPr>
        <w:spacing w:after="0"/>
        <w:ind w:left="0"/>
        <w:jc w:val="both"/>
      </w:pPr>
      <w:r>
        <w:rPr>
          <w:rFonts w:ascii="Times New Roman"/>
          <w:b w:val="false"/>
          <w:i w:val="false"/>
          <w:color w:val="000000"/>
          <w:sz w:val="28"/>
        </w:rPr>
        <w:t>
      3) утверждает должностные инструкции работников Департамента, в установленном законодательством порядке решает вопросы командирования работников Департамента;</w:t>
      </w:r>
    </w:p>
    <w:bookmarkEnd w:id="554"/>
    <w:bookmarkStart w:name="z567" w:id="555"/>
    <w:p>
      <w:pPr>
        <w:spacing w:after="0"/>
        <w:ind w:left="0"/>
        <w:jc w:val="both"/>
      </w:pPr>
      <w:r>
        <w:rPr>
          <w:rFonts w:ascii="Times New Roman"/>
          <w:b w:val="false"/>
          <w:i w:val="false"/>
          <w:color w:val="000000"/>
          <w:sz w:val="28"/>
        </w:rPr>
        <w:t>
      4) в установленном законодательством порядке решает вопросы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вышестоящих должностных лиц;</w:t>
      </w:r>
    </w:p>
    <w:bookmarkEnd w:id="555"/>
    <w:bookmarkStart w:name="z568" w:id="556"/>
    <w:p>
      <w:pPr>
        <w:spacing w:after="0"/>
        <w:ind w:left="0"/>
        <w:jc w:val="both"/>
      </w:pPr>
      <w:r>
        <w:rPr>
          <w:rFonts w:ascii="Times New Roman"/>
          <w:b w:val="false"/>
          <w:i w:val="false"/>
          <w:color w:val="000000"/>
          <w:sz w:val="28"/>
        </w:rPr>
        <w:t>
      5) вносит на рассмотрение Председателю Комитета вопросы предоставления отпусков, оказания материальной помощи, подготовки (переподготовки), повышения квалификации, поощрения, выплаты надбавок, премирования и наложения дисциплинарных взысканий на заместителей руководителя Департамента;</w:t>
      </w:r>
    </w:p>
    <w:bookmarkEnd w:id="556"/>
    <w:bookmarkStart w:name="z569" w:id="557"/>
    <w:p>
      <w:pPr>
        <w:spacing w:after="0"/>
        <w:ind w:left="0"/>
        <w:jc w:val="both"/>
      </w:pPr>
      <w:r>
        <w:rPr>
          <w:rFonts w:ascii="Times New Roman"/>
          <w:b w:val="false"/>
          <w:i w:val="false"/>
          <w:color w:val="000000"/>
          <w:sz w:val="28"/>
        </w:rPr>
        <w:t>
      6) подписывает правовые акты в пределах установленной компетенции;</w:t>
      </w:r>
    </w:p>
    <w:bookmarkEnd w:id="557"/>
    <w:bookmarkStart w:name="z570" w:id="558"/>
    <w:p>
      <w:pPr>
        <w:spacing w:after="0"/>
        <w:ind w:left="0"/>
        <w:jc w:val="both"/>
      </w:pPr>
      <w:r>
        <w:rPr>
          <w:rFonts w:ascii="Times New Roman"/>
          <w:b w:val="false"/>
          <w:i w:val="false"/>
          <w:color w:val="000000"/>
          <w:sz w:val="28"/>
        </w:rPr>
        <w:t>
      7) представляет Департамент в государственных органах и иных организациях, независимо от форм собственности, а также в отношениях с физическими и юридическими лицами;</w:t>
      </w:r>
    </w:p>
    <w:bookmarkEnd w:id="558"/>
    <w:bookmarkStart w:name="z571" w:id="559"/>
    <w:p>
      <w:pPr>
        <w:spacing w:after="0"/>
        <w:ind w:left="0"/>
        <w:jc w:val="both"/>
      </w:pPr>
      <w:r>
        <w:rPr>
          <w:rFonts w:ascii="Times New Roman"/>
          <w:b w:val="false"/>
          <w:i w:val="false"/>
          <w:color w:val="000000"/>
          <w:sz w:val="28"/>
        </w:rPr>
        <w:t>
      8) в соответствии с законодательством принимает решения о предъявлении от имени Департамента претензий и исков;</w:t>
      </w:r>
    </w:p>
    <w:bookmarkEnd w:id="559"/>
    <w:bookmarkStart w:name="z572" w:id="560"/>
    <w:p>
      <w:pPr>
        <w:spacing w:after="0"/>
        <w:ind w:left="0"/>
        <w:jc w:val="both"/>
      </w:pPr>
      <w:r>
        <w:rPr>
          <w:rFonts w:ascii="Times New Roman"/>
          <w:b w:val="false"/>
          <w:i w:val="false"/>
          <w:color w:val="000000"/>
          <w:sz w:val="28"/>
        </w:rPr>
        <w:t>
      9) принимает меры, направленные на противодействие коррупции в Департаменте и несет персональную ответственность за непринятие надлежащих антикоррупционных мер.</w:t>
      </w:r>
    </w:p>
    <w:bookmarkEnd w:id="560"/>
    <w:bookmarkStart w:name="z573" w:id="561"/>
    <w:p>
      <w:pPr>
        <w:spacing w:after="0"/>
        <w:ind w:left="0"/>
        <w:jc w:val="left"/>
      </w:pPr>
      <w:r>
        <w:rPr>
          <w:rFonts w:ascii="Times New Roman"/>
          <w:b/>
          <w:i w:val="false"/>
          <w:color w:val="000000"/>
        </w:rPr>
        <w:t xml:space="preserve"> Глава 4. Имущество Департамента</w:t>
      </w:r>
    </w:p>
    <w:bookmarkEnd w:id="561"/>
    <w:bookmarkStart w:name="z574" w:id="562"/>
    <w:p>
      <w:pPr>
        <w:spacing w:after="0"/>
        <w:ind w:left="0"/>
        <w:jc w:val="both"/>
      </w:pPr>
      <w:r>
        <w:rPr>
          <w:rFonts w:ascii="Times New Roman"/>
          <w:b w:val="false"/>
          <w:i w:val="false"/>
          <w:color w:val="000000"/>
          <w:sz w:val="28"/>
        </w:rPr>
        <w:t>
      15.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562"/>
    <w:bookmarkStart w:name="z575" w:id="563"/>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563"/>
    <w:bookmarkStart w:name="z576" w:id="564"/>
    <w:p>
      <w:pPr>
        <w:spacing w:after="0"/>
        <w:ind w:left="0"/>
        <w:jc w:val="both"/>
      </w:pPr>
      <w:r>
        <w:rPr>
          <w:rFonts w:ascii="Times New Roman"/>
          <w:b w:val="false"/>
          <w:i w:val="false"/>
          <w:color w:val="000000"/>
          <w:sz w:val="28"/>
        </w:rPr>
        <w:t>
      16. Имущество, закрепленное за Департаментом, относится к республиканской собственности.</w:t>
      </w:r>
    </w:p>
    <w:bookmarkEnd w:id="564"/>
    <w:bookmarkStart w:name="z577" w:id="565"/>
    <w:p>
      <w:pPr>
        <w:spacing w:after="0"/>
        <w:ind w:left="0"/>
        <w:jc w:val="both"/>
      </w:pPr>
      <w:r>
        <w:rPr>
          <w:rFonts w:ascii="Times New Roman"/>
          <w:b w:val="false"/>
          <w:i w:val="false"/>
          <w:color w:val="000000"/>
          <w:sz w:val="28"/>
        </w:rPr>
        <w:t>
      17.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 если иное не установлено законодательством.</w:t>
      </w:r>
    </w:p>
    <w:bookmarkEnd w:id="565"/>
    <w:bookmarkStart w:name="z578" w:id="566"/>
    <w:p>
      <w:pPr>
        <w:spacing w:after="0"/>
        <w:ind w:left="0"/>
        <w:jc w:val="left"/>
      </w:pPr>
      <w:r>
        <w:rPr>
          <w:rFonts w:ascii="Times New Roman"/>
          <w:b/>
          <w:i w:val="false"/>
          <w:color w:val="000000"/>
        </w:rPr>
        <w:t xml:space="preserve"> Глава 5. Реорганизация и упразднение Департамента</w:t>
      </w:r>
    </w:p>
    <w:bookmarkEnd w:id="566"/>
    <w:bookmarkStart w:name="z579" w:id="567"/>
    <w:p>
      <w:pPr>
        <w:spacing w:after="0"/>
        <w:ind w:left="0"/>
        <w:jc w:val="both"/>
      </w:pPr>
      <w:r>
        <w:rPr>
          <w:rFonts w:ascii="Times New Roman"/>
          <w:b w:val="false"/>
          <w:i w:val="false"/>
          <w:color w:val="000000"/>
          <w:sz w:val="28"/>
        </w:rPr>
        <w:t>
      18. Реорганизация и упразднение Департамента осуществляются в соответствии с законодательством Республики Казахстан.</w:t>
      </w:r>
    </w:p>
    <w:bookmarkEnd w:id="5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8</w:t>
            </w:r>
            <w:r>
              <w:br/>
            </w:r>
            <w:r>
              <w:rPr>
                <w:rFonts w:ascii="Times New Roman"/>
                <w:b w:val="false"/>
                <w:i w:val="false"/>
                <w:color w:val="000000"/>
                <w:sz w:val="20"/>
              </w:rPr>
              <w:t xml:space="preserve">к приказу Министра труда и </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марта 2017 года № 18</w:t>
            </w:r>
          </w:p>
        </w:tc>
      </w:tr>
    </w:tbl>
    <w:bookmarkStart w:name="z581" w:id="568"/>
    <w:p>
      <w:pPr>
        <w:spacing w:after="0"/>
        <w:ind w:left="0"/>
        <w:jc w:val="left"/>
      </w:pPr>
      <w:r>
        <w:rPr>
          <w:rFonts w:ascii="Times New Roman"/>
          <w:b/>
          <w:i w:val="false"/>
          <w:color w:val="000000"/>
        </w:rPr>
        <w:t xml:space="preserve"> Положение государственного учреждения "Департамент Комитета труда, социальной защиты и миграции по Западно-Казахстанской области"</w:t>
      </w:r>
    </w:p>
    <w:bookmarkEnd w:id="568"/>
    <w:bookmarkStart w:name="z582" w:id="569"/>
    <w:p>
      <w:pPr>
        <w:spacing w:after="0"/>
        <w:ind w:left="0"/>
        <w:jc w:val="left"/>
      </w:pPr>
      <w:r>
        <w:rPr>
          <w:rFonts w:ascii="Times New Roman"/>
          <w:b/>
          <w:i w:val="false"/>
          <w:color w:val="000000"/>
        </w:rPr>
        <w:t xml:space="preserve"> Глава 1. Общие положения</w:t>
      </w:r>
    </w:p>
    <w:bookmarkEnd w:id="569"/>
    <w:bookmarkStart w:name="z583" w:id="570"/>
    <w:p>
      <w:pPr>
        <w:spacing w:after="0"/>
        <w:ind w:left="0"/>
        <w:jc w:val="both"/>
      </w:pPr>
      <w:r>
        <w:rPr>
          <w:rFonts w:ascii="Times New Roman"/>
          <w:b w:val="false"/>
          <w:i w:val="false"/>
          <w:color w:val="000000"/>
          <w:sz w:val="28"/>
        </w:rPr>
        <w:t>
      1. Департамент Комитета труда, социальной защиты и миграции по Западно-Казахстанской области (далее - Департамент) является территориальным подразделением Комитета труда, социальной защиты и миграции Министерства труда и социальной защиты населения Республики Казахстан (далее - Комитет), осуществляющим реализацию и государственный контроль в сфере обеспечения социальной защиты населения, пенсионного и социального обеспечения, обязательного социального страхования, специальных социальных услуг.</w:t>
      </w:r>
    </w:p>
    <w:bookmarkEnd w:id="570"/>
    <w:bookmarkStart w:name="z584" w:id="571"/>
    <w:p>
      <w:pPr>
        <w:spacing w:after="0"/>
        <w:ind w:left="0"/>
        <w:jc w:val="both"/>
      </w:pPr>
      <w:r>
        <w:rPr>
          <w:rFonts w:ascii="Times New Roman"/>
          <w:b w:val="false"/>
          <w:i w:val="false"/>
          <w:color w:val="000000"/>
          <w:sz w:val="28"/>
        </w:rPr>
        <w:t>
      2. В своей деятельности Департамент руководствуется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актами Президента и Правительства Республики Казахстан, иными нормативными правовыми актами Республики Казахстан, настоящим Положением.</w:t>
      </w:r>
    </w:p>
    <w:bookmarkEnd w:id="571"/>
    <w:bookmarkStart w:name="z585" w:id="572"/>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счета в органах казначейства.</w:t>
      </w:r>
    </w:p>
    <w:bookmarkEnd w:id="572"/>
    <w:bookmarkStart w:name="z586" w:id="573"/>
    <w:p>
      <w:pPr>
        <w:spacing w:after="0"/>
        <w:ind w:left="0"/>
        <w:jc w:val="both"/>
      </w:pPr>
      <w:r>
        <w:rPr>
          <w:rFonts w:ascii="Times New Roman"/>
          <w:b w:val="false"/>
          <w:i w:val="false"/>
          <w:color w:val="000000"/>
          <w:sz w:val="28"/>
        </w:rPr>
        <w:t>
      4. Структура, штатная численность Департамента утверждаются ответственным секретарем Министерства труда и социальной защиты населения Республики Казахстан.</w:t>
      </w:r>
    </w:p>
    <w:bookmarkEnd w:id="573"/>
    <w:bookmarkStart w:name="z587" w:id="574"/>
    <w:p>
      <w:pPr>
        <w:spacing w:after="0"/>
        <w:ind w:left="0"/>
        <w:jc w:val="both"/>
      </w:pPr>
      <w:r>
        <w:rPr>
          <w:rFonts w:ascii="Times New Roman"/>
          <w:b w:val="false"/>
          <w:i w:val="false"/>
          <w:color w:val="000000"/>
          <w:sz w:val="28"/>
        </w:rPr>
        <w:t>
      5. Юридический адрес Департамента: Республика Казахстан, 090000, Западно-Казахстанская область, город Уральск, улица Сарайшык, дом 44/2.</w:t>
      </w:r>
    </w:p>
    <w:bookmarkEnd w:id="574"/>
    <w:bookmarkStart w:name="z588" w:id="575"/>
    <w:p>
      <w:pPr>
        <w:spacing w:after="0"/>
        <w:ind w:left="0"/>
        <w:jc w:val="both"/>
      </w:pPr>
      <w:r>
        <w:rPr>
          <w:rFonts w:ascii="Times New Roman"/>
          <w:b w:val="false"/>
          <w:i w:val="false"/>
          <w:color w:val="000000"/>
          <w:sz w:val="28"/>
        </w:rPr>
        <w:t>
      6. Полное наименование Департамента – республиканское государственное учреждение "Департамент Комитета труда, социальной защиты и миграции Министерства труда и социальной защиты населения Республики Казахстан по Западно-Казахстанской области".</w:t>
      </w:r>
    </w:p>
    <w:bookmarkEnd w:id="575"/>
    <w:bookmarkStart w:name="z589" w:id="576"/>
    <w:p>
      <w:pPr>
        <w:spacing w:after="0"/>
        <w:ind w:left="0"/>
        <w:jc w:val="both"/>
      </w:pPr>
      <w:r>
        <w:rPr>
          <w:rFonts w:ascii="Times New Roman"/>
          <w:b w:val="false"/>
          <w:i w:val="false"/>
          <w:color w:val="000000"/>
          <w:sz w:val="28"/>
        </w:rPr>
        <w:t>
      7. Настоящее Положение является учредительным документом Департамента.</w:t>
      </w:r>
    </w:p>
    <w:bookmarkEnd w:id="576"/>
    <w:bookmarkStart w:name="z590" w:id="577"/>
    <w:p>
      <w:pPr>
        <w:spacing w:after="0"/>
        <w:ind w:left="0"/>
        <w:jc w:val="both"/>
      </w:pPr>
      <w:r>
        <w:rPr>
          <w:rFonts w:ascii="Times New Roman"/>
          <w:b w:val="false"/>
          <w:i w:val="false"/>
          <w:color w:val="000000"/>
          <w:sz w:val="28"/>
        </w:rPr>
        <w:t>
      8. Финансирование деятельности Департамента осуществляется только за счет средств республиканского бюджета. Департаменту запрещается вступать в договорные отношения с субъектами предпринимательства на предмет выполнения обязанностей, являющихся его функциями.</w:t>
      </w:r>
    </w:p>
    <w:bookmarkEnd w:id="577"/>
    <w:bookmarkStart w:name="z591" w:id="578"/>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указанные доходы направляются в доход республиканского бюджета.</w:t>
      </w:r>
    </w:p>
    <w:bookmarkEnd w:id="578"/>
    <w:bookmarkStart w:name="z592" w:id="579"/>
    <w:p>
      <w:pPr>
        <w:spacing w:after="0"/>
        <w:ind w:left="0"/>
        <w:jc w:val="left"/>
      </w:pPr>
      <w:r>
        <w:rPr>
          <w:rFonts w:ascii="Times New Roman"/>
          <w:b/>
          <w:i w:val="false"/>
          <w:color w:val="000000"/>
        </w:rPr>
        <w:t xml:space="preserve"> Глава 2. Основные задачи, функции, права и обязанности Департамента</w:t>
      </w:r>
    </w:p>
    <w:bookmarkEnd w:id="579"/>
    <w:bookmarkStart w:name="z593" w:id="580"/>
    <w:p>
      <w:pPr>
        <w:spacing w:after="0"/>
        <w:ind w:left="0"/>
        <w:jc w:val="both"/>
      </w:pPr>
      <w:r>
        <w:rPr>
          <w:rFonts w:ascii="Times New Roman"/>
          <w:b w:val="false"/>
          <w:i w:val="false"/>
          <w:color w:val="000000"/>
          <w:sz w:val="28"/>
        </w:rPr>
        <w:t>
      9. Задачей Департамента является реализация государственной политики в области пенсионного и социального обеспечения, социальной защиты инвалидов, медико-социальной экспертизы, обязательного социального страхования, социальной поддержки семей с детьми, предоставления социальной помощи отдельным категориям граждан, в сфере предоставления специальных социальных услуг.</w:t>
      </w:r>
    </w:p>
    <w:bookmarkEnd w:id="580"/>
    <w:bookmarkStart w:name="z594" w:id="581"/>
    <w:p>
      <w:pPr>
        <w:spacing w:after="0"/>
        <w:ind w:left="0"/>
        <w:jc w:val="both"/>
      </w:pPr>
      <w:r>
        <w:rPr>
          <w:rFonts w:ascii="Times New Roman"/>
          <w:b w:val="false"/>
          <w:i w:val="false"/>
          <w:color w:val="000000"/>
          <w:sz w:val="28"/>
        </w:rPr>
        <w:t>
      10. Функции Департамента:</w:t>
      </w:r>
    </w:p>
    <w:bookmarkEnd w:id="581"/>
    <w:bookmarkStart w:name="z595" w:id="582"/>
    <w:p>
      <w:pPr>
        <w:spacing w:after="0"/>
        <w:ind w:left="0"/>
        <w:jc w:val="both"/>
      </w:pPr>
      <w:r>
        <w:rPr>
          <w:rFonts w:ascii="Times New Roman"/>
          <w:b w:val="false"/>
          <w:i w:val="false"/>
          <w:color w:val="000000"/>
          <w:sz w:val="28"/>
        </w:rPr>
        <w:t>
      1) осуществление государственного контроля за соблюдением законодательства в области пенсионного и социального обеспечения, социальной защиты инвалидов, об обязательном социальном страховании, специальных социальных услугах, в пределах своих полномочий;</w:t>
      </w:r>
    </w:p>
    <w:bookmarkEnd w:id="582"/>
    <w:bookmarkStart w:name="z596" w:id="583"/>
    <w:p>
      <w:pPr>
        <w:spacing w:after="0"/>
        <w:ind w:left="0"/>
        <w:jc w:val="both"/>
      </w:pPr>
      <w:r>
        <w:rPr>
          <w:rFonts w:ascii="Times New Roman"/>
          <w:b w:val="false"/>
          <w:i w:val="false"/>
          <w:color w:val="000000"/>
          <w:sz w:val="28"/>
        </w:rPr>
        <w:t>
      2) принятие решения о назначении или об отказе в назначении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(детей-инвалидов),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 и обеспечение их выплат;</w:t>
      </w:r>
    </w:p>
    <w:bookmarkEnd w:id="583"/>
    <w:bookmarkStart w:name="z597" w:id="584"/>
    <w:p>
      <w:pPr>
        <w:spacing w:after="0"/>
        <w:ind w:left="0"/>
        <w:jc w:val="both"/>
      </w:pPr>
      <w:r>
        <w:rPr>
          <w:rFonts w:ascii="Times New Roman"/>
          <w:b w:val="false"/>
          <w:i w:val="false"/>
          <w:color w:val="000000"/>
          <w:sz w:val="28"/>
        </w:rPr>
        <w:t>
      3) осуществление контроля за своевременностью и полнотой выплаты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(детей-инвалидов),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 социальных выплат из Государственного фонда социального страхования (далее - Фонд);</w:t>
      </w:r>
    </w:p>
    <w:bookmarkEnd w:id="584"/>
    <w:bookmarkStart w:name="z598" w:id="585"/>
    <w:p>
      <w:pPr>
        <w:spacing w:after="0"/>
        <w:ind w:left="0"/>
        <w:jc w:val="both"/>
      </w:pPr>
      <w:r>
        <w:rPr>
          <w:rFonts w:ascii="Times New Roman"/>
          <w:b w:val="false"/>
          <w:i w:val="false"/>
          <w:color w:val="000000"/>
          <w:sz w:val="28"/>
        </w:rPr>
        <w:t>
      4) при наличии оснований проверка достоверности документов, необходимых для назначения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w:t>
      </w:r>
    </w:p>
    <w:bookmarkEnd w:id="585"/>
    <w:bookmarkStart w:name="z599" w:id="586"/>
    <w:p>
      <w:pPr>
        <w:spacing w:after="0"/>
        <w:ind w:left="0"/>
        <w:jc w:val="both"/>
      </w:pPr>
      <w:r>
        <w:rPr>
          <w:rFonts w:ascii="Times New Roman"/>
          <w:b w:val="false"/>
          <w:i w:val="false"/>
          <w:color w:val="000000"/>
          <w:sz w:val="28"/>
        </w:rPr>
        <w:t xml:space="preserve">
      5) осуществление внутреннего контроля деятельности Фонда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административных процедурах";</w:t>
      </w:r>
    </w:p>
    <w:bookmarkEnd w:id="586"/>
    <w:bookmarkStart w:name="z600" w:id="587"/>
    <w:p>
      <w:pPr>
        <w:spacing w:after="0"/>
        <w:ind w:left="0"/>
        <w:jc w:val="both"/>
      </w:pPr>
      <w:r>
        <w:rPr>
          <w:rFonts w:ascii="Times New Roman"/>
          <w:b w:val="false"/>
          <w:i w:val="false"/>
          <w:color w:val="000000"/>
          <w:sz w:val="28"/>
        </w:rPr>
        <w:t>
      6) организация сбора данных о численности получателей и сумм пенсионных и социальных выплат за счет бюджетных средств и Фонда;</w:t>
      </w:r>
    </w:p>
    <w:bookmarkEnd w:id="587"/>
    <w:bookmarkStart w:name="z601" w:id="588"/>
    <w:p>
      <w:pPr>
        <w:spacing w:after="0"/>
        <w:ind w:left="0"/>
        <w:jc w:val="both"/>
      </w:pPr>
      <w:r>
        <w:rPr>
          <w:rFonts w:ascii="Times New Roman"/>
          <w:b w:val="false"/>
          <w:i w:val="false"/>
          <w:color w:val="000000"/>
          <w:sz w:val="28"/>
        </w:rPr>
        <w:t>
      7) разъяснение по вопросам назначения и получения пенсионных и социальных выплат за счет бюджетных средств, а также назначения и получения социальных выплат из Фонда;</w:t>
      </w:r>
    </w:p>
    <w:bookmarkEnd w:id="588"/>
    <w:bookmarkStart w:name="z602" w:id="589"/>
    <w:p>
      <w:pPr>
        <w:spacing w:after="0"/>
        <w:ind w:left="0"/>
        <w:jc w:val="both"/>
      </w:pPr>
      <w:r>
        <w:rPr>
          <w:rFonts w:ascii="Times New Roman"/>
          <w:b w:val="false"/>
          <w:i w:val="false"/>
          <w:color w:val="000000"/>
          <w:sz w:val="28"/>
        </w:rPr>
        <w:t>
      8) рассмотрение в установленном законодательством порядке обращений физических и юридических лиц по вопросам, входящим в компетенцию Департамента;</w:t>
      </w:r>
    </w:p>
    <w:bookmarkEnd w:id="589"/>
    <w:bookmarkStart w:name="z603" w:id="590"/>
    <w:p>
      <w:pPr>
        <w:spacing w:after="0"/>
        <w:ind w:left="0"/>
        <w:jc w:val="both"/>
      </w:pPr>
      <w:r>
        <w:rPr>
          <w:rFonts w:ascii="Times New Roman"/>
          <w:b w:val="false"/>
          <w:i w:val="false"/>
          <w:color w:val="000000"/>
          <w:sz w:val="28"/>
        </w:rPr>
        <w:t>
      9) проведение медико-социальной экспертизы;</w:t>
      </w:r>
    </w:p>
    <w:bookmarkEnd w:id="590"/>
    <w:bookmarkStart w:name="z604" w:id="591"/>
    <w:p>
      <w:pPr>
        <w:spacing w:after="0"/>
        <w:ind w:left="0"/>
        <w:jc w:val="both"/>
      </w:pPr>
      <w:r>
        <w:rPr>
          <w:rFonts w:ascii="Times New Roman"/>
          <w:b w:val="false"/>
          <w:i w:val="false"/>
          <w:color w:val="000000"/>
          <w:sz w:val="28"/>
        </w:rPr>
        <w:t>
      10) установление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p>
    <w:bookmarkEnd w:id="591"/>
    <w:bookmarkStart w:name="z605" w:id="592"/>
    <w:p>
      <w:pPr>
        <w:spacing w:after="0"/>
        <w:ind w:left="0"/>
        <w:jc w:val="both"/>
      </w:pPr>
      <w:r>
        <w:rPr>
          <w:rFonts w:ascii="Times New Roman"/>
          <w:b w:val="false"/>
          <w:i w:val="false"/>
          <w:color w:val="000000"/>
          <w:sz w:val="28"/>
        </w:rPr>
        <w:t>
      11) формирование централизованного банка данных системы учета инвалидов, проведение мониторинга причин, структуры и состояния инвалидности;</w:t>
      </w:r>
    </w:p>
    <w:bookmarkEnd w:id="592"/>
    <w:bookmarkStart w:name="z606" w:id="593"/>
    <w:p>
      <w:pPr>
        <w:spacing w:after="0"/>
        <w:ind w:left="0"/>
        <w:jc w:val="both"/>
      </w:pPr>
      <w:r>
        <w:rPr>
          <w:rFonts w:ascii="Times New Roman"/>
          <w:b w:val="false"/>
          <w:i w:val="false"/>
          <w:color w:val="000000"/>
          <w:sz w:val="28"/>
        </w:rPr>
        <w:t>
      12) изучение уровня и причин инвалидности населения;</w:t>
      </w:r>
    </w:p>
    <w:bookmarkEnd w:id="593"/>
    <w:bookmarkStart w:name="z607" w:id="594"/>
    <w:p>
      <w:pPr>
        <w:spacing w:after="0"/>
        <w:ind w:left="0"/>
        <w:jc w:val="both"/>
      </w:pPr>
      <w:r>
        <w:rPr>
          <w:rFonts w:ascii="Times New Roman"/>
          <w:b w:val="false"/>
          <w:i w:val="false"/>
          <w:color w:val="000000"/>
          <w:sz w:val="28"/>
        </w:rPr>
        <w:t xml:space="preserve">
      13) прием документов на назначение государственного базового социального пособия по инвалидности при первичном установлении инвалидности; </w:t>
      </w:r>
    </w:p>
    <w:bookmarkEnd w:id="594"/>
    <w:bookmarkStart w:name="z608" w:id="595"/>
    <w:p>
      <w:pPr>
        <w:spacing w:after="0"/>
        <w:ind w:left="0"/>
        <w:jc w:val="both"/>
      </w:pPr>
      <w:r>
        <w:rPr>
          <w:rFonts w:ascii="Times New Roman"/>
          <w:b w:val="false"/>
          <w:i w:val="false"/>
          <w:color w:val="000000"/>
          <w:sz w:val="28"/>
        </w:rPr>
        <w:t>
      14) оказание консультативной помощи врачам медицинских организаций по вопросам медико-социальной экспертизы и реабилитации инвалидов, участие в проведении мероприятий по повышению их квалификации;</w:t>
      </w:r>
    </w:p>
    <w:bookmarkEnd w:id="595"/>
    <w:bookmarkStart w:name="z609" w:id="596"/>
    <w:p>
      <w:pPr>
        <w:spacing w:after="0"/>
        <w:ind w:left="0"/>
        <w:jc w:val="both"/>
      </w:pPr>
      <w:r>
        <w:rPr>
          <w:rFonts w:ascii="Times New Roman"/>
          <w:b w:val="false"/>
          <w:i w:val="false"/>
          <w:color w:val="000000"/>
          <w:sz w:val="28"/>
        </w:rPr>
        <w:t>
      15) представление в местные органы военного управления сведений о признании инвалидами военнообязанных и лиц призывного возраста;</w:t>
      </w:r>
    </w:p>
    <w:bookmarkEnd w:id="596"/>
    <w:bookmarkStart w:name="z610" w:id="597"/>
    <w:p>
      <w:pPr>
        <w:spacing w:after="0"/>
        <w:ind w:left="0"/>
        <w:jc w:val="both"/>
      </w:pPr>
      <w:r>
        <w:rPr>
          <w:rFonts w:ascii="Times New Roman"/>
          <w:b w:val="false"/>
          <w:i w:val="false"/>
          <w:color w:val="000000"/>
          <w:sz w:val="28"/>
        </w:rPr>
        <w:t xml:space="preserve">
      16) внедрение в практику работы современных, научных принципов и методов, а также обобщение, распространение передового опыта и разработка методических рекомендаций по медико-социальной экспертизе и реабилитации инвалидов; </w:t>
      </w:r>
    </w:p>
    <w:bookmarkEnd w:id="597"/>
    <w:bookmarkStart w:name="z611" w:id="598"/>
    <w:p>
      <w:pPr>
        <w:spacing w:after="0"/>
        <w:ind w:left="0"/>
        <w:jc w:val="both"/>
      </w:pPr>
      <w:r>
        <w:rPr>
          <w:rFonts w:ascii="Times New Roman"/>
          <w:b w:val="false"/>
          <w:i w:val="false"/>
          <w:color w:val="000000"/>
          <w:sz w:val="28"/>
        </w:rPr>
        <w:t>
      17) разработка социальной и профессиональной частей индивидуальной программы реабилитации инвалидов,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 контроль за реализацией индивидуальных программ реабилитации инвалидов;</w:t>
      </w:r>
    </w:p>
    <w:bookmarkEnd w:id="598"/>
    <w:bookmarkStart w:name="z612" w:id="599"/>
    <w:p>
      <w:pPr>
        <w:spacing w:after="0"/>
        <w:ind w:left="0"/>
        <w:jc w:val="both"/>
      </w:pPr>
      <w:r>
        <w:rPr>
          <w:rFonts w:ascii="Times New Roman"/>
          <w:b w:val="false"/>
          <w:i w:val="false"/>
          <w:color w:val="000000"/>
          <w:sz w:val="28"/>
        </w:rPr>
        <w:t>
      18) определение потребности работника, получившего увечье или иное повреждение здоровья при исполнении им трудовых (служебных) обязанностей в дополнительных видах помощи и уходе;</w:t>
      </w:r>
    </w:p>
    <w:bookmarkEnd w:id="599"/>
    <w:bookmarkStart w:name="z613" w:id="600"/>
    <w:p>
      <w:pPr>
        <w:spacing w:after="0"/>
        <w:ind w:left="0"/>
        <w:jc w:val="both"/>
      </w:pPr>
      <w:r>
        <w:rPr>
          <w:rFonts w:ascii="Times New Roman"/>
          <w:b w:val="false"/>
          <w:i w:val="false"/>
          <w:color w:val="000000"/>
          <w:sz w:val="28"/>
        </w:rPr>
        <w:t>
      19) обеспечение контроля за своевременным и правильным назначением социальных выплат Фондом;</w:t>
      </w:r>
    </w:p>
    <w:bookmarkEnd w:id="600"/>
    <w:bookmarkStart w:name="z614" w:id="601"/>
    <w:p>
      <w:pPr>
        <w:spacing w:after="0"/>
        <w:ind w:left="0"/>
        <w:jc w:val="both"/>
      </w:pPr>
      <w:r>
        <w:rPr>
          <w:rFonts w:ascii="Times New Roman"/>
          <w:b w:val="false"/>
          <w:i w:val="false"/>
          <w:color w:val="000000"/>
          <w:sz w:val="28"/>
        </w:rPr>
        <w:t>
      20) обеспечение контроля за своевременным и полным перечислением получателю социальных выплат Государственной корпорацией;</w:t>
      </w:r>
    </w:p>
    <w:bookmarkEnd w:id="601"/>
    <w:bookmarkStart w:name="z615" w:id="602"/>
    <w:p>
      <w:pPr>
        <w:spacing w:after="0"/>
        <w:ind w:left="0"/>
        <w:jc w:val="both"/>
      </w:pPr>
      <w:r>
        <w:rPr>
          <w:rFonts w:ascii="Times New Roman"/>
          <w:b w:val="false"/>
          <w:i w:val="false"/>
          <w:color w:val="000000"/>
          <w:sz w:val="28"/>
        </w:rPr>
        <w:t>
      21) рассмотрение жалоб участников системы обязательного социального страхования по вопросам назначения, отказа в назначении социальных выплат Фондом, а также своевременным и полным перечислением социальных выплат Государственной корпорацией;</w:t>
      </w:r>
    </w:p>
    <w:bookmarkEnd w:id="602"/>
    <w:bookmarkStart w:name="z616" w:id="603"/>
    <w:p>
      <w:pPr>
        <w:spacing w:after="0"/>
        <w:ind w:left="0"/>
        <w:jc w:val="both"/>
      </w:pPr>
      <w:r>
        <w:rPr>
          <w:rFonts w:ascii="Times New Roman"/>
          <w:b w:val="false"/>
          <w:i w:val="false"/>
          <w:color w:val="000000"/>
          <w:sz w:val="28"/>
        </w:rPr>
        <w:t>
      22) исполнение поручений руководства Министерства и Комитета, в пределах своей компетенции;</w:t>
      </w:r>
    </w:p>
    <w:bookmarkEnd w:id="603"/>
    <w:bookmarkStart w:name="z617" w:id="604"/>
    <w:p>
      <w:pPr>
        <w:spacing w:after="0"/>
        <w:ind w:left="0"/>
        <w:jc w:val="both"/>
      </w:pPr>
      <w:r>
        <w:rPr>
          <w:rFonts w:ascii="Times New Roman"/>
          <w:b w:val="false"/>
          <w:i w:val="false"/>
          <w:color w:val="000000"/>
          <w:sz w:val="28"/>
        </w:rPr>
        <w:t>
      23) осуществление правовой, консультативной и практической помощи в пределах компетенции;</w:t>
      </w:r>
    </w:p>
    <w:bookmarkEnd w:id="604"/>
    <w:bookmarkStart w:name="z618" w:id="605"/>
    <w:p>
      <w:pPr>
        <w:spacing w:after="0"/>
        <w:ind w:left="0"/>
        <w:jc w:val="both"/>
      </w:pPr>
      <w:r>
        <w:rPr>
          <w:rFonts w:ascii="Times New Roman"/>
          <w:b w:val="false"/>
          <w:i w:val="false"/>
          <w:color w:val="000000"/>
          <w:sz w:val="28"/>
        </w:rPr>
        <w:t>
      24) оказание государственных услуг в сфере социальной защиты населения в пределах компетенции;</w:t>
      </w:r>
    </w:p>
    <w:bookmarkEnd w:id="605"/>
    <w:bookmarkStart w:name="z619" w:id="606"/>
    <w:p>
      <w:pPr>
        <w:spacing w:after="0"/>
        <w:ind w:left="0"/>
        <w:jc w:val="both"/>
      </w:pPr>
      <w:r>
        <w:rPr>
          <w:rFonts w:ascii="Times New Roman"/>
          <w:b w:val="false"/>
          <w:i w:val="false"/>
          <w:color w:val="000000"/>
          <w:sz w:val="28"/>
        </w:rPr>
        <w:t>
      25) формирование и сопровождение баз данных в области социальной защиты;</w:t>
      </w:r>
    </w:p>
    <w:bookmarkEnd w:id="606"/>
    <w:bookmarkStart w:name="z620" w:id="607"/>
    <w:p>
      <w:pPr>
        <w:spacing w:after="0"/>
        <w:ind w:left="0"/>
        <w:jc w:val="both"/>
      </w:pPr>
      <w:r>
        <w:rPr>
          <w:rFonts w:ascii="Times New Roman"/>
          <w:b w:val="false"/>
          <w:i w:val="false"/>
          <w:color w:val="000000"/>
          <w:sz w:val="28"/>
        </w:rPr>
        <w:t>
      26) участие в реализации Стратегического и Операционного планов Министерства и плана работы Комитета;</w:t>
      </w:r>
    </w:p>
    <w:bookmarkEnd w:id="607"/>
    <w:bookmarkStart w:name="z621" w:id="608"/>
    <w:p>
      <w:pPr>
        <w:spacing w:after="0"/>
        <w:ind w:left="0"/>
        <w:jc w:val="both"/>
      </w:pPr>
      <w:r>
        <w:rPr>
          <w:rFonts w:ascii="Times New Roman"/>
          <w:b w:val="false"/>
          <w:i w:val="false"/>
          <w:color w:val="000000"/>
          <w:sz w:val="28"/>
        </w:rPr>
        <w:t>
      27) иные задачи и функции, возложенные на Департамент законодательством и руководством Министерства и Комитета.</w:t>
      </w:r>
    </w:p>
    <w:bookmarkEnd w:id="608"/>
    <w:bookmarkStart w:name="z622" w:id="609"/>
    <w:p>
      <w:pPr>
        <w:spacing w:after="0"/>
        <w:ind w:left="0"/>
        <w:jc w:val="both"/>
      </w:pPr>
      <w:r>
        <w:rPr>
          <w:rFonts w:ascii="Times New Roman"/>
          <w:b w:val="false"/>
          <w:i w:val="false"/>
          <w:color w:val="000000"/>
          <w:sz w:val="28"/>
        </w:rPr>
        <w:t>
      11. Права и обязанности Департамента:</w:t>
      </w:r>
    </w:p>
    <w:bookmarkEnd w:id="609"/>
    <w:bookmarkStart w:name="z623" w:id="610"/>
    <w:p>
      <w:pPr>
        <w:spacing w:after="0"/>
        <w:ind w:left="0"/>
        <w:jc w:val="both"/>
      </w:pPr>
      <w:r>
        <w:rPr>
          <w:rFonts w:ascii="Times New Roman"/>
          <w:b w:val="false"/>
          <w:i w:val="false"/>
          <w:color w:val="000000"/>
          <w:sz w:val="28"/>
        </w:rPr>
        <w:t>
      1) осуществлять в установленном порядке и в пределах компетенции проверки и иные формы государственного контроля по соблюдению требований законодательства в области пенсионного и социального обеспечения, социального страхования и социальной защиты населения, о специальных социальных услугах;</w:t>
      </w:r>
    </w:p>
    <w:bookmarkEnd w:id="610"/>
    <w:bookmarkStart w:name="z624" w:id="611"/>
    <w:p>
      <w:pPr>
        <w:spacing w:after="0"/>
        <w:ind w:left="0"/>
        <w:jc w:val="both"/>
      </w:pPr>
      <w:r>
        <w:rPr>
          <w:rFonts w:ascii="Times New Roman"/>
          <w:b w:val="false"/>
          <w:i w:val="false"/>
          <w:color w:val="000000"/>
          <w:sz w:val="28"/>
        </w:rPr>
        <w:t>
      2) осуществлять в установленном порядке контакты с другими государственными органами и организациями, запрашивать и получать от них необходимые для деятельности сведения и материалы;</w:t>
      </w:r>
    </w:p>
    <w:bookmarkEnd w:id="611"/>
    <w:bookmarkStart w:name="z625" w:id="612"/>
    <w:p>
      <w:pPr>
        <w:spacing w:after="0"/>
        <w:ind w:left="0"/>
        <w:jc w:val="both"/>
      </w:pPr>
      <w:r>
        <w:rPr>
          <w:rFonts w:ascii="Times New Roman"/>
          <w:b w:val="false"/>
          <w:i w:val="false"/>
          <w:color w:val="000000"/>
          <w:sz w:val="28"/>
        </w:rPr>
        <w:t>
      3) запрашивать и получать в установленном порядке от подведомственных организаций Министерства, местных исполнительных органов, физических и юридических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bookmarkEnd w:id="612"/>
    <w:bookmarkStart w:name="z626" w:id="613"/>
    <w:p>
      <w:pPr>
        <w:spacing w:after="0"/>
        <w:ind w:left="0"/>
        <w:jc w:val="both"/>
      </w:pPr>
      <w:r>
        <w:rPr>
          <w:rFonts w:ascii="Times New Roman"/>
          <w:b w:val="false"/>
          <w:i w:val="false"/>
          <w:color w:val="000000"/>
          <w:sz w:val="28"/>
        </w:rPr>
        <w:t>
      4) участвовать в работе комиссий и рабочих групп по обсуждению вопросов, входящих в компетенцию Департамента;</w:t>
      </w:r>
    </w:p>
    <w:bookmarkEnd w:id="613"/>
    <w:bookmarkStart w:name="z627" w:id="614"/>
    <w:p>
      <w:pPr>
        <w:spacing w:after="0"/>
        <w:ind w:left="0"/>
        <w:jc w:val="both"/>
      </w:pPr>
      <w:r>
        <w:rPr>
          <w:rFonts w:ascii="Times New Roman"/>
          <w:b w:val="false"/>
          <w:i w:val="false"/>
          <w:color w:val="000000"/>
          <w:sz w:val="28"/>
        </w:rPr>
        <w:t xml:space="preserve">
      5) вносить предложения по внесению изменений и дополнений в нормативные правовые акты по вопросам, входящим в компетенцию Министерства и Комитета; </w:t>
      </w:r>
    </w:p>
    <w:bookmarkEnd w:id="614"/>
    <w:bookmarkStart w:name="z628" w:id="615"/>
    <w:p>
      <w:pPr>
        <w:spacing w:after="0"/>
        <w:ind w:left="0"/>
        <w:jc w:val="both"/>
      </w:pPr>
      <w:r>
        <w:rPr>
          <w:rFonts w:ascii="Times New Roman"/>
          <w:b w:val="false"/>
          <w:i w:val="false"/>
          <w:color w:val="000000"/>
          <w:sz w:val="28"/>
        </w:rPr>
        <w:t>
      6) вступать в гражданско-правовые отношения от собственного имени;</w:t>
      </w:r>
    </w:p>
    <w:bookmarkEnd w:id="615"/>
    <w:bookmarkStart w:name="z629" w:id="616"/>
    <w:p>
      <w:pPr>
        <w:spacing w:after="0"/>
        <w:ind w:left="0"/>
        <w:jc w:val="both"/>
      </w:pPr>
      <w:r>
        <w:rPr>
          <w:rFonts w:ascii="Times New Roman"/>
          <w:b w:val="false"/>
          <w:i w:val="false"/>
          <w:color w:val="000000"/>
          <w:sz w:val="28"/>
        </w:rPr>
        <w:t>
      7) на основании доверенности представлять Министерство и (или) Комитет в государственных учреждениях, организациях независимо от форм собственности, во всех судах республики по вопросам, входящим в их компетенцию;</w:t>
      </w:r>
    </w:p>
    <w:bookmarkEnd w:id="616"/>
    <w:bookmarkStart w:name="z630" w:id="617"/>
    <w:p>
      <w:pPr>
        <w:spacing w:after="0"/>
        <w:ind w:left="0"/>
        <w:jc w:val="both"/>
      </w:pPr>
      <w:r>
        <w:rPr>
          <w:rFonts w:ascii="Times New Roman"/>
          <w:b w:val="false"/>
          <w:i w:val="false"/>
          <w:color w:val="000000"/>
          <w:sz w:val="28"/>
        </w:rPr>
        <w:t>
      8) принимать решения по вопросам, входящим в компетенцию Департамента;</w:t>
      </w:r>
    </w:p>
    <w:bookmarkEnd w:id="617"/>
    <w:bookmarkStart w:name="z631" w:id="618"/>
    <w:p>
      <w:pPr>
        <w:spacing w:after="0"/>
        <w:ind w:left="0"/>
        <w:jc w:val="both"/>
      </w:pPr>
      <w:r>
        <w:rPr>
          <w:rFonts w:ascii="Times New Roman"/>
          <w:b w:val="false"/>
          <w:i w:val="false"/>
          <w:color w:val="000000"/>
          <w:sz w:val="28"/>
        </w:rPr>
        <w:t>
      9) соблюдать законодательство Республики Казахстан, права и охраняемые законом интересы физических и юридических лиц;</w:t>
      </w:r>
    </w:p>
    <w:bookmarkEnd w:id="618"/>
    <w:bookmarkStart w:name="z632" w:id="619"/>
    <w:p>
      <w:pPr>
        <w:spacing w:after="0"/>
        <w:ind w:left="0"/>
        <w:jc w:val="both"/>
      </w:pPr>
      <w:r>
        <w:rPr>
          <w:rFonts w:ascii="Times New Roman"/>
          <w:b w:val="false"/>
          <w:i w:val="false"/>
          <w:color w:val="000000"/>
          <w:sz w:val="28"/>
        </w:rPr>
        <w:t>
      10) иные права и обязанности, предусмотренные законодательными актами Республики Казахстан.</w:t>
      </w:r>
    </w:p>
    <w:bookmarkEnd w:id="619"/>
    <w:bookmarkStart w:name="z633" w:id="620"/>
    <w:p>
      <w:pPr>
        <w:spacing w:after="0"/>
        <w:ind w:left="0"/>
        <w:jc w:val="left"/>
      </w:pPr>
      <w:r>
        <w:rPr>
          <w:rFonts w:ascii="Times New Roman"/>
          <w:b/>
          <w:i w:val="false"/>
          <w:color w:val="000000"/>
        </w:rPr>
        <w:t xml:space="preserve"> Глава 3. Организация деятельности Департамента</w:t>
      </w:r>
    </w:p>
    <w:bookmarkEnd w:id="620"/>
    <w:bookmarkStart w:name="z634" w:id="621"/>
    <w:p>
      <w:pPr>
        <w:spacing w:after="0"/>
        <w:ind w:left="0"/>
        <w:jc w:val="both"/>
      </w:pPr>
      <w:r>
        <w:rPr>
          <w:rFonts w:ascii="Times New Roman"/>
          <w:b w:val="false"/>
          <w:i w:val="false"/>
          <w:color w:val="000000"/>
          <w:sz w:val="28"/>
        </w:rPr>
        <w:t>
      12. Департамент возглавляет руководитель, назначаемый в соответствии с законодательством Республики Казахстан. Руководитель Департамента имеет заместителей, назначаемых на должности и освобождаемых от должностей в соответствии с законодательством Республики Казахстан.</w:t>
      </w:r>
    </w:p>
    <w:bookmarkEnd w:id="621"/>
    <w:bookmarkStart w:name="z635" w:id="622"/>
    <w:p>
      <w:pPr>
        <w:spacing w:after="0"/>
        <w:ind w:left="0"/>
        <w:jc w:val="both"/>
      </w:pPr>
      <w:r>
        <w:rPr>
          <w:rFonts w:ascii="Times New Roman"/>
          <w:b w:val="false"/>
          <w:i w:val="false"/>
          <w:color w:val="000000"/>
          <w:sz w:val="28"/>
        </w:rPr>
        <w:t>
      Обязанности и полномочия руководителя, заместителей руководителя Департамента определяются председателем Комитета.</w:t>
      </w:r>
    </w:p>
    <w:bookmarkEnd w:id="622"/>
    <w:bookmarkStart w:name="z636" w:id="623"/>
    <w:p>
      <w:pPr>
        <w:spacing w:after="0"/>
        <w:ind w:left="0"/>
        <w:jc w:val="both"/>
      </w:pPr>
      <w:r>
        <w:rPr>
          <w:rFonts w:ascii="Times New Roman"/>
          <w:b w:val="false"/>
          <w:i w:val="false"/>
          <w:color w:val="000000"/>
          <w:sz w:val="28"/>
        </w:rPr>
        <w:t>
      13. Руководитель Департамента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w:t>
      </w:r>
    </w:p>
    <w:bookmarkEnd w:id="623"/>
    <w:bookmarkStart w:name="z637" w:id="624"/>
    <w:p>
      <w:pPr>
        <w:spacing w:after="0"/>
        <w:ind w:left="0"/>
        <w:jc w:val="both"/>
      </w:pPr>
      <w:r>
        <w:rPr>
          <w:rFonts w:ascii="Times New Roman"/>
          <w:b w:val="false"/>
          <w:i w:val="false"/>
          <w:color w:val="000000"/>
          <w:sz w:val="28"/>
        </w:rPr>
        <w:t>
      14. В этих целях руководитель Департамента:</w:t>
      </w:r>
    </w:p>
    <w:bookmarkEnd w:id="624"/>
    <w:bookmarkStart w:name="z638" w:id="625"/>
    <w:p>
      <w:pPr>
        <w:spacing w:after="0"/>
        <w:ind w:left="0"/>
        <w:jc w:val="both"/>
      </w:pPr>
      <w:r>
        <w:rPr>
          <w:rFonts w:ascii="Times New Roman"/>
          <w:b w:val="false"/>
          <w:i w:val="false"/>
          <w:color w:val="000000"/>
          <w:sz w:val="28"/>
        </w:rPr>
        <w:t>
      1) определяет обязанности и полномочия работников Департамента;</w:t>
      </w:r>
    </w:p>
    <w:bookmarkEnd w:id="625"/>
    <w:bookmarkStart w:name="z639" w:id="626"/>
    <w:p>
      <w:pPr>
        <w:spacing w:after="0"/>
        <w:ind w:left="0"/>
        <w:jc w:val="both"/>
      </w:pPr>
      <w:r>
        <w:rPr>
          <w:rFonts w:ascii="Times New Roman"/>
          <w:b w:val="false"/>
          <w:i w:val="false"/>
          <w:color w:val="000000"/>
          <w:sz w:val="28"/>
        </w:rPr>
        <w:t>
      2) в соответствии с законодательством назначает и освобождает от должностей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вышестоящих должностных лиц;</w:t>
      </w:r>
    </w:p>
    <w:bookmarkEnd w:id="626"/>
    <w:bookmarkStart w:name="z640" w:id="627"/>
    <w:p>
      <w:pPr>
        <w:spacing w:after="0"/>
        <w:ind w:left="0"/>
        <w:jc w:val="both"/>
      </w:pPr>
      <w:r>
        <w:rPr>
          <w:rFonts w:ascii="Times New Roman"/>
          <w:b w:val="false"/>
          <w:i w:val="false"/>
          <w:color w:val="000000"/>
          <w:sz w:val="28"/>
        </w:rPr>
        <w:t>
      3) утверждает должностные инструкции работников Департамента, в установленном законодательством порядке решает вопросы командирования работников Департамента;</w:t>
      </w:r>
    </w:p>
    <w:bookmarkEnd w:id="627"/>
    <w:bookmarkStart w:name="z641" w:id="628"/>
    <w:p>
      <w:pPr>
        <w:spacing w:after="0"/>
        <w:ind w:left="0"/>
        <w:jc w:val="both"/>
      </w:pPr>
      <w:r>
        <w:rPr>
          <w:rFonts w:ascii="Times New Roman"/>
          <w:b w:val="false"/>
          <w:i w:val="false"/>
          <w:color w:val="000000"/>
          <w:sz w:val="28"/>
        </w:rPr>
        <w:t>
      4) в установленном законодательством порядке решает вопросы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вышестоящих должностных лиц;</w:t>
      </w:r>
    </w:p>
    <w:bookmarkEnd w:id="628"/>
    <w:bookmarkStart w:name="z642" w:id="629"/>
    <w:p>
      <w:pPr>
        <w:spacing w:after="0"/>
        <w:ind w:left="0"/>
        <w:jc w:val="both"/>
      </w:pPr>
      <w:r>
        <w:rPr>
          <w:rFonts w:ascii="Times New Roman"/>
          <w:b w:val="false"/>
          <w:i w:val="false"/>
          <w:color w:val="000000"/>
          <w:sz w:val="28"/>
        </w:rPr>
        <w:t>
      5) вносит на рассмотрение Председателю Комитета вопросы предоставления отпусков, оказания материальной помощи, подготовки (переподготовки), повышения квалификации, поощрения, выплаты надбавок, премирования и наложения дисциплинарных взысканий на заместителей руководителя Департамента;</w:t>
      </w:r>
    </w:p>
    <w:bookmarkEnd w:id="629"/>
    <w:bookmarkStart w:name="z643" w:id="630"/>
    <w:p>
      <w:pPr>
        <w:spacing w:after="0"/>
        <w:ind w:left="0"/>
        <w:jc w:val="both"/>
      </w:pPr>
      <w:r>
        <w:rPr>
          <w:rFonts w:ascii="Times New Roman"/>
          <w:b w:val="false"/>
          <w:i w:val="false"/>
          <w:color w:val="000000"/>
          <w:sz w:val="28"/>
        </w:rPr>
        <w:t>
      6) подписывает правовые акты в пределах установленной компетенции;</w:t>
      </w:r>
    </w:p>
    <w:bookmarkEnd w:id="630"/>
    <w:bookmarkStart w:name="z644" w:id="631"/>
    <w:p>
      <w:pPr>
        <w:spacing w:after="0"/>
        <w:ind w:left="0"/>
        <w:jc w:val="both"/>
      </w:pPr>
      <w:r>
        <w:rPr>
          <w:rFonts w:ascii="Times New Roman"/>
          <w:b w:val="false"/>
          <w:i w:val="false"/>
          <w:color w:val="000000"/>
          <w:sz w:val="28"/>
        </w:rPr>
        <w:t>
      7) представляет Департамент в государственных органах и иных организациях, независимо от форм собственности, а также в отношениях с физическими и юридическими лицами;</w:t>
      </w:r>
    </w:p>
    <w:bookmarkEnd w:id="631"/>
    <w:bookmarkStart w:name="z645" w:id="632"/>
    <w:p>
      <w:pPr>
        <w:spacing w:after="0"/>
        <w:ind w:left="0"/>
        <w:jc w:val="both"/>
      </w:pPr>
      <w:r>
        <w:rPr>
          <w:rFonts w:ascii="Times New Roman"/>
          <w:b w:val="false"/>
          <w:i w:val="false"/>
          <w:color w:val="000000"/>
          <w:sz w:val="28"/>
        </w:rPr>
        <w:t>
      8) в соответствии с законодательством принимает решения о предъявлении от имени Департамента претензий и исков;</w:t>
      </w:r>
    </w:p>
    <w:bookmarkEnd w:id="632"/>
    <w:bookmarkStart w:name="z646" w:id="633"/>
    <w:p>
      <w:pPr>
        <w:spacing w:after="0"/>
        <w:ind w:left="0"/>
        <w:jc w:val="both"/>
      </w:pPr>
      <w:r>
        <w:rPr>
          <w:rFonts w:ascii="Times New Roman"/>
          <w:b w:val="false"/>
          <w:i w:val="false"/>
          <w:color w:val="000000"/>
          <w:sz w:val="28"/>
        </w:rPr>
        <w:t>
      9) принимает меры, направленные на противодействие коррупции в Департаменте и несет персональную ответственность за непринятие надлежащих антикоррупционных мер.</w:t>
      </w:r>
    </w:p>
    <w:bookmarkEnd w:id="633"/>
    <w:bookmarkStart w:name="z647" w:id="634"/>
    <w:p>
      <w:pPr>
        <w:spacing w:after="0"/>
        <w:ind w:left="0"/>
        <w:jc w:val="left"/>
      </w:pPr>
      <w:r>
        <w:rPr>
          <w:rFonts w:ascii="Times New Roman"/>
          <w:b/>
          <w:i w:val="false"/>
          <w:color w:val="000000"/>
        </w:rPr>
        <w:t xml:space="preserve"> Глава 4. Имущество Департамента</w:t>
      </w:r>
    </w:p>
    <w:bookmarkEnd w:id="634"/>
    <w:bookmarkStart w:name="z648" w:id="635"/>
    <w:p>
      <w:pPr>
        <w:spacing w:after="0"/>
        <w:ind w:left="0"/>
        <w:jc w:val="both"/>
      </w:pPr>
      <w:r>
        <w:rPr>
          <w:rFonts w:ascii="Times New Roman"/>
          <w:b w:val="false"/>
          <w:i w:val="false"/>
          <w:color w:val="000000"/>
          <w:sz w:val="28"/>
        </w:rPr>
        <w:t>
      15.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635"/>
    <w:bookmarkStart w:name="z649" w:id="636"/>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636"/>
    <w:bookmarkStart w:name="z650" w:id="637"/>
    <w:p>
      <w:pPr>
        <w:spacing w:after="0"/>
        <w:ind w:left="0"/>
        <w:jc w:val="both"/>
      </w:pPr>
      <w:r>
        <w:rPr>
          <w:rFonts w:ascii="Times New Roman"/>
          <w:b w:val="false"/>
          <w:i w:val="false"/>
          <w:color w:val="000000"/>
          <w:sz w:val="28"/>
        </w:rPr>
        <w:t>
      16. Имущество, закрепленное за Департаментом, относится к республиканской собственности.</w:t>
      </w:r>
    </w:p>
    <w:bookmarkEnd w:id="637"/>
    <w:bookmarkStart w:name="z651" w:id="638"/>
    <w:p>
      <w:pPr>
        <w:spacing w:after="0"/>
        <w:ind w:left="0"/>
        <w:jc w:val="both"/>
      </w:pPr>
      <w:r>
        <w:rPr>
          <w:rFonts w:ascii="Times New Roman"/>
          <w:b w:val="false"/>
          <w:i w:val="false"/>
          <w:color w:val="000000"/>
          <w:sz w:val="28"/>
        </w:rPr>
        <w:t>
      17.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 если иное не установлено законодательством.</w:t>
      </w:r>
    </w:p>
    <w:bookmarkEnd w:id="638"/>
    <w:bookmarkStart w:name="z652" w:id="639"/>
    <w:p>
      <w:pPr>
        <w:spacing w:after="0"/>
        <w:ind w:left="0"/>
        <w:jc w:val="left"/>
      </w:pPr>
      <w:r>
        <w:rPr>
          <w:rFonts w:ascii="Times New Roman"/>
          <w:b/>
          <w:i w:val="false"/>
          <w:color w:val="000000"/>
        </w:rPr>
        <w:t xml:space="preserve"> Глава 5. Реорганизация и упразднение Департамента</w:t>
      </w:r>
    </w:p>
    <w:bookmarkEnd w:id="639"/>
    <w:bookmarkStart w:name="z653" w:id="640"/>
    <w:p>
      <w:pPr>
        <w:spacing w:after="0"/>
        <w:ind w:left="0"/>
        <w:jc w:val="both"/>
      </w:pPr>
      <w:r>
        <w:rPr>
          <w:rFonts w:ascii="Times New Roman"/>
          <w:b w:val="false"/>
          <w:i w:val="false"/>
          <w:color w:val="000000"/>
          <w:sz w:val="28"/>
        </w:rPr>
        <w:t>
      18. Реорганизация и упразднение Департамента осуществляются в соответствии с законодательством Республики Казахстан.</w:t>
      </w:r>
    </w:p>
    <w:bookmarkEnd w:id="6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 xml:space="preserve">к приказу Министра труда и </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марта 2017 года № 18</w:t>
            </w:r>
          </w:p>
        </w:tc>
      </w:tr>
    </w:tbl>
    <w:bookmarkStart w:name="z655" w:id="641"/>
    <w:p>
      <w:pPr>
        <w:spacing w:after="0"/>
        <w:ind w:left="0"/>
        <w:jc w:val="left"/>
      </w:pPr>
      <w:r>
        <w:rPr>
          <w:rFonts w:ascii="Times New Roman"/>
          <w:b/>
          <w:i w:val="false"/>
          <w:color w:val="000000"/>
        </w:rPr>
        <w:t xml:space="preserve"> Положение государственного учреждения "Департамент Комитета труда, социальной защиты и миграции по Карагандинской области"</w:t>
      </w:r>
    </w:p>
    <w:bookmarkEnd w:id="641"/>
    <w:bookmarkStart w:name="z656" w:id="642"/>
    <w:p>
      <w:pPr>
        <w:spacing w:after="0"/>
        <w:ind w:left="0"/>
        <w:jc w:val="left"/>
      </w:pPr>
      <w:r>
        <w:rPr>
          <w:rFonts w:ascii="Times New Roman"/>
          <w:b/>
          <w:i w:val="false"/>
          <w:color w:val="000000"/>
        </w:rPr>
        <w:t xml:space="preserve"> Глава 1. Общие положения</w:t>
      </w:r>
    </w:p>
    <w:bookmarkEnd w:id="642"/>
    <w:bookmarkStart w:name="z657" w:id="643"/>
    <w:p>
      <w:pPr>
        <w:spacing w:after="0"/>
        <w:ind w:left="0"/>
        <w:jc w:val="both"/>
      </w:pPr>
      <w:r>
        <w:rPr>
          <w:rFonts w:ascii="Times New Roman"/>
          <w:b w:val="false"/>
          <w:i w:val="false"/>
          <w:color w:val="000000"/>
          <w:sz w:val="28"/>
        </w:rPr>
        <w:t>
      1. Департамент Комитета труда, социальной защиты и миграции по Карагандинской области (далее - Департамент) является территориальным подразделением Комитета труда, социальной защиты и миграции Министерства труда и социальной защиты населения Республики Казахстан (далее - Комитет), осуществляющим реализацию и государственный контроль в сфере обеспечения социальной защиты населения, пенсионного и социального обеспечения, обязательного социального страхования, специальных социальных услуг.</w:t>
      </w:r>
    </w:p>
    <w:bookmarkEnd w:id="643"/>
    <w:bookmarkStart w:name="z658" w:id="644"/>
    <w:p>
      <w:pPr>
        <w:spacing w:after="0"/>
        <w:ind w:left="0"/>
        <w:jc w:val="both"/>
      </w:pPr>
      <w:r>
        <w:rPr>
          <w:rFonts w:ascii="Times New Roman"/>
          <w:b w:val="false"/>
          <w:i w:val="false"/>
          <w:color w:val="000000"/>
          <w:sz w:val="28"/>
        </w:rPr>
        <w:t>
      2. В своей деятельности Департамент руководствуется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актами Президента и Правительства Республики Казахстан, иными нормативными правовыми актами Республики Казахстан, настоящим Положением.</w:t>
      </w:r>
    </w:p>
    <w:bookmarkEnd w:id="644"/>
    <w:bookmarkStart w:name="z659" w:id="645"/>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счета в органах казначейства.</w:t>
      </w:r>
    </w:p>
    <w:bookmarkEnd w:id="645"/>
    <w:bookmarkStart w:name="z660" w:id="646"/>
    <w:p>
      <w:pPr>
        <w:spacing w:after="0"/>
        <w:ind w:left="0"/>
        <w:jc w:val="both"/>
      </w:pPr>
      <w:r>
        <w:rPr>
          <w:rFonts w:ascii="Times New Roman"/>
          <w:b w:val="false"/>
          <w:i w:val="false"/>
          <w:color w:val="000000"/>
          <w:sz w:val="28"/>
        </w:rPr>
        <w:t>
      4. Структура, штатная численность Департамента утверждаются ответственным секретарем Министерства труда и социальной защиты населения Республики Казахстан.</w:t>
      </w:r>
    </w:p>
    <w:bookmarkEnd w:id="646"/>
    <w:bookmarkStart w:name="z661" w:id="647"/>
    <w:p>
      <w:pPr>
        <w:spacing w:after="0"/>
        <w:ind w:left="0"/>
        <w:jc w:val="both"/>
      </w:pPr>
      <w:r>
        <w:rPr>
          <w:rFonts w:ascii="Times New Roman"/>
          <w:b w:val="false"/>
          <w:i w:val="false"/>
          <w:color w:val="000000"/>
          <w:sz w:val="28"/>
        </w:rPr>
        <w:t>
      5. Юридический адрес Департамента: Республика Казахстан, 100009, Карагандинская область, город Караганда, район им. Казыбек би, улица Ермекова, дом 73.</w:t>
      </w:r>
    </w:p>
    <w:bookmarkEnd w:id="647"/>
    <w:bookmarkStart w:name="z662" w:id="648"/>
    <w:p>
      <w:pPr>
        <w:spacing w:after="0"/>
        <w:ind w:left="0"/>
        <w:jc w:val="both"/>
      </w:pPr>
      <w:r>
        <w:rPr>
          <w:rFonts w:ascii="Times New Roman"/>
          <w:b w:val="false"/>
          <w:i w:val="false"/>
          <w:color w:val="000000"/>
          <w:sz w:val="28"/>
        </w:rPr>
        <w:t>
      6. Полное наименование Департамента – республиканское государственное учреждение "Департамент Комитета труда, социальной защиты и миграции Министерства труда и социальной защиты населения Республики Казахстан по Карагандинской области".</w:t>
      </w:r>
    </w:p>
    <w:bookmarkEnd w:id="648"/>
    <w:bookmarkStart w:name="z663" w:id="649"/>
    <w:p>
      <w:pPr>
        <w:spacing w:after="0"/>
        <w:ind w:left="0"/>
        <w:jc w:val="both"/>
      </w:pPr>
      <w:r>
        <w:rPr>
          <w:rFonts w:ascii="Times New Roman"/>
          <w:b w:val="false"/>
          <w:i w:val="false"/>
          <w:color w:val="000000"/>
          <w:sz w:val="28"/>
        </w:rPr>
        <w:t>
      7. Настоящее Положение является учредительным документом Департамента.</w:t>
      </w:r>
    </w:p>
    <w:bookmarkEnd w:id="649"/>
    <w:bookmarkStart w:name="z664" w:id="650"/>
    <w:p>
      <w:pPr>
        <w:spacing w:after="0"/>
        <w:ind w:left="0"/>
        <w:jc w:val="both"/>
      </w:pPr>
      <w:r>
        <w:rPr>
          <w:rFonts w:ascii="Times New Roman"/>
          <w:b w:val="false"/>
          <w:i w:val="false"/>
          <w:color w:val="000000"/>
          <w:sz w:val="28"/>
        </w:rPr>
        <w:t>
      8. Финансирование деятельности Департамента осуществляется только за счет средств республиканского бюджета. Департаменту запрещается вступать в договорные отношения с субъектами предпринимательства на предмет выполнения обязанностей, являющихся его функциями.</w:t>
      </w:r>
    </w:p>
    <w:bookmarkEnd w:id="650"/>
    <w:bookmarkStart w:name="z665" w:id="651"/>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указанные доходы направляются в доход республиканского бюджета.</w:t>
      </w:r>
    </w:p>
    <w:bookmarkEnd w:id="651"/>
    <w:bookmarkStart w:name="z666" w:id="652"/>
    <w:p>
      <w:pPr>
        <w:spacing w:after="0"/>
        <w:ind w:left="0"/>
        <w:jc w:val="left"/>
      </w:pPr>
      <w:r>
        <w:rPr>
          <w:rFonts w:ascii="Times New Roman"/>
          <w:b/>
          <w:i w:val="false"/>
          <w:color w:val="000000"/>
        </w:rPr>
        <w:t xml:space="preserve"> Глава 2. Основные задачи, функции, права и обязанности Департамента</w:t>
      </w:r>
    </w:p>
    <w:bookmarkEnd w:id="652"/>
    <w:bookmarkStart w:name="z667" w:id="653"/>
    <w:p>
      <w:pPr>
        <w:spacing w:after="0"/>
        <w:ind w:left="0"/>
        <w:jc w:val="both"/>
      </w:pPr>
      <w:r>
        <w:rPr>
          <w:rFonts w:ascii="Times New Roman"/>
          <w:b w:val="false"/>
          <w:i w:val="false"/>
          <w:color w:val="000000"/>
          <w:sz w:val="28"/>
        </w:rPr>
        <w:t>
      9. Задачей Департамента является реализация государственной политики в области пенсионного и социального обеспечения, социальной защиты инвалидов, медико-социальной экспертизы, обязательного социального страхования, социальной поддержки семей с детьми, предоставления социальной помощи отдельным категориям граждан, в сфере предоставления специальных социальных услуг.</w:t>
      </w:r>
    </w:p>
    <w:bookmarkEnd w:id="653"/>
    <w:bookmarkStart w:name="z668" w:id="654"/>
    <w:p>
      <w:pPr>
        <w:spacing w:after="0"/>
        <w:ind w:left="0"/>
        <w:jc w:val="both"/>
      </w:pPr>
      <w:r>
        <w:rPr>
          <w:rFonts w:ascii="Times New Roman"/>
          <w:b w:val="false"/>
          <w:i w:val="false"/>
          <w:color w:val="000000"/>
          <w:sz w:val="28"/>
        </w:rPr>
        <w:t>
      10. Функции Департамента:</w:t>
      </w:r>
    </w:p>
    <w:bookmarkEnd w:id="654"/>
    <w:bookmarkStart w:name="z669" w:id="655"/>
    <w:p>
      <w:pPr>
        <w:spacing w:after="0"/>
        <w:ind w:left="0"/>
        <w:jc w:val="both"/>
      </w:pPr>
      <w:r>
        <w:rPr>
          <w:rFonts w:ascii="Times New Roman"/>
          <w:b w:val="false"/>
          <w:i w:val="false"/>
          <w:color w:val="000000"/>
          <w:sz w:val="28"/>
        </w:rPr>
        <w:t>
      1) осуществление государственного контроля за соблюдением законодательства в области пенсионного и социального обеспечения, социальной защиты инвалидов, об обязательном социальном страховании, специальных социальных услугах, в пределах своих полномочий;</w:t>
      </w:r>
    </w:p>
    <w:bookmarkEnd w:id="655"/>
    <w:bookmarkStart w:name="z670" w:id="656"/>
    <w:p>
      <w:pPr>
        <w:spacing w:after="0"/>
        <w:ind w:left="0"/>
        <w:jc w:val="both"/>
      </w:pPr>
      <w:r>
        <w:rPr>
          <w:rFonts w:ascii="Times New Roman"/>
          <w:b w:val="false"/>
          <w:i w:val="false"/>
          <w:color w:val="000000"/>
          <w:sz w:val="28"/>
        </w:rPr>
        <w:t>
      2) принятие решения о назначении или об отказе в назначении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(детей-инвалидов),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 и обеспечение их выплат;</w:t>
      </w:r>
    </w:p>
    <w:bookmarkEnd w:id="656"/>
    <w:bookmarkStart w:name="z671" w:id="657"/>
    <w:p>
      <w:pPr>
        <w:spacing w:after="0"/>
        <w:ind w:left="0"/>
        <w:jc w:val="both"/>
      </w:pPr>
      <w:r>
        <w:rPr>
          <w:rFonts w:ascii="Times New Roman"/>
          <w:b w:val="false"/>
          <w:i w:val="false"/>
          <w:color w:val="000000"/>
          <w:sz w:val="28"/>
        </w:rPr>
        <w:t>
      3) осуществление контроля за своевременностью и полнотой выплаты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(детей-инвалидов),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 социальных выплат из Государственного фонда социального страхования (далее - Фонд);</w:t>
      </w:r>
    </w:p>
    <w:bookmarkEnd w:id="657"/>
    <w:bookmarkStart w:name="z672" w:id="658"/>
    <w:p>
      <w:pPr>
        <w:spacing w:after="0"/>
        <w:ind w:left="0"/>
        <w:jc w:val="both"/>
      </w:pPr>
      <w:r>
        <w:rPr>
          <w:rFonts w:ascii="Times New Roman"/>
          <w:b w:val="false"/>
          <w:i w:val="false"/>
          <w:color w:val="000000"/>
          <w:sz w:val="28"/>
        </w:rPr>
        <w:t>
      4) при наличии оснований проверка достоверности документов, необходимых для назначения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w:t>
      </w:r>
    </w:p>
    <w:bookmarkEnd w:id="658"/>
    <w:bookmarkStart w:name="z673" w:id="659"/>
    <w:p>
      <w:pPr>
        <w:spacing w:after="0"/>
        <w:ind w:left="0"/>
        <w:jc w:val="both"/>
      </w:pPr>
      <w:r>
        <w:rPr>
          <w:rFonts w:ascii="Times New Roman"/>
          <w:b w:val="false"/>
          <w:i w:val="false"/>
          <w:color w:val="000000"/>
          <w:sz w:val="28"/>
        </w:rPr>
        <w:t xml:space="preserve">
      5) осуществление внутреннего контроля деятельности Фонда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административных процедурах";</w:t>
      </w:r>
    </w:p>
    <w:bookmarkEnd w:id="659"/>
    <w:bookmarkStart w:name="z674" w:id="660"/>
    <w:p>
      <w:pPr>
        <w:spacing w:after="0"/>
        <w:ind w:left="0"/>
        <w:jc w:val="both"/>
      </w:pPr>
      <w:r>
        <w:rPr>
          <w:rFonts w:ascii="Times New Roman"/>
          <w:b w:val="false"/>
          <w:i w:val="false"/>
          <w:color w:val="000000"/>
          <w:sz w:val="28"/>
        </w:rPr>
        <w:t>
      6) организация сбора данных о численности получателей и сумм пенсионных и социальных выплат за счет бюджетных средств и Фонда;</w:t>
      </w:r>
    </w:p>
    <w:bookmarkEnd w:id="660"/>
    <w:bookmarkStart w:name="z675" w:id="661"/>
    <w:p>
      <w:pPr>
        <w:spacing w:after="0"/>
        <w:ind w:left="0"/>
        <w:jc w:val="both"/>
      </w:pPr>
      <w:r>
        <w:rPr>
          <w:rFonts w:ascii="Times New Roman"/>
          <w:b w:val="false"/>
          <w:i w:val="false"/>
          <w:color w:val="000000"/>
          <w:sz w:val="28"/>
        </w:rPr>
        <w:t>
      7) разъяснение по вопросам назначения и получения пенсионных и социальных выплат за счет бюджетных средств, а также назначения и получения социальных выплат из Фонда;</w:t>
      </w:r>
    </w:p>
    <w:bookmarkEnd w:id="661"/>
    <w:bookmarkStart w:name="z676" w:id="662"/>
    <w:p>
      <w:pPr>
        <w:spacing w:after="0"/>
        <w:ind w:left="0"/>
        <w:jc w:val="both"/>
      </w:pPr>
      <w:r>
        <w:rPr>
          <w:rFonts w:ascii="Times New Roman"/>
          <w:b w:val="false"/>
          <w:i w:val="false"/>
          <w:color w:val="000000"/>
          <w:sz w:val="28"/>
        </w:rPr>
        <w:t>
      8) рассмотрение в установленном законодательством порядке обращений физических и юридических лиц по вопросам, входящим в компетенцию Департамента;</w:t>
      </w:r>
    </w:p>
    <w:bookmarkEnd w:id="662"/>
    <w:bookmarkStart w:name="z677" w:id="663"/>
    <w:p>
      <w:pPr>
        <w:spacing w:after="0"/>
        <w:ind w:left="0"/>
        <w:jc w:val="both"/>
      </w:pPr>
      <w:r>
        <w:rPr>
          <w:rFonts w:ascii="Times New Roman"/>
          <w:b w:val="false"/>
          <w:i w:val="false"/>
          <w:color w:val="000000"/>
          <w:sz w:val="28"/>
        </w:rPr>
        <w:t>
      9) проведение медико-социальной экспертизы;</w:t>
      </w:r>
    </w:p>
    <w:bookmarkEnd w:id="663"/>
    <w:bookmarkStart w:name="z678" w:id="664"/>
    <w:p>
      <w:pPr>
        <w:spacing w:after="0"/>
        <w:ind w:left="0"/>
        <w:jc w:val="both"/>
      </w:pPr>
      <w:r>
        <w:rPr>
          <w:rFonts w:ascii="Times New Roman"/>
          <w:b w:val="false"/>
          <w:i w:val="false"/>
          <w:color w:val="000000"/>
          <w:sz w:val="28"/>
        </w:rPr>
        <w:t>
      10) установление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p>
    <w:bookmarkEnd w:id="664"/>
    <w:bookmarkStart w:name="z679" w:id="665"/>
    <w:p>
      <w:pPr>
        <w:spacing w:after="0"/>
        <w:ind w:left="0"/>
        <w:jc w:val="both"/>
      </w:pPr>
      <w:r>
        <w:rPr>
          <w:rFonts w:ascii="Times New Roman"/>
          <w:b w:val="false"/>
          <w:i w:val="false"/>
          <w:color w:val="000000"/>
          <w:sz w:val="28"/>
        </w:rPr>
        <w:t>
      11) формирование централизованного банка данных системы учета инвалидов, проведение мониторинга причин, структуры и состояния инвалидности;</w:t>
      </w:r>
    </w:p>
    <w:bookmarkEnd w:id="665"/>
    <w:bookmarkStart w:name="z680" w:id="666"/>
    <w:p>
      <w:pPr>
        <w:spacing w:after="0"/>
        <w:ind w:left="0"/>
        <w:jc w:val="both"/>
      </w:pPr>
      <w:r>
        <w:rPr>
          <w:rFonts w:ascii="Times New Roman"/>
          <w:b w:val="false"/>
          <w:i w:val="false"/>
          <w:color w:val="000000"/>
          <w:sz w:val="28"/>
        </w:rPr>
        <w:t>
      12) изучение уровня и причин инвалидности населения;</w:t>
      </w:r>
    </w:p>
    <w:bookmarkEnd w:id="666"/>
    <w:bookmarkStart w:name="z681" w:id="667"/>
    <w:p>
      <w:pPr>
        <w:spacing w:after="0"/>
        <w:ind w:left="0"/>
        <w:jc w:val="both"/>
      </w:pPr>
      <w:r>
        <w:rPr>
          <w:rFonts w:ascii="Times New Roman"/>
          <w:b w:val="false"/>
          <w:i w:val="false"/>
          <w:color w:val="000000"/>
          <w:sz w:val="28"/>
        </w:rPr>
        <w:t xml:space="preserve">
      13) прием документов на назначение государственного базового социального пособия по инвалидности при первичном установлении инвалидности; </w:t>
      </w:r>
    </w:p>
    <w:bookmarkEnd w:id="667"/>
    <w:bookmarkStart w:name="z682" w:id="668"/>
    <w:p>
      <w:pPr>
        <w:spacing w:after="0"/>
        <w:ind w:left="0"/>
        <w:jc w:val="both"/>
      </w:pPr>
      <w:r>
        <w:rPr>
          <w:rFonts w:ascii="Times New Roman"/>
          <w:b w:val="false"/>
          <w:i w:val="false"/>
          <w:color w:val="000000"/>
          <w:sz w:val="28"/>
        </w:rPr>
        <w:t>
      14) оказание консультативной помощи врачам медицинских организаций по вопросам медико-социальной экспертизы и реабилитации инвалидов, участие в проведении мероприятий по повышению их квалификации;</w:t>
      </w:r>
    </w:p>
    <w:bookmarkEnd w:id="668"/>
    <w:bookmarkStart w:name="z683" w:id="669"/>
    <w:p>
      <w:pPr>
        <w:spacing w:after="0"/>
        <w:ind w:left="0"/>
        <w:jc w:val="both"/>
      </w:pPr>
      <w:r>
        <w:rPr>
          <w:rFonts w:ascii="Times New Roman"/>
          <w:b w:val="false"/>
          <w:i w:val="false"/>
          <w:color w:val="000000"/>
          <w:sz w:val="28"/>
        </w:rPr>
        <w:t>
      15) представление в местные органы военного управления сведений о признании инвалидами военнообязанных и лиц призывного возраста;</w:t>
      </w:r>
    </w:p>
    <w:bookmarkEnd w:id="669"/>
    <w:bookmarkStart w:name="z684" w:id="670"/>
    <w:p>
      <w:pPr>
        <w:spacing w:after="0"/>
        <w:ind w:left="0"/>
        <w:jc w:val="both"/>
      </w:pPr>
      <w:r>
        <w:rPr>
          <w:rFonts w:ascii="Times New Roman"/>
          <w:b w:val="false"/>
          <w:i w:val="false"/>
          <w:color w:val="000000"/>
          <w:sz w:val="28"/>
        </w:rPr>
        <w:t xml:space="preserve">
      16) внедрение в практику работы современных, научных принципов и методов, а также обобщение, распространение передового опыта и разработка методических рекомендаций по медико-социальной экспертизе и реабилитации инвалидов; </w:t>
      </w:r>
    </w:p>
    <w:bookmarkEnd w:id="670"/>
    <w:bookmarkStart w:name="z685" w:id="671"/>
    <w:p>
      <w:pPr>
        <w:spacing w:after="0"/>
        <w:ind w:left="0"/>
        <w:jc w:val="both"/>
      </w:pPr>
      <w:r>
        <w:rPr>
          <w:rFonts w:ascii="Times New Roman"/>
          <w:b w:val="false"/>
          <w:i w:val="false"/>
          <w:color w:val="000000"/>
          <w:sz w:val="28"/>
        </w:rPr>
        <w:t>
      17) разработка социальной и профессиональной частей индивидуальной программы реабилитации инвалидов,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 контроль за реализацией индивидуальных программ реабилитации инвалидов;</w:t>
      </w:r>
    </w:p>
    <w:bookmarkEnd w:id="671"/>
    <w:bookmarkStart w:name="z686" w:id="672"/>
    <w:p>
      <w:pPr>
        <w:spacing w:after="0"/>
        <w:ind w:left="0"/>
        <w:jc w:val="both"/>
      </w:pPr>
      <w:r>
        <w:rPr>
          <w:rFonts w:ascii="Times New Roman"/>
          <w:b w:val="false"/>
          <w:i w:val="false"/>
          <w:color w:val="000000"/>
          <w:sz w:val="28"/>
        </w:rPr>
        <w:t>
      18) определение потребности работника, получившего увечье или иное повреждение здоровья при исполнении им трудовых (служебных) обязанностей в дополнительных видах помощи и уходе;</w:t>
      </w:r>
    </w:p>
    <w:bookmarkEnd w:id="672"/>
    <w:bookmarkStart w:name="z687" w:id="673"/>
    <w:p>
      <w:pPr>
        <w:spacing w:after="0"/>
        <w:ind w:left="0"/>
        <w:jc w:val="both"/>
      </w:pPr>
      <w:r>
        <w:rPr>
          <w:rFonts w:ascii="Times New Roman"/>
          <w:b w:val="false"/>
          <w:i w:val="false"/>
          <w:color w:val="000000"/>
          <w:sz w:val="28"/>
        </w:rPr>
        <w:t>
      19) обеспечение контроля за своевременным и правильным назначением социальных выплат Фондом;</w:t>
      </w:r>
    </w:p>
    <w:bookmarkEnd w:id="673"/>
    <w:bookmarkStart w:name="z688" w:id="674"/>
    <w:p>
      <w:pPr>
        <w:spacing w:after="0"/>
        <w:ind w:left="0"/>
        <w:jc w:val="both"/>
      </w:pPr>
      <w:r>
        <w:rPr>
          <w:rFonts w:ascii="Times New Roman"/>
          <w:b w:val="false"/>
          <w:i w:val="false"/>
          <w:color w:val="000000"/>
          <w:sz w:val="28"/>
        </w:rPr>
        <w:t>
      20) обеспечение контроля за своевременным и полным перечислением получателю социальных выплат Государственной корпорацией;</w:t>
      </w:r>
    </w:p>
    <w:bookmarkEnd w:id="674"/>
    <w:bookmarkStart w:name="z689" w:id="675"/>
    <w:p>
      <w:pPr>
        <w:spacing w:after="0"/>
        <w:ind w:left="0"/>
        <w:jc w:val="both"/>
      </w:pPr>
      <w:r>
        <w:rPr>
          <w:rFonts w:ascii="Times New Roman"/>
          <w:b w:val="false"/>
          <w:i w:val="false"/>
          <w:color w:val="000000"/>
          <w:sz w:val="28"/>
        </w:rPr>
        <w:t>
      21) рассмотрение жалоб участников системы обязательного социального страхования по вопросам назначения, отказа в назначении социальных выплат Фондом, а также своевременным и полным перечислением социальных выплат Государственной корпорацией;</w:t>
      </w:r>
    </w:p>
    <w:bookmarkEnd w:id="675"/>
    <w:bookmarkStart w:name="z690" w:id="676"/>
    <w:p>
      <w:pPr>
        <w:spacing w:after="0"/>
        <w:ind w:left="0"/>
        <w:jc w:val="both"/>
      </w:pPr>
      <w:r>
        <w:rPr>
          <w:rFonts w:ascii="Times New Roman"/>
          <w:b w:val="false"/>
          <w:i w:val="false"/>
          <w:color w:val="000000"/>
          <w:sz w:val="28"/>
        </w:rPr>
        <w:t>
      22) исполнение поручений руководства Министерства и Комитета, в пределах своей компетенции;</w:t>
      </w:r>
    </w:p>
    <w:bookmarkEnd w:id="676"/>
    <w:bookmarkStart w:name="z691" w:id="677"/>
    <w:p>
      <w:pPr>
        <w:spacing w:after="0"/>
        <w:ind w:left="0"/>
        <w:jc w:val="both"/>
      </w:pPr>
      <w:r>
        <w:rPr>
          <w:rFonts w:ascii="Times New Roman"/>
          <w:b w:val="false"/>
          <w:i w:val="false"/>
          <w:color w:val="000000"/>
          <w:sz w:val="28"/>
        </w:rPr>
        <w:t>
      23) осуществление правовой, консультативной и практической помощи в пределах компетенции;</w:t>
      </w:r>
    </w:p>
    <w:bookmarkEnd w:id="677"/>
    <w:bookmarkStart w:name="z692" w:id="678"/>
    <w:p>
      <w:pPr>
        <w:spacing w:after="0"/>
        <w:ind w:left="0"/>
        <w:jc w:val="both"/>
      </w:pPr>
      <w:r>
        <w:rPr>
          <w:rFonts w:ascii="Times New Roman"/>
          <w:b w:val="false"/>
          <w:i w:val="false"/>
          <w:color w:val="000000"/>
          <w:sz w:val="28"/>
        </w:rPr>
        <w:t>
      24) оказание государственных услуг в сфере социальной защиты населения в пределах компетенции;</w:t>
      </w:r>
    </w:p>
    <w:bookmarkEnd w:id="678"/>
    <w:bookmarkStart w:name="z693" w:id="679"/>
    <w:p>
      <w:pPr>
        <w:spacing w:after="0"/>
        <w:ind w:left="0"/>
        <w:jc w:val="both"/>
      </w:pPr>
      <w:r>
        <w:rPr>
          <w:rFonts w:ascii="Times New Roman"/>
          <w:b w:val="false"/>
          <w:i w:val="false"/>
          <w:color w:val="000000"/>
          <w:sz w:val="28"/>
        </w:rPr>
        <w:t>
      25) формирование и сопровождение баз данных в области социальной защиты населения;</w:t>
      </w:r>
    </w:p>
    <w:bookmarkEnd w:id="679"/>
    <w:bookmarkStart w:name="z694" w:id="680"/>
    <w:p>
      <w:pPr>
        <w:spacing w:after="0"/>
        <w:ind w:left="0"/>
        <w:jc w:val="both"/>
      </w:pPr>
      <w:r>
        <w:rPr>
          <w:rFonts w:ascii="Times New Roman"/>
          <w:b w:val="false"/>
          <w:i w:val="false"/>
          <w:color w:val="000000"/>
          <w:sz w:val="28"/>
        </w:rPr>
        <w:t>
      26) участие в реализации Стратегического и Операционного планов Министерства и плана работы Комитета;</w:t>
      </w:r>
    </w:p>
    <w:bookmarkEnd w:id="680"/>
    <w:bookmarkStart w:name="z695" w:id="681"/>
    <w:p>
      <w:pPr>
        <w:spacing w:after="0"/>
        <w:ind w:left="0"/>
        <w:jc w:val="both"/>
      </w:pPr>
      <w:r>
        <w:rPr>
          <w:rFonts w:ascii="Times New Roman"/>
          <w:b w:val="false"/>
          <w:i w:val="false"/>
          <w:color w:val="000000"/>
          <w:sz w:val="28"/>
        </w:rPr>
        <w:t>
      27) иные задачи и функции, возложенные на Департамент законодательством и руководством Министерства и Комитета.</w:t>
      </w:r>
    </w:p>
    <w:bookmarkEnd w:id="681"/>
    <w:bookmarkStart w:name="z696" w:id="682"/>
    <w:p>
      <w:pPr>
        <w:spacing w:after="0"/>
        <w:ind w:left="0"/>
        <w:jc w:val="both"/>
      </w:pPr>
      <w:r>
        <w:rPr>
          <w:rFonts w:ascii="Times New Roman"/>
          <w:b w:val="false"/>
          <w:i w:val="false"/>
          <w:color w:val="000000"/>
          <w:sz w:val="28"/>
        </w:rPr>
        <w:t>
      11. Права и обязанности Департамента:</w:t>
      </w:r>
    </w:p>
    <w:bookmarkEnd w:id="682"/>
    <w:bookmarkStart w:name="z697" w:id="683"/>
    <w:p>
      <w:pPr>
        <w:spacing w:after="0"/>
        <w:ind w:left="0"/>
        <w:jc w:val="both"/>
      </w:pPr>
      <w:r>
        <w:rPr>
          <w:rFonts w:ascii="Times New Roman"/>
          <w:b w:val="false"/>
          <w:i w:val="false"/>
          <w:color w:val="000000"/>
          <w:sz w:val="28"/>
        </w:rPr>
        <w:t>
      1) осуществлять в установленном порядке и в пределах компетенции проверки и иные формы государственного контроля по соблюдению требований законодательства в области пенсионного и социального обеспечения, социального страхования и социальной защиты населения, о специальных социальных услугах;</w:t>
      </w:r>
    </w:p>
    <w:bookmarkEnd w:id="683"/>
    <w:bookmarkStart w:name="z698" w:id="684"/>
    <w:p>
      <w:pPr>
        <w:spacing w:after="0"/>
        <w:ind w:left="0"/>
        <w:jc w:val="both"/>
      </w:pPr>
      <w:r>
        <w:rPr>
          <w:rFonts w:ascii="Times New Roman"/>
          <w:b w:val="false"/>
          <w:i w:val="false"/>
          <w:color w:val="000000"/>
          <w:sz w:val="28"/>
        </w:rPr>
        <w:t>
      2) осуществлять в установленном порядке контакты с другими государственными органами и организациями, запрашивать и получать от них необходимые для деятельности сведения и материалы;</w:t>
      </w:r>
    </w:p>
    <w:bookmarkEnd w:id="684"/>
    <w:bookmarkStart w:name="z699" w:id="685"/>
    <w:p>
      <w:pPr>
        <w:spacing w:after="0"/>
        <w:ind w:left="0"/>
        <w:jc w:val="both"/>
      </w:pPr>
      <w:r>
        <w:rPr>
          <w:rFonts w:ascii="Times New Roman"/>
          <w:b w:val="false"/>
          <w:i w:val="false"/>
          <w:color w:val="000000"/>
          <w:sz w:val="28"/>
        </w:rPr>
        <w:t>
      3) запрашивать и получать в установленном порядке от подведомственных организаций Министерства, местных исполнительных органов, физических и юридических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bookmarkEnd w:id="685"/>
    <w:bookmarkStart w:name="z700" w:id="686"/>
    <w:p>
      <w:pPr>
        <w:spacing w:after="0"/>
        <w:ind w:left="0"/>
        <w:jc w:val="both"/>
      </w:pPr>
      <w:r>
        <w:rPr>
          <w:rFonts w:ascii="Times New Roman"/>
          <w:b w:val="false"/>
          <w:i w:val="false"/>
          <w:color w:val="000000"/>
          <w:sz w:val="28"/>
        </w:rPr>
        <w:t>
      4) участвовать в работе комиссий и рабочих групп по обсуждению вопросов, входящих в компетенцию Департамента;</w:t>
      </w:r>
    </w:p>
    <w:bookmarkEnd w:id="686"/>
    <w:bookmarkStart w:name="z701" w:id="687"/>
    <w:p>
      <w:pPr>
        <w:spacing w:after="0"/>
        <w:ind w:left="0"/>
        <w:jc w:val="both"/>
      </w:pPr>
      <w:r>
        <w:rPr>
          <w:rFonts w:ascii="Times New Roman"/>
          <w:b w:val="false"/>
          <w:i w:val="false"/>
          <w:color w:val="000000"/>
          <w:sz w:val="28"/>
        </w:rPr>
        <w:t xml:space="preserve">
      5) вносить предложения по внесению изменений и дополнений в нормативные правовые акты по вопросам, входящим в компетенцию Министерства и Комитета; </w:t>
      </w:r>
    </w:p>
    <w:bookmarkEnd w:id="687"/>
    <w:bookmarkStart w:name="z702" w:id="688"/>
    <w:p>
      <w:pPr>
        <w:spacing w:after="0"/>
        <w:ind w:left="0"/>
        <w:jc w:val="both"/>
      </w:pPr>
      <w:r>
        <w:rPr>
          <w:rFonts w:ascii="Times New Roman"/>
          <w:b w:val="false"/>
          <w:i w:val="false"/>
          <w:color w:val="000000"/>
          <w:sz w:val="28"/>
        </w:rPr>
        <w:t>
      6) вступать в гражданско-правовые отношения от собственного имени;</w:t>
      </w:r>
    </w:p>
    <w:bookmarkEnd w:id="688"/>
    <w:bookmarkStart w:name="z703" w:id="689"/>
    <w:p>
      <w:pPr>
        <w:spacing w:after="0"/>
        <w:ind w:left="0"/>
        <w:jc w:val="both"/>
      </w:pPr>
      <w:r>
        <w:rPr>
          <w:rFonts w:ascii="Times New Roman"/>
          <w:b w:val="false"/>
          <w:i w:val="false"/>
          <w:color w:val="000000"/>
          <w:sz w:val="28"/>
        </w:rPr>
        <w:t>
      7) на основании доверенности представлять Министерство и (или) Комитет в государственных учреждениях, организациях независимо от форм собственности, во всех судах республики по вопросам, входящим в их компетенцию;</w:t>
      </w:r>
    </w:p>
    <w:bookmarkEnd w:id="689"/>
    <w:bookmarkStart w:name="z704" w:id="690"/>
    <w:p>
      <w:pPr>
        <w:spacing w:after="0"/>
        <w:ind w:left="0"/>
        <w:jc w:val="both"/>
      </w:pPr>
      <w:r>
        <w:rPr>
          <w:rFonts w:ascii="Times New Roman"/>
          <w:b w:val="false"/>
          <w:i w:val="false"/>
          <w:color w:val="000000"/>
          <w:sz w:val="28"/>
        </w:rPr>
        <w:t>
      8) принимать решения по вопросам, входящим в компетенцию Департамента;</w:t>
      </w:r>
    </w:p>
    <w:bookmarkEnd w:id="690"/>
    <w:bookmarkStart w:name="z705" w:id="691"/>
    <w:p>
      <w:pPr>
        <w:spacing w:after="0"/>
        <w:ind w:left="0"/>
        <w:jc w:val="both"/>
      </w:pPr>
      <w:r>
        <w:rPr>
          <w:rFonts w:ascii="Times New Roman"/>
          <w:b w:val="false"/>
          <w:i w:val="false"/>
          <w:color w:val="000000"/>
          <w:sz w:val="28"/>
        </w:rPr>
        <w:t>
      9) соблюдать законодательство Республики Казахстан, права и охраняемые законом интересы физических и юридических лиц;</w:t>
      </w:r>
    </w:p>
    <w:bookmarkEnd w:id="691"/>
    <w:bookmarkStart w:name="z706" w:id="692"/>
    <w:p>
      <w:pPr>
        <w:spacing w:after="0"/>
        <w:ind w:left="0"/>
        <w:jc w:val="both"/>
      </w:pPr>
      <w:r>
        <w:rPr>
          <w:rFonts w:ascii="Times New Roman"/>
          <w:b w:val="false"/>
          <w:i w:val="false"/>
          <w:color w:val="000000"/>
          <w:sz w:val="28"/>
        </w:rPr>
        <w:t>
      10) иные права и обязанности, предусмотренные законодательными актами Республики Казахстан.</w:t>
      </w:r>
    </w:p>
    <w:bookmarkEnd w:id="692"/>
    <w:bookmarkStart w:name="z707" w:id="693"/>
    <w:p>
      <w:pPr>
        <w:spacing w:after="0"/>
        <w:ind w:left="0"/>
        <w:jc w:val="left"/>
      </w:pPr>
      <w:r>
        <w:rPr>
          <w:rFonts w:ascii="Times New Roman"/>
          <w:b/>
          <w:i w:val="false"/>
          <w:color w:val="000000"/>
        </w:rPr>
        <w:t xml:space="preserve"> Глава 3. Организация деятельности Департамента</w:t>
      </w:r>
    </w:p>
    <w:bookmarkEnd w:id="693"/>
    <w:bookmarkStart w:name="z708" w:id="694"/>
    <w:p>
      <w:pPr>
        <w:spacing w:after="0"/>
        <w:ind w:left="0"/>
        <w:jc w:val="both"/>
      </w:pPr>
      <w:r>
        <w:rPr>
          <w:rFonts w:ascii="Times New Roman"/>
          <w:b w:val="false"/>
          <w:i w:val="false"/>
          <w:color w:val="000000"/>
          <w:sz w:val="28"/>
        </w:rPr>
        <w:t>
      12. Департамент возглавляет руководитель, назначаемый в соответствии с законодательством Республики Казахстан. Руководитель Департамента имеет заместителей, назначаемых на должности и освобождаемых от должностей в соответствии с законодательством Республики Казахстан.</w:t>
      </w:r>
    </w:p>
    <w:bookmarkEnd w:id="694"/>
    <w:bookmarkStart w:name="z709" w:id="695"/>
    <w:p>
      <w:pPr>
        <w:spacing w:after="0"/>
        <w:ind w:left="0"/>
        <w:jc w:val="both"/>
      </w:pPr>
      <w:r>
        <w:rPr>
          <w:rFonts w:ascii="Times New Roman"/>
          <w:b w:val="false"/>
          <w:i w:val="false"/>
          <w:color w:val="000000"/>
          <w:sz w:val="28"/>
        </w:rPr>
        <w:t>
      Обязанности и полномочия руководителя, заместителей руководителя Департамента определяются председателем Комитета.</w:t>
      </w:r>
    </w:p>
    <w:bookmarkEnd w:id="695"/>
    <w:bookmarkStart w:name="z710" w:id="696"/>
    <w:p>
      <w:pPr>
        <w:spacing w:after="0"/>
        <w:ind w:left="0"/>
        <w:jc w:val="both"/>
      </w:pPr>
      <w:r>
        <w:rPr>
          <w:rFonts w:ascii="Times New Roman"/>
          <w:b w:val="false"/>
          <w:i w:val="false"/>
          <w:color w:val="000000"/>
          <w:sz w:val="28"/>
        </w:rPr>
        <w:t>
      13. Руководитель Департамента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w:t>
      </w:r>
    </w:p>
    <w:bookmarkEnd w:id="696"/>
    <w:bookmarkStart w:name="z711" w:id="697"/>
    <w:p>
      <w:pPr>
        <w:spacing w:after="0"/>
        <w:ind w:left="0"/>
        <w:jc w:val="both"/>
      </w:pPr>
      <w:r>
        <w:rPr>
          <w:rFonts w:ascii="Times New Roman"/>
          <w:b w:val="false"/>
          <w:i w:val="false"/>
          <w:color w:val="000000"/>
          <w:sz w:val="28"/>
        </w:rPr>
        <w:t>
      14. В этих целях руководитель Департамента:</w:t>
      </w:r>
    </w:p>
    <w:bookmarkEnd w:id="697"/>
    <w:bookmarkStart w:name="z712" w:id="698"/>
    <w:p>
      <w:pPr>
        <w:spacing w:after="0"/>
        <w:ind w:left="0"/>
        <w:jc w:val="both"/>
      </w:pPr>
      <w:r>
        <w:rPr>
          <w:rFonts w:ascii="Times New Roman"/>
          <w:b w:val="false"/>
          <w:i w:val="false"/>
          <w:color w:val="000000"/>
          <w:sz w:val="28"/>
        </w:rPr>
        <w:t>
      1) определяет обязанности и полномочия работников Департамента;</w:t>
      </w:r>
    </w:p>
    <w:bookmarkEnd w:id="698"/>
    <w:bookmarkStart w:name="z713" w:id="699"/>
    <w:p>
      <w:pPr>
        <w:spacing w:after="0"/>
        <w:ind w:left="0"/>
        <w:jc w:val="both"/>
      </w:pPr>
      <w:r>
        <w:rPr>
          <w:rFonts w:ascii="Times New Roman"/>
          <w:b w:val="false"/>
          <w:i w:val="false"/>
          <w:color w:val="000000"/>
          <w:sz w:val="28"/>
        </w:rPr>
        <w:t>
      2) в соответствии с законодательством назначает и освобождает от должностей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вышестоящих должностных лиц;</w:t>
      </w:r>
    </w:p>
    <w:bookmarkEnd w:id="699"/>
    <w:bookmarkStart w:name="z714" w:id="700"/>
    <w:p>
      <w:pPr>
        <w:spacing w:after="0"/>
        <w:ind w:left="0"/>
        <w:jc w:val="both"/>
      </w:pPr>
      <w:r>
        <w:rPr>
          <w:rFonts w:ascii="Times New Roman"/>
          <w:b w:val="false"/>
          <w:i w:val="false"/>
          <w:color w:val="000000"/>
          <w:sz w:val="28"/>
        </w:rPr>
        <w:t>
      3) утверждает должностные инструкции работников Департамента, в установленном законодательством порядке решает вопросы командирования работников Департамента;</w:t>
      </w:r>
    </w:p>
    <w:bookmarkEnd w:id="700"/>
    <w:bookmarkStart w:name="z715" w:id="701"/>
    <w:p>
      <w:pPr>
        <w:spacing w:after="0"/>
        <w:ind w:left="0"/>
        <w:jc w:val="both"/>
      </w:pPr>
      <w:r>
        <w:rPr>
          <w:rFonts w:ascii="Times New Roman"/>
          <w:b w:val="false"/>
          <w:i w:val="false"/>
          <w:color w:val="000000"/>
          <w:sz w:val="28"/>
        </w:rPr>
        <w:t>
      4) в установленном законодательством порядке решает вопросы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вышестоящих должностных лиц;</w:t>
      </w:r>
    </w:p>
    <w:bookmarkEnd w:id="701"/>
    <w:bookmarkStart w:name="z716" w:id="702"/>
    <w:p>
      <w:pPr>
        <w:spacing w:after="0"/>
        <w:ind w:left="0"/>
        <w:jc w:val="both"/>
      </w:pPr>
      <w:r>
        <w:rPr>
          <w:rFonts w:ascii="Times New Roman"/>
          <w:b w:val="false"/>
          <w:i w:val="false"/>
          <w:color w:val="000000"/>
          <w:sz w:val="28"/>
        </w:rPr>
        <w:t>
      5) вносит на рассмотрение Председателю Комитета вопросы предоставления отпусков, оказания материальной помощи, подготовки (переподготовки), повышения квалификации, поощрения, выплаты надбавок, премирования и наложения дисциплинарных взысканий на заместителей руководителя Департамента;</w:t>
      </w:r>
    </w:p>
    <w:bookmarkEnd w:id="702"/>
    <w:bookmarkStart w:name="z717" w:id="703"/>
    <w:p>
      <w:pPr>
        <w:spacing w:after="0"/>
        <w:ind w:left="0"/>
        <w:jc w:val="both"/>
      </w:pPr>
      <w:r>
        <w:rPr>
          <w:rFonts w:ascii="Times New Roman"/>
          <w:b w:val="false"/>
          <w:i w:val="false"/>
          <w:color w:val="000000"/>
          <w:sz w:val="28"/>
        </w:rPr>
        <w:t>
      6) подписывает правовые акты в пределах установленной компетенции;</w:t>
      </w:r>
    </w:p>
    <w:bookmarkEnd w:id="703"/>
    <w:bookmarkStart w:name="z718" w:id="704"/>
    <w:p>
      <w:pPr>
        <w:spacing w:after="0"/>
        <w:ind w:left="0"/>
        <w:jc w:val="both"/>
      </w:pPr>
      <w:r>
        <w:rPr>
          <w:rFonts w:ascii="Times New Roman"/>
          <w:b w:val="false"/>
          <w:i w:val="false"/>
          <w:color w:val="000000"/>
          <w:sz w:val="28"/>
        </w:rPr>
        <w:t>
      7) представляет Департамент в государственных органах и иных организациях, независимо от форм собственности, а также в отношениях с физическими и юридическими лицами;</w:t>
      </w:r>
    </w:p>
    <w:bookmarkEnd w:id="704"/>
    <w:bookmarkStart w:name="z719" w:id="705"/>
    <w:p>
      <w:pPr>
        <w:spacing w:after="0"/>
        <w:ind w:left="0"/>
        <w:jc w:val="both"/>
      </w:pPr>
      <w:r>
        <w:rPr>
          <w:rFonts w:ascii="Times New Roman"/>
          <w:b w:val="false"/>
          <w:i w:val="false"/>
          <w:color w:val="000000"/>
          <w:sz w:val="28"/>
        </w:rPr>
        <w:t>
      8) в соответствии с законодательством принимает решения о предъявлении от имени Департамента претензий и исков;</w:t>
      </w:r>
    </w:p>
    <w:bookmarkEnd w:id="705"/>
    <w:bookmarkStart w:name="z720" w:id="706"/>
    <w:p>
      <w:pPr>
        <w:spacing w:after="0"/>
        <w:ind w:left="0"/>
        <w:jc w:val="both"/>
      </w:pPr>
      <w:r>
        <w:rPr>
          <w:rFonts w:ascii="Times New Roman"/>
          <w:b w:val="false"/>
          <w:i w:val="false"/>
          <w:color w:val="000000"/>
          <w:sz w:val="28"/>
        </w:rPr>
        <w:t>
      9) принимает меры, направленные на противодействие коррупции в Департаменте и несет персональную ответственность за непринятие надлежащих антикоррупционных мер.</w:t>
      </w:r>
    </w:p>
    <w:bookmarkEnd w:id="706"/>
    <w:bookmarkStart w:name="z721" w:id="707"/>
    <w:p>
      <w:pPr>
        <w:spacing w:after="0"/>
        <w:ind w:left="0"/>
        <w:jc w:val="left"/>
      </w:pPr>
      <w:r>
        <w:rPr>
          <w:rFonts w:ascii="Times New Roman"/>
          <w:b/>
          <w:i w:val="false"/>
          <w:color w:val="000000"/>
        </w:rPr>
        <w:t xml:space="preserve"> Глава 4. Имущество Департамента</w:t>
      </w:r>
    </w:p>
    <w:bookmarkEnd w:id="707"/>
    <w:bookmarkStart w:name="z722" w:id="708"/>
    <w:p>
      <w:pPr>
        <w:spacing w:after="0"/>
        <w:ind w:left="0"/>
        <w:jc w:val="both"/>
      </w:pPr>
      <w:r>
        <w:rPr>
          <w:rFonts w:ascii="Times New Roman"/>
          <w:b w:val="false"/>
          <w:i w:val="false"/>
          <w:color w:val="000000"/>
          <w:sz w:val="28"/>
        </w:rPr>
        <w:t>
      15.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708"/>
    <w:bookmarkStart w:name="z723" w:id="709"/>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709"/>
    <w:bookmarkStart w:name="z724" w:id="710"/>
    <w:p>
      <w:pPr>
        <w:spacing w:after="0"/>
        <w:ind w:left="0"/>
        <w:jc w:val="both"/>
      </w:pPr>
      <w:r>
        <w:rPr>
          <w:rFonts w:ascii="Times New Roman"/>
          <w:b w:val="false"/>
          <w:i w:val="false"/>
          <w:color w:val="000000"/>
          <w:sz w:val="28"/>
        </w:rPr>
        <w:t>
      16. Имущество, закрепленное за Департаментом, относится к республиканской собственности.</w:t>
      </w:r>
    </w:p>
    <w:bookmarkEnd w:id="710"/>
    <w:bookmarkStart w:name="z725" w:id="711"/>
    <w:p>
      <w:pPr>
        <w:spacing w:after="0"/>
        <w:ind w:left="0"/>
        <w:jc w:val="both"/>
      </w:pPr>
      <w:r>
        <w:rPr>
          <w:rFonts w:ascii="Times New Roman"/>
          <w:b w:val="false"/>
          <w:i w:val="false"/>
          <w:color w:val="000000"/>
          <w:sz w:val="28"/>
        </w:rPr>
        <w:t>
      17.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 если иное не установлено законодательством.</w:t>
      </w:r>
    </w:p>
    <w:bookmarkEnd w:id="711"/>
    <w:bookmarkStart w:name="z726" w:id="712"/>
    <w:p>
      <w:pPr>
        <w:spacing w:after="0"/>
        <w:ind w:left="0"/>
        <w:jc w:val="left"/>
      </w:pPr>
      <w:r>
        <w:rPr>
          <w:rFonts w:ascii="Times New Roman"/>
          <w:b/>
          <w:i w:val="false"/>
          <w:color w:val="000000"/>
        </w:rPr>
        <w:t xml:space="preserve"> Глава 5. Реорганизация и упразднение Департамента</w:t>
      </w:r>
    </w:p>
    <w:bookmarkEnd w:id="712"/>
    <w:bookmarkStart w:name="z727" w:id="713"/>
    <w:p>
      <w:pPr>
        <w:spacing w:after="0"/>
        <w:ind w:left="0"/>
        <w:jc w:val="both"/>
      </w:pPr>
      <w:r>
        <w:rPr>
          <w:rFonts w:ascii="Times New Roman"/>
          <w:b w:val="false"/>
          <w:i w:val="false"/>
          <w:color w:val="000000"/>
          <w:sz w:val="28"/>
        </w:rPr>
        <w:t>
      18. Реорганизация и упразднение Департамента осуществляются в соответствии с законодательством Республики Казахстан.</w:t>
      </w:r>
    </w:p>
    <w:bookmarkEnd w:id="7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 xml:space="preserve">к приказу Министра труда и </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марта 2017 года № 18</w:t>
            </w:r>
          </w:p>
        </w:tc>
      </w:tr>
    </w:tbl>
    <w:bookmarkStart w:name="z729" w:id="714"/>
    <w:p>
      <w:pPr>
        <w:spacing w:after="0"/>
        <w:ind w:left="0"/>
        <w:jc w:val="left"/>
      </w:pPr>
      <w:r>
        <w:rPr>
          <w:rFonts w:ascii="Times New Roman"/>
          <w:b/>
          <w:i w:val="false"/>
          <w:color w:val="000000"/>
        </w:rPr>
        <w:t xml:space="preserve"> Положение государственного учреждения "Департамент Комитета труда, социальной защиты и миграции по Костанайской области"</w:t>
      </w:r>
    </w:p>
    <w:bookmarkEnd w:id="714"/>
    <w:bookmarkStart w:name="z730" w:id="715"/>
    <w:p>
      <w:pPr>
        <w:spacing w:after="0"/>
        <w:ind w:left="0"/>
        <w:jc w:val="left"/>
      </w:pPr>
      <w:r>
        <w:rPr>
          <w:rFonts w:ascii="Times New Roman"/>
          <w:b/>
          <w:i w:val="false"/>
          <w:color w:val="000000"/>
        </w:rPr>
        <w:t xml:space="preserve"> Глава 1. Общие положения</w:t>
      </w:r>
    </w:p>
    <w:bookmarkEnd w:id="715"/>
    <w:bookmarkStart w:name="z731" w:id="716"/>
    <w:p>
      <w:pPr>
        <w:spacing w:after="0"/>
        <w:ind w:left="0"/>
        <w:jc w:val="both"/>
      </w:pPr>
      <w:r>
        <w:rPr>
          <w:rFonts w:ascii="Times New Roman"/>
          <w:b w:val="false"/>
          <w:i w:val="false"/>
          <w:color w:val="000000"/>
          <w:sz w:val="28"/>
        </w:rPr>
        <w:t>
      1. Департамент Комитета труда, социальной защиты и миграции по Костанайской области (далее - Департамент) является территориальным подразделением Комитета труда, социальной защиты и миграции Министерства труда и социальной защиты населения Республики Казахстан (далее - Комитет), осуществляющим реализацию и государственный контроль в сфере обеспечения социальной защиты населения, пенсионного и социального обеспечения, обязательного социального страхования, специальных социальных услуг.</w:t>
      </w:r>
    </w:p>
    <w:bookmarkEnd w:id="716"/>
    <w:bookmarkStart w:name="z732" w:id="717"/>
    <w:p>
      <w:pPr>
        <w:spacing w:after="0"/>
        <w:ind w:left="0"/>
        <w:jc w:val="both"/>
      </w:pPr>
      <w:r>
        <w:rPr>
          <w:rFonts w:ascii="Times New Roman"/>
          <w:b w:val="false"/>
          <w:i w:val="false"/>
          <w:color w:val="000000"/>
          <w:sz w:val="28"/>
        </w:rPr>
        <w:t>
      2. В своей деятельности Департамент руководствуется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актами Президента и Правительства Республики Казахстан, иными нормативными правовыми актами Республики Казахстан, настоящим Положением.</w:t>
      </w:r>
    </w:p>
    <w:bookmarkEnd w:id="717"/>
    <w:bookmarkStart w:name="z733" w:id="718"/>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счета в органах казначейства.</w:t>
      </w:r>
    </w:p>
    <w:bookmarkEnd w:id="718"/>
    <w:bookmarkStart w:name="z734" w:id="719"/>
    <w:p>
      <w:pPr>
        <w:spacing w:after="0"/>
        <w:ind w:left="0"/>
        <w:jc w:val="both"/>
      </w:pPr>
      <w:r>
        <w:rPr>
          <w:rFonts w:ascii="Times New Roman"/>
          <w:b w:val="false"/>
          <w:i w:val="false"/>
          <w:color w:val="000000"/>
          <w:sz w:val="28"/>
        </w:rPr>
        <w:t>
      4. Структура, штатная численность Департамента утверждаются ответственным секретарем Министерства труда и социальной защиты населения Республики Казахстан.</w:t>
      </w:r>
    </w:p>
    <w:bookmarkEnd w:id="719"/>
    <w:bookmarkStart w:name="z735" w:id="720"/>
    <w:p>
      <w:pPr>
        <w:spacing w:after="0"/>
        <w:ind w:left="0"/>
        <w:jc w:val="both"/>
      </w:pPr>
      <w:r>
        <w:rPr>
          <w:rFonts w:ascii="Times New Roman"/>
          <w:b w:val="false"/>
          <w:i w:val="false"/>
          <w:color w:val="000000"/>
          <w:sz w:val="28"/>
        </w:rPr>
        <w:t>
      5. Юридический адрес Департамента: Республика Казахстан, 110000, Костанайская область, город Костанай, улица Касымканова, дом 34.</w:t>
      </w:r>
    </w:p>
    <w:bookmarkEnd w:id="720"/>
    <w:bookmarkStart w:name="z736" w:id="721"/>
    <w:p>
      <w:pPr>
        <w:spacing w:after="0"/>
        <w:ind w:left="0"/>
        <w:jc w:val="both"/>
      </w:pPr>
      <w:r>
        <w:rPr>
          <w:rFonts w:ascii="Times New Roman"/>
          <w:b w:val="false"/>
          <w:i w:val="false"/>
          <w:color w:val="000000"/>
          <w:sz w:val="28"/>
        </w:rPr>
        <w:t>
      6. Полное наименование Департамента – республиканское государственное учреждение "Департамент Комитета труда, социальной защиты и миграции Министерства труда и социальной защиты населения Республики Казахстан по Костанайской области".</w:t>
      </w:r>
    </w:p>
    <w:bookmarkEnd w:id="721"/>
    <w:bookmarkStart w:name="z737" w:id="722"/>
    <w:p>
      <w:pPr>
        <w:spacing w:after="0"/>
        <w:ind w:left="0"/>
        <w:jc w:val="both"/>
      </w:pPr>
      <w:r>
        <w:rPr>
          <w:rFonts w:ascii="Times New Roman"/>
          <w:b w:val="false"/>
          <w:i w:val="false"/>
          <w:color w:val="000000"/>
          <w:sz w:val="28"/>
        </w:rPr>
        <w:t>
      7. Настоящее Положение является учредительным документом Департамента.</w:t>
      </w:r>
    </w:p>
    <w:bookmarkEnd w:id="722"/>
    <w:bookmarkStart w:name="z738" w:id="723"/>
    <w:p>
      <w:pPr>
        <w:spacing w:after="0"/>
        <w:ind w:left="0"/>
        <w:jc w:val="both"/>
      </w:pPr>
      <w:r>
        <w:rPr>
          <w:rFonts w:ascii="Times New Roman"/>
          <w:b w:val="false"/>
          <w:i w:val="false"/>
          <w:color w:val="000000"/>
          <w:sz w:val="28"/>
        </w:rPr>
        <w:t>
      8. Финансирование деятельности Департамента осуществляется только за счет средств республиканского бюджета. Департаменту запрещается вступать в договорные отношения с субъектами предпринимательства на предмет выполнения обязанностей, являющихся его функциями.</w:t>
      </w:r>
    </w:p>
    <w:bookmarkEnd w:id="723"/>
    <w:bookmarkStart w:name="z739" w:id="724"/>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указанные доходы направляются в доход республиканского бюджета.</w:t>
      </w:r>
    </w:p>
    <w:bookmarkEnd w:id="724"/>
    <w:bookmarkStart w:name="z740" w:id="725"/>
    <w:p>
      <w:pPr>
        <w:spacing w:after="0"/>
        <w:ind w:left="0"/>
        <w:jc w:val="left"/>
      </w:pPr>
      <w:r>
        <w:rPr>
          <w:rFonts w:ascii="Times New Roman"/>
          <w:b/>
          <w:i w:val="false"/>
          <w:color w:val="000000"/>
        </w:rPr>
        <w:t xml:space="preserve"> Глава 2. Основные задачи, функции, права и обязанности Департамента</w:t>
      </w:r>
    </w:p>
    <w:bookmarkEnd w:id="725"/>
    <w:bookmarkStart w:name="z741" w:id="726"/>
    <w:p>
      <w:pPr>
        <w:spacing w:after="0"/>
        <w:ind w:left="0"/>
        <w:jc w:val="both"/>
      </w:pPr>
      <w:r>
        <w:rPr>
          <w:rFonts w:ascii="Times New Roman"/>
          <w:b w:val="false"/>
          <w:i w:val="false"/>
          <w:color w:val="000000"/>
          <w:sz w:val="28"/>
        </w:rPr>
        <w:t>
      9. Задачей Департамента является реализация государственной политики в области пенсионного и социального обеспечения, социальной защиты инвалидов, медико-социальной экспертизы, обязательного социального страхования, социальной поддержки семей с детьми, предоставления социальной помощи отдельным категориям граждан, в сфере предоставления специальных социальных услуг.</w:t>
      </w:r>
    </w:p>
    <w:bookmarkEnd w:id="726"/>
    <w:bookmarkStart w:name="z742" w:id="727"/>
    <w:p>
      <w:pPr>
        <w:spacing w:after="0"/>
        <w:ind w:left="0"/>
        <w:jc w:val="both"/>
      </w:pPr>
      <w:r>
        <w:rPr>
          <w:rFonts w:ascii="Times New Roman"/>
          <w:b w:val="false"/>
          <w:i w:val="false"/>
          <w:color w:val="000000"/>
          <w:sz w:val="28"/>
        </w:rPr>
        <w:t>
      10. Функции Департамента:</w:t>
      </w:r>
    </w:p>
    <w:bookmarkEnd w:id="727"/>
    <w:bookmarkStart w:name="z743" w:id="728"/>
    <w:p>
      <w:pPr>
        <w:spacing w:after="0"/>
        <w:ind w:left="0"/>
        <w:jc w:val="both"/>
      </w:pPr>
      <w:r>
        <w:rPr>
          <w:rFonts w:ascii="Times New Roman"/>
          <w:b w:val="false"/>
          <w:i w:val="false"/>
          <w:color w:val="000000"/>
          <w:sz w:val="28"/>
        </w:rPr>
        <w:t>
      1) осуществление государственного контроля за соблюдением законодательства в области пенсионного и социального обеспечения, социальной защиты инвалидов, об обязательном социальном страховании, специальных социальных услугах, в пределах своих полномочий;</w:t>
      </w:r>
    </w:p>
    <w:bookmarkEnd w:id="728"/>
    <w:bookmarkStart w:name="z744" w:id="729"/>
    <w:p>
      <w:pPr>
        <w:spacing w:after="0"/>
        <w:ind w:left="0"/>
        <w:jc w:val="both"/>
      </w:pPr>
      <w:r>
        <w:rPr>
          <w:rFonts w:ascii="Times New Roman"/>
          <w:b w:val="false"/>
          <w:i w:val="false"/>
          <w:color w:val="000000"/>
          <w:sz w:val="28"/>
        </w:rPr>
        <w:t>
      2) принятие решения о назначении или об отказе в назначении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(детей-инвалидов),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 и обеспечение их выплат;</w:t>
      </w:r>
    </w:p>
    <w:bookmarkEnd w:id="729"/>
    <w:bookmarkStart w:name="z745" w:id="730"/>
    <w:p>
      <w:pPr>
        <w:spacing w:after="0"/>
        <w:ind w:left="0"/>
        <w:jc w:val="both"/>
      </w:pPr>
      <w:r>
        <w:rPr>
          <w:rFonts w:ascii="Times New Roman"/>
          <w:b w:val="false"/>
          <w:i w:val="false"/>
          <w:color w:val="000000"/>
          <w:sz w:val="28"/>
        </w:rPr>
        <w:t>
      3) осуществление контроля за своевременностью и полнотой выплаты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(детей-инвалидов),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 социальных выплат из Государственного фонда социального страхования (далее - Фонд);</w:t>
      </w:r>
    </w:p>
    <w:bookmarkEnd w:id="730"/>
    <w:bookmarkStart w:name="z746" w:id="731"/>
    <w:p>
      <w:pPr>
        <w:spacing w:after="0"/>
        <w:ind w:left="0"/>
        <w:jc w:val="both"/>
      </w:pPr>
      <w:r>
        <w:rPr>
          <w:rFonts w:ascii="Times New Roman"/>
          <w:b w:val="false"/>
          <w:i w:val="false"/>
          <w:color w:val="000000"/>
          <w:sz w:val="28"/>
        </w:rPr>
        <w:t>
      4) при наличии оснований проверка достоверности документов, необходимых для назначения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w:t>
      </w:r>
    </w:p>
    <w:bookmarkEnd w:id="731"/>
    <w:bookmarkStart w:name="z747" w:id="732"/>
    <w:p>
      <w:pPr>
        <w:spacing w:after="0"/>
        <w:ind w:left="0"/>
        <w:jc w:val="both"/>
      </w:pPr>
      <w:r>
        <w:rPr>
          <w:rFonts w:ascii="Times New Roman"/>
          <w:b w:val="false"/>
          <w:i w:val="false"/>
          <w:color w:val="000000"/>
          <w:sz w:val="28"/>
        </w:rPr>
        <w:t xml:space="preserve">
      5) осуществление внутреннего контроля деятельности Фонда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административных процедурах";</w:t>
      </w:r>
    </w:p>
    <w:bookmarkEnd w:id="732"/>
    <w:bookmarkStart w:name="z748" w:id="733"/>
    <w:p>
      <w:pPr>
        <w:spacing w:after="0"/>
        <w:ind w:left="0"/>
        <w:jc w:val="both"/>
      </w:pPr>
      <w:r>
        <w:rPr>
          <w:rFonts w:ascii="Times New Roman"/>
          <w:b w:val="false"/>
          <w:i w:val="false"/>
          <w:color w:val="000000"/>
          <w:sz w:val="28"/>
        </w:rPr>
        <w:t>
      6) организация сбора данных о численности получателей и сумм пенсионных и социальных выплат за счет бюджетных средств и Фонда;</w:t>
      </w:r>
    </w:p>
    <w:bookmarkEnd w:id="733"/>
    <w:bookmarkStart w:name="z749" w:id="734"/>
    <w:p>
      <w:pPr>
        <w:spacing w:after="0"/>
        <w:ind w:left="0"/>
        <w:jc w:val="both"/>
      </w:pPr>
      <w:r>
        <w:rPr>
          <w:rFonts w:ascii="Times New Roman"/>
          <w:b w:val="false"/>
          <w:i w:val="false"/>
          <w:color w:val="000000"/>
          <w:sz w:val="28"/>
        </w:rPr>
        <w:t>
      7) разъяснение по вопросам назначения и получения пенсионных и социальных выплат за счет бюджетных средств, а также назначения и получения социальных выплат из Фонда;</w:t>
      </w:r>
    </w:p>
    <w:bookmarkEnd w:id="734"/>
    <w:bookmarkStart w:name="z750" w:id="735"/>
    <w:p>
      <w:pPr>
        <w:spacing w:after="0"/>
        <w:ind w:left="0"/>
        <w:jc w:val="both"/>
      </w:pPr>
      <w:r>
        <w:rPr>
          <w:rFonts w:ascii="Times New Roman"/>
          <w:b w:val="false"/>
          <w:i w:val="false"/>
          <w:color w:val="000000"/>
          <w:sz w:val="28"/>
        </w:rPr>
        <w:t>
      8) рассмотрение в установленном законодательством порядке обращений физических и юридических лиц по вопросам, входящим в компетенцию Департамента;</w:t>
      </w:r>
    </w:p>
    <w:bookmarkEnd w:id="735"/>
    <w:bookmarkStart w:name="z751" w:id="736"/>
    <w:p>
      <w:pPr>
        <w:spacing w:after="0"/>
        <w:ind w:left="0"/>
        <w:jc w:val="both"/>
      </w:pPr>
      <w:r>
        <w:rPr>
          <w:rFonts w:ascii="Times New Roman"/>
          <w:b w:val="false"/>
          <w:i w:val="false"/>
          <w:color w:val="000000"/>
          <w:sz w:val="28"/>
        </w:rPr>
        <w:t>
      9) проведение медико-социальной экспертизы;</w:t>
      </w:r>
    </w:p>
    <w:bookmarkEnd w:id="736"/>
    <w:bookmarkStart w:name="z752" w:id="737"/>
    <w:p>
      <w:pPr>
        <w:spacing w:after="0"/>
        <w:ind w:left="0"/>
        <w:jc w:val="both"/>
      </w:pPr>
      <w:r>
        <w:rPr>
          <w:rFonts w:ascii="Times New Roman"/>
          <w:b w:val="false"/>
          <w:i w:val="false"/>
          <w:color w:val="000000"/>
          <w:sz w:val="28"/>
        </w:rPr>
        <w:t>
      10) установление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p>
    <w:bookmarkEnd w:id="737"/>
    <w:bookmarkStart w:name="z753" w:id="738"/>
    <w:p>
      <w:pPr>
        <w:spacing w:after="0"/>
        <w:ind w:left="0"/>
        <w:jc w:val="both"/>
      </w:pPr>
      <w:r>
        <w:rPr>
          <w:rFonts w:ascii="Times New Roman"/>
          <w:b w:val="false"/>
          <w:i w:val="false"/>
          <w:color w:val="000000"/>
          <w:sz w:val="28"/>
        </w:rPr>
        <w:t>
      11) формирование централизованного банка данных системы учета инвалидов, проведение мониторинга причин, структуры и состояния инвалидности;</w:t>
      </w:r>
    </w:p>
    <w:bookmarkEnd w:id="738"/>
    <w:bookmarkStart w:name="z754" w:id="739"/>
    <w:p>
      <w:pPr>
        <w:spacing w:after="0"/>
        <w:ind w:left="0"/>
        <w:jc w:val="both"/>
      </w:pPr>
      <w:r>
        <w:rPr>
          <w:rFonts w:ascii="Times New Roman"/>
          <w:b w:val="false"/>
          <w:i w:val="false"/>
          <w:color w:val="000000"/>
          <w:sz w:val="28"/>
        </w:rPr>
        <w:t>
      12) изучение уровня и причин инвалидности населения;</w:t>
      </w:r>
    </w:p>
    <w:bookmarkEnd w:id="739"/>
    <w:bookmarkStart w:name="z755" w:id="740"/>
    <w:p>
      <w:pPr>
        <w:spacing w:after="0"/>
        <w:ind w:left="0"/>
        <w:jc w:val="both"/>
      </w:pPr>
      <w:r>
        <w:rPr>
          <w:rFonts w:ascii="Times New Roman"/>
          <w:b w:val="false"/>
          <w:i w:val="false"/>
          <w:color w:val="000000"/>
          <w:sz w:val="28"/>
        </w:rPr>
        <w:t xml:space="preserve">
      13) прием документов на назначение государственного базового социального пособия по инвалидности при первичном установлении инвалидности; </w:t>
      </w:r>
    </w:p>
    <w:bookmarkEnd w:id="740"/>
    <w:bookmarkStart w:name="z756" w:id="741"/>
    <w:p>
      <w:pPr>
        <w:spacing w:after="0"/>
        <w:ind w:left="0"/>
        <w:jc w:val="both"/>
      </w:pPr>
      <w:r>
        <w:rPr>
          <w:rFonts w:ascii="Times New Roman"/>
          <w:b w:val="false"/>
          <w:i w:val="false"/>
          <w:color w:val="000000"/>
          <w:sz w:val="28"/>
        </w:rPr>
        <w:t>
      14) оказание консультативной помощи врачам медицинских организаций по вопросам медико-социальной экспертизы и реабилитации инвалидов, участие в проведении мероприятий по повышению их квалификации;</w:t>
      </w:r>
    </w:p>
    <w:bookmarkEnd w:id="741"/>
    <w:bookmarkStart w:name="z757" w:id="742"/>
    <w:p>
      <w:pPr>
        <w:spacing w:after="0"/>
        <w:ind w:left="0"/>
        <w:jc w:val="both"/>
      </w:pPr>
      <w:r>
        <w:rPr>
          <w:rFonts w:ascii="Times New Roman"/>
          <w:b w:val="false"/>
          <w:i w:val="false"/>
          <w:color w:val="000000"/>
          <w:sz w:val="28"/>
        </w:rPr>
        <w:t>
      15) представление в местные органы военного управления сведений о признании инвалидами военнообязанных и лиц призывного возраста;</w:t>
      </w:r>
    </w:p>
    <w:bookmarkEnd w:id="742"/>
    <w:bookmarkStart w:name="z758" w:id="743"/>
    <w:p>
      <w:pPr>
        <w:spacing w:after="0"/>
        <w:ind w:left="0"/>
        <w:jc w:val="both"/>
      </w:pPr>
      <w:r>
        <w:rPr>
          <w:rFonts w:ascii="Times New Roman"/>
          <w:b w:val="false"/>
          <w:i w:val="false"/>
          <w:color w:val="000000"/>
          <w:sz w:val="28"/>
        </w:rPr>
        <w:t xml:space="preserve">
      16) внедрение в практику работы современных, научных принципов и методов, а также обобщение, распространение передового опыта и разработка методических рекомендаций по медико-социальной экспертизе и реабилитации инвалидов; </w:t>
      </w:r>
    </w:p>
    <w:bookmarkEnd w:id="743"/>
    <w:bookmarkStart w:name="z759" w:id="744"/>
    <w:p>
      <w:pPr>
        <w:spacing w:after="0"/>
        <w:ind w:left="0"/>
        <w:jc w:val="both"/>
      </w:pPr>
      <w:r>
        <w:rPr>
          <w:rFonts w:ascii="Times New Roman"/>
          <w:b w:val="false"/>
          <w:i w:val="false"/>
          <w:color w:val="000000"/>
          <w:sz w:val="28"/>
        </w:rPr>
        <w:t>
      17) разработка социальной и профессиональной частей индивидуальной программы реабилитации инвалидов,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 контроль за реализацией индивидуальных программ реабилитации инвалидов;</w:t>
      </w:r>
    </w:p>
    <w:bookmarkEnd w:id="744"/>
    <w:bookmarkStart w:name="z760" w:id="745"/>
    <w:p>
      <w:pPr>
        <w:spacing w:after="0"/>
        <w:ind w:left="0"/>
        <w:jc w:val="both"/>
      </w:pPr>
      <w:r>
        <w:rPr>
          <w:rFonts w:ascii="Times New Roman"/>
          <w:b w:val="false"/>
          <w:i w:val="false"/>
          <w:color w:val="000000"/>
          <w:sz w:val="28"/>
        </w:rPr>
        <w:t>
      18) определение потребности работника, получившего увечье или иное повреждение здоровья при исполнении им трудовых (служебных) обязанностей в дополнительных видах помощи и уходе;</w:t>
      </w:r>
    </w:p>
    <w:bookmarkEnd w:id="745"/>
    <w:bookmarkStart w:name="z761" w:id="746"/>
    <w:p>
      <w:pPr>
        <w:spacing w:after="0"/>
        <w:ind w:left="0"/>
        <w:jc w:val="both"/>
      </w:pPr>
      <w:r>
        <w:rPr>
          <w:rFonts w:ascii="Times New Roman"/>
          <w:b w:val="false"/>
          <w:i w:val="false"/>
          <w:color w:val="000000"/>
          <w:sz w:val="28"/>
        </w:rPr>
        <w:t>
      19) обеспечение контроля за своевременным и правильным назначением социальных выплат Фондом;</w:t>
      </w:r>
    </w:p>
    <w:bookmarkEnd w:id="746"/>
    <w:bookmarkStart w:name="z762" w:id="747"/>
    <w:p>
      <w:pPr>
        <w:spacing w:after="0"/>
        <w:ind w:left="0"/>
        <w:jc w:val="both"/>
      </w:pPr>
      <w:r>
        <w:rPr>
          <w:rFonts w:ascii="Times New Roman"/>
          <w:b w:val="false"/>
          <w:i w:val="false"/>
          <w:color w:val="000000"/>
          <w:sz w:val="28"/>
        </w:rPr>
        <w:t>
      20) обеспечение контроля за своевременным и полным перечислением получателю социальных выплат Государственной корпорацией;</w:t>
      </w:r>
    </w:p>
    <w:bookmarkEnd w:id="747"/>
    <w:bookmarkStart w:name="z763" w:id="748"/>
    <w:p>
      <w:pPr>
        <w:spacing w:after="0"/>
        <w:ind w:left="0"/>
        <w:jc w:val="both"/>
      </w:pPr>
      <w:r>
        <w:rPr>
          <w:rFonts w:ascii="Times New Roman"/>
          <w:b w:val="false"/>
          <w:i w:val="false"/>
          <w:color w:val="000000"/>
          <w:sz w:val="28"/>
        </w:rPr>
        <w:t>
      21) рассмотрение жалоб участников системы обязательного социального страхования по вопросам назначения, отказа в назначении социальных выплат Фондом, а также своевременным и полным перечислением социальных выплат Государственной корпорацией;</w:t>
      </w:r>
    </w:p>
    <w:bookmarkEnd w:id="748"/>
    <w:bookmarkStart w:name="z764" w:id="749"/>
    <w:p>
      <w:pPr>
        <w:spacing w:after="0"/>
        <w:ind w:left="0"/>
        <w:jc w:val="both"/>
      </w:pPr>
      <w:r>
        <w:rPr>
          <w:rFonts w:ascii="Times New Roman"/>
          <w:b w:val="false"/>
          <w:i w:val="false"/>
          <w:color w:val="000000"/>
          <w:sz w:val="28"/>
        </w:rPr>
        <w:t>
      22) исполнение поручений руководства Министерства и Комитета, в пределах своей компетенции;</w:t>
      </w:r>
    </w:p>
    <w:bookmarkEnd w:id="749"/>
    <w:bookmarkStart w:name="z765" w:id="750"/>
    <w:p>
      <w:pPr>
        <w:spacing w:after="0"/>
        <w:ind w:left="0"/>
        <w:jc w:val="both"/>
      </w:pPr>
      <w:r>
        <w:rPr>
          <w:rFonts w:ascii="Times New Roman"/>
          <w:b w:val="false"/>
          <w:i w:val="false"/>
          <w:color w:val="000000"/>
          <w:sz w:val="28"/>
        </w:rPr>
        <w:t>
      23) осуществление правовой, консультативной и практической помощи в пределах компетенции;</w:t>
      </w:r>
    </w:p>
    <w:bookmarkEnd w:id="750"/>
    <w:bookmarkStart w:name="z766" w:id="751"/>
    <w:p>
      <w:pPr>
        <w:spacing w:after="0"/>
        <w:ind w:left="0"/>
        <w:jc w:val="both"/>
      </w:pPr>
      <w:r>
        <w:rPr>
          <w:rFonts w:ascii="Times New Roman"/>
          <w:b w:val="false"/>
          <w:i w:val="false"/>
          <w:color w:val="000000"/>
          <w:sz w:val="28"/>
        </w:rPr>
        <w:t>
      24) оказание государственных услуг в сфере социальной защиты населения в пределах компетенции;</w:t>
      </w:r>
    </w:p>
    <w:bookmarkEnd w:id="751"/>
    <w:bookmarkStart w:name="z767" w:id="752"/>
    <w:p>
      <w:pPr>
        <w:spacing w:after="0"/>
        <w:ind w:left="0"/>
        <w:jc w:val="both"/>
      </w:pPr>
      <w:r>
        <w:rPr>
          <w:rFonts w:ascii="Times New Roman"/>
          <w:b w:val="false"/>
          <w:i w:val="false"/>
          <w:color w:val="000000"/>
          <w:sz w:val="28"/>
        </w:rPr>
        <w:t>
      25) формирование и сопровождение баз данных в области социальной защиты населения;</w:t>
      </w:r>
    </w:p>
    <w:bookmarkEnd w:id="752"/>
    <w:bookmarkStart w:name="z768" w:id="753"/>
    <w:p>
      <w:pPr>
        <w:spacing w:after="0"/>
        <w:ind w:left="0"/>
        <w:jc w:val="both"/>
      </w:pPr>
      <w:r>
        <w:rPr>
          <w:rFonts w:ascii="Times New Roman"/>
          <w:b w:val="false"/>
          <w:i w:val="false"/>
          <w:color w:val="000000"/>
          <w:sz w:val="28"/>
        </w:rPr>
        <w:t>
      26) участие в реализации Стратегического и Операционного планов Министерства и плана работы Комитета;</w:t>
      </w:r>
    </w:p>
    <w:bookmarkEnd w:id="753"/>
    <w:bookmarkStart w:name="z769" w:id="754"/>
    <w:p>
      <w:pPr>
        <w:spacing w:after="0"/>
        <w:ind w:left="0"/>
        <w:jc w:val="both"/>
      </w:pPr>
      <w:r>
        <w:rPr>
          <w:rFonts w:ascii="Times New Roman"/>
          <w:b w:val="false"/>
          <w:i w:val="false"/>
          <w:color w:val="000000"/>
          <w:sz w:val="28"/>
        </w:rPr>
        <w:t>
      27) иные задачи и функции, возложенные на Департамент законодательством и руководством Министерства и Комитета.</w:t>
      </w:r>
    </w:p>
    <w:bookmarkEnd w:id="754"/>
    <w:bookmarkStart w:name="z770" w:id="755"/>
    <w:p>
      <w:pPr>
        <w:spacing w:after="0"/>
        <w:ind w:left="0"/>
        <w:jc w:val="both"/>
      </w:pPr>
      <w:r>
        <w:rPr>
          <w:rFonts w:ascii="Times New Roman"/>
          <w:b w:val="false"/>
          <w:i w:val="false"/>
          <w:color w:val="000000"/>
          <w:sz w:val="28"/>
        </w:rPr>
        <w:t>
      11. Права и обязанности Департамента:</w:t>
      </w:r>
    </w:p>
    <w:bookmarkEnd w:id="755"/>
    <w:bookmarkStart w:name="z771" w:id="756"/>
    <w:p>
      <w:pPr>
        <w:spacing w:after="0"/>
        <w:ind w:left="0"/>
        <w:jc w:val="both"/>
      </w:pPr>
      <w:r>
        <w:rPr>
          <w:rFonts w:ascii="Times New Roman"/>
          <w:b w:val="false"/>
          <w:i w:val="false"/>
          <w:color w:val="000000"/>
          <w:sz w:val="28"/>
        </w:rPr>
        <w:t>
      1) осуществлять в установленном порядке и в пределах компетенции проверки и иные формы государственного контроля по соблюдению требований законодательства в области пенсионного и социального обеспечения, социального страхования и социальной защиты населения, о специальных социальных услугах;</w:t>
      </w:r>
    </w:p>
    <w:bookmarkEnd w:id="756"/>
    <w:bookmarkStart w:name="z772" w:id="757"/>
    <w:p>
      <w:pPr>
        <w:spacing w:after="0"/>
        <w:ind w:left="0"/>
        <w:jc w:val="both"/>
      </w:pPr>
      <w:r>
        <w:rPr>
          <w:rFonts w:ascii="Times New Roman"/>
          <w:b w:val="false"/>
          <w:i w:val="false"/>
          <w:color w:val="000000"/>
          <w:sz w:val="28"/>
        </w:rPr>
        <w:t>
      2) осуществлять в установленном порядке контакты с другими государственными органами и организациями, запрашивать и получать от них необходимые для деятельности сведения и материалы;</w:t>
      </w:r>
    </w:p>
    <w:bookmarkEnd w:id="757"/>
    <w:bookmarkStart w:name="z773" w:id="758"/>
    <w:p>
      <w:pPr>
        <w:spacing w:after="0"/>
        <w:ind w:left="0"/>
        <w:jc w:val="both"/>
      </w:pPr>
      <w:r>
        <w:rPr>
          <w:rFonts w:ascii="Times New Roman"/>
          <w:b w:val="false"/>
          <w:i w:val="false"/>
          <w:color w:val="000000"/>
          <w:sz w:val="28"/>
        </w:rPr>
        <w:t>
      3) запрашивать и получать в установленном порядке от подведомственных организаций Министерства, местных исполнительных органов, физических и юридических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bookmarkEnd w:id="758"/>
    <w:bookmarkStart w:name="z774" w:id="759"/>
    <w:p>
      <w:pPr>
        <w:spacing w:after="0"/>
        <w:ind w:left="0"/>
        <w:jc w:val="both"/>
      </w:pPr>
      <w:r>
        <w:rPr>
          <w:rFonts w:ascii="Times New Roman"/>
          <w:b w:val="false"/>
          <w:i w:val="false"/>
          <w:color w:val="000000"/>
          <w:sz w:val="28"/>
        </w:rPr>
        <w:t>
      4) участвовать в работе комиссий и рабочих групп по обсуждению вопросов, входящих в компетенцию Департамента;</w:t>
      </w:r>
    </w:p>
    <w:bookmarkEnd w:id="759"/>
    <w:bookmarkStart w:name="z775" w:id="760"/>
    <w:p>
      <w:pPr>
        <w:spacing w:after="0"/>
        <w:ind w:left="0"/>
        <w:jc w:val="both"/>
      </w:pPr>
      <w:r>
        <w:rPr>
          <w:rFonts w:ascii="Times New Roman"/>
          <w:b w:val="false"/>
          <w:i w:val="false"/>
          <w:color w:val="000000"/>
          <w:sz w:val="28"/>
        </w:rPr>
        <w:t xml:space="preserve">
      5) вносить предложения по внесению изменений и дополнений в нормативные правовые акты по вопросам, входящим в компетенцию Министерства и Комитета; </w:t>
      </w:r>
    </w:p>
    <w:bookmarkEnd w:id="760"/>
    <w:bookmarkStart w:name="z776" w:id="761"/>
    <w:p>
      <w:pPr>
        <w:spacing w:after="0"/>
        <w:ind w:left="0"/>
        <w:jc w:val="both"/>
      </w:pPr>
      <w:r>
        <w:rPr>
          <w:rFonts w:ascii="Times New Roman"/>
          <w:b w:val="false"/>
          <w:i w:val="false"/>
          <w:color w:val="000000"/>
          <w:sz w:val="28"/>
        </w:rPr>
        <w:t>
      6) вступать в гражданско-правовые отношения от собственного имени;</w:t>
      </w:r>
    </w:p>
    <w:bookmarkEnd w:id="761"/>
    <w:bookmarkStart w:name="z777" w:id="762"/>
    <w:p>
      <w:pPr>
        <w:spacing w:after="0"/>
        <w:ind w:left="0"/>
        <w:jc w:val="both"/>
      </w:pPr>
      <w:r>
        <w:rPr>
          <w:rFonts w:ascii="Times New Roman"/>
          <w:b w:val="false"/>
          <w:i w:val="false"/>
          <w:color w:val="000000"/>
          <w:sz w:val="28"/>
        </w:rPr>
        <w:t>
      7) на основании доверенности представлять Министерство и (или) Комитет в государственных учреждениях, организациях независимо от форм собственности, во всех судах республики по вопросам, входящим в их компетенцию;</w:t>
      </w:r>
    </w:p>
    <w:bookmarkEnd w:id="762"/>
    <w:bookmarkStart w:name="z778" w:id="763"/>
    <w:p>
      <w:pPr>
        <w:spacing w:after="0"/>
        <w:ind w:left="0"/>
        <w:jc w:val="both"/>
      </w:pPr>
      <w:r>
        <w:rPr>
          <w:rFonts w:ascii="Times New Roman"/>
          <w:b w:val="false"/>
          <w:i w:val="false"/>
          <w:color w:val="000000"/>
          <w:sz w:val="28"/>
        </w:rPr>
        <w:t>
      8) принимать решения по вопросам, входящим в компетенцию Департамента;</w:t>
      </w:r>
    </w:p>
    <w:bookmarkEnd w:id="763"/>
    <w:bookmarkStart w:name="z779" w:id="764"/>
    <w:p>
      <w:pPr>
        <w:spacing w:after="0"/>
        <w:ind w:left="0"/>
        <w:jc w:val="both"/>
      </w:pPr>
      <w:r>
        <w:rPr>
          <w:rFonts w:ascii="Times New Roman"/>
          <w:b w:val="false"/>
          <w:i w:val="false"/>
          <w:color w:val="000000"/>
          <w:sz w:val="28"/>
        </w:rPr>
        <w:t>
      9) соблюдать законодательство Республики Казахстан, права и охраняемые законом интересы физических и юридических лиц;</w:t>
      </w:r>
    </w:p>
    <w:bookmarkEnd w:id="764"/>
    <w:bookmarkStart w:name="z780" w:id="765"/>
    <w:p>
      <w:pPr>
        <w:spacing w:after="0"/>
        <w:ind w:left="0"/>
        <w:jc w:val="both"/>
      </w:pPr>
      <w:r>
        <w:rPr>
          <w:rFonts w:ascii="Times New Roman"/>
          <w:b w:val="false"/>
          <w:i w:val="false"/>
          <w:color w:val="000000"/>
          <w:sz w:val="28"/>
        </w:rPr>
        <w:t>
      10) иные права и обязанности, предусмотренные законодательными актами Республики Казахстан.</w:t>
      </w:r>
    </w:p>
    <w:bookmarkEnd w:id="765"/>
    <w:bookmarkStart w:name="z781" w:id="766"/>
    <w:p>
      <w:pPr>
        <w:spacing w:after="0"/>
        <w:ind w:left="0"/>
        <w:jc w:val="left"/>
      </w:pPr>
      <w:r>
        <w:rPr>
          <w:rFonts w:ascii="Times New Roman"/>
          <w:b/>
          <w:i w:val="false"/>
          <w:color w:val="000000"/>
        </w:rPr>
        <w:t xml:space="preserve"> Глава 3. Организация деятельности Департамента</w:t>
      </w:r>
    </w:p>
    <w:bookmarkEnd w:id="766"/>
    <w:bookmarkStart w:name="z782" w:id="767"/>
    <w:p>
      <w:pPr>
        <w:spacing w:after="0"/>
        <w:ind w:left="0"/>
        <w:jc w:val="both"/>
      </w:pPr>
      <w:r>
        <w:rPr>
          <w:rFonts w:ascii="Times New Roman"/>
          <w:b w:val="false"/>
          <w:i w:val="false"/>
          <w:color w:val="000000"/>
          <w:sz w:val="28"/>
        </w:rPr>
        <w:t>
      12. Департамент возглавляет руководитель, назначаемый в соответствии с законодательством Республики Казахстан. Руководитель Департамента имеет заместителей, назначаемых на должности и освобождаемых от должностей в соответствии с законодательством Республики Казахстан.</w:t>
      </w:r>
    </w:p>
    <w:bookmarkEnd w:id="767"/>
    <w:bookmarkStart w:name="z783" w:id="768"/>
    <w:p>
      <w:pPr>
        <w:spacing w:after="0"/>
        <w:ind w:left="0"/>
        <w:jc w:val="both"/>
      </w:pPr>
      <w:r>
        <w:rPr>
          <w:rFonts w:ascii="Times New Roman"/>
          <w:b w:val="false"/>
          <w:i w:val="false"/>
          <w:color w:val="000000"/>
          <w:sz w:val="28"/>
        </w:rPr>
        <w:t>
      Обязанности и полномочия руководителя, заместителей руководителя Департамента определяются председателем Комитета.</w:t>
      </w:r>
    </w:p>
    <w:bookmarkEnd w:id="768"/>
    <w:bookmarkStart w:name="z784" w:id="769"/>
    <w:p>
      <w:pPr>
        <w:spacing w:after="0"/>
        <w:ind w:left="0"/>
        <w:jc w:val="both"/>
      </w:pPr>
      <w:r>
        <w:rPr>
          <w:rFonts w:ascii="Times New Roman"/>
          <w:b w:val="false"/>
          <w:i w:val="false"/>
          <w:color w:val="000000"/>
          <w:sz w:val="28"/>
        </w:rPr>
        <w:t>
      13. Руководитель Департамента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w:t>
      </w:r>
    </w:p>
    <w:bookmarkEnd w:id="769"/>
    <w:bookmarkStart w:name="z785" w:id="770"/>
    <w:p>
      <w:pPr>
        <w:spacing w:after="0"/>
        <w:ind w:left="0"/>
        <w:jc w:val="both"/>
      </w:pPr>
      <w:r>
        <w:rPr>
          <w:rFonts w:ascii="Times New Roman"/>
          <w:b w:val="false"/>
          <w:i w:val="false"/>
          <w:color w:val="000000"/>
          <w:sz w:val="28"/>
        </w:rPr>
        <w:t>
      14. В этих целях руководитель Департамента:</w:t>
      </w:r>
    </w:p>
    <w:bookmarkEnd w:id="770"/>
    <w:bookmarkStart w:name="z786" w:id="771"/>
    <w:p>
      <w:pPr>
        <w:spacing w:after="0"/>
        <w:ind w:left="0"/>
        <w:jc w:val="both"/>
      </w:pPr>
      <w:r>
        <w:rPr>
          <w:rFonts w:ascii="Times New Roman"/>
          <w:b w:val="false"/>
          <w:i w:val="false"/>
          <w:color w:val="000000"/>
          <w:sz w:val="28"/>
        </w:rPr>
        <w:t>
      1) определяет обязанности и полномочия работников Департамента;</w:t>
      </w:r>
    </w:p>
    <w:bookmarkEnd w:id="771"/>
    <w:bookmarkStart w:name="z787" w:id="772"/>
    <w:p>
      <w:pPr>
        <w:spacing w:after="0"/>
        <w:ind w:left="0"/>
        <w:jc w:val="both"/>
      </w:pPr>
      <w:r>
        <w:rPr>
          <w:rFonts w:ascii="Times New Roman"/>
          <w:b w:val="false"/>
          <w:i w:val="false"/>
          <w:color w:val="000000"/>
          <w:sz w:val="28"/>
        </w:rPr>
        <w:t>
      2) в соответствии с законодательством назначает и освобождает от должностей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вышестоящих должностных лиц;</w:t>
      </w:r>
    </w:p>
    <w:bookmarkEnd w:id="772"/>
    <w:bookmarkStart w:name="z788" w:id="773"/>
    <w:p>
      <w:pPr>
        <w:spacing w:after="0"/>
        <w:ind w:left="0"/>
        <w:jc w:val="both"/>
      </w:pPr>
      <w:r>
        <w:rPr>
          <w:rFonts w:ascii="Times New Roman"/>
          <w:b w:val="false"/>
          <w:i w:val="false"/>
          <w:color w:val="000000"/>
          <w:sz w:val="28"/>
        </w:rPr>
        <w:t>
      3) утверждает должностные инструкции работников Департамента, в установленном законодательством порядке решает вопросы командирования работников Департамента;</w:t>
      </w:r>
    </w:p>
    <w:bookmarkEnd w:id="773"/>
    <w:bookmarkStart w:name="z789" w:id="774"/>
    <w:p>
      <w:pPr>
        <w:spacing w:after="0"/>
        <w:ind w:left="0"/>
        <w:jc w:val="both"/>
      </w:pPr>
      <w:r>
        <w:rPr>
          <w:rFonts w:ascii="Times New Roman"/>
          <w:b w:val="false"/>
          <w:i w:val="false"/>
          <w:color w:val="000000"/>
          <w:sz w:val="28"/>
        </w:rPr>
        <w:t>
      4) в установленном законодательством порядке решает вопросы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вышестоящих должностных лиц;</w:t>
      </w:r>
    </w:p>
    <w:bookmarkEnd w:id="774"/>
    <w:bookmarkStart w:name="z790" w:id="775"/>
    <w:p>
      <w:pPr>
        <w:spacing w:after="0"/>
        <w:ind w:left="0"/>
        <w:jc w:val="both"/>
      </w:pPr>
      <w:r>
        <w:rPr>
          <w:rFonts w:ascii="Times New Roman"/>
          <w:b w:val="false"/>
          <w:i w:val="false"/>
          <w:color w:val="000000"/>
          <w:sz w:val="28"/>
        </w:rPr>
        <w:t>
      5) вносит на рассмотрение Председателю Комитета вопросы предоставления отпусков, оказания материальной помощи, подготовки (переподготовки), повышения квалификации, поощрения, выплаты надбавок, премирования и наложения дисциплинарных взысканий на заместителей руководителя Департамента;</w:t>
      </w:r>
    </w:p>
    <w:bookmarkEnd w:id="775"/>
    <w:bookmarkStart w:name="z791" w:id="776"/>
    <w:p>
      <w:pPr>
        <w:spacing w:after="0"/>
        <w:ind w:left="0"/>
        <w:jc w:val="both"/>
      </w:pPr>
      <w:r>
        <w:rPr>
          <w:rFonts w:ascii="Times New Roman"/>
          <w:b w:val="false"/>
          <w:i w:val="false"/>
          <w:color w:val="000000"/>
          <w:sz w:val="28"/>
        </w:rPr>
        <w:t>
      6) подписывает правовые акты в пределах установленной компетенции;</w:t>
      </w:r>
    </w:p>
    <w:bookmarkEnd w:id="776"/>
    <w:bookmarkStart w:name="z792" w:id="777"/>
    <w:p>
      <w:pPr>
        <w:spacing w:after="0"/>
        <w:ind w:left="0"/>
        <w:jc w:val="both"/>
      </w:pPr>
      <w:r>
        <w:rPr>
          <w:rFonts w:ascii="Times New Roman"/>
          <w:b w:val="false"/>
          <w:i w:val="false"/>
          <w:color w:val="000000"/>
          <w:sz w:val="28"/>
        </w:rPr>
        <w:t>
      7) представляет Департамент в государственных органах и иных организациях, независимо от форм собственности, а также в отношениях с физическими и юридическими лицами;</w:t>
      </w:r>
    </w:p>
    <w:bookmarkEnd w:id="777"/>
    <w:bookmarkStart w:name="z793" w:id="778"/>
    <w:p>
      <w:pPr>
        <w:spacing w:after="0"/>
        <w:ind w:left="0"/>
        <w:jc w:val="both"/>
      </w:pPr>
      <w:r>
        <w:rPr>
          <w:rFonts w:ascii="Times New Roman"/>
          <w:b w:val="false"/>
          <w:i w:val="false"/>
          <w:color w:val="000000"/>
          <w:sz w:val="28"/>
        </w:rPr>
        <w:t>
      8) в соответствии с законодательством принимает решения о предъявлении от имени Департамента претензий и исков;</w:t>
      </w:r>
    </w:p>
    <w:bookmarkEnd w:id="778"/>
    <w:bookmarkStart w:name="z794" w:id="779"/>
    <w:p>
      <w:pPr>
        <w:spacing w:after="0"/>
        <w:ind w:left="0"/>
        <w:jc w:val="both"/>
      </w:pPr>
      <w:r>
        <w:rPr>
          <w:rFonts w:ascii="Times New Roman"/>
          <w:b w:val="false"/>
          <w:i w:val="false"/>
          <w:color w:val="000000"/>
          <w:sz w:val="28"/>
        </w:rPr>
        <w:t>
      9) принимает меры, направленные на противодействие коррупции в Департаменте и несет персональную ответственность за непринятие надлежащих антикоррупционных мер.</w:t>
      </w:r>
    </w:p>
    <w:bookmarkEnd w:id="779"/>
    <w:bookmarkStart w:name="z795" w:id="780"/>
    <w:p>
      <w:pPr>
        <w:spacing w:after="0"/>
        <w:ind w:left="0"/>
        <w:jc w:val="left"/>
      </w:pPr>
      <w:r>
        <w:rPr>
          <w:rFonts w:ascii="Times New Roman"/>
          <w:b/>
          <w:i w:val="false"/>
          <w:color w:val="000000"/>
        </w:rPr>
        <w:t xml:space="preserve"> Глава 4. Имущество Департамента</w:t>
      </w:r>
    </w:p>
    <w:bookmarkEnd w:id="780"/>
    <w:bookmarkStart w:name="z796" w:id="781"/>
    <w:p>
      <w:pPr>
        <w:spacing w:after="0"/>
        <w:ind w:left="0"/>
        <w:jc w:val="both"/>
      </w:pPr>
      <w:r>
        <w:rPr>
          <w:rFonts w:ascii="Times New Roman"/>
          <w:b w:val="false"/>
          <w:i w:val="false"/>
          <w:color w:val="000000"/>
          <w:sz w:val="28"/>
        </w:rPr>
        <w:t>
      15.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781"/>
    <w:bookmarkStart w:name="z797" w:id="782"/>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782"/>
    <w:bookmarkStart w:name="z798" w:id="783"/>
    <w:p>
      <w:pPr>
        <w:spacing w:after="0"/>
        <w:ind w:left="0"/>
        <w:jc w:val="both"/>
      </w:pPr>
      <w:r>
        <w:rPr>
          <w:rFonts w:ascii="Times New Roman"/>
          <w:b w:val="false"/>
          <w:i w:val="false"/>
          <w:color w:val="000000"/>
          <w:sz w:val="28"/>
        </w:rPr>
        <w:t>
      16. Имущество, закрепленное за Департаментом, относится к республиканской собственности.</w:t>
      </w:r>
    </w:p>
    <w:bookmarkEnd w:id="783"/>
    <w:bookmarkStart w:name="z799" w:id="784"/>
    <w:p>
      <w:pPr>
        <w:spacing w:after="0"/>
        <w:ind w:left="0"/>
        <w:jc w:val="both"/>
      </w:pPr>
      <w:r>
        <w:rPr>
          <w:rFonts w:ascii="Times New Roman"/>
          <w:b w:val="false"/>
          <w:i w:val="false"/>
          <w:color w:val="000000"/>
          <w:sz w:val="28"/>
        </w:rPr>
        <w:t>
      17.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 если иное не установлено законодательством.</w:t>
      </w:r>
    </w:p>
    <w:bookmarkEnd w:id="784"/>
    <w:bookmarkStart w:name="z800" w:id="785"/>
    <w:p>
      <w:pPr>
        <w:spacing w:after="0"/>
        <w:ind w:left="0"/>
        <w:jc w:val="left"/>
      </w:pPr>
      <w:r>
        <w:rPr>
          <w:rFonts w:ascii="Times New Roman"/>
          <w:b/>
          <w:i w:val="false"/>
          <w:color w:val="000000"/>
        </w:rPr>
        <w:t xml:space="preserve"> Глава 5. Реорганизация и упразднение Департамента</w:t>
      </w:r>
    </w:p>
    <w:bookmarkEnd w:id="785"/>
    <w:bookmarkStart w:name="z801" w:id="786"/>
    <w:p>
      <w:pPr>
        <w:spacing w:after="0"/>
        <w:ind w:left="0"/>
        <w:jc w:val="both"/>
      </w:pPr>
      <w:r>
        <w:rPr>
          <w:rFonts w:ascii="Times New Roman"/>
          <w:b w:val="false"/>
          <w:i w:val="false"/>
          <w:color w:val="000000"/>
          <w:sz w:val="28"/>
        </w:rPr>
        <w:t>
      18. Реорганизация и упразднение Департамента осуществляются в соответствии с законодательством Республики Казахстан.</w:t>
      </w:r>
    </w:p>
    <w:bookmarkEnd w:id="7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приказу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марта 2017 года № 18</w:t>
            </w:r>
          </w:p>
        </w:tc>
      </w:tr>
    </w:tbl>
    <w:bookmarkStart w:name="z803" w:id="787"/>
    <w:p>
      <w:pPr>
        <w:spacing w:after="0"/>
        <w:ind w:left="0"/>
        <w:jc w:val="left"/>
      </w:pPr>
      <w:r>
        <w:rPr>
          <w:rFonts w:ascii="Times New Roman"/>
          <w:b/>
          <w:i w:val="false"/>
          <w:color w:val="000000"/>
        </w:rPr>
        <w:t xml:space="preserve"> Положение государственного учреждения "Департамент Комитета труда, социальной защиты и миграции по Кызылординской области"</w:t>
      </w:r>
    </w:p>
    <w:bookmarkEnd w:id="787"/>
    <w:bookmarkStart w:name="z804" w:id="788"/>
    <w:p>
      <w:pPr>
        <w:spacing w:after="0"/>
        <w:ind w:left="0"/>
        <w:jc w:val="left"/>
      </w:pPr>
      <w:r>
        <w:rPr>
          <w:rFonts w:ascii="Times New Roman"/>
          <w:b/>
          <w:i w:val="false"/>
          <w:color w:val="000000"/>
        </w:rPr>
        <w:t xml:space="preserve"> Глава 1. Общие положения</w:t>
      </w:r>
    </w:p>
    <w:bookmarkEnd w:id="788"/>
    <w:bookmarkStart w:name="z805" w:id="789"/>
    <w:p>
      <w:pPr>
        <w:spacing w:after="0"/>
        <w:ind w:left="0"/>
        <w:jc w:val="both"/>
      </w:pPr>
      <w:r>
        <w:rPr>
          <w:rFonts w:ascii="Times New Roman"/>
          <w:b w:val="false"/>
          <w:i w:val="false"/>
          <w:color w:val="000000"/>
          <w:sz w:val="28"/>
        </w:rPr>
        <w:t>
      1. Департамент Комитета труда, социальной защиты и миграции по Кызылординской области (далее - Департамент) является территориальным подразделением Комитета труда, социальной защиты и миграции Министерства труда и социальной защиты населения Республики Казахстан (далее - Комитет), осуществляющим реализацию и государственный контроль в сфере обеспечения социальной защиты населения, пенсионного и социального обеспечения, обязательного социального страхования, специальных социальных услуг.</w:t>
      </w:r>
    </w:p>
    <w:bookmarkEnd w:id="789"/>
    <w:bookmarkStart w:name="z806" w:id="790"/>
    <w:p>
      <w:pPr>
        <w:spacing w:after="0"/>
        <w:ind w:left="0"/>
        <w:jc w:val="both"/>
      </w:pPr>
      <w:r>
        <w:rPr>
          <w:rFonts w:ascii="Times New Roman"/>
          <w:b w:val="false"/>
          <w:i w:val="false"/>
          <w:color w:val="000000"/>
          <w:sz w:val="28"/>
        </w:rPr>
        <w:t>
      2. В своей деятельности Департамент руководствуется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актами Президента и Правительства Республики Казахстан, иными нормативными правовыми актами Республики Казахстан, настоящим Положением.</w:t>
      </w:r>
    </w:p>
    <w:bookmarkEnd w:id="790"/>
    <w:bookmarkStart w:name="z807" w:id="791"/>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счета в органах казначейства.</w:t>
      </w:r>
    </w:p>
    <w:bookmarkEnd w:id="791"/>
    <w:bookmarkStart w:name="z808" w:id="792"/>
    <w:p>
      <w:pPr>
        <w:spacing w:after="0"/>
        <w:ind w:left="0"/>
        <w:jc w:val="both"/>
      </w:pPr>
      <w:r>
        <w:rPr>
          <w:rFonts w:ascii="Times New Roman"/>
          <w:b w:val="false"/>
          <w:i w:val="false"/>
          <w:color w:val="000000"/>
          <w:sz w:val="28"/>
        </w:rPr>
        <w:t>
      4. Структура, штатная численность Департамента утверждаются ответственным секретарем Министерства труда и социальной защиты населения Республики Казахстан.</w:t>
      </w:r>
    </w:p>
    <w:bookmarkEnd w:id="792"/>
    <w:bookmarkStart w:name="z809" w:id="793"/>
    <w:p>
      <w:pPr>
        <w:spacing w:after="0"/>
        <w:ind w:left="0"/>
        <w:jc w:val="both"/>
      </w:pPr>
      <w:r>
        <w:rPr>
          <w:rFonts w:ascii="Times New Roman"/>
          <w:b w:val="false"/>
          <w:i w:val="false"/>
          <w:color w:val="000000"/>
          <w:sz w:val="28"/>
        </w:rPr>
        <w:t>
      5. Юридический адрес Департамента: Республика Казахстан, 120000, Кызылординская область, город Кызылорда улица Бекзатхан Аскара, дом 47.</w:t>
      </w:r>
    </w:p>
    <w:bookmarkEnd w:id="793"/>
    <w:bookmarkStart w:name="z810" w:id="794"/>
    <w:p>
      <w:pPr>
        <w:spacing w:after="0"/>
        <w:ind w:left="0"/>
        <w:jc w:val="both"/>
      </w:pPr>
      <w:r>
        <w:rPr>
          <w:rFonts w:ascii="Times New Roman"/>
          <w:b w:val="false"/>
          <w:i w:val="false"/>
          <w:color w:val="000000"/>
          <w:sz w:val="28"/>
        </w:rPr>
        <w:t>
      6. Полное наименование Департамента – республиканское государственное учреждение "Департамент Комитета труда, социальной защиты и миграции Министерства труда и социальной защиты населения Республики Казахстан по Кызылординской области".</w:t>
      </w:r>
    </w:p>
    <w:bookmarkEnd w:id="794"/>
    <w:bookmarkStart w:name="z811" w:id="795"/>
    <w:p>
      <w:pPr>
        <w:spacing w:after="0"/>
        <w:ind w:left="0"/>
        <w:jc w:val="both"/>
      </w:pPr>
      <w:r>
        <w:rPr>
          <w:rFonts w:ascii="Times New Roman"/>
          <w:b w:val="false"/>
          <w:i w:val="false"/>
          <w:color w:val="000000"/>
          <w:sz w:val="28"/>
        </w:rPr>
        <w:t>
      7. Настоящее Положение является учредительным документом Департамента.</w:t>
      </w:r>
    </w:p>
    <w:bookmarkEnd w:id="795"/>
    <w:bookmarkStart w:name="z812" w:id="796"/>
    <w:p>
      <w:pPr>
        <w:spacing w:after="0"/>
        <w:ind w:left="0"/>
        <w:jc w:val="both"/>
      </w:pPr>
      <w:r>
        <w:rPr>
          <w:rFonts w:ascii="Times New Roman"/>
          <w:b w:val="false"/>
          <w:i w:val="false"/>
          <w:color w:val="000000"/>
          <w:sz w:val="28"/>
        </w:rPr>
        <w:t>
      8. Финансирование деятельности Департамента осуществляется только за счет средств республиканского бюджета. Департаменту запрещается вступать в договорные отношения с субъектами предпринимательства на предмет выполнения обязанностей, являющихся его функциями.</w:t>
      </w:r>
    </w:p>
    <w:bookmarkEnd w:id="796"/>
    <w:bookmarkStart w:name="z813" w:id="797"/>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указанные доходы направляются в доход республиканского бюджета.</w:t>
      </w:r>
    </w:p>
    <w:bookmarkEnd w:id="797"/>
    <w:bookmarkStart w:name="z814" w:id="798"/>
    <w:p>
      <w:pPr>
        <w:spacing w:after="0"/>
        <w:ind w:left="0"/>
        <w:jc w:val="left"/>
      </w:pPr>
      <w:r>
        <w:rPr>
          <w:rFonts w:ascii="Times New Roman"/>
          <w:b/>
          <w:i w:val="false"/>
          <w:color w:val="000000"/>
        </w:rPr>
        <w:t xml:space="preserve"> Глава 2. Основные задачи, функции, права и обязанности Департамента</w:t>
      </w:r>
    </w:p>
    <w:bookmarkEnd w:id="798"/>
    <w:bookmarkStart w:name="z815" w:id="799"/>
    <w:p>
      <w:pPr>
        <w:spacing w:after="0"/>
        <w:ind w:left="0"/>
        <w:jc w:val="both"/>
      </w:pPr>
      <w:r>
        <w:rPr>
          <w:rFonts w:ascii="Times New Roman"/>
          <w:b w:val="false"/>
          <w:i w:val="false"/>
          <w:color w:val="000000"/>
          <w:sz w:val="28"/>
        </w:rPr>
        <w:t>
      9. Задачей Департамента является реализация государственной политики в области пенсионного и социального обеспечения, социальной защиты инвалидов, медико-социальной экспертизы, обязательного социального страхования, социальной поддержки семей с детьми, предоставления социальной помощи отдельным категориям граждан, в сфере предоставления специальных социальных услуг.</w:t>
      </w:r>
    </w:p>
    <w:bookmarkEnd w:id="799"/>
    <w:bookmarkStart w:name="z816" w:id="800"/>
    <w:p>
      <w:pPr>
        <w:spacing w:after="0"/>
        <w:ind w:left="0"/>
        <w:jc w:val="both"/>
      </w:pPr>
      <w:r>
        <w:rPr>
          <w:rFonts w:ascii="Times New Roman"/>
          <w:b w:val="false"/>
          <w:i w:val="false"/>
          <w:color w:val="000000"/>
          <w:sz w:val="28"/>
        </w:rPr>
        <w:t>
      10. Функции Департамента:</w:t>
      </w:r>
    </w:p>
    <w:bookmarkEnd w:id="800"/>
    <w:bookmarkStart w:name="z817" w:id="801"/>
    <w:p>
      <w:pPr>
        <w:spacing w:after="0"/>
        <w:ind w:left="0"/>
        <w:jc w:val="both"/>
      </w:pPr>
      <w:r>
        <w:rPr>
          <w:rFonts w:ascii="Times New Roman"/>
          <w:b w:val="false"/>
          <w:i w:val="false"/>
          <w:color w:val="000000"/>
          <w:sz w:val="28"/>
        </w:rPr>
        <w:t>
      1) осуществление государственного контроля за соблюдением законодательства в области пенсионного и социального обеспечения, социальной защиты инвалидов, об обязательном социальном страховании, специальных социальных услугах, в пределах своих полномочий;</w:t>
      </w:r>
    </w:p>
    <w:bookmarkEnd w:id="801"/>
    <w:bookmarkStart w:name="z818" w:id="802"/>
    <w:p>
      <w:pPr>
        <w:spacing w:after="0"/>
        <w:ind w:left="0"/>
        <w:jc w:val="both"/>
      </w:pPr>
      <w:r>
        <w:rPr>
          <w:rFonts w:ascii="Times New Roman"/>
          <w:b w:val="false"/>
          <w:i w:val="false"/>
          <w:color w:val="000000"/>
          <w:sz w:val="28"/>
        </w:rPr>
        <w:t>
      2) принятие решения о назначении (изменении, возобновлении, приостановлении, прекращении) или об отказе в назначении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(детей-инвалидов),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w:t>
      </w:r>
    </w:p>
    <w:bookmarkEnd w:id="802"/>
    <w:bookmarkStart w:name="z819" w:id="803"/>
    <w:p>
      <w:pPr>
        <w:spacing w:after="0"/>
        <w:ind w:left="0"/>
        <w:jc w:val="both"/>
      </w:pPr>
      <w:r>
        <w:rPr>
          <w:rFonts w:ascii="Times New Roman"/>
          <w:b w:val="false"/>
          <w:i w:val="false"/>
          <w:color w:val="000000"/>
          <w:sz w:val="28"/>
        </w:rPr>
        <w:t>
      3) осуществление контроля за своевременностью и полнотой выплаты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(детей-инвалидов),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 социальных выплат из Государственного фонда социального страхования (далее - Фонд);</w:t>
      </w:r>
    </w:p>
    <w:bookmarkEnd w:id="803"/>
    <w:bookmarkStart w:name="z820" w:id="804"/>
    <w:p>
      <w:pPr>
        <w:spacing w:after="0"/>
        <w:ind w:left="0"/>
        <w:jc w:val="both"/>
      </w:pPr>
      <w:r>
        <w:rPr>
          <w:rFonts w:ascii="Times New Roman"/>
          <w:b w:val="false"/>
          <w:i w:val="false"/>
          <w:color w:val="000000"/>
          <w:sz w:val="28"/>
        </w:rPr>
        <w:t>
      4) при наличии оснований проверка достоверности документов, необходимых для назначения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w:t>
      </w:r>
    </w:p>
    <w:bookmarkEnd w:id="804"/>
    <w:bookmarkStart w:name="z821" w:id="805"/>
    <w:p>
      <w:pPr>
        <w:spacing w:after="0"/>
        <w:ind w:left="0"/>
        <w:jc w:val="both"/>
      </w:pPr>
      <w:r>
        <w:rPr>
          <w:rFonts w:ascii="Times New Roman"/>
          <w:b w:val="false"/>
          <w:i w:val="false"/>
          <w:color w:val="000000"/>
          <w:sz w:val="28"/>
        </w:rPr>
        <w:t xml:space="preserve">
      5) осуществление внутреннего контроля деятельности Фонда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административных процедурах";</w:t>
      </w:r>
    </w:p>
    <w:bookmarkEnd w:id="805"/>
    <w:bookmarkStart w:name="z822" w:id="806"/>
    <w:p>
      <w:pPr>
        <w:spacing w:after="0"/>
        <w:ind w:left="0"/>
        <w:jc w:val="both"/>
      </w:pPr>
      <w:r>
        <w:rPr>
          <w:rFonts w:ascii="Times New Roman"/>
          <w:b w:val="false"/>
          <w:i w:val="false"/>
          <w:color w:val="000000"/>
          <w:sz w:val="28"/>
        </w:rPr>
        <w:t>
      6) организация сбора данных о численности получателей и сумм пенсионных и социальных выплат за счет бюджетных средств и Фонда;</w:t>
      </w:r>
    </w:p>
    <w:bookmarkEnd w:id="806"/>
    <w:bookmarkStart w:name="z823" w:id="807"/>
    <w:p>
      <w:pPr>
        <w:spacing w:after="0"/>
        <w:ind w:left="0"/>
        <w:jc w:val="both"/>
      </w:pPr>
      <w:r>
        <w:rPr>
          <w:rFonts w:ascii="Times New Roman"/>
          <w:b w:val="false"/>
          <w:i w:val="false"/>
          <w:color w:val="000000"/>
          <w:sz w:val="28"/>
        </w:rPr>
        <w:t>
      7) разъяснение по вопросам назначения и получения пенсионных и социальных выплат за счет бюджетных средств, а также назначения и получения социальных выплат из Фонда;</w:t>
      </w:r>
    </w:p>
    <w:bookmarkEnd w:id="807"/>
    <w:bookmarkStart w:name="z824" w:id="808"/>
    <w:p>
      <w:pPr>
        <w:spacing w:after="0"/>
        <w:ind w:left="0"/>
        <w:jc w:val="both"/>
      </w:pPr>
      <w:r>
        <w:rPr>
          <w:rFonts w:ascii="Times New Roman"/>
          <w:b w:val="false"/>
          <w:i w:val="false"/>
          <w:color w:val="000000"/>
          <w:sz w:val="28"/>
        </w:rPr>
        <w:t>
      8) рассмотрение в установленном законодательством порядке обращений физических и юридических лиц по вопросам, входящим в компетенцию Департамента;</w:t>
      </w:r>
    </w:p>
    <w:bookmarkEnd w:id="808"/>
    <w:bookmarkStart w:name="z825" w:id="809"/>
    <w:p>
      <w:pPr>
        <w:spacing w:after="0"/>
        <w:ind w:left="0"/>
        <w:jc w:val="both"/>
      </w:pPr>
      <w:r>
        <w:rPr>
          <w:rFonts w:ascii="Times New Roman"/>
          <w:b w:val="false"/>
          <w:i w:val="false"/>
          <w:color w:val="000000"/>
          <w:sz w:val="28"/>
        </w:rPr>
        <w:t>
      9) проведение медико-социальной экспертизы;</w:t>
      </w:r>
    </w:p>
    <w:bookmarkEnd w:id="809"/>
    <w:bookmarkStart w:name="z826" w:id="810"/>
    <w:p>
      <w:pPr>
        <w:spacing w:after="0"/>
        <w:ind w:left="0"/>
        <w:jc w:val="both"/>
      </w:pPr>
      <w:r>
        <w:rPr>
          <w:rFonts w:ascii="Times New Roman"/>
          <w:b w:val="false"/>
          <w:i w:val="false"/>
          <w:color w:val="000000"/>
          <w:sz w:val="28"/>
        </w:rPr>
        <w:t>
      10) установление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p>
    <w:bookmarkEnd w:id="810"/>
    <w:bookmarkStart w:name="z827" w:id="811"/>
    <w:p>
      <w:pPr>
        <w:spacing w:after="0"/>
        <w:ind w:left="0"/>
        <w:jc w:val="both"/>
      </w:pPr>
      <w:r>
        <w:rPr>
          <w:rFonts w:ascii="Times New Roman"/>
          <w:b w:val="false"/>
          <w:i w:val="false"/>
          <w:color w:val="000000"/>
          <w:sz w:val="28"/>
        </w:rPr>
        <w:t>
      11) формирование централизованного банка данных системы учета инвалидов, проведение мониторинга причин, структуры и состояния инвалидности;</w:t>
      </w:r>
    </w:p>
    <w:bookmarkEnd w:id="811"/>
    <w:bookmarkStart w:name="z828" w:id="812"/>
    <w:p>
      <w:pPr>
        <w:spacing w:after="0"/>
        <w:ind w:left="0"/>
        <w:jc w:val="both"/>
      </w:pPr>
      <w:r>
        <w:rPr>
          <w:rFonts w:ascii="Times New Roman"/>
          <w:b w:val="false"/>
          <w:i w:val="false"/>
          <w:color w:val="000000"/>
          <w:sz w:val="28"/>
        </w:rPr>
        <w:t>
      12) изучение уровня и причин инвалидности населения;</w:t>
      </w:r>
    </w:p>
    <w:bookmarkEnd w:id="812"/>
    <w:bookmarkStart w:name="z829" w:id="813"/>
    <w:p>
      <w:pPr>
        <w:spacing w:after="0"/>
        <w:ind w:left="0"/>
        <w:jc w:val="both"/>
      </w:pPr>
      <w:r>
        <w:rPr>
          <w:rFonts w:ascii="Times New Roman"/>
          <w:b w:val="false"/>
          <w:i w:val="false"/>
          <w:color w:val="000000"/>
          <w:sz w:val="28"/>
        </w:rPr>
        <w:t xml:space="preserve">
      13) прием документов на назначение государственного базового социального пособия по инвалидности при первичном установлении инвалидности; </w:t>
      </w:r>
    </w:p>
    <w:bookmarkEnd w:id="813"/>
    <w:bookmarkStart w:name="z830" w:id="814"/>
    <w:p>
      <w:pPr>
        <w:spacing w:after="0"/>
        <w:ind w:left="0"/>
        <w:jc w:val="both"/>
      </w:pPr>
      <w:r>
        <w:rPr>
          <w:rFonts w:ascii="Times New Roman"/>
          <w:b w:val="false"/>
          <w:i w:val="false"/>
          <w:color w:val="000000"/>
          <w:sz w:val="28"/>
        </w:rPr>
        <w:t>
      14) оказание консультативной помощи врачам медицинских организаций по вопросам медико-социальной экспертизы и реабилитации инвалидов, участие в проведении мероприятий по повышению их квалификации;</w:t>
      </w:r>
    </w:p>
    <w:bookmarkEnd w:id="814"/>
    <w:bookmarkStart w:name="z831" w:id="815"/>
    <w:p>
      <w:pPr>
        <w:spacing w:after="0"/>
        <w:ind w:left="0"/>
        <w:jc w:val="both"/>
      </w:pPr>
      <w:r>
        <w:rPr>
          <w:rFonts w:ascii="Times New Roman"/>
          <w:b w:val="false"/>
          <w:i w:val="false"/>
          <w:color w:val="000000"/>
          <w:sz w:val="28"/>
        </w:rPr>
        <w:t>
      15) представление в местные органы военного управления сведений о признании инвалидами военнообязанных и лиц призывного возраста;</w:t>
      </w:r>
    </w:p>
    <w:bookmarkEnd w:id="815"/>
    <w:bookmarkStart w:name="z832" w:id="816"/>
    <w:p>
      <w:pPr>
        <w:spacing w:after="0"/>
        <w:ind w:left="0"/>
        <w:jc w:val="both"/>
      </w:pPr>
      <w:r>
        <w:rPr>
          <w:rFonts w:ascii="Times New Roman"/>
          <w:b w:val="false"/>
          <w:i w:val="false"/>
          <w:color w:val="000000"/>
          <w:sz w:val="28"/>
        </w:rPr>
        <w:t xml:space="preserve">
      16) внедрение в практику работы современных, научных принципов и методов, а также обобщение, распространение передового опыта и разработка методических рекомендаций по медико-социальной экспертизе и реабилитации инвалидов; </w:t>
      </w:r>
    </w:p>
    <w:bookmarkEnd w:id="816"/>
    <w:bookmarkStart w:name="z833" w:id="817"/>
    <w:p>
      <w:pPr>
        <w:spacing w:after="0"/>
        <w:ind w:left="0"/>
        <w:jc w:val="both"/>
      </w:pPr>
      <w:r>
        <w:rPr>
          <w:rFonts w:ascii="Times New Roman"/>
          <w:b w:val="false"/>
          <w:i w:val="false"/>
          <w:color w:val="000000"/>
          <w:sz w:val="28"/>
        </w:rPr>
        <w:t>
      17) разработка социальной и профессиональной частей индивидуальной программы реабилитации инвалидов,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 контроль за реализацией индивидуальных программ реабилитации инвалидов;</w:t>
      </w:r>
    </w:p>
    <w:bookmarkEnd w:id="817"/>
    <w:bookmarkStart w:name="z834" w:id="818"/>
    <w:p>
      <w:pPr>
        <w:spacing w:after="0"/>
        <w:ind w:left="0"/>
        <w:jc w:val="both"/>
      </w:pPr>
      <w:r>
        <w:rPr>
          <w:rFonts w:ascii="Times New Roman"/>
          <w:b w:val="false"/>
          <w:i w:val="false"/>
          <w:color w:val="000000"/>
          <w:sz w:val="28"/>
        </w:rPr>
        <w:t>
      18) определение потребности работника, получившего увечье или иное повреждение здоровья при исполнении им трудовых (служебных) обязанностей в дополнительных видах помощи и уходе;</w:t>
      </w:r>
    </w:p>
    <w:bookmarkEnd w:id="818"/>
    <w:bookmarkStart w:name="z835" w:id="819"/>
    <w:p>
      <w:pPr>
        <w:spacing w:after="0"/>
        <w:ind w:left="0"/>
        <w:jc w:val="both"/>
      </w:pPr>
      <w:r>
        <w:rPr>
          <w:rFonts w:ascii="Times New Roman"/>
          <w:b w:val="false"/>
          <w:i w:val="false"/>
          <w:color w:val="000000"/>
          <w:sz w:val="28"/>
        </w:rPr>
        <w:t>
      19) обеспечение контроля за своевременным и правильным назначением социальных выплат Фондом;</w:t>
      </w:r>
    </w:p>
    <w:bookmarkEnd w:id="819"/>
    <w:bookmarkStart w:name="z836" w:id="820"/>
    <w:p>
      <w:pPr>
        <w:spacing w:after="0"/>
        <w:ind w:left="0"/>
        <w:jc w:val="both"/>
      </w:pPr>
      <w:r>
        <w:rPr>
          <w:rFonts w:ascii="Times New Roman"/>
          <w:b w:val="false"/>
          <w:i w:val="false"/>
          <w:color w:val="000000"/>
          <w:sz w:val="28"/>
        </w:rPr>
        <w:t>
      20) обеспечение контроля за своевременным и полным перечислением получателю социальных выплат Государственной корпорацией;</w:t>
      </w:r>
    </w:p>
    <w:bookmarkEnd w:id="820"/>
    <w:bookmarkStart w:name="z837" w:id="821"/>
    <w:p>
      <w:pPr>
        <w:spacing w:after="0"/>
        <w:ind w:left="0"/>
        <w:jc w:val="both"/>
      </w:pPr>
      <w:r>
        <w:rPr>
          <w:rFonts w:ascii="Times New Roman"/>
          <w:b w:val="false"/>
          <w:i w:val="false"/>
          <w:color w:val="000000"/>
          <w:sz w:val="28"/>
        </w:rPr>
        <w:t>
      21) рассмотрение жалоб участников системы обязательного социального страхования по вопросам назначения, отказа в назначении социальных выплат Фондом, а также своевременным и полным перечислением социальных выплат Государственной корпорацией;</w:t>
      </w:r>
    </w:p>
    <w:bookmarkEnd w:id="821"/>
    <w:bookmarkStart w:name="z838" w:id="822"/>
    <w:p>
      <w:pPr>
        <w:spacing w:after="0"/>
        <w:ind w:left="0"/>
        <w:jc w:val="both"/>
      </w:pPr>
      <w:r>
        <w:rPr>
          <w:rFonts w:ascii="Times New Roman"/>
          <w:b w:val="false"/>
          <w:i w:val="false"/>
          <w:color w:val="000000"/>
          <w:sz w:val="28"/>
        </w:rPr>
        <w:t>
      22) исполнение поручений руководства Министерства и Комитета, в пределах своей компетенции;</w:t>
      </w:r>
    </w:p>
    <w:bookmarkEnd w:id="822"/>
    <w:bookmarkStart w:name="z839" w:id="823"/>
    <w:p>
      <w:pPr>
        <w:spacing w:after="0"/>
        <w:ind w:left="0"/>
        <w:jc w:val="both"/>
      </w:pPr>
      <w:r>
        <w:rPr>
          <w:rFonts w:ascii="Times New Roman"/>
          <w:b w:val="false"/>
          <w:i w:val="false"/>
          <w:color w:val="000000"/>
          <w:sz w:val="28"/>
        </w:rPr>
        <w:t>
      23) осуществление правовой, консультативной и практической помощи в пределах компетенции;</w:t>
      </w:r>
    </w:p>
    <w:bookmarkEnd w:id="823"/>
    <w:bookmarkStart w:name="z840" w:id="824"/>
    <w:p>
      <w:pPr>
        <w:spacing w:after="0"/>
        <w:ind w:left="0"/>
        <w:jc w:val="both"/>
      </w:pPr>
      <w:r>
        <w:rPr>
          <w:rFonts w:ascii="Times New Roman"/>
          <w:b w:val="false"/>
          <w:i w:val="false"/>
          <w:color w:val="000000"/>
          <w:sz w:val="28"/>
        </w:rPr>
        <w:t>
      24) оказание государственных услуг в сфере социальной защиты населения в пределах компетенции;</w:t>
      </w:r>
    </w:p>
    <w:bookmarkEnd w:id="824"/>
    <w:bookmarkStart w:name="z841" w:id="825"/>
    <w:p>
      <w:pPr>
        <w:spacing w:after="0"/>
        <w:ind w:left="0"/>
        <w:jc w:val="both"/>
      </w:pPr>
      <w:r>
        <w:rPr>
          <w:rFonts w:ascii="Times New Roman"/>
          <w:b w:val="false"/>
          <w:i w:val="false"/>
          <w:color w:val="000000"/>
          <w:sz w:val="28"/>
        </w:rPr>
        <w:t>
      25) формирование и сопровождение баз данных в области социальной защиты населения: "Централизованный банк данных лиц, имеющих инвалидность", а также сопровождение АИС "Е-собес", "E-макет", "E-сoциал" в пределах своей компетенции;</w:t>
      </w:r>
    </w:p>
    <w:bookmarkEnd w:id="825"/>
    <w:bookmarkStart w:name="z842" w:id="826"/>
    <w:p>
      <w:pPr>
        <w:spacing w:after="0"/>
        <w:ind w:left="0"/>
        <w:jc w:val="both"/>
      </w:pPr>
      <w:r>
        <w:rPr>
          <w:rFonts w:ascii="Times New Roman"/>
          <w:b w:val="false"/>
          <w:i w:val="false"/>
          <w:color w:val="000000"/>
          <w:sz w:val="28"/>
        </w:rPr>
        <w:t>
      26) участие в реализации Стратегического и Операционного планов Министерства и плана работы Комитета;</w:t>
      </w:r>
    </w:p>
    <w:bookmarkEnd w:id="826"/>
    <w:bookmarkStart w:name="z843" w:id="827"/>
    <w:p>
      <w:pPr>
        <w:spacing w:after="0"/>
        <w:ind w:left="0"/>
        <w:jc w:val="both"/>
      </w:pPr>
      <w:r>
        <w:rPr>
          <w:rFonts w:ascii="Times New Roman"/>
          <w:b w:val="false"/>
          <w:i w:val="false"/>
          <w:color w:val="000000"/>
          <w:sz w:val="28"/>
        </w:rPr>
        <w:t>
      27) иные задачи и функции, возложенные на Департамент законодательством и руководством Министерства и Комитета.</w:t>
      </w:r>
    </w:p>
    <w:bookmarkEnd w:id="827"/>
    <w:bookmarkStart w:name="z844" w:id="828"/>
    <w:p>
      <w:pPr>
        <w:spacing w:after="0"/>
        <w:ind w:left="0"/>
        <w:jc w:val="both"/>
      </w:pPr>
      <w:r>
        <w:rPr>
          <w:rFonts w:ascii="Times New Roman"/>
          <w:b w:val="false"/>
          <w:i w:val="false"/>
          <w:color w:val="000000"/>
          <w:sz w:val="28"/>
        </w:rPr>
        <w:t>
      11. Права и обязанности Департамента:</w:t>
      </w:r>
    </w:p>
    <w:bookmarkEnd w:id="828"/>
    <w:bookmarkStart w:name="z845" w:id="829"/>
    <w:p>
      <w:pPr>
        <w:spacing w:after="0"/>
        <w:ind w:left="0"/>
        <w:jc w:val="both"/>
      </w:pPr>
      <w:r>
        <w:rPr>
          <w:rFonts w:ascii="Times New Roman"/>
          <w:b w:val="false"/>
          <w:i w:val="false"/>
          <w:color w:val="000000"/>
          <w:sz w:val="28"/>
        </w:rPr>
        <w:t>
      1) осуществлять в установленном порядке и в пределах компетенции проверки и иные формы государственного контроля по соблюдению требований законодательства в области пенсионного и социального обеспечения, социального страхования и социальной защиты населения, о специальных социальных услугах;</w:t>
      </w:r>
    </w:p>
    <w:bookmarkEnd w:id="829"/>
    <w:bookmarkStart w:name="z846" w:id="830"/>
    <w:p>
      <w:pPr>
        <w:spacing w:after="0"/>
        <w:ind w:left="0"/>
        <w:jc w:val="both"/>
      </w:pPr>
      <w:r>
        <w:rPr>
          <w:rFonts w:ascii="Times New Roman"/>
          <w:b w:val="false"/>
          <w:i w:val="false"/>
          <w:color w:val="000000"/>
          <w:sz w:val="28"/>
        </w:rPr>
        <w:t>
      2) осуществлять в установленном порядке контакты с другими государственными органами и организациями, запрашивать и получать от них необходимые для деятельности сведения и материалы;</w:t>
      </w:r>
    </w:p>
    <w:bookmarkEnd w:id="830"/>
    <w:bookmarkStart w:name="z847" w:id="831"/>
    <w:p>
      <w:pPr>
        <w:spacing w:after="0"/>
        <w:ind w:left="0"/>
        <w:jc w:val="both"/>
      </w:pPr>
      <w:r>
        <w:rPr>
          <w:rFonts w:ascii="Times New Roman"/>
          <w:b w:val="false"/>
          <w:i w:val="false"/>
          <w:color w:val="000000"/>
          <w:sz w:val="28"/>
        </w:rPr>
        <w:t>
      3) запрашивать и получать в установленном порядке от подведомственных организаций Министерства, местных исполнительных органов, физических и юридических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bookmarkEnd w:id="831"/>
    <w:bookmarkStart w:name="z848" w:id="832"/>
    <w:p>
      <w:pPr>
        <w:spacing w:after="0"/>
        <w:ind w:left="0"/>
        <w:jc w:val="both"/>
      </w:pPr>
      <w:r>
        <w:rPr>
          <w:rFonts w:ascii="Times New Roman"/>
          <w:b w:val="false"/>
          <w:i w:val="false"/>
          <w:color w:val="000000"/>
          <w:sz w:val="28"/>
        </w:rPr>
        <w:t>
      4) участвовать в работе комиссий и рабочих групп по обсуждению вопросов, входящих в компетенцию Департамента;</w:t>
      </w:r>
    </w:p>
    <w:bookmarkEnd w:id="832"/>
    <w:bookmarkStart w:name="z849" w:id="833"/>
    <w:p>
      <w:pPr>
        <w:spacing w:after="0"/>
        <w:ind w:left="0"/>
        <w:jc w:val="both"/>
      </w:pPr>
      <w:r>
        <w:rPr>
          <w:rFonts w:ascii="Times New Roman"/>
          <w:b w:val="false"/>
          <w:i w:val="false"/>
          <w:color w:val="000000"/>
          <w:sz w:val="28"/>
        </w:rPr>
        <w:t xml:space="preserve">
      5) вносить предложения по внесению изменений и дополнений в нормативные правовые акты по вопросам, входящим в компетенцию Министерства и Комитета; </w:t>
      </w:r>
    </w:p>
    <w:bookmarkEnd w:id="833"/>
    <w:bookmarkStart w:name="z850" w:id="834"/>
    <w:p>
      <w:pPr>
        <w:spacing w:after="0"/>
        <w:ind w:left="0"/>
        <w:jc w:val="both"/>
      </w:pPr>
      <w:r>
        <w:rPr>
          <w:rFonts w:ascii="Times New Roman"/>
          <w:b w:val="false"/>
          <w:i w:val="false"/>
          <w:color w:val="000000"/>
          <w:sz w:val="28"/>
        </w:rPr>
        <w:t>
      6) вступать в гражданско-правовые отношения от собственного имени;</w:t>
      </w:r>
    </w:p>
    <w:bookmarkEnd w:id="834"/>
    <w:bookmarkStart w:name="z851" w:id="835"/>
    <w:p>
      <w:pPr>
        <w:spacing w:after="0"/>
        <w:ind w:left="0"/>
        <w:jc w:val="both"/>
      </w:pPr>
      <w:r>
        <w:rPr>
          <w:rFonts w:ascii="Times New Roman"/>
          <w:b w:val="false"/>
          <w:i w:val="false"/>
          <w:color w:val="000000"/>
          <w:sz w:val="28"/>
        </w:rPr>
        <w:t>
      7) на основании доверенности представлять Министерство и (или) Комитет в государственных учреждениях, организациях независимо от форм собственности, во всех судах республики по вопросам, входящим в их компетенцию;</w:t>
      </w:r>
    </w:p>
    <w:bookmarkEnd w:id="835"/>
    <w:bookmarkStart w:name="z852" w:id="836"/>
    <w:p>
      <w:pPr>
        <w:spacing w:after="0"/>
        <w:ind w:left="0"/>
        <w:jc w:val="both"/>
      </w:pPr>
      <w:r>
        <w:rPr>
          <w:rFonts w:ascii="Times New Roman"/>
          <w:b w:val="false"/>
          <w:i w:val="false"/>
          <w:color w:val="000000"/>
          <w:sz w:val="28"/>
        </w:rPr>
        <w:t>
      8) принимать решения по вопросам, входящим в компетенцию Департамента;</w:t>
      </w:r>
    </w:p>
    <w:bookmarkEnd w:id="836"/>
    <w:bookmarkStart w:name="z853" w:id="837"/>
    <w:p>
      <w:pPr>
        <w:spacing w:after="0"/>
        <w:ind w:left="0"/>
        <w:jc w:val="both"/>
      </w:pPr>
      <w:r>
        <w:rPr>
          <w:rFonts w:ascii="Times New Roman"/>
          <w:b w:val="false"/>
          <w:i w:val="false"/>
          <w:color w:val="000000"/>
          <w:sz w:val="28"/>
        </w:rPr>
        <w:t>
      9) соблюдать законодательство Республики Казахстан, права и охраняемые законом интересы физических и юридических лиц;</w:t>
      </w:r>
    </w:p>
    <w:bookmarkEnd w:id="837"/>
    <w:bookmarkStart w:name="z854" w:id="838"/>
    <w:p>
      <w:pPr>
        <w:spacing w:after="0"/>
        <w:ind w:left="0"/>
        <w:jc w:val="both"/>
      </w:pPr>
      <w:r>
        <w:rPr>
          <w:rFonts w:ascii="Times New Roman"/>
          <w:b w:val="false"/>
          <w:i w:val="false"/>
          <w:color w:val="000000"/>
          <w:sz w:val="28"/>
        </w:rPr>
        <w:t>
      10) иные права и обязанности, предусмотренные законодательными актами Республики Казахстан.</w:t>
      </w:r>
    </w:p>
    <w:bookmarkEnd w:id="838"/>
    <w:bookmarkStart w:name="z855" w:id="839"/>
    <w:p>
      <w:pPr>
        <w:spacing w:after="0"/>
        <w:ind w:left="0"/>
        <w:jc w:val="left"/>
      </w:pPr>
      <w:r>
        <w:rPr>
          <w:rFonts w:ascii="Times New Roman"/>
          <w:b/>
          <w:i w:val="false"/>
          <w:color w:val="000000"/>
        </w:rPr>
        <w:t xml:space="preserve"> Глава 3. Организация деятельности Департамента</w:t>
      </w:r>
    </w:p>
    <w:bookmarkEnd w:id="839"/>
    <w:bookmarkStart w:name="z856" w:id="840"/>
    <w:p>
      <w:pPr>
        <w:spacing w:after="0"/>
        <w:ind w:left="0"/>
        <w:jc w:val="both"/>
      </w:pPr>
      <w:r>
        <w:rPr>
          <w:rFonts w:ascii="Times New Roman"/>
          <w:b w:val="false"/>
          <w:i w:val="false"/>
          <w:color w:val="000000"/>
          <w:sz w:val="28"/>
        </w:rPr>
        <w:t>
      12. Департамент возглавляет руководитель, назначаемый на должность и освобождаемый от должности ответственным секретарем Министерства в порядке, установленном законодательством Республики Казахстан. Руководитель Департамента имеет заместителей, назначаемых на должности и освобождаемых от должностей ответственным секретарем Министерства.</w:t>
      </w:r>
    </w:p>
    <w:bookmarkEnd w:id="840"/>
    <w:bookmarkStart w:name="z857" w:id="841"/>
    <w:p>
      <w:pPr>
        <w:spacing w:after="0"/>
        <w:ind w:left="0"/>
        <w:jc w:val="both"/>
      </w:pPr>
      <w:r>
        <w:rPr>
          <w:rFonts w:ascii="Times New Roman"/>
          <w:b w:val="false"/>
          <w:i w:val="false"/>
          <w:color w:val="000000"/>
          <w:sz w:val="28"/>
        </w:rPr>
        <w:t>
      Обязанности и полномочия руководителя, заместителей руководителя Департамента определяются председателем Комитета.</w:t>
      </w:r>
    </w:p>
    <w:bookmarkEnd w:id="841"/>
    <w:bookmarkStart w:name="z858" w:id="842"/>
    <w:p>
      <w:pPr>
        <w:spacing w:after="0"/>
        <w:ind w:left="0"/>
        <w:jc w:val="both"/>
      </w:pPr>
      <w:r>
        <w:rPr>
          <w:rFonts w:ascii="Times New Roman"/>
          <w:b w:val="false"/>
          <w:i w:val="false"/>
          <w:color w:val="000000"/>
          <w:sz w:val="28"/>
        </w:rPr>
        <w:t>
      13. Руководитель Департамента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w:t>
      </w:r>
    </w:p>
    <w:bookmarkEnd w:id="842"/>
    <w:bookmarkStart w:name="z859" w:id="843"/>
    <w:p>
      <w:pPr>
        <w:spacing w:after="0"/>
        <w:ind w:left="0"/>
        <w:jc w:val="both"/>
      </w:pPr>
      <w:r>
        <w:rPr>
          <w:rFonts w:ascii="Times New Roman"/>
          <w:b w:val="false"/>
          <w:i w:val="false"/>
          <w:color w:val="000000"/>
          <w:sz w:val="28"/>
        </w:rPr>
        <w:t>
      14. В этих целях руководитель Департамента:</w:t>
      </w:r>
    </w:p>
    <w:bookmarkEnd w:id="843"/>
    <w:bookmarkStart w:name="z860" w:id="844"/>
    <w:p>
      <w:pPr>
        <w:spacing w:after="0"/>
        <w:ind w:left="0"/>
        <w:jc w:val="both"/>
      </w:pPr>
      <w:r>
        <w:rPr>
          <w:rFonts w:ascii="Times New Roman"/>
          <w:b w:val="false"/>
          <w:i w:val="false"/>
          <w:color w:val="000000"/>
          <w:sz w:val="28"/>
        </w:rPr>
        <w:t>
      1) определяет обязанности и полномочия работников Департамента;</w:t>
      </w:r>
    </w:p>
    <w:bookmarkEnd w:id="844"/>
    <w:bookmarkStart w:name="z861" w:id="845"/>
    <w:p>
      <w:pPr>
        <w:spacing w:after="0"/>
        <w:ind w:left="0"/>
        <w:jc w:val="both"/>
      </w:pPr>
      <w:r>
        <w:rPr>
          <w:rFonts w:ascii="Times New Roman"/>
          <w:b w:val="false"/>
          <w:i w:val="false"/>
          <w:color w:val="000000"/>
          <w:sz w:val="28"/>
        </w:rPr>
        <w:t>
      2) в соответствии с законодательством назначает и освобождает от должностей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вышестоящих должностных лиц;</w:t>
      </w:r>
    </w:p>
    <w:bookmarkEnd w:id="845"/>
    <w:bookmarkStart w:name="z862" w:id="846"/>
    <w:p>
      <w:pPr>
        <w:spacing w:after="0"/>
        <w:ind w:left="0"/>
        <w:jc w:val="both"/>
      </w:pPr>
      <w:r>
        <w:rPr>
          <w:rFonts w:ascii="Times New Roman"/>
          <w:b w:val="false"/>
          <w:i w:val="false"/>
          <w:color w:val="000000"/>
          <w:sz w:val="28"/>
        </w:rPr>
        <w:t>
      3) утверждает должностные инструкции работников Департамента, в установленном законодательством порядке решает вопросы командирования работников Департамента;</w:t>
      </w:r>
    </w:p>
    <w:bookmarkEnd w:id="846"/>
    <w:bookmarkStart w:name="z863" w:id="847"/>
    <w:p>
      <w:pPr>
        <w:spacing w:after="0"/>
        <w:ind w:left="0"/>
        <w:jc w:val="both"/>
      </w:pPr>
      <w:r>
        <w:rPr>
          <w:rFonts w:ascii="Times New Roman"/>
          <w:b w:val="false"/>
          <w:i w:val="false"/>
          <w:color w:val="000000"/>
          <w:sz w:val="28"/>
        </w:rPr>
        <w:t>
      4) в установленном законодательством порядке решает вопросы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вышестоящих должностных лиц;</w:t>
      </w:r>
    </w:p>
    <w:bookmarkEnd w:id="847"/>
    <w:bookmarkStart w:name="z864" w:id="848"/>
    <w:p>
      <w:pPr>
        <w:spacing w:after="0"/>
        <w:ind w:left="0"/>
        <w:jc w:val="both"/>
      </w:pPr>
      <w:r>
        <w:rPr>
          <w:rFonts w:ascii="Times New Roman"/>
          <w:b w:val="false"/>
          <w:i w:val="false"/>
          <w:color w:val="000000"/>
          <w:sz w:val="28"/>
        </w:rPr>
        <w:t>
      5) вносит на рассмотрение Председателю Комитета вопросы предоставления отпусков, оказания материальной помощи, подготовки (переподготовки), повышения квалификации, поощрения, выплаты надбавок, премирования и наложения дисциплинарных взысканий на заместителей руководителя Департамента;</w:t>
      </w:r>
    </w:p>
    <w:bookmarkEnd w:id="848"/>
    <w:bookmarkStart w:name="z865" w:id="849"/>
    <w:p>
      <w:pPr>
        <w:spacing w:after="0"/>
        <w:ind w:left="0"/>
        <w:jc w:val="both"/>
      </w:pPr>
      <w:r>
        <w:rPr>
          <w:rFonts w:ascii="Times New Roman"/>
          <w:b w:val="false"/>
          <w:i w:val="false"/>
          <w:color w:val="000000"/>
          <w:sz w:val="28"/>
        </w:rPr>
        <w:t>
      6) подписывает правовые акты в пределах установленной компетенции;</w:t>
      </w:r>
    </w:p>
    <w:bookmarkEnd w:id="849"/>
    <w:bookmarkStart w:name="z866" w:id="850"/>
    <w:p>
      <w:pPr>
        <w:spacing w:after="0"/>
        <w:ind w:left="0"/>
        <w:jc w:val="both"/>
      </w:pPr>
      <w:r>
        <w:rPr>
          <w:rFonts w:ascii="Times New Roman"/>
          <w:b w:val="false"/>
          <w:i w:val="false"/>
          <w:color w:val="000000"/>
          <w:sz w:val="28"/>
        </w:rPr>
        <w:t>
      7) представляет Департамент в государственных органах и иных организациях, независимо от форм собственности, а также в отношениях с физическими и юридическими лицами;</w:t>
      </w:r>
    </w:p>
    <w:bookmarkEnd w:id="850"/>
    <w:bookmarkStart w:name="z867" w:id="851"/>
    <w:p>
      <w:pPr>
        <w:spacing w:after="0"/>
        <w:ind w:left="0"/>
        <w:jc w:val="both"/>
      </w:pPr>
      <w:r>
        <w:rPr>
          <w:rFonts w:ascii="Times New Roman"/>
          <w:b w:val="false"/>
          <w:i w:val="false"/>
          <w:color w:val="000000"/>
          <w:sz w:val="28"/>
        </w:rPr>
        <w:t>
      8) в соответствии с законодательством принимает решения о предъявлении от имени Департамента претензий и исков;</w:t>
      </w:r>
    </w:p>
    <w:bookmarkEnd w:id="851"/>
    <w:bookmarkStart w:name="z868" w:id="852"/>
    <w:p>
      <w:pPr>
        <w:spacing w:after="0"/>
        <w:ind w:left="0"/>
        <w:jc w:val="both"/>
      </w:pPr>
      <w:r>
        <w:rPr>
          <w:rFonts w:ascii="Times New Roman"/>
          <w:b w:val="false"/>
          <w:i w:val="false"/>
          <w:color w:val="000000"/>
          <w:sz w:val="28"/>
        </w:rPr>
        <w:t>
      9) принимает меры, направленные на противодействие коррупции в Департаменте и несет персональную ответственность за непринятие надлежащих антикоррупционных мер.</w:t>
      </w:r>
    </w:p>
    <w:bookmarkEnd w:id="852"/>
    <w:bookmarkStart w:name="z869" w:id="853"/>
    <w:p>
      <w:pPr>
        <w:spacing w:after="0"/>
        <w:ind w:left="0"/>
        <w:jc w:val="left"/>
      </w:pPr>
      <w:r>
        <w:rPr>
          <w:rFonts w:ascii="Times New Roman"/>
          <w:b/>
          <w:i w:val="false"/>
          <w:color w:val="000000"/>
        </w:rPr>
        <w:t xml:space="preserve"> Глава 4. Имущество Департамента</w:t>
      </w:r>
    </w:p>
    <w:bookmarkEnd w:id="853"/>
    <w:bookmarkStart w:name="z870" w:id="854"/>
    <w:p>
      <w:pPr>
        <w:spacing w:after="0"/>
        <w:ind w:left="0"/>
        <w:jc w:val="both"/>
      </w:pPr>
      <w:r>
        <w:rPr>
          <w:rFonts w:ascii="Times New Roman"/>
          <w:b w:val="false"/>
          <w:i w:val="false"/>
          <w:color w:val="000000"/>
          <w:sz w:val="28"/>
        </w:rPr>
        <w:t>
      15.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854"/>
    <w:bookmarkStart w:name="z871" w:id="855"/>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855"/>
    <w:bookmarkStart w:name="z872" w:id="856"/>
    <w:p>
      <w:pPr>
        <w:spacing w:after="0"/>
        <w:ind w:left="0"/>
        <w:jc w:val="both"/>
      </w:pPr>
      <w:r>
        <w:rPr>
          <w:rFonts w:ascii="Times New Roman"/>
          <w:b w:val="false"/>
          <w:i w:val="false"/>
          <w:color w:val="000000"/>
          <w:sz w:val="28"/>
        </w:rPr>
        <w:t>
      16. Имущество, закрепленное за Департаментом, относится к республиканской собственности.</w:t>
      </w:r>
    </w:p>
    <w:bookmarkEnd w:id="856"/>
    <w:bookmarkStart w:name="z873" w:id="857"/>
    <w:p>
      <w:pPr>
        <w:spacing w:after="0"/>
        <w:ind w:left="0"/>
        <w:jc w:val="both"/>
      </w:pPr>
      <w:r>
        <w:rPr>
          <w:rFonts w:ascii="Times New Roman"/>
          <w:b w:val="false"/>
          <w:i w:val="false"/>
          <w:color w:val="000000"/>
          <w:sz w:val="28"/>
        </w:rPr>
        <w:t>
      17.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 если иное не установлено законодательством.</w:t>
      </w:r>
    </w:p>
    <w:bookmarkEnd w:id="857"/>
    <w:bookmarkStart w:name="z874" w:id="858"/>
    <w:p>
      <w:pPr>
        <w:spacing w:after="0"/>
        <w:ind w:left="0"/>
        <w:jc w:val="left"/>
      </w:pPr>
      <w:r>
        <w:rPr>
          <w:rFonts w:ascii="Times New Roman"/>
          <w:b/>
          <w:i w:val="false"/>
          <w:color w:val="000000"/>
        </w:rPr>
        <w:t xml:space="preserve"> Глава 5. Реорганизация и упразднение Департамента</w:t>
      </w:r>
    </w:p>
    <w:bookmarkEnd w:id="858"/>
    <w:bookmarkStart w:name="z875" w:id="859"/>
    <w:p>
      <w:pPr>
        <w:spacing w:after="0"/>
        <w:ind w:left="0"/>
        <w:jc w:val="both"/>
      </w:pPr>
      <w:r>
        <w:rPr>
          <w:rFonts w:ascii="Times New Roman"/>
          <w:b w:val="false"/>
          <w:i w:val="false"/>
          <w:color w:val="000000"/>
          <w:sz w:val="28"/>
        </w:rPr>
        <w:t>
      18. Реорганизация и упразднение Департамента осуществляются в соответствии с законодательством Республики Казахстан.</w:t>
      </w:r>
    </w:p>
    <w:bookmarkEnd w:id="8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 xml:space="preserve">к приказу Министра труда и </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марта 2017 года № 18</w:t>
            </w:r>
          </w:p>
        </w:tc>
      </w:tr>
    </w:tbl>
    <w:bookmarkStart w:name="z877" w:id="860"/>
    <w:p>
      <w:pPr>
        <w:spacing w:after="0"/>
        <w:ind w:left="0"/>
        <w:jc w:val="left"/>
      </w:pPr>
      <w:r>
        <w:rPr>
          <w:rFonts w:ascii="Times New Roman"/>
          <w:b/>
          <w:i w:val="false"/>
          <w:color w:val="000000"/>
        </w:rPr>
        <w:t xml:space="preserve"> Положение государственного учреждения "Департамент Комитета труда, социальной защиты и миграции по Мангистауской области"</w:t>
      </w:r>
    </w:p>
    <w:bookmarkEnd w:id="860"/>
    <w:bookmarkStart w:name="z878" w:id="861"/>
    <w:p>
      <w:pPr>
        <w:spacing w:after="0"/>
        <w:ind w:left="0"/>
        <w:jc w:val="left"/>
      </w:pPr>
      <w:r>
        <w:rPr>
          <w:rFonts w:ascii="Times New Roman"/>
          <w:b/>
          <w:i w:val="false"/>
          <w:color w:val="000000"/>
        </w:rPr>
        <w:t xml:space="preserve"> Глава 1. Общие положения</w:t>
      </w:r>
    </w:p>
    <w:bookmarkEnd w:id="861"/>
    <w:bookmarkStart w:name="z879" w:id="862"/>
    <w:p>
      <w:pPr>
        <w:spacing w:after="0"/>
        <w:ind w:left="0"/>
        <w:jc w:val="both"/>
      </w:pPr>
      <w:r>
        <w:rPr>
          <w:rFonts w:ascii="Times New Roman"/>
          <w:b w:val="false"/>
          <w:i w:val="false"/>
          <w:color w:val="000000"/>
          <w:sz w:val="28"/>
        </w:rPr>
        <w:t>
      1. Департамент Комитета труда, социальной защиты и миграции по Мангистауской области (далее - Департамент) является территориальным подразделением Комитета труда, социальной защиты и миграции Министерства труда и социальной защиты населения Республики Казахстан (далее - Комитет), осуществляющим реализацию и государственный контроль в сфере обеспечения социальной защиты населения, пенсионного и социального обеспечения, обязательного социального страхования, специальных социальных услуг.</w:t>
      </w:r>
    </w:p>
    <w:bookmarkEnd w:id="862"/>
    <w:bookmarkStart w:name="z880" w:id="863"/>
    <w:p>
      <w:pPr>
        <w:spacing w:after="0"/>
        <w:ind w:left="0"/>
        <w:jc w:val="both"/>
      </w:pPr>
      <w:r>
        <w:rPr>
          <w:rFonts w:ascii="Times New Roman"/>
          <w:b w:val="false"/>
          <w:i w:val="false"/>
          <w:color w:val="000000"/>
          <w:sz w:val="28"/>
        </w:rPr>
        <w:t>
      2. В своей деятельности Департамент руководствуется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актами Президента и Правительства Республики Казахстан, иными нормативными правовыми актами Республики Казахстан, настоящим Положением.</w:t>
      </w:r>
    </w:p>
    <w:bookmarkEnd w:id="863"/>
    <w:bookmarkStart w:name="z881" w:id="864"/>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счета в органах казначейства.</w:t>
      </w:r>
    </w:p>
    <w:bookmarkEnd w:id="864"/>
    <w:bookmarkStart w:name="z882" w:id="865"/>
    <w:p>
      <w:pPr>
        <w:spacing w:after="0"/>
        <w:ind w:left="0"/>
        <w:jc w:val="both"/>
      </w:pPr>
      <w:r>
        <w:rPr>
          <w:rFonts w:ascii="Times New Roman"/>
          <w:b w:val="false"/>
          <w:i w:val="false"/>
          <w:color w:val="000000"/>
          <w:sz w:val="28"/>
        </w:rPr>
        <w:t>
      4. Структура, штатная численность Департамента утверждаются ответственным секретарем Министерства труда и социальной защиты населения Республики Казахстан.</w:t>
      </w:r>
    </w:p>
    <w:bookmarkEnd w:id="865"/>
    <w:bookmarkStart w:name="z883" w:id="866"/>
    <w:p>
      <w:pPr>
        <w:spacing w:after="0"/>
        <w:ind w:left="0"/>
        <w:jc w:val="both"/>
      </w:pPr>
      <w:r>
        <w:rPr>
          <w:rFonts w:ascii="Times New Roman"/>
          <w:b w:val="false"/>
          <w:i w:val="false"/>
          <w:color w:val="000000"/>
          <w:sz w:val="28"/>
        </w:rPr>
        <w:t>
      5. Юридический адрес Департамента: Республика Казахстан, 130000, Мангистауская область, город Актау, 24 мкр, здание № 7.</w:t>
      </w:r>
    </w:p>
    <w:bookmarkEnd w:id="866"/>
    <w:bookmarkStart w:name="z884" w:id="867"/>
    <w:p>
      <w:pPr>
        <w:spacing w:after="0"/>
        <w:ind w:left="0"/>
        <w:jc w:val="both"/>
      </w:pPr>
      <w:r>
        <w:rPr>
          <w:rFonts w:ascii="Times New Roman"/>
          <w:b w:val="false"/>
          <w:i w:val="false"/>
          <w:color w:val="000000"/>
          <w:sz w:val="28"/>
        </w:rPr>
        <w:t>
      6. Полное наименование Департамента – республиканское государственное учреждение "Департамент Комитета труда, социальной защиты и миграции Министерства труда и социальной защиты населения Республики Казахстан по Мангистауской области".</w:t>
      </w:r>
    </w:p>
    <w:bookmarkEnd w:id="867"/>
    <w:bookmarkStart w:name="z885" w:id="868"/>
    <w:p>
      <w:pPr>
        <w:spacing w:after="0"/>
        <w:ind w:left="0"/>
        <w:jc w:val="both"/>
      </w:pPr>
      <w:r>
        <w:rPr>
          <w:rFonts w:ascii="Times New Roman"/>
          <w:b w:val="false"/>
          <w:i w:val="false"/>
          <w:color w:val="000000"/>
          <w:sz w:val="28"/>
        </w:rPr>
        <w:t>
      7. Настоящее Положение является учредительным документом Департамента.</w:t>
      </w:r>
    </w:p>
    <w:bookmarkEnd w:id="868"/>
    <w:bookmarkStart w:name="z886" w:id="869"/>
    <w:p>
      <w:pPr>
        <w:spacing w:after="0"/>
        <w:ind w:left="0"/>
        <w:jc w:val="both"/>
      </w:pPr>
      <w:r>
        <w:rPr>
          <w:rFonts w:ascii="Times New Roman"/>
          <w:b w:val="false"/>
          <w:i w:val="false"/>
          <w:color w:val="000000"/>
          <w:sz w:val="28"/>
        </w:rPr>
        <w:t>
      8. Финансирование деятельности Департамента осуществляется только за счет средств республиканского бюджета. Департаменту запрещается вступать в договорные отношения с субъектами предпринимательства на предмет выполнения обязанностей, являющихся его функциями.</w:t>
      </w:r>
    </w:p>
    <w:bookmarkEnd w:id="869"/>
    <w:bookmarkStart w:name="z887" w:id="870"/>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указанные доходы направляются в доход республиканского бюджета.</w:t>
      </w:r>
    </w:p>
    <w:bookmarkEnd w:id="870"/>
    <w:bookmarkStart w:name="z888" w:id="871"/>
    <w:p>
      <w:pPr>
        <w:spacing w:after="0"/>
        <w:ind w:left="0"/>
        <w:jc w:val="left"/>
      </w:pPr>
      <w:r>
        <w:rPr>
          <w:rFonts w:ascii="Times New Roman"/>
          <w:b/>
          <w:i w:val="false"/>
          <w:color w:val="000000"/>
        </w:rPr>
        <w:t xml:space="preserve"> Глава 2. Основные задачи, функции, права и обязанности Департамента</w:t>
      </w:r>
    </w:p>
    <w:bookmarkEnd w:id="871"/>
    <w:bookmarkStart w:name="z889" w:id="872"/>
    <w:p>
      <w:pPr>
        <w:spacing w:after="0"/>
        <w:ind w:left="0"/>
        <w:jc w:val="both"/>
      </w:pPr>
      <w:r>
        <w:rPr>
          <w:rFonts w:ascii="Times New Roman"/>
          <w:b w:val="false"/>
          <w:i w:val="false"/>
          <w:color w:val="000000"/>
          <w:sz w:val="28"/>
        </w:rPr>
        <w:t>
      9. Задачей Департамента является реализация государственной политики в области пенсионного и социального обеспечения, социальной защиты инвалидов, медико-социальной экспертизы, обязательного социального страхования, социальной поддержки семей с детьми, предоставления социальной помощи отдельным категориям граждан, в сфере предоставления специальных социальных услуг.</w:t>
      </w:r>
    </w:p>
    <w:bookmarkEnd w:id="872"/>
    <w:bookmarkStart w:name="z890" w:id="873"/>
    <w:p>
      <w:pPr>
        <w:spacing w:after="0"/>
        <w:ind w:left="0"/>
        <w:jc w:val="both"/>
      </w:pPr>
      <w:r>
        <w:rPr>
          <w:rFonts w:ascii="Times New Roman"/>
          <w:b w:val="false"/>
          <w:i w:val="false"/>
          <w:color w:val="000000"/>
          <w:sz w:val="28"/>
        </w:rPr>
        <w:t>
      10. Функции Департамента:</w:t>
      </w:r>
    </w:p>
    <w:bookmarkEnd w:id="873"/>
    <w:bookmarkStart w:name="z891" w:id="874"/>
    <w:p>
      <w:pPr>
        <w:spacing w:after="0"/>
        <w:ind w:left="0"/>
        <w:jc w:val="both"/>
      </w:pPr>
      <w:r>
        <w:rPr>
          <w:rFonts w:ascii="Times New Roman"/>
          <w:b w:val="false"/>
          <w:i w:val="false"/>
          <w:color w:val="000000"/>
          <w:sz w:val="28"/>
        </w:rPr>
        <w:t>
      1) осуществление государственного контроля за соблюдением законодательства в области пенсионного и социального обеспечения, социальной защиты инвалидов, об обязательном социальном страховании, специальных социальных услугах, в пределах своих полномочий;</w:t>
      </w:r>
    </w:p>
    <w:bookmarkEnd w:id="874"/>
    <w:bookmarkStart w:name="z892" w:id="875"/>
    <w:p>
      <w:pPr>
        <w:spacing w:after="0"/>
        <w:ind w:left="0"/>
        <w:jc w:val="both"/>
      </w:pPr>
      <w:r>
        <w:rPr>
          <w:rFonts w:ascii="Times New Roman"/>
          <w:b w:val="false"/>
          <w:i w:val="false"/>
          <w:color w:val="000000"/>
          <w:sz w:val="28"/>
        </w:rPr>
        <w:t>
      2) принятие решения о назначении (изменении, возобновлении, приостановлении, прекращении) или об отказе в назначении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(детей-инвалидов),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w:t>
      </w:r>
    </w:p>
    <w:bookmarkEnd w:id="875"/>
    <w:bookmarkStart w:name="z893" w:id="876"/>
    <w:p>
      <w:pPr>
        <w:spacing w:after="0"/>
        <w:ind w:left="0"/>
        <w:jc w:val="both"/>
      </w:pPr>
      <w:r>
        <w:rPr>
          <w:rFonts w:ascii="Times New Roman"/>
          <w:b w:val="false"/>
          <w:i w:val="false"/>
          <w:color w:val="000000"/>
          <w:sz w:val="28"/>
        </w:rPr>
        <w:t>
      3) осуществление контроля за своевременностью и полнотой выплаты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(детей-инвалидов),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 социальных выплат из Государственного фонда социального страхования (далее - Фонд);</w:t>
      </w:r>
    </w:p>
    <w:bookmarkEnd w:id="876"/>
    <w:bookmarkStart w:name="z894" w:id="877"/>
    <w:p>
      <w:pPr>
        <w:spacing w:after="0"/>
        <w:ind w:left="0"/>
        <w:jc w:val="both"/>
      </w:pPr>
      <w:r>
        <w:rPr>
          <w:rFonts w:ascii="Times New Roman"/>
          <w:b w:val="false"/>
          <w:i w:val="false"/>
          <w:color w:val="000000"/>
          <w:sz w:val="28"/>
        </w:rPr>
        <w:t>
      4) при наличии оснований проверка достоверности документов, необходимых для назначения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w:t>
      </w:r>
    </w:p>
    <w:bookmarkEnd w:id="877"/>
    <w:bookmarkStart w:name="z895" w:id="878"/>
    <w:p>
      <w:pPr>
        <w:spacing w:after="0"/>
        <w:ind w:left="0"/>
        <w:jc w:val="both"/>
      </w:pPr>
      <w:r>
        <w:rPr>
          <w:rFonts w:ascii="Times New Roman"/>
          <w:b w:val="false"/>
          <w:i w:val="false"/>
          <w:color w:val="000000"/>
          <w:sz w:val="28"/>
        </w:rPr>
        <w:t xml:space="preserve">
      5) осуществление внутреннего контроля деятельности Фонда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административных процедурах";</w:t>
      </w:r>
    </w:p>
    <w:bookmarkEnd w:id="878"/>
    <w:bookmarkStart w:name="z896" w:id="879"/>
    <w:p>
      <w:pPr>
        <w:spacing w:after="0"/>
        <w:ind w:left="0"/>
        <w:jc w:val="both"/>
      </w:pPr>
      <w:r>
        <w:rPr>
          <w:rFonts w:ascii="Times New Roman"/>
          <w:b w:val="false"/>
          <w:i w:val="false"/>
          <w:color w:val="000000"/>
          <w:sz w:val="28"/>
        </w:rPr>
        <w:t>
      6) организация сбора данных о численности получателей и сумм пенсионных и социальных выплат за счет бюджетных средств и Фонда;</w:t>
      </w:r>
    </w:p>
    <w:bookmarkEnd w:id="879"/>
    <w:bookmarkStart w:name="z897" w:id="880"/>
    <w:p>
      <w:pPr>
        <w:spacing w:after="0"/>
        <w:ind w:left="0"/>
        <w:jc w:val="both"/>
      </w:pPr>
      <w:r>
        <w:rPr>
          <w:rFonts w:ascii="Times New Roman"/>
          <w:b w:val="false"/>
          <w:i w:val="false"/>
          <w:color w:val="000000"/>
          <w:sz w:val="28"/>
        </w:rPr>
        <w:t>
      7) разъяснение по вопросам назначения и получения пенсионных и социальных выплат за счет бюджетных средств, а также назначения и получения социальных выплат из Фонда;</w:t>
      </w:r>
    </w:p>
    <w:bookmarkEnd w:id="880"/>
    <w:bookmarkStart w:name="z898" w:id="881"/>
    <w:p>
      <w:pPr>
        <w:spacing w:after="0"/>
        <w:ind w:left="0"/>
        <w:jc w:val="both"/>
      </w:pPr>
      <w:r>
        <w:rPr>
          <w:rFonts w:ascii="Times New Roman"/>
          <w:b w:val="false"/>
          <w:i w:val="false"/>
          <w:color w:val="000000"/>
          <w:sz w:val="28"/>
        </w:rPr>
        <w:t>
      8) рассмотрение в установленном законодательством порядке обращений физических и юридических лиц по вопросам, входящим в компетенцию Департамента;</w:t>
      </w:r>
    </w:p>
    <w:bookmarkEnd w:id="881"/>
    <w:bookmarkStart w:name="z899" w:id="882"/>
    <w:p>
      <w:pPr>
        <w:spacing w:after="0"/>
        <w:ind w:left="0"/>
        <w:jc w:val="both"/>
      </w:pPr>
      <w:r>
        <w:rPr>
          <w:rFonts w:ascii="Times New Roman"/>
          <w:b w:val="false"/>
          <w:i w:val="false"/>
          <w:color w:val="000000"/>
          <w:sz w:val="28"/>
        </w:rPr>
        <w:t>
      9) проведение медико-социальной экспертизы;</w:t>
      </w:r>
    </w:p>
    <w:bookmarkEnd w:id="882"/>
    <w:bookmarkStart w:name="z900" w:id="883"/>
    <w:p>
      <w:pPr>
        <w:spacing w:after="0"/>
        <w:ind w:left="0"/>
        <w:jc w:val="both"/>
      </w:pPr>
      <w:r>
        <w:rPr>
          <w:rFonts w:ascii="Times New Roman"/>
          <w:b w:val="false"/>
          <w:i w:val="false"/>
          <w:color w:val="000000"/>
          <w:sz w:val="28"/>
        </w:rPr>
        <w:t>
      10) установление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p>
    <w:bookmarkEnd w:id="883"/>
    <w:bookmarkStart w:name="z901" w:id="884"/>
    <w:p>
      <w:pPr>
        <w:spacing w:after="0"/>
        <w:ind w:left="0"/>
        <w:jc w:val="both"/>
      </w:pPr>
      <w:r>
        <w:rPr>
          <w:rFonts w:ascii="Times New Roman"/>
          <w:b w:val="false"/>
          <w:i w:val="false"/>
          <w:color w:val="000000"/>
          <w:sz w:val="28"/>
        </w:rPr>
        <w:t>
      11) формирование централизованного банка данных системы учета инвалидов, проведение мониторинга причин, структуры и состояния инвалидности;</w:t>
      </w:r>
    </w:p>
    <w:bookmarkEnd w:id="884"/>
    <w:bookmarkStart w:name="z902" w:id="885"/>
    <w:p>
      <w:pPr>
        <w:spacing w:after="0"/>
        <w:ind w:left="0"/>
        <w:jc w:val="both"/>
      </w:pPr>
      <w:r>
        <w:rPr>
          <w:rFonts w:ascii="Times New Roman"/>
          <w:b w:val="false"/>
          <w:i w:val="false"/>
          <w:color w:val="000000"/>
          <w:sz w:val="28"/>
        </w:rPr>
        <w:t>
      12) изучение уровня и причин инвалидности населения;</w:t>
      </w:r>
    </w:p>
    <w:bookmarkEnd w:id="885"/>
    <w:bookmarkStart w:name="z903" w:id="886"/>
    <w:p>
      <w:pPr>
        <w:spacing w:after="0"/>
        <w:ind w:left="0"/>
        <w:jc w:val="both"/>
      </w:pPr>
      <w:r>
        <w:rPr>
          <w:rFonts w:ascii="Times New Roman"/>
          <w:b w:val="false"/>
          <w:i w:val="false"/>
          <w:color w:val="000000"/>
          <w:sz w:val="28"/>
        </w:rPr>
        <w:t xml:space="preserve">
      13) прием документов на назначение государственного базового социального пособия по инвалидности при первичном установлении инвалидности; </w:t>
      </w:r>
    </w:p>
    <w:bookmarkEnd w:id="886"/>
    <w:bookmarkStart w:name="z904" w:id="887"/>
    <w:p>
      <w:pPr>
        <w:spacing w:after="0"/>
        <w:ind w:left="0"/>
        <w:jc w:val="both"/>
      </w:pPr>
      <w:r>
        <w:rPr>
          <w:rFonts w:ascii="Times New Roman"/>
          <w:b w:val="false"/>
          <w:i w:val="false"/>
          <w:color w:val="000000"/>
          <w:sz w:val="28"/>
        </w:rPr>
        <w:t>
      14) оказание консультативной помощи врачам медицинских организаций по вопросам медико-социальной экспертизы и реабилитации инвалидов, участие в проведении мероприятий по повышению их квалификации;</w:t>
      </w:r>
    </w:p>
    <w:bookmarkEnd w:id="887"/>
    <w:bookmarkStart w:name="z905" w:id="888"/>
    <w:p>
      <w:pPr>
        <w:spacing w:after="0"/>
        <w:ind w:left="0"/>
        <w:jc w:val="both"/>
      </w:pPr>
      <w:r>
        <w:rPr>
          <w:rFonts w:ascii="Times New Roman"/>
          <w:b w:val="false"/>
          <w:i w:val="false"/>
          <w:color w:val="000000"/>
          <w:sz w:val="28"/>
        </w:rPr>
        <w:t>
      15) представление в местные органы военного управления сведений о признании инвалидами военнообязанных и лиц призывного возраста;</w:t>
      </w:r>
    </w:p>
    <w:bookmarkEnd w:id="888"/>
    <w:bookmarkStart w:name="z906" w:id="889"/>
    <w:p>
      <w:pPr>
        <w:spacing w:after="0"/>
        <w:ind w:left="0"/>
        <w:jc w:val="both"/>
      </w:pPr>
      <w:r>
        <w:rPr>
          <w:rFonts w:ascii="Times New Roman"/>
          <w:b w:val="false"/>
          <w:i w:val="false"/>
          <w:color w:val="000000"/>
          <w:sz w:val="28"/>
        </w:rPr>
        <w:t xml:space="preserve">
      16) внедрение в практику работы современных, научных принципов и методов, а также обобщение, распространение передового опыта и разработка методических рекомендаций по медико-социальной экспертизе и реабилитации инвалидов; </w:t>
      </w:r>
    </w:p>
    <w:bookmarkEnd w:id="889"/>
    <w:bookmarkStart w:name="z907" w:id="890"/>
    <w:p>
      <w:pPr>
        <w:spacing w:after="0"/>
        <w:ind w:left="0"/>
        <w:jc w:val="both"/>
      </w:pPr>
      <w:r>
        <w:rPr>
          <w:rFonts w:ascii="Times New Roman"/>
          <w:b w:val="false"/>
          <w:i w:val="false"/>
          <w:color w:val="000000"/>
          <w:sz w:val="28"/>
        </w:rPr>
        <w:t>
      17) разработка социальной и профессиональной частей индивидуальной программы реабилитации инвалидов,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 контроль за реализацией индивидуальных программ реабилитации инвалидов;</w:t>
      </w:r>
    </w:p>
    <w:bookmarkEnd w:id="890"/>
    <w:bookmarkStart w:name="z908" w:id="891"/>
    <w:p>
      <w:pPr>
        <w:spacing w:after="0"/>
        <w:ind w:left="0"/>
        <w:jc w:val="both"/>
      </w:pPr>
      <w:r>
        <w:rPr>
          <w:rFonts w:ascii="Times New Roman"/>
          <w:b w:val="false"/>
          <w:i w:val="false"/>
          <w:color w:val="000000"/>
          <w:sz w:val="28"/>
        </w:rPr>
        <w:t>
      18) определение потребности работника, получившего увечье или иное повреждение здоровья при исполнении им трудовых (служебных) обязанностей в дополнительных видах помощи и уходе;</w:t>
      </w:r>
    </w:p>
    <w:bookmarkEnd w:id="891"/>
    <w:bookmarkStart w:name="z909" w:id="892"/>
    <w:p>
      <w:pPr>
        <w:spacing w:after="0"/>
        <w:ind w:left="0"/>
        <w:jc w:val="both"/>
      </w:pPr>
      <w:r>
        <w:rPr>
          <w:rFonts w:ascii="Times New Roman"/>
          <w:b w:val="false"/>
          <w:i w:val="false"/>
          <w:color w:val="000000"/>
          <w:sz w:val="28"/>
        </w:rPr>
        <w:t>
      19) обеспечение контроля за своевременным и правильным назначением социальных выплат Фондом;</w:t>
      </w:r>
    </w:p>
    <w:bookmarkEnd w:id="892"/>
    <w:bookmarkStart w:name="z910" w:id="893"/>
    <w:p>
      <w:pPr>
        <w:spacing w:after="0"/>
        <w:ind w:left="0"/>
        <w:jc w:val="both"/>
      </w:pPr>
      <w:r>
        <w:rPr>
          <w:rFonts w:ascii="Times New Roman"/>
          <w:b w:val="false"/>
          <w:i w:val="false"/>
          <w:color w:val="000000"/>
          <w:sz w:val="28"/>
        </w:rPr>
        <w:t>
      20) обеспечение контроля за своевременным и полным перечислением получателю социальных выплат Государственной корпорацией;</w:t>
      </w:r>
    </w:p>
    <w:bookmarkEnd w:id="893"/>
    <w:bookmarkStart w:name="z911" w:id="894"/>
    <w:p>
      <w:pPr>
        <w:spacing w:after="0"/>
        <w:ind w:left="0"/>
        <w:jc w:val="both"/>
      </w:pPr>
      <w:r>
        <w:rPr>
          <w:rFonts w:ascii="Times New Roman"/>
          <w:b w:val="false"/>
          <w:i w:val="false"/>
          <w:color w:val="000000"/>
          <w:sz w:val="28"/>
        </w:rPr>
        <w:t>
      21) рассмотрение жалоб участников системы обязательного социального страхования по вопросам назначения, отказа в назначении социальных выплат Фондом, а также своевременным и полным перечислением социальных выплат Государственной корпорацией;</w:t>
      </w:r>
    </w:p>
    <w:bookmarkEnd w:id="894"/>
    <w:bookmarkStart w:name="z912" w:id="895"/>
    <w:p>
      <w:pPr>
        <w:spacing w:after="0"/>
        <w:ind w:left="0"/>
        <w:jc w:val="both"/>
      </w:pPr>
      <w:r>
        <w:rPr>
          <w:rFonts w:ascii="Times New Roman"/>
          <w:b w:val="false"/>
          <w:i w:val="false"/>
          <w:color w:val="000000"/>
          <w:sz w:val="28"/>
        </w:rPr>
        <w:t>
      22) исполнение поручений руководства Министерства и Комитета, в пределах своей компетенции;</w:t>
      </w:r>
    </w:p>
    <w:bookmarkEnd w:id="895"/>
    <w:bookmarkStart w:name="z913" w:id="896"/>
    <w:p>
      <w:pPr>
        <w:spacing w:after="0"/>
        <w:ind w:left="0"/>
        <w:jc w:val="both"/>
      </w:pPr>
      <w:r>
        <w:rPr>
          <w:rFonts w:ascii="Times New Roman"/>
          <w:b w:val="false"/>
          <w:i w:val="false"/>
          <w:color w:val="000000"/>
          <w:sz w:val="28"/>
        </w:rPr>
        <w:t>
      23) осуществление правовой, консультативной и практической помощи в пределах компетенции;</w:t>
      </w:r>
    </w:p>
    <w:bookmarkEnd w:id="896"/>
    <w:bookmarkStart w:name="z914" w:id="897"/>
    <w:p>
      <w:pPr>
        <w:spacing w:after="0"/>
        <w:ind w:left="0"/>
        <w:jc w:val="both"/>
      </w:pPr>
      <w:r>
        <w:rPr>
          <w:rFonts w:ascii="Times New Roman"/>
          <w:b w:val="false"/>
          <w:i w:val="false"/>
          <w:color w:val="000000"/>
          <w:sz w:val="28"/>
        </w:rPr>
        <w:t>
      24) оказание государственных услуг в сфере социальной защиты населения в пределах компетенции;</w:t>
      </w:r>
    </w:p>
    <w:bookmarkEnd w:id="897"/>
    <w:bookmarkStart w:name="z915" w:id="898"/>
    <w:p>
      <w:pPr>
        <w:spacing w:after="0"/>
        <w:ind w:left="0"/>
        <w:jc w:val="both"/>
      </w:pPr>
      <w:r>
        <w:rPr>
          <w:rFonts w:ascii="Times New Roman"/>
          <w:b w:val="false"/>
          <w:i w:val="false"/>
          <w:color w:val="000000"/>
          <w:sz w:val="28"/>
        </w:rPr>
        <w:t>
      25) формирование и сопровождение баз данных в области социальной защиты населения в пределах своей компетенции;</w:t>
      </w:r>
    </w:p>
    <w:bookmarkEnd w:id="898"/>
    <w:bookmarkStart w:name="z916" w:id="899"/>
    <w:p>
      <w:pPr>
        <w:spacing w:after="0"/>
        <w:ind w:left="0"/>
        <w:jc w:val="both"/>
      </w:pPr>
      <w:r>
        <w:rPr>
          <w:rFonts w:ascii="Times New Roman"/>
          <w:b w:val="false"/>
          <w:i w:val="false"/>
          <w:color w:val="000000"/>
          <w:sz w:val="28"/>
        </w:rPr>
        <w:t>
      26) участие в реализации Стратегического и Операционного планов Министерства и плана работы Комитета;</w:t>
      </w:r>
    </w:p>
    <w:bookmarkEnd w:id="899"/>
    <w:bookmarkStart w:name="z917" w:id="900"/>
    <w:p>
      <w:pPr>
        <w:spacing w:after="0"/>
        <w:ind w:left="0"/>
        <w:jc w:val="both"/>
      </w:pPr>
      <w:r>
        <w:rPr>
          <w:rFonts w:ascii="Times New Roman"/>
          <w:b w:val="false"/>
          <w:i w:val="false"/>
          <w:color w:val="000000"/>
          <w:sz w:val="28"/>
        </w:rPr>
        <w:t>
      27) иные задачи и функции, возложенные на Департамент законодательством и руководством Министерства и Комитета.</w:t>
      </w:r>
    </w:p>
    <w:bookmarkEnd w:id="900"/>
    <w:bookmarkStart w:name="z918" w:id="901"/>
    <w:p>
      <w:pPr>
        <w:spacing w:after="0"/>
        <w:ind w:left="0"/>
        <w:jc w:val="both"/>
      </w:pPr>
      <w:r>
        <w:rPr>
          <w:rFonts w:ascii="Times New Roman"/>
          <w:b w:val="false"/>
          <w:i w:val="false"/>
          <w:color w:val="000000"/>
          <w:sz w:val="28"/>
        </w:rPr>
        <w:t>
      11. Права и обязанности Департамента:</w:t>
      </w:r>
    </w:p>
    <w:bookmarkEnd w:id="901"/>
    <w:bookmarkStart w:name="z919" w:id="902"/>
    <w:p>
      <w:pPr>
        <w:spacing w:after="0"/>
        <w:ind w:left="0"/>
        <w:jc w:val="both"/>
      </w:pPr>
      <w:r>
        <w:rPr>
          <w:rFonts w:ascii="Times New Roman"/>
          <w:b w:val="false"/>
          <w:i w:val="false"/>
          <w:color w:val="000000"/>
          <w:sz w:val="28"/>
        </w:rPr>
        <w:t>
      1) осуществлять в установленном порядке и в пределах компетенции проверки и иные формы государственного контроля по соблюдению требований законодательства в области пенсионного и социального обеспечения, социального страхования и социальной защиты населения, о специальных социальных услугах;</w:t>
      </w:r>
    </w:p>
    <w:bookmarkEnd w:id="902"/>
    <w:bookmarkStart w:name="z920" w:id="903"/>
    <w:p>
      <w:pPr>
        <w:spacing w:after="0"/>
        <w:ind w:left="0"/>
        <w:jc w:val="both"/>
      </w:pPr>
      <w:r>
        <w:rPr>
          <w:rFonts w:ascii="Times New Roman"/>
          <w:b w:val="false"/>
          <w:i w:val="false"/>
          <w:color w:val="000000"/>
          <w:sz w:val="28"/>
        </w:rPr>
        <w:t>
      2) осуществлять в установленном порядке контакты с другими государственными органами и организациями, запрашивать и получать от них необходимые для деятельности сведения и материалы;</w:t>
      </w:r>
    </w:p>
    <w:bookmarkEnd w:id="903"/>
    <w:bookmarkStart w:name="z921" w:id="904"/>
    <w:p>
      <w:pPr>
        <w:spacing w:after="0"/>
        <w:ind w:left="0"/>
        <w:jc w:val="both"/>
      </w:pPr>
      <w:r>
        <w:rPr>
          <w:rFonts w:ascii="Times New Roman"/>
          <w:b w:val="false"/>
          <w:i w:val="false"/>
          <w:color w:val="000000"/>
          <w:sz w:val="28"/>
        </w:rPr>
        <w:t>
      3) запрашивать и получать в установленном порядке от подведомственных организаций Министерства, местных исполнительных органов, физических и юридических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bookmarkEnd w:id="904"/>
    <w:bookmarkStart w:name="z922" w:id="905"/>
    <w:p>
      <w:pPr>
        <w:spacing w:after="0"/>
        <w:ind w:left="0"/>
        <w:jc w:val="both"/>
      </w:pPr>
      <w:r>
        <w:rPr>
          <w:rFonts w:ascii="Times New Roman"/>
          <w:b w:val="false"/>
          <w:i w:val="false"/>
          <w:color w:val="000000"/>
          <w:sz w:val="28"/>
        </w:rPr>
        <w:t>
      4) участвовать в работе комиссий и рабочих групп по обсуждению вопросов, входящих в компетенцию Департамента;</w:t>
      </w:r>
    </w:p>
    <w:bookmarkEnd w:id="905"/>
    <w:bookmarkStart w:name="z923" w:id="906"/>
    <w:p>
      <w:pPr>
        <w:spacing w:after="0"/>
        <w:ind w:left="0"/>
        <w:jc w:val="both"/>
      </w:pPr>
      <w:r>
        <w:rPr>
          <w:rFonts w:ascii="Times New Roman"/>
          <w:b w:val="false"/>
          <w:i w:val="false"/>
          <w:color w:val="000000"/>
          <w:sz w:val="28"/>
        </w:rPr>
        <w:t xml:space="preserve">
      5) вносить предложения по внесению изменений и дополнений в нормативные правовые акты по вопросам, входящим в компетенцию Министерства и Комитета; </w:t>
      </w:r>
    </w:p>
    <w:bookmarkEnd w:id="906"/>
    <w:bookmarkStart w:name="z924" w:id="907"/>
    <w:p>
      <w:pPr>
        <w:spacing w:after="0"/>
        <w:ind w:left="0"/>
        <w:jc w:val="both"/>
      </w:pPr>
      <w:r>
        <w:rPr>
          <w:rFonts w:ascii="Times New Roman"/>
          <w:b w:val="false"/>
          <w:i w:val="false"/>
          <w:color w:val="000000"/>
          <w:sz w:val="28"/>
        </w:rPr>
        <w:t>
      6) вступать в гражданско-правовые отношения от собственного имени;</w:t>
      </w:r>
    </w:p>
    <w:bookmarkEnd w:id="907"/>
    <w:bookmarkStart w:name="z925" w:id="908"/>
    <w:p>
      <w:pPr>
        <w:spacing w:after="0"/>
        <w:ind w:left="0"/>
        <w:jc w:val="both"/>
      </w:pPr>
      <w:r>
        <w:rPr>
          <w:rFonts w:ascii="Times New Roman"/>
          <w:b w:val="false"/>
          <w:i w:val="false"/>
          <w:color w:val="000000"/>
          <w:sz w:val="28"/>
        </w:rPr>
        <w:t>
      7) на основании доверенности представлять Министерство и (или) Комитет в государственных учреждениях, организациях независимо от форм собственности, во всех судах республики по вопросам, входящим в их компетенцию;</w:t>
      </w:r>
    </w:p>
    <w:bookmarkEnd w:id="908"/>
    <w:bookmarkStart w:name="z926" w:id="909"/>
    <w:p>
      <w:pPr>
        <w:spacing w:after="0"/>
        <w:ind w:left="0"/>
        <w:jc w:val="both"/>
      </w:pPr>
      <w:r>
        <w:rPr>
          <w:rFonts w:ascii="Times New Roman"/>
          <w:b w:val="false"/>
          <w:i w:val="false"/>
          <w:color w:val="000000"/>
          <w:sz w:val="28"/>
        </w:rPr>
        <w:t>
      8) принимать решения по вопросам, входящим в компетенцию Департамента;</w:t>
      </w:r>
    </w:p>
    <w:bookmarkEnd w:id="909"/>
    <w:bookmarkStart w:name="z927" w:id="910"/>
    <w:p>
      <w:pPr>
        <w:spacing w:after="0"/>
        <w:ind w:left="0"/>
        <w:jc w:val="both"/>
      </w:pPr>
      <w:r>
        <w:rPr>
          <w:rFonts w:ascii="Times New Roman"/>
          <w:b w:val="false"/>
          <w:i w:val="false"/>
          <w:color w:val="000000"/>
          <w:sz w:val="28"/>
        </w:rPr>
        <w:t>
      9) соблюдать законодательство Республики Казахстан, права и охраняемые законом интересы физических и юридических лиц;</w:t>
      </w:r>
    </w:p>
    <w:bookmarkEnd w:id="910"/>
    <w:bookmarkStart w:name="z928" w:id="911"/>
    <w:p>
      <w:pPr>
        <w:spacing w:after="0"/>
        <w:ind w:left="0"/>
        <w:jc w:val="both"/>
      </w:pPr>
      <w:r>
        <w:rPr>
          <w:rFonts w:ascii="Times New Roman"/>
          <w:b w:val="false"/>
          <w:i w:val="false"/>
          <w:color w:val="000000"/>
          <w:sz w:val="28"/>
        </w:rPr>
        <w:t>
      10) иные права и обязанности, предусмотренные законодательными актами Республики Казахстан.</w:t>
      </w:r>
    </w:p>
    <w:bookmarkEnd w:id="911"/>
    <w:bookmarkStart w:name="z929" w:id="912"/>
    <w:p>
      <w:pPr>
        <w:spacing w:after="0"/>
        <w:ind w:left="0"/>
        <w:jc w:val="left"/>
      </w:pPr>
      <w:r>
        <w:rPr>
          <w:rFonts w:ascii="Times New Roman"/>
          <w:b/>
          <w:i w:val="false"/>
          <w:color w:val="000000"/>
        </w:rPr>
        <w:t xml:space="preserve"> Глава 3. Организация деятельности Департамента</w:t>
      </w:r>
    </w:p>
    <w:bookmarkEnd w:id="912"/>
    <w:bookmarkStart w:name="z930" w:id="913"/>
    <w:p>
      <w:pPr>
        <w:spacing w:after="0"/>
        <w:ind w:left="0"/>
        <w:jc w:val="both"/>
      </w:pPr>
      <w:r>
        <w:rPr>
          <w:rFonts w:ascii="Times New Roman"/>
          <w:b w:val="false"/>
          <w:i w:val="false"/>
          <w:color w:val="000000"/>
          <w:sz w:val="28"/>
        </w:rPr>
        <w:t>
      12. Департамент возглавляет руководитель, назначаемый на должность и освобождаемый от должности ответственным секретарем Министерства в порядке, установленном законодательством Республики Казахстан. Руководитель Департамента имеет заместителей, назначаемых на должности и освобождаемых от должностей ответственным секретарем Министерства.</w:t>
      </w:r>
    </w:p>
    <w:bookmarkEnd w:id="913"/>
    <w:bookmarkStart w:name="z931" w:id="914"/>
    <w:p>
      <w:pPr>
        <w:spacing w:after="0"/>
        <w:ind w:left="0"/>
        <w:jc w:val="both"/>
      </w:pPr>
      <w:r>
        <w:rPr>
          <w:rFonts w:ascii="Times New Roman"/>
          <w:b w:val="false"/>
          <w:i w:val="false"/>
          <w:color w:val="000000"/>
          <w:sz w:val="28"/>
        </w:rPr>
        <w:t>
      Обязанности и полномочия руководителя, заместителей руководителя Департамента определяются председателем Комитета.</w:t>
      </w:r>
    </w:p>
    <w:bookmarkEnd w:id="914"/>
    <w:bookmarkStart w:name="z932" w:id="915"/>
    <w:p>
      <w:pPr>
        <w:spacing w:after="0"/>
        <w:ind w:left="0"/>
        <w:jc w:val="both"/>
      </w:pPr>
      <w:r>
        <w:rPr>
          <w:rFonts w:ascii="Times New Roman"/>
          <w:b w:val="false"/>
          <w:i w:val="false"/>
          <w:color w:val="000000"/>
          <w:sz w:val="28"/>
        </w:rPr>
        <w:t>
      13. Руководитель Департамента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w:t>
      </w:r>
    </w:p>
    <w:bookmarkEnd w:id="915"/>
    <w:bookmarkStart w:name="z933" w:id="916"/>
    <w:p>
      <w:pPr>
        <w:spacing w:after="0"/>
        <w:ind w:left="0"/>
        <w:jc w:val="both"/>
      </w:pPr>
      <w:r>
        <w:rPr>
          <w:rFonts w:ascii="Times New Roman"/>
          <w:b w:val="false"/>
          <w:i w:val="false"/>
          <w:color w:val="000000"/>
          <w:sz w:val="28"/>
        </w:rPr>
        <w:t>
      14. В этих целях руководитель Департамента:</w:t>
      </w:r>
    </w:p>
    <w:bookmarkEnd w:id="916"/>
    <w:bookmarkStart w:name="z934" w:id="917"/>
    <w:p>
      <w:pPr>
        <w:spacing w:after="0"/>
        <w:ind w:left="0"/>
        <w:jc w:val="both"/>
      </w:pPr>
      <w:r>
        <w:rPr>
          <w:rFonts w:ascii="Times New Roman"/>
          <w:b w:val="false"/>
          <w:i w:val="false"/>
          <w:color w:val="000000"/>
          <w:sz w:val="28"/>
        </w:rPr>
        <w:t>
      1) определяет обязанности и полномочия работников Департамента;</w:t>
      </w:r>
    </w:p>
    <w:bookmarkEnd w:id="917"/>
    <w:bookmarkStart w:name="z935" w:id="918"/>
    <w:p>
      <w:pPr>
        <w:spacing w:after="0"/>
        <w:ind w:left="0"/>
        <w:jc w:val="both"/>
      </w:pPr>
      <w:r>
        <w:rPr>
          <w:rFonts w:ascii="Times New Roman"/>
          <w:b w:val="false"/>
          <w:i w:val="false"/>
          <w:color w:val="000000"/>
          <w:sz w:val="28"/>
        </w:rPr>
        <w:t>
      2) в соответствии с законодательством назначает и освобождает от должностей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вышестоящих должностных лиц;</w:t>
      </w:r>
    </w:p>
    <w:bookmarkEnd w:id="918"/>
    <w:bookmarkStart w:name="z936" w:id="919"/>
    <w:p>
      <w:pPr>
        <w:spacing w:after="0"/>
        <w:ind w:left="0"/>
        <w:jc w:val="both"/>
      </w:pPr>
      <w:r>
        <w:rPr>
          <w:rFonts w:ascii="Times New Roman"/>
          <w:b w:val="false"/>
          <w:i w:val="false"/>
          <w:color w:val="000000"/>
          <w:sz w:val="28"/>
        </w:rPr>
        <w:t>
      3) утверждает должностные инструкции работников Департамента, в установленном законодательством порядке решает вопросы командирования работников Департамента;</w:t>
      </w:r>
    </w:p>
    <w:bookmarkEnd w:id="919"/>
    <w:bookmarkStart w:name="z937" w:id="920"/>
    <w:p>
      <w:pPr>
        <w:spacing w:after="0"/>
        <w:ind w:left="0"/>
        <w:jc w:val="both"/>
      </w:pPr>
      <w:r>
        <w:rPr>
          <w:rFonts w:ascii="Times New Roman"/>
          <w:b w:val="false"/>
          <w:i w:val="false"/>
          <w:color w:val="000000"/>
          <w:sz w:val="28"/>
        </w:rPr>
        <w:t>
      4) в установленном законодательством порядке решает вопросы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вышестоящих должностных лиц;</w:t>
      </w:r>
    </w:p>
    <w:bookmarkEnd w:id="920"/>
    <w:bookmarkStart w:name="z938" w:id="921"/>
    <w:p>
      <w:pPr>
        <w:spacing w:after="0"/>
        <w:ind w:left="0"/>
        <w:jc w:val="both"/>
      </w:pPr>
      <w:r>
        <w:rPr>
          <w:rFonts w:ascii="Times New Roman"/>
          <w:b w:val="false"/>
          <w:i w:val="false"/>
          <w:color w:val="000000"/>
          <w:sz w:val="28"/>
        </w:rPr>
        <w:t>
      5) вносит на рассмотрение Председателю Комитета вопросы предоставления отпусков, оказания материальной помощи, подготовки (переподготовки), повышения квалификации, поощрения, выплаты надбавок, премирования и наложения дисциплинарных взысканий на заместителей руководителя Департамента;</w:t>
      </w:r>
    </w:p>
    <w:bookmarkEnd w:id="921"/>
    <w:bookmarkStart w:name="z939" w:id="922"/>
    <w:p>
      <w:pPr>
        <w:spacing w:after="0"/>
        <w:ind w:left="0"/>
        <w:jc w:val="both"/>
      </w:pPr>
      <w:r>
        <w:rPr>
          <w:rFonts w:ascii="Times New Roman"/>
          <w:b w:val="false"/>
          <w:i w:val="false"/>
          <w:color w:val="000000"/>
          <w:sz w:val="28"/>
        </w:rPr>
        <w:t>
      6) подписывает правовые акты в пределах установленной компетенции;</w:t>
      </w:r>
    </w:p>
    <w:bookmarkEnd w:id="922"/>
    <w:bookmarkStart w:name="z940" w:id="923"/>
    <w:p>
      <w:pPr>
        <w:spacing w:after="0"/>
        <w:ind w:left="0"/>
        <w:jc w:val="both"/>
      </w:pPr>
      <w:r>
        <w:rPr>
          <w:rFonts w:ascii="Times New Roman"/>
          <w:b w:val="false"/>
          <w:i w:val="false"/>
          <w:color w:val="000000"/>
          <w:sz w:val="28"/>
        </w:rPr>
        <w:t>
      7) представляет Департамент в государственных органах и иных организациях, независимо от форм собственности, а также в отношениях с физическими и юридическими лицами;</w:t>
      </w:r>
    </w:p>
    <w:bookmarkEnd w:id="923"/>
    <w:bookmarkStart w:name="z941" w:id="924"/>
    <w:p>
      <w:pPr>
        <w:spacing w:after="0"/>
        <w:ind w:left="0"/>
        <w:jc w:val="both"/>
      </w:pPr>
      <w:r>
        <w:rPr>
          <w:rFonts w:ascii="Times New Roman"/>
          <w:b w:val="false"/>
          <w:i w:val="false"/>
          <w:color w:val="000000"/>
          <w:sz w:val="28"/>
        </w:rPr>
        <w:t>
      8) в соответствии с законодательством принимает решения о предъявлении от имени Департамента претензий и исков;</w:t>
      </w:r>
    </w:p>
    <w:bookmarkEnd w:id="924"/>
    <w:bookmarkStart w:name="z942" w:id="925"/>
    <w:p>
      <w:pPr>
        <w:spacing w:after="0"/>
        <w:ind w:left="0"/>
        <w:jc w:val="both"/>
      </w:pPr>
      <w:r>
        <w:rPr>
          <w:rFonts w:ascii="Times New Roman"/>
          <w:b w:val="false"/>
          <w:i w:val="false"/>
          <w:color w:val="000000"/>
          <w:sz w:val="28"/>
        </w:rPr>
        <w:t>
      9) принимает меры, направленные на противодействие коррупции в Департаменте и несет персональную ответственность за непринятие надлежащих антикоррупционных мер.</w:t>
      </w:r>
    </w:p>
    <w:bookmarkEnd w:id="925"/>
    <w:bookmarkStart w:name="z943" w:id="926"/>
    <w:p>
      <w:pPr>
        <w:spacing w:after="0"/>
        <w:ind w:left="0"/>
        <w:jc w:val="left"/>
      </w:pPr>
      <w:r>
        <w:rPr>
          <w:rFonts w:ascii="Times New Roman"/>
          <w:b/>
          <w:i w:val="false"/>
          <w:color w:val="000000"/>
        </w:rPr>
        <w:t xml:space="preserve"> Глава 4. Имущество Департамента</w:t>
      </w:r>
    </w:p>
    <w:bookmarkEnd w:id="926"/>
    <w:bookmarkStart w:name="z944" w:id="927"/>
    <w:p>
      <w:pPr>
        <w:spacing w:after="0"/>
        <w:ind w:left="0"/>
        <w:jc w:val="both"/>
      </w:pPr>
      <w:r>
        <w:rPr>
          <w:rFonts w:ascii="Times New Roman"/>
          <w:b w:val="false"/>
          <w:i w:val="false"/>
          <w:color w:val="000000"/>
          <w:sz w:val="28"/>
        </w:rPr>
        <w:t>
      15.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927"/>
    <w:bookmarkStart w:name="z945" w:id="928"/>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928"/>
    <w:bookmarkStart w:name="z946" w:id="929"/>
    <w:p>
      <w:pPr>
        <w:spacing w:after="0"/>
        <w:ind w:left="0"/>
        <w:jc w:val="both"/>
      </w:pPr>
      <w:r>
        <w:rPr>
          <w:rFonts w:ascii="Times New Roman"/>
          <w:b w:val="false"/>
          <w:i w:val="false"/>
          <w:color w:val="000000"/>
          <w:sz w:val="28"/>
        </w:rPr>
        <w:t>
      16. Имущество, закрепленное за Департаментом, относится к республиканской собственности.</w:t>
      </w:r>
    </w:p>
    <w:bookmarkEnd w:id="929"/>
    <w:bookmarkStart w:name="z947" w:id="930"/>
    <w:p>
      <w:pPr>
        <w:spacing w:after="0"/>
        <w:ind w:left="0"/>
        <w:jc w:val="both"/>
      </w:pPr>
      <w:r>
        <w:rPr>
          <w:rFonts w:ascii="Times New Roman"/>
          <w:b w:val="false"/>
          <w:i w:val="false"/>
          <w:color w:val="000000"/>
          <w:sz w:val="28"/>
        </w:rPr>
        <w:t>
      17.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 если иное не установлено законодательством.</w:t>
      </w:r>
    </w:p>
    <w:bookmarkEnd w:id="930"/>
    <w:bookmarkStart w:name="z948" w:id="931"/>
    <w:p>
      <w:pPr>
        <w:spacing w:after="0"/>
        <w:ind w:left="0"/>
        <w:jc w:val="left"/>
      </w:pPr>
      <w:r>
        <w:rPr>
          <w:rFonts w:ascii="Times New Roman"/>
          <w:b/>
          <w:i w:val="false"/>
          <w:color w:val="000000"/>
        </w:rPr>
        <w:t xml:space="preserve"> Глава 5. Реорганизация и упразднение Департамента</w:t>
      </w:r>
    </w:p>
    <w:bookmarkEnd w:id="931"/>
    <w:bookmarkStart w:name="z949" w:id="932"/>
    <w:p>
      <w:pPr>
        <w:spacing w:after="0"/>
        <w:ind w:left="0"/>
        <w:jc w:val="both"/>
      </w:pPr>
      <w:r>
        <w:rPr>
          <w:rFonts w:ascii="Times New Roman"/>
          <w:b w:val="false"/>
          <w:i w:val="false"/>
          <w:color w:val="000000"/>
          <w:sz w:val="28"/>
        </w:rPr>
        <w:t>
      18. Реорганизация и упразднение Департамента осуществляются в соответствии с законодательством Республики Казахстан.</w:t>
      </w:r>
    </w:p>
    <w:bookmarkEnd w:id="9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приказу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марта 2017 года № 18</w:t>
            </w:r>
          </w:p>
        </w:tc>
      </w:tr>
    </w:tbl>
    <w:bookmarkStart w:name="z951" w:id="933"/>
    <w:p>
      <w:pPr>
        <w:spacing w:after="0"/>
        <w:ind w:left="0"/>
        <w:jc w:val="left"/>
      </w:pPr>
      <w:r>
        <w:rPr>
          <w:rFonts w:ascii="Times New Roman"/>
          <w:b/>
          <w:i w:val="false"/>
          <w:color w:val="000000"/>
        </w:rPr>
        <w:t xml:space="preserve"> Положение государственного учреждения "Департамент Комитета труда, социальной защиты и миграции по Павлодарской области"</w:t>
      </w:r>
    </w:p>
    <w:bookmarkEnd w:id="933"/>
    <w:bookmarkStart w:name="z952" w:id="934"/>
    <w:p>
      <w:pPr>
        <w:spacing w:after="0"/>
        <w:ind w:left="0"/>
        <w:jc w:val="left"/>
      </w:pPr>
      <w:r>
        <w:rPr>
          <w:rFonts w:ascii="Times New Roman"/>
          <w:b/>
          <w:i w:val="false"/>
          <w:color w:val="000000"/>
        </w:rPr>
        <w:t xml:space="preserve"> Глава 1. Общие положения</w:t>
      </w:r>
    </w:p>
    <w:bookmarkEnd w:id="934"/>
    <w:bookmarkStart w:name="z953" w:id="935"/>
    <w:p>
      <w:pPr>
        <w:spacing w:after="0"/>
        <w:ind w:left="0"/>
        <w:jc w:val="both"/>
      </w:pPr>
      <w:r>
        <w:rPr>
          <w:rFonts w:ascii="Times New Roman"/>
          <w:b w:val="false"/>
          <w:i w:val="false"/>
          <w:color w:val="000000"/>
          <w:sz w:val="28"/>
        </w:rPr>
        <w:t>
      1. Департамент Комитета труда, социальной защиты и миграции по Павлодарской области (далее - Департамент) является территориальным подразделением Комитета труда, социальной защиты и миграции Министерства труда и социальной защиты населения Республики Казахстан (далее - Комитет), осуществляющим реализацию и государственный контроль в сфере обеспечения социальной защиты населения, пенсионного и социального обеспечения, обязательного социального страхования, специальных социальных услуг.</w:t>
      </w:r>
    </w:p>
    <w:bookmarkEnd w:id="935"/>
    <w:bookmarkStart w:name="z954" w:id="936"/>
    <w:p>
      <w:pPr>
        <w:spacing w:after="0"/>
        <w:ind w:left="0"/>
        <w:jc w:val="both"/>
      </w:pPr>
      <w:r>
        <w:rPr>
          <w:rFonts w:ascii="Times New Roman"/>
          <w:b w:val="false"/>
          <w:i w:val="false"/>
          <w:color w:val="000000"/>
          <w:sz w:val="28"/>
        </w:rPr>
        <w:t>
      2. В своей деятельности Департамент руководствуется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актами Президента и Правительства Республики Казахстан, иными нормативными правовыми актами Республики Казахстан, настоящим Положением.</w:t>
      </w:r>
    </w:p>
    <w:bookmarkEnd w:id="936"/>
    <w:bookmarkStart w:name="z955" w:id="937"/>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счета в органах казначейства.</w:t>
      </w:r>
    </w:p>
    <w:bookmarkEnd w:id="937"/>
    <w:bookmarkStart w:name="z956" w:id="938"/>
    <w:p>
      <w:pPr>
        <w:spacing w:after="0"/>
        <w:ind w:left="0"/>
        <w:jc w:val="both"/>
      </w:pPr>
      <w:r>
        <w:rPr>
          <w:rFonts w:ascii="Times New Roman"/>
          <w:b w:val="false"/>
          <w:i w:val="false"/>
          <w:color w:val="000000"/>
          <w:sz w:val="28"/>
        </w:rPr>
        <w:t>
      4. Структура, штатная численность Департамента утверждаются ответственным секретарем Министерства труда и социальной защиты населения Республики Казахстан.</w:t>
      </w:r>
    </w:p>
    <w:bookmarkEnd w:id="938"/>
    <w:bookmarkStart w:name="z957" w:id="939"/>
    <w:p>
      <w:pPr>
        <w:spacing w:after="0"/>
        <w:ind w:left="0"/>
        <w:jc w:val="both"/>
      </w:pPr>
      <w:r>
        <w:rPr>
          <w:rFonts w:ascii="Times New Roman"/>
          <w:b w:val="false"/>
          <w:i w:val="false"/>
          <w:color w:val="000000"/>
          <w:sz w:val="28"/>
        </w:rPr>
        <w:t>
      5. Юридический адрес Департамента: Республика Казахстан, 140000, Павлодарская область, город Павлодар, улица Ленина, дом № 59.</w:t>
      </w:r>
    </w:p>
    <w:bookmarkEnd w:id="939"/>
    <w:bookmarkStart w:name="z958" w:id="940"/>
    <w:p>
      <w:pPr>
        <w:spacing w:after="0"/>
        <w:ind w:left="0"/>
        <w:jc w:val="both"/>
      </w:pPr>
      <w:r>
        <w:rPr>
          <w:rFonts w:ascii="Times New Roman"/>
          <w:b w:val="false"/>
          <w:i w:val="false"/>
          <w:color w:val="000000"/>
          <w:sz w:val="28"/>
        </w:rPr>
        <w:t>
      6. Полное наименование Департамента – республиканское государственное учреждение "Департамент Комитета труда, социальной защиты и миграции Министерства труда и социальной защиты населения Республики Казахстан по Павлодарской области".</w:t>
      </w:r>
    </w:p>
    <w:bookmarkEnd w:id="940"/>
    <w:bookmarkStart w:name="z959" w:id="941"/>
    <w:p>
      <w:pPr>
        <w:spacing w:after="0"/>
        <w:ind w:left="0"/>
        <w:jc w:val="both"/>
      </w:pPr>
      <w:r>
        <w:rPr>
          <w:rFonts w:ascii="Times New Roman"/>
          <w:b w:val="false"/>
          <w:i w:val="false"/>
          <w:color w:val="000000"/>
          <w:sz w:val="28"/>
        </w:rPr>
        <w:t>
      7. Настоящее Положение является учредительным документом Департамента.</w:t>
      </w:r>
    </w:p>
    <w:bookmarkEnd w:id="941"/>
    <w:bookmarkStart w:name="z960" w:id="942"/>
    <w:p>
      <w:pPr>
        <w:spacing w:after="0"/>
        <w:ind w:left="0"/>
        <w:jc w:val="both"/>
      </w:pPr>
      <w:r>
        <w:rPr>
          <w:rFonts w:ascii="Times New Roman"/>
          <w:b w:val="false"/>
          <w:i w:val="false"/>
          <w:color w:val="000000"/>
          <w:sz w:val="28"/>
        </w:rPr>
        <w:t>
      8. Финансирование деятельности Департамента осуществляется только за счет средств республиканского бюджета. Департаменту запрещается вступать в договорные отношения с субъектами предпринимательства на предмет выполнения обязанностей, являющихся его функциями.</w:t>
      </w:r>
    </w:p>
    <w:bookmarkEnd w:id="942"/>
    <w:bookmarkStart w:name="z961" w:id="943"/>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указанные доходы направляются в доход республиканского бюджета.</w:t>
      </w:r>
    </w:p>
    <w:bookmarkEnd w:id="943"/>
    <w:bookmarkStart w:name="z962" w:id="944"/>
    <w:p>
      <w:pPr>
        <w:spacing w:after="0"/>
        <w:ind w:left="0"/>
        <w:jc w:val="left"/>
      </w:pPr>
      <w:r>
        <w:rPr>
          <w:rFonts w:ascii="Times New Roman"/>
          <w:b/>
          <w:i w:val="false"/>
          <w:color w:val="000000"/>
        </w:rPr>
        <w:t xml:space="preserve"> Глава 2. Основные задачи, функции, права и обязанности Департамента</w:t>
      </w:r>
    </w:p>
    <w:bookmarkEnd w:id="944"/>
    <w:bookmarkStart w:name="z963" w:id="945"/>
    <w:p>
      <w:pPr>
        <w:spacing w:after="0"/>
        <w:ind w:left="0"/>
        <w:jc w:val="both"/>
      </w:pPr>
      <w:r>
        <w:rPr>
          <w:rFonts w:ascii="Times New Roman"/>
          <w:b w:val="false"/>
          <w:i w:val="false"/>
          <w:color w:val="000000"/>
          <w:sz w:val="28"/>
        </w:rPr>
        <w:t>
      9. Задачей Департамента является реализация государственной политики в области пенсионного и социального обеспечения, социальной защиты инвалидов, медико-социальной экспертизы, обязательного социального страхования, социальной поддержки семей с детьми, предоставления социальной помощи отдельным категориям граждан, в сфере предоставления специальных социальных услуг.</w:t>
      </w:r>
    </w:p>
    <w:bookmarkEnd w:id="945"/>
    <w:bookmarkStart w:name="z964" w:id="946"/>
    <w:p>
      <w:pPr>
        <w:spacing w:after="0"/>
        <w:ind w:left="0"/>
        <w:jc w:val="both"/>
      </w:pPr>
      <w:r>
        <w:rPr>
          <w:rFonts w:ascii="Times New Roman"/>
          <w:b w:val="false"/>
          <w:i w:val="false"/>
          <w:color w:val="000000"/>
          <w:sz w:val="28"/>
        </w:rPr>
        <w:t>
      10. Функции Департамента:</w:t>
      </w:r>
    </w:p>
    <w:bookmarkEnd w:id="946"/>
    <w:bookmarkStart w:name="z965" w:id="947"/>
    <w:p>
      <w:pPr>
        <w:spacing w:after="0"/>
        <w:ind w:left="0"/>
        <w:jc w:val="both"/>
      </w:pPr>
      <w:r>
        <w:rPr>
          <w:rFonts w:ascii="Times New Roman"/>
          <w:b w:val="false"/>
          <w:i w:val="false"/>
          <w:color w:val="000000"/>
          <w:sz w:val="28"/>
        </w:rPr>
        <w:t>
      1) осуществление государственного контроля за соблюдением законодательства в области пенсионного и социального обеспечения, социальной защиты инвалидов, об обязательном социальном страховании, специальных социальных услугах, в пределах своих полномочий;</w:t>
      </w:r>
    </w:p>
    <w:bookmarkEnd w:id="947"/>
    <w:bookmarkStart w:name="z966" w:id="948"/>
    <w:p>
      <w:pPr>
        <w:spacing w:after="0"/>
        <w:ind w:left="0"/>
        <w:jc w:val="both"/>
      </w:pPr>
      <w:r>
        <w:rPr>
          <w:rFonts w:ascii="Times New Roman"/>
          <w:b w:val="false"/>
          <w:i w:val="false"/>
          <w:color w:val="000000"/>
          <w:sz w:val="28"/>
        </w:rPr>
        <w:t>
      2) принятие решения о назначении (изменении, возобновлении, приостановлении, прекращении) или об отказе в назначении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(детей-инвалидов),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w:t>
      </w:r>
    </w:p>
    <w:bookmarkEnd w:id="948"/>
    <w:bookmarkStart w:name="z967" w:id="949"/>
    <w:p>
      <w:pPr>
        <w:spacing w:after="0"/>
        <w:ind w:left="0"/>
        <w:jc w:val="both"/>
      </w:pPr>
      <w:r>
        <w:rPr>
          <w:rFonts w:ascii="Times New Roman"/>
          <w:b w:val="false"/>
          <w:i w:val="false"/>
          <w:color w:val="000000"/>
          <w:sz w:val="28"/>
        </w:rPr>
        <w:t>
      3) осуществление контроля за своевременностью и полнотой выплаты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(детей-инвалидов),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 социальных выплат из Государственного фонда социального страхования (далее - Фонд);</w:t>
      </w:r>
    </w:p>
    <w:bookmarkEnd w:id="949"/>
    <w:bookmarkStart w:name="z968" w:id="950"/>
    <w:p>
      <w:pPr>
        <w:spacing w:after="0"/>
        <w:ind w:left="0"/>
        <w:jc w:val="both"/>
      </w:pPr>
      <w:r>
        <w:rPr>
          <w:rFonts w:ascii="Times New Roman"/>
          <w:b w:val="false"/>
          <w:i w:val="false"/>
          <w:color w:val="000000"/>
          <w:sz w:val="28"/>
        </w:rPr>
        <w:t>
      4) при наличии оснований проверка достоверности документов, необходимых для назначения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w:t>
      </w:r>
    </w:p>
    <w:bookmarkEnd w:id="950"/>
    <w:bookmarkStart w:name="z969" w:id="951"/>
    <w:p>
      <w:pPr>
        <w:spacing w:after="0"/>
        <w:ind w:left="0"/>
        <w:jc w:val="both"/>
      </w:pPr>
      <w:r>
        <w:rPr>
          <w:rFonts w:ascii="Times New Roman"/>
          <w:b w:val="false"/>
          <w:i w:val="false"/>
          <w:color w:val="000000"/>
          <w:sz w:val="28"/>
        </w:rPr>
        <w:t xml:space="preserve">
      5) осуществление внутреннего контроля деятельности Фонда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административных процедурах";</w:t>
      </w:r>
    </w:p>
    <w:bookmarkEnd w:id="951"/>
    <w:bookmarkStart w:name="z970" w:id="952"/>
    <w:p>
      <w:pPr>
        <w:spacing w:after="0"/>
        <w:ind w:left="0"/>
        <w:jc w:val="both"/>
      </w:pPr>
      <w:r>
        <w:rPr>
          <w:rFonts w:ascii="Times New Roman"/>
          <w:b w:val="false"/>
          <w:i w:val="false"/>
          <w:color w:val="000000"/>
          <w:sz w:val="28"/>
        </w:rPr>
        <w:t>
      6) организация сбора данных о численности получателей и сумм пенсионных и социальных выплат за счет бюджетных средств и Фонда;</w:t>
      </w:r>
    </w:p>
    <w:bookmarkEnd w:id="952"/>
    <w:bookmarkStart w:name="z971" w:id="953"/>
    <w:p>
      <w:pPr>
        <w:spacing w:after="0"/>
        <w:ind w:left="0"/>
        <w:jc w:val="both"/>
      </w:pPr>
      <w:r>
        <w:rPr>
          <w:rFonts w:ascii="Times New Roman"/>
          <w:b w:val="false"/>
          <w:i w:val="false"/>
          <w:color w:val="000000"/>
          <w:sz w:val="28"/>
        </w:rPr>
        <w:t>
      7) разъяснение по вопросам назначения и получения пенсионных и социальных выплат за счет бюджетных средств, а также назначения и получения социальных выплат из Фонда;</w:t>
      </w:r>
    </w:p>
    <w:bookmarkEnd w:id="953"/>
    <w:bookmarkStart w:name="z972" w:id="954"/>
    <w:p>
      <w:pPr>
        <w:spacing w:after="0"/>
        <w:ind w:left="0"/>
        <w:jc w:val="both"/>
      </w:pPr>
      <w:r>
        <w:rPr>
          <w:rFonts w:ascii="Times New Roman"/>
          <w:b w:val="false"/>
          <w:i w:val="false"/>
          <w:color w:val="000000"/>
          <w:sz w:val="28"/>
        </w:rPr>
        <w:t>
      8) рассмотрение в установленном законодательством порядке обращений физических и юридических лиц по вопросам, входящим в компетенцию Департамента;</w:t>
      </w:r>
    </w:p>
    <w:bookmarkEnd w:id="954"/>
    <w:bookmarkStart w:name="z973" w:id="955"/>
    <w:p>
      <w:pPr>
        <w:spacing w:after="0"/>
        <w:ind w:left="0"/>
        <w:jc w:val="both"/>
      </w:pPr>
      <w:r>
        <w:rPr>
          <w:rFonts w:ascii="Times New Roman"/>
          <w:b w:val="false"/>
          <w:i w:val="false"/>
          <w:color w:val="000000"/>
          <w:sz w:val="28"/>
        </w:rPr>
        <w:t>
      9) проведение медико-социальной экспертизы;</w:t>
      </w:r>
    </w:p>
    <w:bookmarkEnd w:id="955"/>
    <w:bookmarkStart w:name="z974" w:id="956"/>
    <w:p>
      <w:pPr>
        <w:spacing w:after="0"/>
        <w:ind w:left="0"/>
        <w:jc w:val="both"/>
      </w:pPr>
      <w:r>
        <w:rPr>
          <w:rFonts w:ascii="Times New Roman"/>
          <w:b w:val="false"/>
          <w:i w:val="false"/>
          <w:color w:val="000000"/>
          <w:sz w:val="28"/>
        </w:rPr>
        <w:t>
      10) установление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p>
    <w:bookmarkEnd w:id="956"/>
    <w:bookmarkStart w:name="z975" w:id="957"/>
    <w:p>
      <w:pPr>
        <w:spacing w:after="0"/>
        <w:ind w:left="0"/>
        <w:jc w:val="both"/>
      </w:pPr>
      <w:r>
        <w:rPr>
          <w:rFonts w:ascii="Times New Roman"/>
          <w:b w:val="false"/>
          <w:i w:val="false"/>
          <w:color w:val="000000"/>
          <w:sz w:val="28"/>
        </w:rPr>
        <w:t>
      11) формирование централизованного банка данных системы учета инвалидов, проведение мониторинга причин, структуры и состояния инвалидности;</w:t>
      </w:r>
    </w:p>
    <w:bookmarkEnd w:id="957"/>
    <w:bookmarkStart w:name="z976" w:id="958"/>
    <w:p>
      <w:pPr>
        <w:spacing w:after="0"/>
        <w:ind w:left="0"/>
        <w:jc w:val="both"/>
      </w:pPr>
      <w:r>
        <w:rPr>
          <w:rFonts w:ascii="Times New Roman"/>
          <w:b w:val="false"/>
          <w:i w:val="false"/>
          <w:color w:val="000000"/>
          <w:sz w:val="28"/>
        </w:rPr>
        <w:t>
      12) изучение уровня и причин инвалидности населения;</w:t>
      </w:r>
    </w:p>
    <w:bookmarkEnd w:id="958"/>
    <w:bookmarkStart w:name="z977" w:id="959"/>
    <w:p>
      <w:pPr>
        <w:spacing w:after="0"/>
        <w:ind w:left="0"/>
        <w:jc w:val="both"/>
      </w:pPr>
      <w:r>
        <w:rPr>
          <w:rFonts w:ascii="Times New Roman"/>
          <w:b w:val="false"/>
          <w:i w:val="false"/>
          <w:color w:val="000000"/>
          <w:sz w:val="28"/>
        </w:rPr>
        <w:t xml:space="preserve">
      13) прием документов на назначение государственного базового социального пособия по инвалидности при первичном установлении инвалидности; </w:t>
      </w:r>
    </w:p>
    <w:bookmarkEnd w:id="959"/>
    <w:bookmarkStart w:name="z978" w:id="960"/>
    <w:p>
      <w:pPr>
        <w:spacing w:after="0"/>
        <w:ind w:left="0"/>
        <w:jc w:val="both"/>
      </w:pPr>
      <w:r>
        <w:rPr>
          <w:rFonts w:ascii="Times New Roman"/>
          <w:b w:val="false"/>
          <w:i w:val="false"/>
          <w:color w:val="000000"/>
          <w:sz w:val="28"/>
        </w:rPr>
        <w:t>
      14) оказание консультативной помощи врачам медицинских организаций по вопросам медико-социальной экспертизы и реабилитации инвалидов, участие в проведении мероприятий по повышению их квалификации;</w:t>
      </w:r>
    </w:p>
    <w:bookmarkEnd w:id="960"/>
    <w:bookmarkStart w:name="z979" w:id="961"/>
    <w:p>
      <w:pPr>
        <w:spacing w:after="0"/>
        <w:ind w:left="0"/>
        <w:jc w:val="both"/>
      </w:pPr>
      <w:r>
        <w:rPr>
          <w:rFonts w:ascii="Times New Roman"/>
          <w:b w:val="false"/>
          <w:i w:val="false"/>
          <w:color w:val="000000"/>
          <w:sz w:val="28"/>
        </w:rPr>
        <w:t>
      15) представление в местные органы военного управления сведений о признании инвалидами военнообязанных и лиц призывного возраста;</w:t>
      </w:r>
    </w:p>
    <w:bookmarkEnd w:id="961"/>
    <w:bookmarkStart w:name="z980" w:id="962"/>
    <w:p>
      <w:pPr>
        <w:spacing w:after="0"/>
        <w:ind w:left="0"/>
        <w:jc w:val="both"/>
      </w:pPr>
      <w:r>
        <w:rPr>
          <w:rFonts w:ascii="Times New Roman"/>
          <w:b w:val="false"/>
          <w:i w:val="false"/>
          <w:color w:val="000000"/>
          <w:sz w:val="28"/>
        </w:rPr>
        <w:t xml:space="preserve">
      16) внедрение в практику работы современных, научных принципов и методов, а также обобщение, распространение передового опыта и разработка методических рекомендаций по медико-социальной экспертизе и реабилитации инвалидов; </w:t>
      </w:r>
    </w:p>
    <w:bookmarkEnd w:id="962"/>
    <w:bookmarkStart w:name="z981" w:id="963"/>
    <w:p>
      <w:pPr>
        <w:spacing w:after="0"/>
        <w:ind w:left="0"/>
        <w:jc w:val="both"/>
      </w:pPr>
      <w:r>
        <w:rPr>
          <w:rFonts w:ascii="Times New Roman"/>
          <w:b w:val="false"/>
          <w:i w:val="false"/>
          <w:color w:val="000000"/>
          <w:sz w:val="28"/>
        </w:rPr>
        <w:t>
      17) разработка социальной и профессиональной частей индивидуальной программы реабилитации инвалидов,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 контроль за реализацией индивидуальных программ реабилитации инвалидов;</w:t>
      </w:r>
    </w:p>
    <w:bookmarkEnd w:id="963"/>
    <w:bookmarkStart w:name="z982" w:id="964"/>
    <w:p>
      <w:pPr>
        <w:spacing w:after="0"/>
        <w:ind w:left="0"/>
        <w:jc w:val="both"/>
      </w:pPr>
      <w:r>
        <w:rPr>
          <w:rFonts w:ascii="Times New Roman"/>
          <w:b w:val="false"/>
          <w:i w:val="false"/>
          <w:color w:val="000000"/>
          <w:sz w:val="28"/>
        </w:rPr>
        <w:t>
      18) определение потребности работника, получившего увечье или иное повреждение здоровья при исполнении им трудовых (служебных) обязанностей в дополнительных видах помощи и уходе;</w:t>
      </w:r>
    </w:p>
    <w:bookmarkEnd w:id="964"/>
    <w:bookmarkStart w:name="z983" w:id="965"/>
    <w:p>
      <w:pPr>
        <w:spacing w:after="0"/>
        <w:ind w:left="0"/>
        <w:jc w:val="both"/>
      </w:pPr>
      <w:r>
        <w:rPr>
          <w:rFonts w:ascii="Times New Roman"/>
          <w:b w:val="false"/>
          <w:i w:val="false"/>
          <w:color w:val="000000"/>
          <w:sz w:val="28"/>
        </w:rPr>
        <w:t>
      19) обеспечение контроля за своевременным и правильным назначением социальных выплат Фондом;</w:t>
      </w:r>
    </w:p>
    <w:bookmarkEnd w:id="965"/>
    <w:bookmarkStart w:name="z984" w:id="966"/>
    <w:p>
      <w:pPr>
        <w:spacing w:after="0"/>
        <w:ind w:left="0"/>
        <w:jc w:val="both"/>
      </w:pPr>
      <w:r>
        <w:rPr>
          <w:rFonts w:ascii="Times New Roman"/>
          <w:b w:val="false"/>
          <w:i w:val="false"/>
          <w:color w:val="000000"/>
          <w:sz w:val="28"/>
        </w:rPr>
        <w:t>
      20) обеспечение контроля за своевременным и полным перечислением получателю социальных выплат Государственной корпорацией;</w:t>
      </w:r>
    </w:p>
    <w:bookmarkEnd w:id="966"/>
    <w:bookmarkStart w:name="z985" w:id="967"/>
    <w:p>
      <w:pPr>
        <w:spacing w:after="0"/>
        <w:ind w:left="0"/>
        <w:jc w:val="both"/>
      </w:pPr>
      <w:r>
        <w:rPr>
          <w:rFonts w:ascii="Times New Roman"/>
          <w:b w:val="false"/>
          <w:i w:val="false"/>
          <w:color w:val="000000"/>
          <w:sz w:val="28"/>
        </w:rPr>
        <w:t>
      21) рассмотрение жалоб участников системы обязательного социального страхования по вопросам назначения, отказа в назначении социальных выплат Фондом, а также своевременным и полным перечислением социальных выплат Государственной корпорацией;</w:t>
      </w:r>
    </w:p>
    <w:bookmarkEnd w:id="967"/>
    <w:bookmarkStart w:name="z986" w:id="968"/>
    <w:p>
      <w:pPr>
        <w:spacing w:after="0"/>
        <w:ind w:left="0"/>
        <w:jc w:val="both"/>
      </w:pPr>
      <w:r>
        <w:rPr>
          <w:rFonts w:ascii="Times New Roman"/>
          <w:b w:val="false"/>
          <w:i w:val="false"/>
          <w:color w:val="000000"/>
          <w:sz w:val="28"/>
        </w:rPr>
        <w:t>
      22) исполнение поручений руководства Министерства и Комитета, в пределах своей компетенции;</w:t>
      </w:r>
    </w:p>
    <w:bookmarkEnd w:id="968"/>
    <w:bookmarkStart w:name="z987" w:id="969"/>
    <w:p>
      <w:pPr>
        <w:spacing w:after="0"/>
        <w:ind w:left="0"/>
        <w:jc w:val="both"/>
      </w:pPr>
      <w:r>
        <w:rPr>
          <w:rFonts w:ascii="Times New Roman"/>
          <w:b w:val="false"/>
          <w:i w:val="false"/>
          <w:color w:val="000000"/>
          <w:sz w:val="28"/>
        </w:rPr>
        <w:t>
      23) осуществление правовой, консультативной и практической помощи в пределах компетенции;</w:t>
      </w:r>
    </w:p>
    <w:bookmarkEnd w:id="969"/>
    <w:bookmarkStart w:name="z988" w:id="970"/>
    <w:p>
      <w:pPr>
        <w:spacing w:after="0"/>
        <w:ind w:left="0"/>
        <w:jc w:val="both"/>
      </w:pPr>
      <w:r>
        <w:rPr>
          <w:rFonts w:ascii="Times New Roman"/>
          <w:b w:val="false"/>
          <w:i w:val="false"/>
          <w:color w:val="000000"/>
          <w:sz w:val="28"/>
        </w:rPr>
        <w:t>
      24) оказание государственных услуг в сфере социальной защиты населения в пределах компетенции;</w:t>
      </w:r>
    </w:p>
    <w:bookmarkEnd w:id="970"/>
    <w:bookmarkStart w:name="z989" w:id="971"/>
    <w:p>
      <w:pPr>
        <w:spacing w:after="0"/>
        <w:ind w:left="0"/>
        <w:jc w:val="both"/>
      </w:pPr>
      <w:r>
        <w:rPr>
          <w:rFonts w:ascii="Times New Roman"/>
          <w:b w:val="false"/>
          <w:i w:val="false"/>
          <w:color w:val="000000"/>
          <w:sz w:val="28"/>
        </w:rPr>
        <w:t>
      25) формирование и сопровождение баз данных в области социальной защиты населения: "Централизованный банк данных лиц, имеющих инвалидность", а также сопровождение АИС "Е-собес", "E-макет", "E-сoциал" в пределах своей компетенции;</w:t>
      </w:r>
    </w:p>
    <w:bookmarkEnd w:id="971"/>
    <w:bookmarkStart w:name="z990" w:id="972"/>
    <w:p>
      <w:pPr>
        <w:spacing w:after="0"/>
        <w:ind w:left="0"/>
        <w:jc w:val="both"/>
      </w:pPr>
      <w:r>
        <w:rPr>
          <w:rFonts w:ascii="Times New Roman"/>
          <w:b w:val="false"/>
          <w:i w:val="false"/>
          <w:color w:val="000000"/>
          <w:sz w:val="28"/>
        </w:rPr>
        <w:t>
      26) участие в реализации Стратегического и Операционного планов Министерства и плана работы Комитета;</w:t>
      </w:r>
    </w:p>
    <w:bookmarkEnd w:id="972"/>
    <w:bookmarkStart w:name="z991" w:id="973"/>
    <w:p>
      <w:pPr>
        <w:spacing w:after="0"/>
        <w:ind w:left="0"/>
        <w:jc w:val="both"/>
      </w:pPr>
      <w:r>
        <w:rPr>
          <w:rFonts w:ascii="Times New Roman"/>
          <w:b w:val="false"/>
          <w:i w:val="false"/>
          <w:color w:val="000000"/>
          <w:sz w:val="28"/>
        </w:rPr>
        <w:t>
      27) иные задачи и функции, возложенные на Департамент законодательством и руководством Министерства и Комитета.</w:t>
      </w:r>
    </w:p>
    <w:bookmarkEnd w:id="973"/>
    <w:bookmarkStart w:name="z992" w:id="974"/>
    <w:p>
      <w:pPr>
        <w:spacing w:after="0"/>
        <w:ind w:left="0"/>
        <w:jc w:val="both"/>
      </w:pPr>
      <w:r>
        <w:rPr>
          <w:rFonts w:ascii="Times New Roman"/>
          <w:b w:val="false"/>
          <w:i w:val="false"/>
          <w:color w:val="000000"/>
          <w:sz w:val="28"/>
        </w:rPr>
        <w:t>
      11. Права и обязанности Департамента:</w:t>
      </w:r>
    </w:p>
    <w:bookmarkEnd w:id="974"/>
    <w:bookmarkStart w:name="z993" w:id="975"/>
    <w:p>
      <w:pPr>
        <w:spacing w:after="0"/>
        <w:ind w:left="0"/>
        <w:jc w:val="both"/>
      </w:pPr>
      <w:r>
        <w:rPr>
          <w:rFonts w:ascii="Times New Roman"/>
          <w:b w:val="false"/>
          <w:i w:val="false"/>
          <w:color w:val="000000"/>
          <w:sz w:val="28"/>
        </w:rPr>
        <w:t>
      1) осуществлять в установленном порядке и в пределах компетенции проверки и иные формы государственного контроля по соблюдению требований законодательства в области пенсионного и социального обеспечения, социального страхования и социальной защиты населения, о специальных социальных услугах;</w:t>
      </w:r>
    </w:p>
    <w:bookmarkEnd w:id="975"/>
    <w:bookmarkStart w:name="z994" w:id="976"/>
    <w:p>
      <w:pPr>
        <w:spacing w:after="0"/>
        <w:ind w:left="0"/>
        <w:jc w:val="both"/>
      </w:pPr>
      <w:r>
        <w:rPr>
          <w:rFonts w:ascii="Times New Roman"/>
          <w:b w:val="false"/>
          <w:i w:val="false"/>
          <w:color w:val="000000"/>
          <w:sz w:val="28"/>
        </w:rPr>
        <w:t>
      2) осуществлять в установленном порядке контакты с другими государственными органами и организациями, запрашивать и получать от них необходимые для деятельности сведения и материалы;</w:t>
      </w:r>
    </w:p>
    <w:bookmarkEnd w:id="976"/>
    <w:bookmarkStart w:name="z995" w:id="977"/>
    <w:p>
      <w:pPr>
        <w:spacing w:after="0"/>
        <w:ind w:left="0"/>
        <w:jc w:val="both"/>
      </w:pPr>
      <w:r>
        <w:rPr>
          <w:rFonts w:ascii="Times New Roman"/>
          <w:b w:val="false"/>
          <w:i w:val="false"/>
          <w:color w:val="000000"/>
          <w:sz w:val="28"/>
        </w:rPr>
        <w:t>
      3) запрашивать и получать в установленном порядке от подведомственных организаций Министерства, местных исполнительных органов, физических и юридических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bookmarkEnd w:id="977"/>
    <w:bookmarkStart w:name="z996" w:id="978"/>
    <w:p>
      <w:pPr>
        <w:spacing w:after="0"/>
        <w:ind w:left="0"/>
        <w:jc w:val="both"/>
      </w:pPr>
      <w:r>
        <w:rPr>
          <w:rFonts w:ascii="Times New Roman"/>
          <w:b w:val="false"/>
          <w:i w:val="false"/>
          <w:color w:val="000000"/>
          <w:sz w:val="28"/>
        </w:rPr>
        <w:t>
      4) участвовать в работе комиссий и рабочих групп по обсуждению вопросов, входящих в компетенцию Департамента;</w:t>
      </w:r>
    </w:p>
    <w:bookmarkEnd w:id="978"/>
    <w:bookmarkStart w:name="z997" w:id="979"/>
    <w:p>
      <w:pPr>
        <w:spacing w:after="0"/>
        <w:ind w:left="0"/>
        <w:jc w:val="both"/>
      </w:pPr>
      <w:r>
        <w:rPr>
          <w:rFonts w:ascii="Times New Roman"/>
          <w:b w:val="false"/>
          <w:i w:val="false"/>
          <w:color w:val="000000"/>
          <w:sz w:val="28"/>
        </w:rPr>
        <w:t xml:space="preserve">
      5) вносить предложения по внесению изменений и дополнений в нормативные правовые акты по вопросам, входящим в компетенцию Министерства и Комитета; </w:t>
      </w:r>
    </w:p>
    <w:bookmarkEnd w:id="979"/>
    <w:bookmarkStart w:name="z998" w:id="980"/>
    <w:p>
      <w:pPr>
        <w:spacing w:after="0"/>
        <w:ind w:left="0"/>
        <w:jc w:val="both"/>
      </w:pPr>
      <w:r>
        <w:rPr>
          <w:rFonts w:ascii="Times New Roman"/>
          <w:b w:val="false"/>
          <w:i w:val="false"/>
          <w:color w:val="000000"/>
          <w:sz w:val="28"/>
        </w:rPr>
        <w:t>
      6) вступать в гражданско-правовые отношения от собственного имени;</w:t>
      </w:r>
    </w:p>
    <w:bookmarkEnd w:id="980"/>
    <w:bookmarkStart w:name="z999" w:id="981"/>
    <w:p>
      <w:pPr>
        <w:spacing w:after="0"/>
        <w:ind w:left="0"/>
        <w:jc w:val="both"/>
      </w:pPr>
      <w:r>
        <w:rPr>
          <w:rFonts w:ascii="Times New Roman"/>
          <w:b w:val="false"/>
          <w:i w:val="false"/>
          <w:color w:val="000000"/>
          <w:sz w:val="28"/>
        </w:rPr>
        <w:t>
      7) на основании доверенности представлять Министерство и (или) Комитет в государственных учреждениях, организациях независимо от форм собственности, во всех судах республики по вопросам, входящим в их компетенцию;</w:t>
      </w:r>
    </w:p>
    <w:bookmarkEnd w:id="981"/>
    <w:bookmarkStart w:name="z1000" w:id="982"/>
    <w:p>
      <w:pPr>
        <w:spacing w:after="0"/>
        <w:ind w:left="0"/>
        <w:jc w:val="both"/>
      </w:pPr>
      <w:r>
        <w:rPr>
          <w:rFonts w:ascii="Times New Roman"/>
          <w:b w:val="false"/>
          <w:i w:val="false"/>
          <w:color w:val="000000"/>
          <w:sz w:val="28"/>
        </w:rPr>
        <w:t>
      8) принимать решения по вопросам, входящим в компетенцию Департамента;</w:t>
      </w:r>
    </w:p>
    <w:bookmarkEnd w:id="982"/>
    <w:bookmarkStart w:name="z1001" w:id="983"/>
    <w:p>
      <w:pPr>
        <w:spacing w:after="0"/>
        <w:ind w:left="0"/>
        <w:jc w:val="both"/>
      </w:pPr>
      <w:r>
        <w:rPr>
          <w:rFonts w:ascii="Times New Roman"/>
          <w:b w:val="false"/>
          <w:i w:val="false"/>
          <w:color w:val="000000"/>
          <w:sz w:val="28"/>
        </w:rPr>
        <w:t>
      9) соблюдать законодательство Республики Казахстан, права и охраняемые законом интересы физических и юридических лиц;</w:t>
      </w:r>
    </w:p>
    <w:bookmarkEnd w:id="983"/>
    <w:bookmarkStart w:name="z1002" w:id="984"/>
    <w:p>
      <w:pPr>
        <w:spacing w:after="0"/>
        <w:ind w:left="0"/>
        <w:jc w:val="both"/>
      </w:pPr>
      <w:r>
        <w:rPr>
          <w:rFonts w:ascii="Times New Roman"/>
          <w:b w:val="false"/>
          <w:i w:val="false"/>
          <w:color w:val="000000"/>
          <w:sz w:val="28"/>
        </w:rPr>
        <w:t>
      10) иные права и обязанности, предусмотренные законодательными актами Республики Казахстан.</w:t>
      </w:r>
    </w:p>
    <w:bookmarkEnd w:id="984"/>
    <w:bookmarkStart w:name="z1003" w:id="985"/>
    <w:p>
      <w:pPr>
        <w:spacing w:after="0"/>
        <w:ind w:left="0"/>
        <w:jc w:val="left"/>
      </w:pPr>
      <w:r>
        <w:rPr>
          <w:rFonts w:ascii="Times New Roman"/>
          <w:b/>
          <w:i w:val="false"/>
          <w:color w:val="000000"/>
        </w:rPr>
        <w:t xml:space="preserve"> Глава 3. Организация деятельности Департамента</w:t>
      </w:r>
    </w:p>
    <w:bookmarkEnd w:id="985"/>
    <w:bookmarkStart w:name="z1004" w:id="986"/>
    <w:p>
      <w:pPr>
        <w:spacing w:after="0"/>
        <w:ind w:left="0"/>
        <w:jc w:val="both"/>
      </w:pPr>
      <w:r>
        <w:rPr>
          <w:rFonts w:ascii="Times New Roman"/>
          <w:b w:val="false"/>
          <w:i w:val="false"/>
          <w:color w:val="000000"/>
          <w:sz w:val="28"/>
        </w:rPr>
        <w:t>
      12. Департамент возглавляет руководитель, назначаемый на должность и освобождаемый от должности ответственным секретарем Министерства в порядке, установленном законодательством Республики Казахстан. Руководитель Департамента имеет заместителей, назначаемых на должности и освобождаемых от должностей ответственным секретарем Министерства.</w:t>
      </w:r>
    </w:p>
    <w:bookmarkEnd w:id="986"/>
    <w:bookmarkStart w:name="z1005" w:id="987"/>
    <w:p>
      <w:pPr>
        <w:spacing w:after="0"/>
        <w:ind w:left="0"/>
        <w:jc w:val="both"/>
      </w:pPr>
      <w:r>
        <w:rPr>
          <w:rFonts w:ascii="Times New Roman"/>
          <w:b w:val="false"/>
          <w:i w:val="false"/>
          <w:color w:val="000000"/>
          <w:sz w:val="28"/>
        </w:rPr>
        <w:t>
      Обязанности и полномочия руководителя, заместителей руководителя Департамента определяются председателем Комитета.</w:t>
      </w:r>
    </w:p>
    <w:bookmarkEnd w:id="987"/>
    <w:bookmarkStart w:name="z1006" w:id="988"/>
    <w:p>
      <w:pPr>
        <w:spacing w:after="0"/>
        <w:ind w:left="0"/>
        <w:jc w:val="both"/>
      </w:pPr>
      <w:r>
        <w:rPr>
          <w:rFonts w:ascii="Times New Roman"/>
          <w:b w:val="false"/>
          <w:i w:val="false"/>
          <w:color w:val="000000"/>
          <w:sz w:val="28"/>
        </w:rPr>
        <w:t>
      13. Руководитель Департамента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w:t>
      </w:r>
    </w:p>
    <w:bookmarkEnd w:id="988"/>
    <w:bookmarkStart w:name="z1007" w:id="989"/>
    <w:p>
      <w:pPr>
        <w:spacing w:after="0"/>
        <w:ind w:left="0"/>
        <w:jc w:val="both"/>
      </w:pPr>
      <w:r>
        <w:rPr>
          <w:rFonts w:ascii="Times New Roman"/>
          <w:b w:val="false"/>
          <w:i w:val="false"/>
          <w:color w:val="000000"/>
          <w:sz w:val="28"/>
        </w:rPr>
        <w:t>
      14. В этих целях руководитель Департамента:</w:t>
      </w:r>
    </w:p>
    <w:bookmarkEnd w:id="989"/>
    <w:bookmarkStart w:name="z1008" w:id="990"/>
    <w:p>
      <w:pPr>
        <w:spacing w:after="0"/>
        <w:ind w:left="0"/>
        <w:jc w:val="both"/>
      </w:pPr>
      <w:r>
        <w:rPr>
          <w:rFonts w:ascii="Times New Roman"/>
          <w:b w:val="false"/>
          <w:i w:val="false"/>
          <w:color w:val="000000"/>
          <w:sz w:val="28"/>
        </w:rPr>
        <w:t>
      1) определяет обязанности и полномочия работников Департамента;</w:t>
      </w:r>
    </w:p>
    <w:bookmarkEnd w:id="990"/>
    <w:bookmarkStart w:name="z1009" w:id="991"/>
    <w:p>
      <w:pPr>
        <w:spacing w:after="0"/>
        <w:ind w:left="0"/>
        <w:jc w:val="both"/>
      </w:pPr>
      <w:r>
        <w:rPr>
          <w:rFonts w:ascii="Times New Roman"/>
          <w:b w:val="false"/>
          <w:i w:val="false"/>
          <w:color w:val="000000"/>
          <w:sz w:val="28"/>
        </w:rPr>
        <w:t>
      2) в соответствии с законодательством назначает и освобождает от должностей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вышестоящих должностных лиц;</w:t>
      </w:r>
    </w:p>
    <w:bookmarkEnd w:id="991"/>
    <w:bookmarkStart w:name="z1010" w:id="992"/>
    <w:p>
      <w:pPr>
        <w:spacing w:after="0"/>
        <w:ind w:left="0"/>
        <w:jc w:val="both"/>
      </w:pPr>
      <w:r>
        <w:rPr>
          <w:rFonts w:ascii="Times New Roman"/>
          <w:b w:val="false"/>
          <w:i w:val="false"/>
          <w:color w:val="000000"/>
          <w:sz w:val="28"/>
        </w:rPr>
        <w:t>
      3) утверждает должностные инструкции работников Департамента, в установленном законодательством порядке решает вопросы командирования работников Департамента;</w:t>
      </w:r>
    </w:p>
    <w:bookmarkEnd w:id="992"/>
    <w:bookmarkStart w:name="z1011" w:id="993"/>
    <w:p>
      <w:pPr>
        <w:spacing w:after="0"/>
        <w:ind w:left="0"/>
        <w:jc w:val="both"/>
      </w:pPr>
      <w:r>
        <w:rPr>
          <w:rFonts w:ascii="Times New Roman"/>
          <w:b w:val="false"/>
          <w:i w:val="false"/>
          <w:color w:val="000000"/>
          <w:sz w:val="28"/>
        </w:rPr>
        <w:t>
      4) в установленном законодательством порядке решает вопросы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вышестоящих должностных лиц;</w:t>
      </w:r>
    </w:p>
    <w:bookmarkEnd w:id="993"/>
    <w:bookmarkStart w:name="z1012" w:id="994"/>
    <w:p>
      <w:pPr>
        <w:spacing w:after="0"/>
        <w:ind w:left="0"/>
        <w:jc w:val="both"/>
      </w:pPr>
      <w:r>
        <w:rPr>
          <w:rFonts w:ascii="Times New Roman"/>
          <w:b w:val="false"/>
          <w:i w:val="false"/>
          <w:color w:val="000000"/>
          <w:sz w:val="28"/>
        </w:rPr>
        <w:t>
      5) вносит на рассмотрение Председателю Комитета вопросы предоставления отпусков, оказания материальной помощи, подготовки (переподготовки), повышения квалификации, поощрения, выплаты надбавок, премирования и наложения дисциплинарных взысканий на заместителей руководителя Департамента;</w:t>
      </w:r>
    </w:p>
    <w:bookmarkEnd w:id="994"/>
    <w:bookmarkStart w:name="z1013" w:id="995"/>
    <w:p>
      <w:pPr>
        <w:spacing w:after="0"/>
        <w:ind w:left="0"/>
        <w:jc w:val="both"/>
      </w:pPr>
      <w:r>
        <w:rPr>
          <w:rFonts w:ascii="Times New Roman"/>
          <w:b w:val="false"/>
          <w:i w:val="false"/>
          <w:color w:val="000000"/>
          <w:sz w:val="28"/>
        </w:rPr>
        <w:t>
      6) подписывает правовые акты в пределах установленной компетенции;</w:t>
      </w:r>
    </w:p>
    <w:bookmarkEnd w:id="995"/>
    <w:bookmarkStart w:name="z1014" w:id="996"/>
    <w:p>
      <w:pPr>
        <w:spacing w:after="0"/>
        <w:ind w:left="0"/>
        <w:jc w:val="both"/>
      </w:pPr>
      <w:r>
        <w:rPr>
          <w:rFonts w:ascii="Times New Roman"/>
          <w:b w:val="false"/>
          <w:i w:val="false"/>
          <w:color w:val="000000"/>
          <w:sz w:val="28"/>
        </w:rPr>
        <w:t>
      7) представляет Департамент в государственных органах и иных организациях, независимо от форм собственности, а также в отношениях с физическими и юридическими лицами;</w:t>
      </w:r>
    </w:p>
    <w:bookmarkEnd w:id="996"/>
    <w:bookmarkStart w:name="z1015" w:id="997"/>
    <w:p>
      <w:pPr>
        <w:spacing w:after="0"/>
        <w:ind w:left="0"/>
        <w:jc w:val="both"/>
      </w:pPr>
      <w:r>
        <w:rPr>
          <w:rFonts w:ascii="Times New Roman"/>
          <w:b w:val="false"/>
          <w:i w:val="false"/>
          <w:color w:val="000000"/>
          <w:sz w:val="28"/>
        </w:rPr>
        <w:t>
      8) в соответствии с законодательством принимает решения о предъявлении от имени Департамента претензий и исков;</w:t>
      </w:r>
    </w:p>
    <w:bookmarkEnd w:id="997"/>
    <w:bookmarkStart w:name="z1016" w:id="998"/>
    <w:p>
      <w:pPr>
        <w:spacing w:after="0"/>
        <w:ind w:left="0"/>
        <w:jc w:val="both"/>
      </w:pPr>
      <w:r>
        <w:rPr>
          <w:rFonts w:ascii="Times New Roman"/>
          <w:b w:val="false"/>
          <w:i w:val="false"/>
          <w:color w:val="000000"/>
          <w:sz w:val="28"/>
        </w:rPr>
        <w:t>
      9) принимает меры, направленные на противодействие коррупции в Департаменте и несет персональную ответственность за непринятие надлежащих антикоррупционных мер.</w:t>
      </w:r>
    </w:p>
    <w:bookmarkEnd w:id="998"/>
    <w:bookmarkStart w:name="z1017" w:id="999"/>
    <w:p>
      <w:pPr>
        <w:spacing w:after="0"/>
        <w:ind w:left="0"/>
        <w:jc w:val="left"/>
      </w:pPr>
      <w:r>
        <w:rPr>
          <w:rFonts w:ascii="Times New Roman"/>
          <w:b/>
          <w:i w:val="false"/>
          <w:color w:val="000000"/>
        </w:rPr>
        <w:t xml:space="preserve"> Глава 4. Имущество Департамента</w:t>
      </w:r>
    </w:p>
    <w:bookmarkEnd w:id="999"/>
    <w:bookmarkStart w:name="z1018" w:id="1000"/>
    <w:p>
      <w:pPr>
        <w:spacing w:after="0"/>
        <w:ind w:left="0"/>
        <w:jc w:val="both"/>
      </w:pPr>
      <w:r>
        <w:rPr>
          <w:rFonts w:ascii="Times New Roman"/>
          <w:b w:val="false"/>
          <w:i w:val="false"/>
          <w:color w:val="000000"/>
          <w:sz w:val="28"/>
        </w:rPr>
        <w:t>
      15.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1000"/>
    <w:bookmarkStart w:name="z1019" w:id="1001"/>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001"/>
    <w:bookmarkStart w:name="z1020" w:id="1002"/>
    <w:p>
      <w:pPr>
        <w:spacing w:after="0"/>
        <w:ind w:left="0"/>
        <w:jc w:val="both"/>
      </w:pPr>
      <w:r>
        <w:rPr>
          <w:rFonts w:ascii="Times New Roman"/>
          <w:b w:val="false"/>
          <w:i w:val="false"/>
          <w:color w:val="000000"/>
          <w:sz w:val="28"/>
        </w:rPr>
        <w:t>
      16. Имущество, закрепленное за Департаментом, относится к республиканской собственности.</w:t>
      </w:r>
    </w:p>
    <w:bookmarkEnd w:id="1002"/>
    <w:bookmarkStart w:name="z1021" w:id="1003"/>
    <w:p>
      <w:pPr>
        <w:spacing w:after="0"/>
        <w:ind w:left="0"/>
        <w:jc w:val="both"/>
      </w:pPr>
      <w:r>
        <w:rPr>
          <w:rFonts w:ascii="Times New Roman"/>
          <w:b w:val="false"/>
          <w:i w:val="false"/>
          <w:color w:val="000000"/>
          <w:sz w:val="28"/>
        </w:rPr>
        <w:t>
      17.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 если иное не установлено законодательством.</w:t>
      </w:r>
    </w:p>
    <w:bookmarkEnd w:id="1003"/>
    <w:bookmarkStart w:name="z1022" w:id="1004"/>
    <w:p>
      <w:pPr>
        <w:spacing w:after="0"/>
        <w:ind w:left="0"/>
        <w:jc w:val="left"/>
      </w:pPr>
      <w:r>
        <w:rPr>
          <w:rFonts w:ascii="Times New Roman"/>
          <w:b/>
          <w:i w:val="false"/>
          <w:color w:val="000000"/>
        </w:rPr>
        <w:t xml:space="preserve"> Глава 5. Реорганизация и упразднение Департамента</w:t>
      </w:r>
    </w:p>
    <w:bookmarkEnd w:id="1004"/>
    <w:bookmarkStart w:name="z1023" w:id="1005"/>
    <w:p>
      <w:pPr>
        <w:spacing w:after="0"/>
        <w:ind w:left="0"/>
        <w:jc w:val="both"/>
      </w:pPr>
      <w:r>
        <w:rPr>
          <w:rFonts w:ascii="Times New Roman"/>
          <w:b w:val="false"/>
          <w:i w:val="false"/>
          <w:color w:val="000000"/>
          <w:sz w:val="28"/>
        </w:rPr>
        <w:t>
      18. Реорганизация и упразднение Департамента осуществляются в соответствии с законодательством Республики Казахстан.</w:t>
      </w:r>
    </w:p>
    <w:bookmarkEnd w:id="10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 xml:space="preserve">к приказу Министра труда и </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марта 2017 года № 18</w:t>
            </w:r>
          </w:p>
        </w:tc>
      </w:tr>
    </w:tbl>
    <w:bookmarkStart w:name="z1025" w:id="1006"/>
    <w:p>
      <w:pPr>
        <w:spacing w:after="0"/>
        <w:ind w:left="0"/>
        <w:jc w:val="left"/>
      </w:pPr>
      <w:r>
        <w:rPr>
          <w:rFonts w:ascii="Times New Roman"/>
          <w:b/>
          <w:i w:val="false"/>
          <w:color w:val="000000"/>
        </w:rPr>
        <w:t xml:space="preserve"> Положение государственного учреждения "Департамент Комитета труда, социальной защиты и миграции по Северо-Казахстанской области"</w:t>
      </w:r>
    </w:p>
    <w:bookmarkEnd w:id="1006"/>
    <w:bookmarkStart w:name="z1026" w:id="1007"/>
    <w:p>
      <w:pPr>
        <w:spacing w:after="0"/>
        <w:ind w:left="0"/>
        <w:jc w:val="left"/>
      </w:pPr>
      <w:r>
        <w:rPr>
          <w:rFonts w:ascii="Times New Roman"/>
          <w:b/>
          <w:i w:val="false"/>
          <w:color w:val="000000"/>
        </w:rPr>
        <w:t xml:space="preserve"> Глава 1. Общие положения</w:t>
      </w:r>
    </w:p>
    <w:bookmarkEnd w:id="1007"/>
    <w:bookmarkStart w:name="z1027" w:id="1008"/>
    <w:p>
      <w:pPr>
        <w:spacing w:after="0"/>
        <w:ind w:left="0"/>
        <w:jc w:val="both"/>
      </w:pPr>
      <w:r>
        <w:rPr>
          <w:rFonts w:ascii="Times New Roman"/>
          <w:b w:val="false"/>
          <w:i w:val="false"/>
          <w:color w:val="000000"/>
          <w:sz w:val="28"/>
        </w:rPr>
        <w:t>
      1. Департамент Комитета труда, социальной защиты и миграции по Северо-Казахстанской области (далее - Департамент) является территориальным подразделением Комитета труда, социальной защиты и миграции Министерства труда и социальной защиты населения Республики Казахстан (далее - Комитет), осуществляющим реализацию и государственный контроль в сфере обеспечения социальной защиты населения, пенсионного и социального обеспечения, обязательного социального страхования, специальных социальных услуг.</w:t>
      </w:r>
    </w:p>
    <w:bookmarkEnd w:id="1008"/>
    <w:bookmarkStart w:name="z1028" w:id="1009"/>
    <w:p>
      <w:pPr>
        <w:spacing w:after="0"/>
        <w:ind w:left="0"/>
        <w:jc w:val="both"/>
      </w:pPr>
      <w:r>
        <w:rPr>
          <w:rFonts w:ascii="Times New Roman"/>
          <w:b w:val="false"/>
          <w:i w:val="false"/>
          <w:color w:val="000000"/>
          <w:sz w:val="28"/>
        </w:rPr>
        <w:t>
      2. В своей деятельности Департамент руководствуется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актами Президента и Правительства Республики Казахстан, иными нормативными правовыми актами Республики Казахстан, настоящим Положением.</w:t>
      </w:r>
    </w:p>
    <w:bookmarkEnd w:id="1009"/>
    <w:bookmarkStart w:name="z1029" w:id="1010"/>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счета в органах казначейства.</w:t>
      </w:r>
    </w:p>
    <w:bookmarkEnd w:id="1010"/>
    <w:bookmarkStart w:name="z1030" w:id="1011"/>
    <w:p>
      <w:pPr>
        <w:spacing w:after="0"/>
        <w:ind w:left="0"/>
        <w:jc w:val="both"/>
      </w:pPr>
      <w:r>
        <w:rPr>
          <w:rFonts w:ascii="Times New Roman"/>
          <w:b w:val="false"/>
          <w:i w:val="false"/>
          <w:color w:val="000000"/>
          <w:sz w:val="28"/>
        </w:rPr>
        <w:t>
      4. Структура, штатная численность Департамента утверждаются ответственным секретарем Министерства труда и социальной защиты населения Республики Казахстан.</w:t>
      </w:r>
    </w:p>
    <w:bookmarkEnd w:id="1011"/>
    <w:bookmarkStart w:name="z1031" w:id="1012"/>
    <w:p>
      <w:pPr>
        <w:spacing w:after="0"/>
        <w:ind w:left="0"/>
        <w:jc w:val="both"/>
      </w:pPr>
      <w:r>
        <w:rPr>
          <w:rFonts w:ascii="Times New Roman"/>
          <w:b w:val="false"/>
          <w:i w:val="false"/>
          <w:color w:val="000000"/>
          <w:sz w:val="28"/>
        </w:rPr>
        <w:t>
      5. Юридический адрес Департамента: Республика Казахстан, 150008, Северо-Казахстанская область, город Петропавловск, улица 308 Краснознаменного полка, дом № 37.</w:t>
      </w:r>
    </w:p>
    <w:bookmarkEnd w:id="1012"/>
    <w:bookmarkStart w:name="z1032" w:id="1013"/>
    <w:p>
      <w:pPr>
        <w:spacing w:after="0"/>
        <w:ind w:left="0"/>
        <w:jc w:val="both"/>
      </w:pPr>
      <w:r>
        <w:rPr>
          <w:rFonts w:ascii="Times New Roman"/>
          <w:b w:val="false"/>
          <w:i w:val="false"/>
          <w:color w:val="000000"/>
          <w:sz w:val="28"/>
        </w:rPr>
        <w:t>
      6. Полное наименование Департамента – республиканское государственное учреждение "Департамент Комитета труда, социальной защиты и миграции Министерства труда и социальной защиты населения Республики Казахстан по Северо-Казахстанской области".</w:t>
      </w:r>
    </w:p>
    <w:bookmarkEnd w:id="1013"/>
    <w:bookmarkStart w:name="z1033" w:id="1014"/>
    <w:p>
      <w:pPr>
        <w:spacing w:after="0"/>
        <w:ind w:left="0"/>
        <w:jc w:val="both"/>
      </w:pPr>
      <w:r>
        <w:rPr>
          <w:rFonts w:ascii="Times New Roman"/>
          <w:b w:val="false"/>
          <w:i w:val="false"/>
          <w:color w:val="000000"/>
          <w:sz w:val="28"/>
        </w:rPr>
        <w:t>
      7. Настоящее Положение является учредительным документом Департамента.</w:t>
      </w:r>
    </w:p>
    <w:bookmarkEnd w:id="1014"/>
    <w:bookmarkStart w:name="z1034" w:id="1015"/>
    <w:p>
      <w:pPr>
        <w:spacing w:after="0"/>
        <w:ind w:left="0"/>
        <w:jc w:val="both"/>
      </w:pPr>
      <w:r>
        <w:rPr>
          <w:rFonts w:ascii="Times New Roman"/>
          <w:b w:val="false"/>
          <w:i w:val="false"/>
          <w:color w:val="000000"/>
          <w:sz w:val="28"/>
        </w:rPr>
        <w:t>
      8. Финансирование деятельности Департамента осуществляется только за счет средств республиканского бюджета. Департаменту запрещается вступать в договорные отношения с субъектами предпринимательства на предмет выполнения обязанностей, являющихся его функциями.</w:t>
      </w:r>
    </w:p>
    <w:bookmarkEnd w:id="1015"/>
    <w:bookmarkStart w:name="z1035" w:id="1016"/>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указанные доходы направляются в доход республиканского бюджета.</w:t>
      </w:r>
    </w:p>
    <w:bookmarkEnd w:id="1016"/>
    <w:bookmarkStart w:name="z1036" w:id="1017"/>
    <w:p>
      <w:pPr>
        <w:spacing w:after="0"/>
        <w:ind w:left="0"/>
        <w:jc w:val="left"/>
      </w:pPr>
      <w:r>
        <w:rPr>
          <w:rFonts w:ascii="Times New Roman"/>
          <w:b/>
          <w:i w:val="false"/>
          <w:color w:val="000000"/>
        </w:rPr>
        <w:t xml:space="preserve"> Глава 2. Основные задачи, функции, права и обязанности Департамента</w:t>
      </w:r>
    </w:p>
    <w:bookmarkEnd w:id="1017"/>
    <w:bookmarkStart w:name="z1037" w:id="1018"/>
    <w:p>
      <w:pPr>
        <w:spacing w:after="0"/>
        <w:ind w:left="0"/>
        <w:jc w:val="both"/>
      </w:pPr>
      <w:r>
        <w:rPr>
          <w:rFonts w:ascii="Times New Roman"/>
          <w:b w:val="false"/>
          <w:i w:val="false"/>
          <w:color w:val="000000"/>
          <w:sz w:val="28"/>
        </w:rPr>
        <w:t>
      9. Задачей Департамента является реализация государственной политики в области пенсионного и социального обеспечения, социальной защиты инвалидов, медико-социальной экспертизы, обязательного социального страхования, социальной поддержки семей с детьми, предоставления социальной помощи отдельным категориям граждан, в сфере предоставления специальных социальных услуг.</w:t>
      </w:r>
    </w:p>
    <w:bookmarkEnd w:id="1018"/>
    <w:bookmarkStart w:name="z1038" w:id="1019"/>
    <w:p>
      <w:pPr>
        <w:spacing w:after="0"/>
        <w:ind w:left="0"/>
        <w:jc w:val="both"/>
      </w:pPr>
      <w:r>
        <w:rPr>
          <w:rFonts w:ascii="Times New Roman"/>
          <w:b w:val="false"/>
          <w:i w:val="false"/>
          <w:color w:val="000000"/>
          <w:sz w:val="28"/>
        </w:rPr>
        <w:t>
      10. Функции Департамента:</w:t>
      </w:r>
    </w:p>
    <w:bookmarkEnd w:id="1019"/>
    <w:bookmarkStart w:name="z1039" w:id="1020"/>
    <w:p>
      <w:pPr>
        <w:spacing w:after="0"/>
        <w:ind w:left="0"/>
        <w:jc w:val="both"/>
      </w:pPr>
      <w:r>
        <w:rPr>
          <w:rFonts w:ascii="Times New Roman"/>
          <w:b w:val="false"/>
          <w:i w:val="false"/>
          <w:color w:val="000000"/>
          <w:sz w:val="28"/>
        </w:rPr>
        <w:t>
      1) осуществление государственного контроля за соблюдением законодательства в области пенсионного и социального обеспечения, социальной защиты инвалидов, об обязательном социальном страховании, специальных социальных услугах, в пределах своих полномочий;</w:t>
      </w:r>
    </w:p>
    <w:bookmarkEnd w:id="1020"/>
    <w:bookmarkStart w:name="z1040" w:id="1021"/>
    <w:p>
      <w:pPr>
        <w:spacing w:after="0"/>
        <w:ind w:left="0"/>
        <w:jc w:val="both"/>
      </w:pPr>
      <w:r>
        <w:rPr>
          <w:rFonts w:ascii="Times New Roman"/>
          <w:b w:val="false"/>
          <w:i w:val="false"/>
          <w:color w:val="000000"/>
          <w:sz w:val="28"/>
        </w:rPr>
        <w:t>
      2) принятие решения о назначении (изменении, возобновлении, приостановлении, прекращении) или об отказе в назначении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(детей-инвалидов),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w:t>
      </w:r>
    </w:p>
    <w:bookmarkEnd w:id="1021"/>
    <w:bookmarkStart w:name="z1041" w:id="1022"/>
    <w:p>
      <w:pPr>
        <w:spacing w:after="0"/>
        <w:ind w:left="0"/>
        <w:jc w:val="both"/>
      </w:pPr>
      <w:r>
        <w:rPr>
          <w:rFonts w:ascii="Times New Roman"/>
          <w:b w:val="false"/>
          <w:i w:val="false"/>
          <w:color w:val="000000"/>
          <w:sz w:val="28"/>
        </w:rPr>
        <w:t>
      3) осуществление контроля за своевременностью и полнотой выплаты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(детей-инвалидов),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 социальных выплат из Государственного фонда социального страхования (далее - Фонд);</w:t>
      </w:r>
    </w:p>
    <w:bookmarkEnd w:id="1022"/>
    <w:bookmarkStart w:name="z1042" w:id="1023"/>
    <w:p>
      <w:pPr>
        <w:spacing w:after="0"/>
        <w:ind w:left="0"/>
        <w:jc w:val="both"/>
      </w:pPr>
      <w:r>
        <w:rPr>
          <w:rFonts w:ascii="Times New Roman"/>
          <w:b w:val="false"/>
          <w:i w:val="false"/>
          <w:color w:val="000000"/>
          <w:sz w:val="28"/>
        </w:rPr>
        <w:t>
      4) при наличии оснований проверка достоверности документов, необходимых для назначения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w:t>
      </w:r>
    </w:p>
    <w:bookmarkEnd w:id="1023"/>
    <w:bookmarkStart w:name="z1043" w:id="1024"/>
    <w:p>
      <w:pPr>
        <w:spacing w:after="0"/>
        <w:ind w:left="0"/>
        <w:jc w:val="both"/>
      </w:pPr>
      <w:r>
        <w:rPr>
          <w:rFonts w:ascii="Times New Roman"/>
          <w:b w:val="false"/>
          <w:i w:val="false"/>
          <w:color w:val="000000"/>
          <w:sz w:val="28"/>
        </w:rPr>
        <w:t xml:space="preserve">
      5) осуществление внутреннего контроля деятельности Фонда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административных процедурах";</w:t>
      </w:r>
    </w:p>
    <w:bookmarkEnd w:id="1024"/>
    <w:bookmarkStart w:name="z1044" w:id="1025"/>
    <w:p>
      <w:pPr>
        <w:spacing w:after="0"/>
        <w:ind w:left="0"/>
        <w:jc w:val="both"/>
      </w:pPr>
      <w:r>
        <w:rPr>
          <w:rFonts w:ascii="Times New Roman"/>
          <w:b w:val="false"/>
          <w:i w:val="false"/>
          <w:color w:val="000000"/>
          <w:sz w:val="28"/>
        </w:rPr>
        <w:t>
      6) организация сбора данных о численности получателей и сумм пенсионных и социальных выплат за счет бюджетных средств и Фонда;</w:t>
      </w:r>
    </w:p>
    <w:bookmarkEnd w:id="1025"/>
    <w:bookmarkStart w:name="z1045" w:id="1026"/>
    <w:p>
      <w:pPr>
        <w:spacing w:after="0"/>
        <w:ind w:left="0"/>
        <w:jc w:val="both"/>
      </w:pPr>
      <w:r>
        <w:rPr>
          <w:rFonts w:ascii="Times New Roman"/>
          <w:b w:val="false"/>
          <w:i w:val="false"/>
          <w:color w:val="000000"/>
          <w:sz w:val="28"/>
        </w:rPr>
        <w:t>
      7) разъяснение по вопросам назначения и получения пенсионных и социальных выплат за счет бюджетных средств, а также назначения и получения социальных выплат из Фонда;</w:t>
      </w:r>
    </w:p>
    <w:bookmarkEnd w:id="1026"/>
    <w:bookmarkStart w:name="z1046" w:id="1027"/>
    <w:p>
      <w:pPr>
        <w:spacing w:after="0"/>
        <w:ind w:left="0"/>
        <w:jc w:val="both"/>
      </w:pPr>
      <w:r>
        <w:rPr>
          <w:rFonts w:ascii="Times New Roman"/>
          <w:b w:val="false"/>
          <w:i w:val="false"/>
          <w:color w:val="000000"/>
          <w:sz w:val="28"/>
        </w:rPr>
        <w:t>
      8) рассмотрение в установленном законодательством порядке обращений физических и юридических лиц по вопросам, входящим в компетенцию Департамента;</w:t>
      </w:r>
    </w:p>
    <w:bookmarkEnd w:id="1027"/>
    <w:bookmarkStart w:name="z1047" w:id="1028"/>
    <w:p>
      <w:pPr>
        <w:spacing w:after="0"/>
        <w:ind w:left="0"/>
        <w:jc w:val="both"/>
      </w:pPr>
      <w:r>
        <w:rPr>
          <w:rFonts w:ascii="Times New Roman"/>
          <w:b w:val="false"/>
          <w:i w:val="false"/>
          <w:color w:val="000000"/>
          <w:sz w:val="28"/>
        </w:rPr>
        <w:t>
      9) проведение медико-социальной экспертизы;</w:t>
      </w:r>
    </w:p>
    <w:bookmarkEnd w:id="1028"/>
    <w:bookmarkStart w:name="z1048" w:id="1029"/>
    <w:p>
      <w:pPr>
        <w:spacing w:after="0"/>
        <w:ind w:left="0"/>
        <w:jc w:val="both"/>
      </w:pPr>
      <w:r>
        <w:rPr>
          <w:rFonts w:ascii="Times New Roman"/>
          <w:b w:val="false"/>
          <w:i w:val="false"/>
          <w:color w:val="000000"/>
          <w:sz w:val="28"/>
        </w:rPr>
        <w:t>
      10) установление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p>
    <w:bookmarkEnd w:id="1029"/>
    <w:bookmarkStart w:name="z1049" w:id="1030"/>
    <w:p>
      <w:pPr>
        <w:spacing w:after="0"/>
        <w:ind w:left="0"/>
        <w:jc w:val="both"/>
      </w:pPr>
      <w:r>
        <w:rPr>
          <w:rFonts w:ascii="Times New Roman"/>
          <w:b w:val="false"/>
          <w:i w:val="false"/>
          <w:color w:val="000000"/>
          <w:sz w:val="28"/>
        </w:rPr>
        <w:t>
      11) формирование централизованного банка данных системы учета инвалидов, проведение мониторинга причин, структуры и состояния инвалидности;</w:t>
      </w:r>
    </w:p>
    <w:bookmarkEnd w:id="1030"/>
    <w:bookmarkStart w:name="z1050" w:id="1031"/>
    <w:p>
      <w:pPr>
        <w:spacing w:after="0"/>
        <w:ind w:left="0"/>
        <w:jc w:val="both"/>
      </w:pPr>
      <w:r>
        <w:rPr>
          <w:rFonts w:ascii="Times New Roman"/>
          <w:b w:val="false"/>
          <w:i w:val="false"/>
          <w:color w:val="000000"/>
          <w:sz w:val="28"/>
        </w:rPr>
        <w:t>
      12) изучение уровня и причин инвалидности населения;</w:t>
      </w:r>
    </w:p>
    <w:bookmarkEnd w:id="1031"/>
    <w:bookmarkStart w:name="z1051" w:id="1032"/>
    <w:p>
      <w:pPr>
        <w:spacing w:after="0"/>
        <w:ind w:left="0"/>
        <w:jc w:val="both"/>
      </w:pPr>
      <w:r>
        <w:rPr>
          <w:rFonts w:ascii="Times New Roman"/>
          <w:b w:val="false"/>
          <w:i w:val="false"/>
          <w:color w:val="000000"/>
          <w:sz w:val="28"/>
        </w:rPr>
        <w:t xml:space="preserve">
      13) прием документов на назначение государственного базового социального пособия по инвалидности при первичном установлении инвалидности; </w:t>
      </w:r>
    </w:p>
    <w:bookmarkEnd w:id="1032"/>
    <w:bookmarkStart w:name="z1052" w:id="1033"/>
    <w:p>
      <w:pPr>
        <w:spacing w:after="0"/>
        <w:ind w:left="0"/>
        <w:jc w:val="both"/>
      </w:pPr>
      <w:r>
        <w:rPr>
          <w:rFonts w:ascii="Times New Roman"/>
          <w:b w:val="false"/>
          <w:i w:val="false"/>
          <w:color w:val="000000"/>
          <w:sz w:val="28"/>
        </w:rPr>
        <w:t>
      14) оказание консультативной помощи врачам медицинских организаций по вопросам медико-социальной экспертизы и реабилитации инвалидов, участие в проведении мероприятий по повышению их квалификации;</w:t>
      </w:r>
    </w:p>
    <w:bookmarkEnd w:id="1033"/>
    <w:bookmarkStart w:name="z1053" w:id="1034"/>
    <w:p>
      <w:pPr>
        <w:spacing w:after="0"/>
        <w:ind w:left="0"/>
        <w:jc w:val="both"/>
      </w:pPr>
      <w:r>
        <w:rPr>
          <w:rFonts w:ascii="Times New Roman"/>
          <w:b w:val="false"/>
          <w:i w:val="false"/>
          <w:color w:val="000000"/>
          <w:sz w:val="28"/>
        </w:rPr>
        <w:t>
      15) представление в местные органы военного управления сведений о признании инвалидами военнообязанных и лиц призывного возраста;</w:t>
      </w:r>
    </w:p>
    <w:bookmarkEnd w:id="1034"/>
    <w:bookmarkStart w:name="z1054" w:id="1035"/>
    <w:p>
      <w:pPr>
        <w:spacing w:after="0"/>
        <w:ind w:left="0"/>
        <w:jc w:val="both"/>
      </w:pPr>
      <w:r>
        <w:rPr>
          <w:rFonts w:ascii="Times New Roman"/>
          <w:b w:val="false"/>
          <w:i w:val="false"/>
          <w:color w:val="000000"/>
          <w:sz w:val="28"/>
        </w:rPr>
        <w:t xml:space="preserve">
      16) внедрение в практику работы современных, научных принципов и методов, а также обобщение, распространение передового опыта и разработка методических рекомендаций по медико-социальной экспертизе и реабилитации инвалидов; </w:t>
      </w:r>
    </w:p>
    <w:bookmarkEnd w:id="1035"/>
    <w:bookmarkStart w:name="z1055" w:id="1036"/>
    <w:p>
      <w:pPr>
        <w:spacing w:after="0"/>
        <w:ind w:left="0"/>
        <w:jc w:val="both"/>
      </w:pPr>
      <w:r>
        <w:rPr>
          <w:rFonts w:ascii="Times New Roman"/>
          <w:b w:val="false"/>
          <w:i w:val="false"/>
          <w:color w:val="000000"/>
          <w:sz w:val="28"/>
        </w:rPr>
        <w:t>
      17) разработка социальной и профессиональной частей индивидуальной программы реабилитации инвалидов,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 контроль за реализацией индивидуальных программ реабилитации инвалидов;</w:t>
      </w:r>
    </w:p>
    <w:bookmarkEnd w:id="1036"/>
    <w:bookmarkStart w:name="z1056" w:id="1037"/>
    <w:p>
      <w:pPr>
        <w:spacing w:after="0"/>
        <w:ind w:left="0"/>
        <w:jc w:val="both"/>
      </w:pPr>
      <w:r>
        <w:rPr>
          <w:rFonts w:ascii="Times New Roman"/>
          <w:b w:val="false"/>
          <w:i w:val="false"/>
          <w:color w:val="000000"/>
          <w:sz w:val="28"/>
        </w:rPr>
        <w:t>
      18) определение потребности работника, получившего увечье или иное повреждение здоровья при исполнении им трудовых (служебных) обязанностей в дополнительных видах помощи и уходе;</w:t>
      </w:r>
    </w:p>
    <w:bookmarkEnd w:id="1037"/>
    <w:bookmarkStart w:name="z1057" w:id="1038"/>
    <w:p>
      <w:pPr>
        <w:spacing w:after="0"/>
        <w:ind w:left="0"/>
        <w:jc w:val="both"/>
      </w:pPr>
      <w:r>
        <w:rPr>
          <w:rFonts w:ascii="Times New Roman"/>
          <w:b w:val="false"/>
          <w:i w:val="false"/>
          <w:color w:val="000000"/>
          <w:sz w:val="28"/>
        </w:rPr>
        <w:t>
      19) обеспечение контроля за своевременным и правильным назначением социальных выплат Фондом;</w:t>
      </w:r>
    </w:p>
    <w:bookmarkEnd w:id="1038"/>
    <w:bookmarkStart w:name="z1058" w:id="1039"/>
    <w:p>
      <w:pPr>
        <w:spacing w:after="0"/>
        <w:ind w:left="0"/>
        <w:jc w:val="both"/>
      </w:pPr>
      <w:r>
        <w:rPr>
          <w:rFonts w:ascii="Times New Roman"/>
          <w:b w:val="false"/>
          <w:i w:val="false"/>
          <w:color w:val="000000"/>
          <w:sz w:val="28"/>
        </w:rPr>
        <w:t>
      20) обеспечение контроля за своевременным и полным перечислением получателю социальных выплат Государственной корпорацией;</w:t>
      </w:r>
    </w:p>
    <w:bookmarkEnd w:id="1039"/>
    <w:bookmarkStart w:name="z1059" w:id="1040"/>
    <w:p>
      <w:pPr>
        <w:spacing w:after="0"/>
        <w:ind w:left="0"/>
        <w:jc w:val="both"/>
      </w:pPr>
      <w:r>
        <w:rPr>
          <w:rFonts w:ascii="Times New Roman"/>
          <w:b w:val="false"/>
          <w:i w:val="false"/>
          <w:color w:val="000000"/>
          <w:sz w:val="28"/>
        </w:rPr>
        <w:t>
      21) рассмотрение жалоб участников системы обязательного социального страхования по вопросам назначения, отказа в назначении социальных выплат Фондом, а также своевременным и полным перечислением социальных выплат Государственной корпорацией;</w:t>
      </w:r>
    </w:p>
    <w:bookmarkEnd w:id="1040"/>
    <w:bookmarkStart w:name="z1060" w:id="1041"/>
    <w:p>
      <w:pPr>
        <w:spacing w:after="0"/>
        <w:ind w:left="0"/>
        <w:jc w:val="both"/>
      </w:pPr>
      <w:r>
        <w:rPr>
          <w:rFonts w:ascii="Times New Roman"/>
          <w:b w:val="false"/>
          <w:i w:val="false"/>
          <w:color w:val="000000"/>
          <w:sz w:val="28"/>
        </w:rPr>
        <w:t>
      22) исполнение поручений руководства Министерства и Комитета, в пределах своей компетенции;</w:t>
      </w:r>
    </w:p>
    <w:bookmarkEnd w:id="1041"/>
    <w:bookmarkStart w:name="z1061" w:id="1042"/>
    <w:p>
      <w:pPr>
        <w:spacing w:after="0"/>
        <w:ind w:left="0"/>
        <w:jc w:val="both"/>
      </w:pPr>
      <w:r>
        <w:rPr>
          <w:rFonts w:ascii="Times New Roman"/>
          <w:b w:val="false"/>
          <w:i w:val="false"/>
          <w:color w:val="000000"/>
          <w:sz w:val="28"/>
        </w:rPr>
        <w:t>
      23) осуществление правовой, консультативной и практической помощи в пределах компетенции;</w:t>
      </w:r>
    </w:p>
    <w:bookmarkEnd w:id="1042"/>
    <w:bookmarkStart w:name="z1062" w:id="1043"/>
    <w:p>
      <w:pPr>
        <w:spacing w:after="0"/>
        <w:ind w:left="0"/>
        <w:jc w:val="both"/>
      </w:pPr>
      <w:r>
        <w:rPr>
          <w:rFonts w:ascii="Times New Roman"/>
          <w:b w:val="false"/>
          <w:i w:val="false"/>
          <w:color w:val="000000"/>
          <w:sz w:val="28"/>
        </w:rPr>
        <w:t>
      24) оказание государственных услуг в сфере социальной защиты населения в пределах компетенции;</w:t>
      </w:r>
    </w:p>
    <w:bookmarkEnd w:id="1043"/>
    <w:bookmarkStart w:name="z1063" w:id="1044"/>
    <w:p>
      <w:pPr>
        <w:spacing w:after="0"/>
        <w:ind w:left="0"/>
        <w:jc w:val="both"/>
      </w:pPr>
      <w:r>
        <w:rPr>
          <w:rFonts w:ascii="Times New Roman"/>
          <w:b w:val="false"/>
          <w:i w:val="false"/>
          <w:color w:val="000000"/>
          <w:sz w:val="28"/>
        </w:rPr>
        <w:t>
      25) формирование и сопровождение баз данных в области социальной защиты населения: "Централизованный банк данных лиц, имеющих инвалидность", а также сопровождение АИС "Е-собес", "E-макет", "E-сoциал" в пределах своей компетенции;</w:t>
      </w:r>
    </w:p>
    <w:bookmarkEnd w:id="1044"/>
    <w:bookmarkStart w:name="z1064" w:id="1045"/>
    <w:p>
      <w:pPr>
        <w:spacing w:after="0"/>
        <w:ind w:left="0"/>
        <w:jc w:val="both"/>
      </w:pPr>
      <w:r>
        <w:rPr>
          <w:rFonts w:ascii="Times New Roman"/>
          <w:b w:val="false"/>
          <w:i w:val="false"/>
          <w:color w:val="000000"/>
          <w:sz w:val="28"/>
        </w:rPr>
        <w:t>
      26) участие в реализации Стратегического и Операционного планов Министерства и плана работы Комитета;</w:t>
      </w:r>
    </w:p>
    <w:bookmarkEnd w:id="1045"/>
    <w:bookmarkStart w:name="z1065" w:id="1046"/>
    <w:p>
      <w:pPr>
        <w:spacing w:after="0"/>
        <w:ind w:left="0"/>
        <w:jc w:val="both"/>
      </w:pPr>
      <w:r>
        <w:rPr>
          <w:rFonts w:ascii="Times New Roman"/>
          <w:b w:val="false"/>
          <w:i w:val="false"/>
          <w:color w:val="000000"/>
          <w:sz w:val="28"/>
        </w:rPr>
        <w:t>
      27) иные задачи и функции, возложенные на Департамент законодательством и руководством Министерства и Комитета.</w:t>
      </w:r>
    </w:p>
    <w:bookmarkEnd w:id="1046"/>
    <w:bookmarkStart w:name="z1066" w:id="1047"/>
    <w:p>
      <w:pPr>
        <w:spacing w:after="0"/>
        <w:ind w:left="0"/>
        <w:jc w:val="both"/>
      </w:pPr>
      <w:r>
        <w:rPr>
          <w:rFonts w:ascii="Times New Roman"/>
          <w:b w:val="false"/>
          <w:i w:val="false"/>
          <w:color w:val="000000"/>
          <w:sz w:val="28"/>
        </w:rPr>
        <w:t>
      11. Права и обязанности Департамента:</w:t>
      </w:r>
    </w:p>
    <w:bookmarkEnd w:id="1047"/>
    <w:bookmarkStart w:name="z1067" w:id="1048"/>
    <w:p>
      <w:pPr>
        <w:spacing w:after="0"/>
        <w:ind w:left="0"/>
        <w:jc w:val="both"/>
      </w:pPr>
      <w:r>
        <w:rPr>
          <w:rFonts w:ascii="Times New Roman"/>
          <w:b w:val="false"/>
          <w:i w:val="false"/>
          <w:color w:val="000000"/>
          <w:sz w:val="28"/>
        </w:rPr>
        <w:t>
      1) осуществлять в установленном порядке и в пределах компетенции проверки и иные формы государственного контроля по соблюдению требований законодательства в области пенсионного и социального обеспечения, социального страхования и социальной защиты населения, о специальных социальных услугах;</w:t>
      </w:r>
    </w:p>
    <w:bookmarkEnd w:id="1048"/>
    <w:bookmarkStart w:name="z1068" w:id="1049"/>
    <w:p>
      <w:pPr>
        <w:spacing w:after="0"/>
        <w:ind w:left="0"/>
        <w:jc w:val="both"/>
      </w:pPr>
      <w:r>
        <w:rPr>
          <w:rFonts w:ascii="Times New Roman"/>
          <w:b w:val="false"/>
          <w:i w:val="false"/>
          <w:color w:val="000000"/>
          <w:sz w:val="28"/>
        </w:rPr>
        <w:t>
      2) осуществлять в установленном порядке контакты с другими государственными органами и организациями, запрашивать и получать от них необходимые для деятельности сведения и материалы;</w:t>
      </w:r>
    </w:p>
    <w:bookmarkEnd w:id="1049"/>
    <w:bookmarkStart w:name="z1069" w:id="1050"/>
    <w:p>
      <w:pPr>
        <w:spacing w:after="0"/>
        <w:ind w:left="0"/>
        <w:jc w:val="both"/>
      </w:pPr>
      <w:r>
        <w:rPr>
          <w:rFonts w:ascii="Times New Roman"/>
          <w:b w:val="false"/>
          <w:i w:val="false"/>
          <w:color w:val="000000"/>
          <w:sz w:val="28"/>
        </w:rPr>
        <w:t>
      3) запрашивать и получать в установленном порядке от подведомственных организаций Министерства, местных исполнительных органов, физических и юридических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bookmarkEnd w:id="1050"/>
    <w:bookmarkStart w:name="z1070" w:id="1051"/>
    <w:p>
      <w:pPr>
        <w:spacing w:after="0"/>
        <w:ind w:left="0"/>
        <w:jc w:val="both"/>
      </w:pPr>
      <w:r>
        <w:rPr>
          <w:rFonts w:ascii="Times New Roman"/>
          <w:b w:val="false"/>
          <w:i w:val="false"/>
          <w:color w:val="000000"/>
          <w:sz w:val="28"/>
        </w:rPr>
        <w:t>
      4) участвовать в работе комиссий и рабочих групп по обсуждению вопросов, входящих в компетенцию Департамента;</w:t>
      </w:r>
    </w:p>
    <w:bookmarkEnd w:id="1051"/>
    <w:bookmarkStart w:name="z1071" w:id="1052"/>
    <w:p>
      <w:pPr>
        <w:spacing w:after="0"/>
        <w:ind w:left="0"/>
        <w:jc w:val="both"/>
      </w:pPr>
      <w:r>
        <w:rPr>
          <w:rFonts w:ascii="Times New Roman"/>
          <w:b w:val="false"/>
          <w:i w:val="false"/>
          <w:color w:val="000000"/>
          <w:sz w:val="28"/>
        </w:rPr>
        <w:t xml:space="preserve">
      5) вносить предложения по внесению изменений и дополнений в нормативные правовые акты по вопросам, входящим в компетенцию Министерства и Комитета; </w:t>
      </w:r>
    </w:p>
    <w:bookmarkEnd w:id="1052"/>
    <w:bookmarkStart w:name="z1072" w:id="1053"/>
    <w:p>
      <w:pPr>
        <w:spacing w:after="0"/>
        <w:ind w:left="0"/>
        <w:jc w:val="both"/>
      </w:pPr>
      <w:r>
        <w:rPr>
          <w:rFonts w:ascii="Times New Roman"/>
          <w:b w:val="false"/>
          <w:i w:val="false"/>
          <w:color w:val="000000"/>
          <w:sz w:val="28"/>
        </w:rPr>
        <w:t>
      6) вступать в гражданско-правовые отношения от собственного имени;</w:t>
      </w:r>
    </w:p>
    <w:bookmarkEnd w:id="1053"/>
    <w:bookmarkStart w:name="z1073" w:id="1054"/>
    <w:p>
      <w:pPr>
        <w:spacing w:after="0"/>
        <w:ind w:left="0"/>
        <w:jc w:val="both"/>
      </w:pPr>
      <w:r>
        <w:rPr>
          <w:rFonts w:ascii="Times New Roman"/>
          <w:b w:val="false"/>
          <w:i w:val="false"/>
          <w:color w:val="000000"/>
          <w:sz w:val="28"/>
        </w:rPr>
        <w:t>
      7) на основании доверенности представлять Министерство и (или) Комитет в государственных учреждениях, организациях независимо от форм собственности, во всех судах республики по вопросам, входящим в их компетенцию;</w:t>
      </w:r>
    </w:p>
    <w:bookmarkEnd w:id="1054"/>
    <w:bookmarkStart w:name="z1074" w:id="1055"/>
    <w:p>
      <w:pPr>
        <w:spacing w:after="0"/>
        <w:ind w:left="0"/>
        <w:jc w:val="both"/>
      </w:pPr>
      <w:r>
        <w:rPr>
          <w:rFonts w:ascii="Times New Roman"/>
          <w:b w:val="false"/>
          <w:i w:val="false"/>
          <w:color w:val="000000"/>
          <w:sz w:val="28"/>
        </w:rPr>
        <w:t>
      8) принимать решения по вопросам, входящим в компетенцию Департамента;</w:t>
      </w:r>
    </w:p>
    <w:bookmarkEnd w:id="1055"/>
    <w:bookmarkStart w:name="z1075" w:id="1056"/>
    <w:p>
      <w:pPr>
        <w:spacing w:after="0"/>
        <w:ind w:left="0"/>
        <w:jc w:val="both"/>
      </w:pPr>
      <w:r>
        <w:rPr>
          <w:rFonts w:ascii="Times New Roman"/>
          <w:b w:val="false"/>
          <w:i w:val="false"/>
          <w:color w:val="000000"/>
          <w:sz w:val="28"/>
        </w:rPr>
        <w:t>
      9) соблюдать законодательство Республики Казахстан, права и охраняемые законом интересы физических и юридических лиц;</w:t>
      </w:r>
    </w:p>
    <w:bookmarkEnd w:id="1056"/>
    <w:bookmarkStart w:name="z1076" w:id="1057"/>
    <w:p>
      <w:pPr>
        <w:spacing w:after="0"/>
        <w:ind w:left="0"/>
        <w:jc w:val="both"/>
      </w:pPr>
      <w:r>
        <w:rPr>
          <w:rFonts w:ascii="Times New Roman"/>
          <w:b w:val="false"/>
          <w:i w:val="false"/>
          <w:color w:val="000000"/>
          <w:sz w:val="28"/>
        </w:rPr>
        <w:t>
      10) иные права и обязанности, предусмотренные законодательными актами Республики Казахстан.</w:t>
      </w:r>
    </w:p>
    <w:bookmarkEnd w:id="1057"/>
    <w:bookmarkStart w:name="z1077" w:id="1058"/>
    <w:p>
      <w:pPr>
        <w:spacing w:after="0"/>
        <w:ind w:left="0"/>
        <w:jc w:val="left"/>
      </w:pPr>
      <w:r>
        <w:rPr>
          <w:rFonts w:ascii="Times New Roman"/>
          <w:b/>
          <w:i w:val="false"/>
          <w:color w:val="000000"/>
        </w:rPr>
        <w:t xml:space="preserve"> Глава 3. Организация деятельности Департамента</w:t>
      </w:r>
    </w:p>
    <w:bookmarkEnd w:id="1058"/>
    <w:bookmarkStart w:name="z1078" w:id="1059"/>
    <w:p>
      <w:pPr>
        <w:spacing w:after="0"/>
        <w:ind w:left="0"/>
        <w:jc w:val="both"/>
      </w:pPr>
      <w:r>
        <w:rPr>
          <w:rFonts w:ascii="Times New Roman"/>
          <w:b w:val="false"/>
          <w:i w:val="false"/>
          <w:color w:val="000000"/>
          <w:sz w:val="28"/>
        </w:rPr>
        <w:t>
      12. Департамент возглавляет руководитель, назначаемый на должность и освобождаемый от должности ответственным секретарем Министерства в порядке, установленном законодательством Республики Казахстан. Руководитель Департамента имеет заместителей, назначаемых на должности и освобождаемых от должностей ответственным секретарем Министерства.</w:t>
      </w:r>
    </w:p>
    <w:bookmarkEnd w:id="1059"/>
    <w:bookmarkStart w:name="z1079" w:id="1060"/>
    <w:p>
      <w:pPr>
        <w:spacing w:after="0"/>
        <w:ind w:left="0"/>
        <w:jc w:val="both"/>
      </w:pPr>
      <w:r>
        <w:rPr>
          <w:rFonts w:ascii="Times New Roman"/>
          <w:b w:val="false"/>
          <w:i w:val="false"/>
          <w:color w:val="000000"/>
          <w:sz w:val="28"/>
        </w:rPr>
        <w:t>
      Обязанности и полномочия руководителя, заместителей руководителя Департамента определяются председателем Комитета.</w:t>
      </w:r>
    </w:p>
    <w:bookmarkEnd w:id="1060"/>
    <w:bookmarkStart w:name="z1080" w:id="1061"/>
    <w:p>
      <w:pPr>
        <w:spacing w:after="0"/>
        <w:ind w:left="0"/>
        <w:jc w:val="both"/>
      </w:pPr>
      <w:r>
        <w:rPr>
          <w:rFonts w:ascii="Times New Roman"/>
          <w:b w:val="false"/>
          <w:i w:val="false"/>
          <w:color w:val="000000"/>
          <w:sz w:val="28"/>
        </w:rPr>
        <w:t>
      13. Руководитель Департамента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w:t>
      </w:r>
    </w:p>
    <w:bookmarkEnd w:id="1061"/>
    <w:bookmarkStart w:name="z1081" w:id="1062"/>
    <w:p>
      <w:pPr>
        <w:spacing w:after="0"/>
        <w:ind w:left="0"/>
        <w:jc w:val="both"/>
      </w:pPr>
      <w:r>
        <w:rPr>
          <w:rFonts w:ascii="Times New Roman"/>
          <w:b w:val="false"/>
          <w:i w:val="false"/>
          <w:color w:val="000000"/>
          <w:sz w:val="28"/>
        </w:rPr>
        <w:t>
      14. В этих целях руководитель Департамента:</w:t>
      </w:r>
    </w:p>
    <w:bookmarkEnd w:id="1062"/>
    <w:bookmarkStart w:name="z1082" w:id="1063"/>
    <w:p>
      <w:pPr>
        <w:spacing w:after="0"/>
        <w:ind w:left="0"/>
        <w:jc w:val="both"/>
      </w:pPr>
      <w:r>
        <w:rPr>
          <w:rFonts w:ascii="Times New Roman"/>
          <w:b w:val="false"/>
          <w:i w:val="false"/>
          <w:color w:val="000000"/>
          <w:sz w:val="28"/>
        </w:rPr>
        <w:t>
      1) определяет обязанности и полномочия работников Департамента;</w:t>
      </w:r>
    </w:p>
    <w:bookmarkEnd w:id="1063"/>
    <w:bookmarkStart w:name="z1083" w:id="1064"/>
    <w:p>
      <w:pPr>
        <w:spacing w:after="0"/>
        <w:ind w:left="0"/>
        <w:jc w:val="both"/>
      </w:pPr>
      <w:r>
        <w:rPr>
          <w:rFonts w:ascii="Times New Roman"/>
          <w:b w:val="false"/>
          <w:i w:val="false"/>
          <w:color w:val="000000"/>
          <w:sz w:val="28"/>
        </w:rPr>
        <w:t>
      2) в соответствии с законодательством назначает и освобождает от должностей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вышестоящих должностных лиц;</w:t>
      </w:r>
    </w:p>
    <w:bookmarkEnd w:id="1064"/>
    <w:bookmarkStart w:name="z1084" w:id="1065"/>
    <w:p>
      <w:pPr>
        <w:spacing w:after="0"/>
        <w:ind w:left="0"/>
        <w:jc w:val="both"/>
      </w:pPr>
      <w:r>
        <w:rPr>
          <w:rFonts w:ascii="Times New Roman"/>
          <w:b w:val="false"/>
          <w:i w:val="false"/>
          <w:color w:val="000000"/>
          <w:sz w:val="28"/>
        </w:rPr>
        <w:t>
      3) утверждает должностные инструкции работников Департамента, в установленном законодательством порядке решает вопросы командирования работников Департамента;</w:t>
      </w:r>
    </w:p>
    <w:bookmarkEnd w:id="1065"/>
    <w:bookmarkStart w:name="z1085" w:id="1066"/>
    <w:p>
      <w:pPr>
        <w:spacing w:after="0"/>
        <w:ind w:left="0"/>
        <w:jc w:val="both"/>
      </w:pPr>
      <w:r>
        <w:rPr>
          <w:rFonts w:ascii="Times New Roman"/>
          <w:b w:val="false"/>
          <w:i w:val="false"/>
          <w:color w:val="000000"/>
          <w:sz w:val="28"/>
        </w:rPr>
        <w:t>
      4) в установленном законодательством порядке решает вопросы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вышестоящих должностных лиц;</w:t>
      </w:r>
    </w:p>
    <w:bookmarkEnd w:id="1066"/>
    <w:bookmarkStart w:name="z1086" w:id="1067"/>
    <w:p>
      <w:pPr>
        <w:spacing w:after="0"/>
        <w:ind w:left="0"/>
        <w:jc w:val="both"/>
      </w:pPr>
      <w:r>
        <w:rPr>
          <w:rFonts w:ascii="Times New Roman"/>
          <w:b w:val="false"/>
          <w:i w:val="false"/>
          <w:color w:val="000000"/>
          <w:sz w:val="28"/>
        </w:rPr>
        <w:t>
      5) вносит на рассмотрение Председателю Комитета вопросы предоставления отпусков, оказания материальной помощи, подготовки (переподготовки), повышения квалификации, поощрения, выплаты надбавок, премирования и наложения дисциплинарных взысканий на заместителей руководителя Департамента;</w:t>
      </w:r>
    </w:p>
    <w:bookmarkEnd w:id="1067"/>
    <w:bookmarkStart w:name="z1087" w:id="1068"/>
    <w:p>
      <w:pPr>
        <w:spacing w:after="0"/>
        <w:ind w:left="0"/>
        <w:jc w:val="both"/>
      </w:pPr>
      <w:r>
        <w:rPr>
          <w:rFonts w:ascii="Times New Roman"/>
          <w:b w:val="false"/>
          <w:i w:val="false"/>
          <w:color w:val="000000"/>
          <w:sz w:val="28"/>
        </w:rPr>
        <w:t>
      6) подписывает правовые акты в пределах установленной компетенции;</w:t>
      </w:r>
    </w:p>
    <w:bookmarkEnd w:id="1068"/>
    <w:bookmarkStart w:name="z1088" w:id="1069"/>
    <w:p>
      <w:pPr>
        <w:spacing w:after="0"/>
        <w:ind w:left="0"/>
        <w:jc w:val="both"/>
      </w:pPr>
      <w:r>
        <w:rPr>
          <w:rFonts w:ascii="Times New Roman"/>
          <w:b w:val="false"/>
          <w:i w:val="false"/>
          <w:color w:val="000000"/>
          <w:sz w:val="28"/>
        </w:rPr>
        <w:t>
      7) представляет Департамент в государственных органах и иных организациях, независимо от форм собственности, а также в отношениях с физическими и юридическими лицами;</w:t>
      </w:r>
    </w:p>
    <w:bookmarkEnd w:id="1069"/>
    <w:bookmarkStart w:name="z1089" w:id="1070"/>
    <w:p>
      <w:pPr>
        <w:spacing w:after="0"/>
        <w:ind w:left="0"/>
        <w:jc w:val="both"/>
      </w:pPr>
      <w:r>
        <w:rPr>
          <w:rFonts w:ascii="Times New Roman"/>
          <w:b w:val="false"/>
          <w:i w:val="false"/>
          <w:color w:val="000000"/>
          <w:sz w:val="28"/>
        </w:rPr>
        <w:t>
      8) в соответствии с законодательством принимает решения о предъявлении от имени Департамента претензий и исков;</w:t>
      </w:r>
    </w:p>
    <w:bookmarkEnd w:id="1070"/>
    <w:bookmarkStart w:name="z1090" w:id="1071"/>
    <w:p>
      <w:pPr>
        <w:spacing w:after="0"/>
        <w:ind w:left="0"/>
        <w:jc w:val="both"/>
      </w:pPr>
      <w:r>
        <w:rPr>
          <w:rFonts w:ascii="Times New Roman"/>
          <w:b w:val="false"/>
          <w:i w:val="false"/>
          <w:color w:val="000000"/>
          <w:sz w:val="28"/>
        </w:rPr>
        <w:t>
      9) принимает меры, направленные на противодействие коррупции в Департаменте и несет персональную ответственность за непринятие надлежащих антикоррупционных мер.</w:t>
      </w:r>
    </w:p>
    <w:bookmarkEnd w:id="1071"/>
    <w:bookmarkStart w:name="z1091" w:id="1072"/>
    <w:p>
      <w:pPr>
        <w:spacing w:after="0"/>
        <w:ind w:left="0"/>
        <w:jc w:val="left"/>
      </w:pPr>
      <w:r>
        <w:rPr>
          <w:rFonts w:ascii="Times New Roman"/>
          <w:b/>
          <w:i w:val="false"/>
          <w:color w:val="000000"/>
        </w:rPr>
        <w:t xml:space="preserve"> Глава 4. Имущество Департамента</w:t>
      </w:r>
    </w:p>
    <w:bookmarkEnd w:id="1072"/>
    <w:bookmarkStart w:name="z1092" w:id="1073"/>
    <w:p>
      <w:pPr>
        <w:spacing w:after="0"/>
        <w:ind w:left="0"/>
        <w:jc w:val="both"/>
      </w:pPr>
      <w:r>
        <w:rPr>
          <w:rFonts w:ascii="Times New Roman"/>
          <w:b w:val="false"/>
          <w:i w:val="false"/>
          <w:color w:val="000000"/>
          <w:sz w:val="28"/>
        </w:rPr>
        <w:t>
      15.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1073"/>
    <w:bookmarkStart w:name="z1093" w:id="1074"/>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074"/>
    <w:bookmarkStart w:name="z1094" w:id="1075"/>
    <w:p>
      <w:pPr>
        <w:spacing w:after="0"/>
        <w:ind w:left="0"/>
        <w:jc w:val="both"/>
      </w:pPr>
      <w:r>
        <w:rPr>
          <w:rFonts w:ascii="Times New Roman"/>
          <w:b w:val="false"/>
          <w:i w:val="false"/>
          <w:color w:val="000000"/>
          <w:sz w:val="28"/>
        </w:rPr>
        <w:t>
      16. Имущество, закрепленное за Департаментом, относится к республиканской собственности.</w:t>
      </w:r>
    </w:p>
    <w:bookmarkEnd w:id="1075"/>
    <w:bookmarkStart w:name="z1095" w:id="1076"/>
    <w:p>
      <w:pPr>
        <w:spacing w:after="0"/>
        <w:ind w:left="0"/>
        <w:jc w:val="both"/>
      </w:pPr>
      <w:r>
        <w:rPr>
          <w:rFonts w:ascii="Times New Roman"/>
          <w:b w:val="false"/>
          <w:i w:val="false"/>
          <w:color w:val="000000"/>
          <w:sz w:val="28"/>
        </w:rPr>
        <w:t>
      17.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 если иное не установлено законодательством.</w:t>
      </w:r>
    </w:p>
    <w:bookmarkEnd w:id="1076"/>
    <w:bookmarkStart w:name="z1096" w:id="1077"/>
    <w:p>
      <w:pPr>
        <w:spacing w:after="0"/>
        <w:ind w:left="0"/>
        <w:jc w:val="left"/>
      </w:pPr>
      <w:r>
        <w:rPr>
          <w:rFonts w:ascii="Times New Roman"/>
          <w:b/>
          <w:i w:val="false"/>
          <w:color w:val="000000"/>
        </w:rPr>
        <w:t xml:space="preserve"> Глава 5. Реорганизация и упразднение Департамента</w:t>
      </w:r>
    </w:p>
    <w:bookmarkEnd w:id="1077"/>
    <w:bookmarkStart w:name="z1097" w:id="1078"/>
    <w:p>
      <w:pPr>
        <w:spacing w:after="0"/>
        <w:ind w:left="0"/>
        <w:jc w:val="both"/>
      </w:pPr>
      <w:r>
        <w:rPr>
          <w:rFonts w:ascii="Times New Roman"/>
          <w:b w:val="false"/>
          <w:i w:val="false"/>
          <w:color w:val="000000"/>
          <w:sz w:val="28"/>
        </w:rPr>
        <w:t>
      18. Реорганизация и упразднение Департамента осуществляются в соответствии с законодательством Республики Казахстан.</w:t>
      </w:r>
    </w:p>
    <w:bookmarkEnd w:id="10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 xml:space="preserve">к приказу Министра труда и </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марта 2017 года № 18</w:t>
            </w:r>
          </w:p>
        </w:tc>
      </w:tr>
    </w:tbl>
    <w:bookmarkStart w:name="z1099" w:id="1079"/>
    <w:p>
      <w:pPr>
        <w:spacing w:after="0"/>
        <w:ind w:left="0"/>
        <w:jc w:val="left"/>
      </w:pPr>
      <w:r>
        <w:rPr>
          <w:rFonts w:ascii="Times New Roman"/>
          <w:b/>
          <w:i w:val="false"/>
          <w:color w:val="000000"/>
        </w:rPr>
        <w:t xml:space="preserve"> Положение государственного учреждения "Департамент Комитета труда, социальной защиты и миграции Министерства труда и социальной защиты населения Республики Казахстан по Туркестанской области"</w:t>
      </w:r>
    </w:p>
    <w:bookmarkEnd w:id="1079"/>
    <w:p>
      <w:pPr>
        <w:spacing w:after="0"/>
        <w:ind w:left="0"/>
        <w:jc w:val="both"/>
      </w:pPr>
      <w:r>
        <w:rPr>
          <w:rFonts w:ascii="Times New Roman"/>
          <w:b w:val="false"/>
          <w:i w:val="false"/>
          <w:color w:val="ff0000"/>
          <w:sz w:val="28"/>
        </w:rPr>
        <w:t xml:space="preserve">
      Сноска. Заголовок в редакции приказа и.о. Министра труда и социальной защиты населения РК от 12.07.2018 </w:t>
      </w:r>
      <w:r>
        <w:rPr>
          <w:rFonts w:ascii="Times New Roman"/>
          <w:b w:val="false"/>
          <w:i w:val="false"/>
          <w:color w:val="ff0000"/>
          <w:sz w:val="28"/>
        </w:rPr>
        <w:t>№ 292</w:t>
      </w:r>
      <w:r>
        <w:rPr>
          <w:rFonts w:ascii="Times New Roman"/>
          <w:b w:val="false"/>
          <w:i w:val="false"/>
          <w:color w:val="ff0000"/>
          <w:sz w:val="28"/>
        </w:rPr>
        <w:t>.</w:t>
      </w:r>
    </w:p>
    <w:bookmarkStart w:name="z1100" w:id="1080"/>
    <w:p>
      <w:pPr>
        <w:spacing w:after="0"/>
        <w:ind w:left="0"/>
        <w:jc w:val="left"/>
      </w:pPr>
      <w:r>
        <w:rPr>
          <w:rFonts w:ascii="Times New Roman"/>
          <w:b/>
          <w:i w:val="false"/>
          <w:color w:val="000000"/>
        </w:rPr>
        <w:t xml:space="preserve"> Глава 1. Общие положения</w:t>
      </w:r>
    </w:p>
    <w:bookmarkEnd w:id="1080"/>
    <w:bookmarkStart w:name="z1101" w:id="1081"/>
    <w:p>
      <w:pPr>
        <w:spacing w:after="0"/>
        <w:ind w:left="0"/>
        <w:jc w:val="both"/>
      </w:pPr>
      <w:r>
        <w:rPr>
          <w:rFonts w:ascii="Times New Roman"/>
          <w:b w:val="false"/>
          <w:i w:val="false"/>
          <w:color w:val="000000"/>
          <w:sz w:val="28"/>
        </w:rPr>
        <w:t>
      1. Департамент Комитета труда, социальной защиты и миграции по Туркестанской области (далее – Департамент) является территориальным подразделением Комитета труда, социальной защиты и миграции Министерства труда и социальной защиты населения Республики Казахстан (далее – Комитет), осуществляющим реализацию и государственный контроль в сфере обеспечения социальной защиты населения, пенсионного и социального обеспечения, обязательного социального страхования, специальных социальных услуг.</w:t>
      </w:r>
    </w:p>
    <w:bookmarkEnd w:id="10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и.о. Министра труда и социальной защиты населения РК от 12.07.2018 </w:t>
      </w:r>
      <w:r>
        <w:rPr>
          <w:rFonts w:ascii="Times New Roman"/>
          <w:b w:val="false"/>
          <w:i w:val="false"/>
          <w:color w:val="000000"/>
          <w:sz w:val="28"/>
        </w:rPr>
        <w:t>№ 292</w:t>
      </w:r>
      <w:r>
        <w:rPr>
          <w:rFonts w:ascii="Times New Roman"/>
          <w:b w:val="false"/>
          <w:i w:val="false"/>
          <w:color w:val="ff0000"/>
          <w:sz w:val="28"/>
        </w:rPr>
        <w:t>.</w:t>
      </w:r>
      <w:r>
        <w:br/>
      </w:r>
      <w:r>
        <w:rPr>
          <w:rFonts w:ascii="Times New Roman"/>
          <w:b w:val="false"/>
          <w:i w:val="false"/>
          <w:color w:val="000000"/>
          <w:sz w:val="28"/>
        </w:rPr>
        <w:t>
</w:t>
      </w:r>
    </w:p>
    <w:bookmarkStart w:name="z1102" w:id="1082"/>
    <w:p>
      <w:pPr>
        <w:spacing w:after="0"/>
        <w:ind w:left="0"/>
        <w:jc w:val="both"/>
      </w:pPr>
      <w:r>
        <w:rPr>
          <w:rFonts w:ascii="Times New Roman"/>
          <w:b w:val="false"/>
          <w:i w:val="false"/>
          <w:color w:val="000000"/>
          <w:sz w:val="28"/>
        </w:rPr>
        <w:t>
      2. В своей деятельности Департамент руководствуется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актами Президента и Правительства Республики Казахстан, иными нормативными правовыми актами Республики Казахстан, настоящим Положением.</w:t>
      </w:r>
    </w:p>
    <w:bookmarkEnd w:id="1082"/>
    <w:bookmarkStart w:name="z1103" w:id="1083"/>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счета в органах казначейства.</w:t>
      </w:r>
    </w:p>
    <w:bookmarkEnd w:id="1083"/>
    <w:bookmarkStart w:name="z1104" w:id="1084"/>
    <w:p>
      <w:pPr>
        <w:spacing w:after="0"/>
        <w:ind w:left="0"/>
        <w:jc w:val="both"/>
      </w:pPr>
      <w:r>
        <w:rPr>
          <w:rFonts w:ascii="Times New Roman"/>
          <w:b w:val="false"/>
          <w:i w:val="false"/>
          <w:color w:val="000000"/>
          <w:sz w:val="28"/>
        </w:rPr>
        <w:t>
      4. Структура, штатная численность Департамента утверждаются ответственным секретарем Министерства труда и социальной защиты населения Республики Казахстан.</w:t>
      </w:r>
    </w:p>
    <w:bookmarkEnd w:id="1084"/>
    <w:bookmarkStart w:name="z1105" w:id="1085"/>
    <w:p>
      <w:pPr>
        <w:spacing w:after="0"/>
        <w:ind w:left="0"/>
        <w:jc w:val="both"/>
      </w:pPr>
      <w:r>
        <w:rPr>
          <w:rFonts w:ascii="Times New Roman"/>
          <w:b w:val="false"/>
          <w:i w:val="false"/>
          <w:color w:val="000000"/>
          <w:sz w:val="28"/>
        </w:rPr>
        <w:t>
      5. Юридический адрес Департамента: Республика Казахстан, 161200, Туркестанская область, город Туркестан, улица Казыбекби, дом № 202 Б.</w:t>
      </w:r>
    </w:p>
    <w:bookmarkEnd w:id="10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приказа и.о. Министра труда и социальной защиты населения РК от 24.10.2018 </w:t>
      </w:r>
      <w:r>
        <w:rPr>
          <w:rFonts w:ascii="Times New Roman"/>
          <w:b w:val="false"/>
          <w:i w:val="false"/>
          <w:color w:val="000000"/>
          <w:sz w:val="28"/>
        </w:rPr>
        <w:t>№ 460</w:t>
      </w:r>
      <w:r>
        <w:rPr>
          <w:rFonts w:ascii="Times New Roman"/>
          <w:b w:val="false"/>
          <w:i w:val="false"/>
          <w:color w:val="ff0000"/>
          <w:sz w:val="28"/>
        </w:rPr>
        <w:t>.</w:t>
      </w:r>
      <w:r>
        <w:br/>
      </w:r>
      <w:r>
        <w:rPr>
          <w:rFonts w:ascii="Times New Roman"/>
          <w:b w:val="false"/>
          <w:i w:val="false"/>
          <w:color w:val="000000"/>
          <w:sz w:val="28"/>
        </w:rPr>
        <w:t>
</w:t>
      </w:r>
    </w:p>
    <w:bookmarkStart w:name="z1106" w:id="1086"/>
    <w:p>
      <w:pPr>
        <w:spacing w:after="0"/>
        <w:ind w:left="0"/>
        <w:jc w:val="both"/>
      </w:pPr>
      <w:r>
        <w:rPr>
          <w:rFonts w:ascii="Times New Roman"/>
          <w:b w:val="false"/>
          <w:i w:val="false"/>
          <w:color w:val="000000"/>
          <w:sz w:val="28"/>
        </w:rPr>
        <w:t>
      6. Полное наименование Департамента – республиканское государственное учреждение "Департамент Комитета труда, социальной защиты и миграции Министерства труда и социальной защиты населения Республики Казахстан по Туркестанской области".</w:t>
      </w:r>
    </w:p>
    <w:bookmarkEnd w:id="10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и.о. Министра труда и социальной защиты населения РК от 12.07.2018 </w:t>
      </w:r>
      <w:r>
        <w:rPr>
          <w:rFonts w:ascii="Times New Roman"/>
          <w:b w:val="false"/>
          <w:i w:val="false"/>
          <w:color w:val="000000"/>
          <w:sz w:val="28"/>
        </w:rPr>
        <w:t>№ 292</w:t>
      </w:r>
      <w:r>
        <w:rPr>
          <w:rFonts w:ascii="Times New Roman"/>
          <w:b w:val="false"/>
          <w:i w:val="false"/>
          <w:color w:val="ff0000"/>
          <w:sz w:val="28"/>
        </w:rPr>
        <w:t>.</w:t>
      </w:r>
      <w:r>
        <w:br/>
      </w:r>
      <w:r>
        <w:rPr>
          <w:rFonts w:ascii="Times New Roman"/>
          <w:b w:val="false"/>
          <w:i w:val="false"/>
          <w:color w:val="000000"/>
          <w:sz w:val="28"/>
        </w:rPr>
        <w:t>
</w:t>
      </w:r>
    </w:p>
    <w:bookmarkStart w:name="z1107" w:id="1087"/>
    <w:p>
      <w:pPr>
        <w:spacing w:after="0"/>
        <w:ind w:left="0"/>
        <w:jc w:val="both"/>
      </w:pPr>
      <w:r>
        <w:rPr>
          <w:rFonts w:ascii="Times New Roman"/>
          <w:b w:val="false"/>
          <w:i w:val="false"/>
          <w:color w:val="000000"/>
          <w:sz w:val="28"/>
        </w:rPr>
        <w:t>
      7. Настоящее Положение является учредительным документом Департамента.</w:t>
      </w:r>
    </w:p>
    <w:bookmarkEnd w:id="1087"/>
    <w:bookmarkStart w:name="z1108" w:id="1088"/>
    <w:p>
      <w:pPr>
        <w:spacing w:after="0"/>
        <w:ind w:left="0"/>
        <w:jc w:val="both"/>
      </w:pPr>
      <w:r>
        <w:rPr>
          <w:rFonts w:ascii="Times New Roman"/>
          <w:b w:val="false"/>
          <w:i w:val="false"/>
          <w:color w:val="000000"/>
          <w:sz w:val="28"/>
        </w:rPr>
        <w:t>
      8. Финансирование деятельности Департамента осуществляется только за счет средств республиканского бюджета. Департаменту запрещается вступать в договорные отношения с субъектами предпринимательства на предмет выполнения обязанностей, являющихся его функциями.</w:t>
      </w:r>
    </w:p>
    <w:bookmarkEnd w:id="1088"/>
    <w:bookmarkStart w:name="z1109" w:id="1089"/>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указанные доходы направляются в доход республиканского бюджета.</w:t>
      </w:r>
    </w:p>
    <w:bookmarkEnd w:id="1089"/>
    <w:bookmarkStart w:name="z1110" w:id="1090"/>
    <w:p>
      <w:pPr>
        <w:spacing w:after="0"/>
        <w:ind w:left="0"/>
        <w:jc w:val="left"/>
      </w:pPr>
      <w:r>
        <w:rPr>
          <w:rFonts w:ascii="Times New Roman"/>
          <w:b/>
          <w:i w:val="false"/>
          <w:color w:val="000000"/>
        </w:rPr>
        <w:t xml:space="preserve"> Глава 2. Основные задачи, функции, права и обязанности Департамента</w:t>
      </w:r>
    </w:p>
    <w:bookmarkEnd w:id="1090"/>
    <w:bookmarkStart w:name="z1111" w:id="1091"/>
    <w:p>
      <w:pPr>
        <w:spacing w:after="0"/>
        <w:ind w:left="0"/>
        <w:jc w:val="both"/>
      </w:pPr>
      <w:r>
        <w:rPr>
          <w:rFonts w:ascii="Times New Roman"/>
          <w:b w:val="false"/>
          <w:i w:val="false"/>
          <w:color w:val="000000"/>
          <w:sz w:val="28"/>
        </w:rPr>
        <w:t>
      9. Задачей Департамента является реализация государственной политики в области пенсионного и социального обеспечения, социальной защиты инвалидов, медико-социальной экспертизы, обязательного социального страхования, социальной поддержки семей с детьми, предоставления социальной помощи отдельным категориям граждан, в сфере предоставления специальных социальных услуг.</w:t>
      </w:r>
    </w:p>
    <w:bookmarkEnd w:id="1091"/>
    <w:bookmarkStart w:name="z1112" w:id="1092"/>
    <w:p>
      <w:pPr>
        <w:spacing w:after="0"/>
        <w:ind w:left="0"/>
        <w:jc w:val="both"/>
      </w:pPr>
      <w:r>
        <w:rPr>
          <w:rFonts w:ascii="Times New Roman"/>
          <w:b w:val="false"/>
          <w:i w:val="false"/>
          <w:color w:val="000000"/>
          <w:sz w:val="28"/>
        </w:rPr>
        <w:t>
      10. Функции Департамента:</w:t>
      </w:r>
    </w:p>
    <w:bookmarkEnd w:id="1092"/>
    <w:bookmarkStart w:name="z1113" w:id="1093"/>
    <w:p>
      <w:pPr>
        <w:spacing w:after="0"/>
        <w:ind w:left="0"/>
        <w:jc w:val="both"/>
      </w:pPr>
      <w:r>
        <w:rPr>
          <w:rFonts w:ascii="Times New Roman"/>
          <w:b w:val="false"/>
          <w:i w:val="false"/>
          <w:color w:val="000000"/>
          <w:sz w:val="28"/>
        </w:rPr>
        <w:t>
      1) осуществление государственного контроля за соблюдением законодательства в области пенсионного и социального обеспечения, социальной защиты инвалидов, об обязательном социальном страховании, специальных социальных услугах, в пределах своих полномочий;</w:t>
      </w:r>
    </w:p>
    <w:bookmarkEnd w:id="1093"/>
    <w:bookmarkStart w:name="z1114" w:id="1094"/>
    <w:p>
      <w:pPr>
        <w:spacing w:after="0"/>
        <w:ind w:left="0"/>
        <w:jc w:val="both"/>
      </w:pPr>
      <w:r>
        <w:rPr>
          <w:rFonts w:ascii="Times New Roman"/>
          <w:b w:val="false"/>
          <w:i w:val="false"/>
          <w:color w:val="000000"/>
          <w:sz w:val="28"/>
        </w:rPr>
        <w:t>
      2) принятие решения о назначении (изменении, возобновлении, приостановлении, прекращении) или об отказе в назначении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(детей-инвалидов),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w:t>
      </w:r>
    </w:p>
    <w:bookmarkEnd w:id="1094"/>
    <w:bookmarkStart w:name="z1115" w:id="1095"/>
    <w:p>
      <w:pPr>
        <w:spacing w:after="0"/>
        <w:ind w:left="0"/>
        <w:jc w:val="both"/>
      </w:pPr>
      <w:r>
        <w:rPr>
          <w:rFonts w:ascii="Times New Roman"/>
          <w:b w:val="false"/>
          <w:i w:val="false"/>
          <w:color w:val="000000"/>
          <w:sz w:val="28"/>
        </w:rPr>
        <w:t>
      3) осуществление контроля за своевременностью и полнотой выплаты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(детей-инвалидов),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 социальных выплат из Государственного фонда социального страхования (далее - Фонд);</w:t>
      </w:r>
    </w:p>
    <w:bookmarkEnd w:id="1095"/>
    <w:bookmarkStart w:name="z1116" w:id="1096"/>
    <w:p>
      <w:pPr>
        <w:spacing w:after="0"/>
        <w:ind w:left="0"/>
        <w:jc w:val="both"/>
      </w:pPr>
      <w:r>
        <w:rPr>
          <w:rFonts w:ascii="Times New Roman"/>
          <w:b w:val="false"/>
          <w:i w:val="false"/>
          <w:color w:val="000000"/>
          <w:sz w:val="28"/>
        </w:rPr>
        <w:t>
      4) при наличии оснований проверка достоверности документов, необходимых для назначения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w:t>
      </w:r>
    </w:p>
    <w:bookmarkEnd w:id="1096"/>
    <w:bookmarkStart w:name="z1117" w:id="1097"/>
    <w:p>
      <w:pPr>
        <w:spacing w:after="0"/>
        <w:ind w:left="0"/>
        <w:jc w:val="both"/>
      </w:pPr>
      <w:r>
        <w:rPr>
          <w:rFonts w:ascii="Times New Roman"/>
          <w:b w:val="false"/>
          <w:i w:val="false"/>
          <w:color w:val="000000"/>
          <w:sz w:val="28"/>
        </w:rPr>
        <w:t xml:space="preserve">
      5) осуществление внутреннего контроля деятельности Фонда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административных процедурах";</w:t>
      </w:r>
    </w:p>
    <w:bookmarkEnd w:id="1097"/>
    <w:bookmarkStart w:name="z1118" w:id="1098"/>
    <w:p>
      <w:pPr>
        <w:spacing w:after="0"/>
        <w:ind w:left="0"/>
        <w:jc w:val="both"/>
      </w:pPr>
      <w:r>
        <w:rPr>
          <w:rFonts w:ascii="Times New Roman"/>
          <w:b w:val="false"/>
          <w:i w:val="false"/>
          <w:color w:val="000000"/>
          <w:sz w:val="28"/>
        </w:rPr>
        <w:t>
      6) организация сбора данных о численности получателей и сумм пенсионных и социальных выплат за счет бюджетных средств и Фонда;</w:t>
      </w:r>
    </w:p>
    <w:bookmarkEnd w:id="1098"/>
    <w:bookmarkStart w:name="z1119" w:id="1099"/>
    <w:p>
      <w:pPr>
        <w:spacing w:after="0"/>
        <w:ind w:left="0"/>
        <w:jc w:val="both"/>
      </w:pPr>
      <w:r>
        <w:rPr>
          <w:rFonts w:ascii="Times New Roman"/>
          <w:b w:val="false"/>
          <w:i w:val="false"/>
          <w:color w:val="000000"/>
          <w:sz w:val="28"/>
        </w:rPr>
        <w:t>
      7) разъяснение по вопросам назначения и получения пенсионных и социальных выплат за счет бюджетных средств, а также назначения и получения социальных выплат из Фонда;</w:t>
      </w:r>
    </w:p>
    <w:bookmarkEnd w:id="1099"/>
    <w:bookmarkStart w:name="z1120" w:id="1100"/>
    <w:p>
      <w:pPr>
        <w:spacing w:after="0"/>
        <w:ind w:left="0"/>
        <w:jc w:val="both"/>
      </w:pPr>
      <w:r>
        <w:rPr>
          <w:rFonts w:ascii="Times New Roman"/>
          <w:b w:val="false"/>
          <w:i w:val="false"/>
          <w:color w:val="000000"/>
          <w:sz w:val="28"/>
        </w:rPr>
        <w:t>
      8) рассмотрение в установленном законодательством порядке обращений физических и юридических лиц по вопросам, входящим в компетенцию Департамента;</w:t>
      </w:r>
    </w:p>
    <w:bookmarkEnd w:id="1100"/>
    <w:bookmarkStart w:name="z1121" w:id="1101"/>
    <w:p>
      <w:pPr>
        <w:spacing w:after="0"/>
        <w:ind w:left="0"/>
        <w:jc w:val="both"/>
      </w:pPr>
      <w:r>
        <w:rPr>
          <w:rFonts w:ascii="Times New Roman"/>
          <w:b w:val="false"/>
          <w:i w:val="false"/>
          <w:color w:val="000000"/>
          <w:sz w:val="28"/>
        </w:rPr>
        <w:t>
      9) проведение медико-социальной экспертизы;</w:t>
      </w:r>
    </w:p>
    <w:bookmarkEnd w:id="1101"/>
    <w:bookmarkStart w:name="z1122" w:id="1102"/>
    <w:p>
      <w:pPr>
        <w:spacing w:after="0"/>
        <w:ind w:left="0"/>
        <w:jc w:val="both"/>
      </w:pPr>
      <w:r>
        <w:rPr>
          <w:rFonts w:ascii="Times New Roman"/>
          <w:b w:val="false"/>
          <w:i w:val="false"/>
          <w:color w:val="000000"/>
          <w:sz w:val="28"/>
        </w:rPr>
        <w:t>
      10) установление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p>
    <w:bookmarkEnd w:id="1102"/>
    <w:bookmarkStart w:name="z1123" w:id="1103"/>
    <w:p>
      <w:pPr>
        <w:spacing w:after="0"/>
        <w:ind w:left="0"/>
        <w:jc w:val="both"/>
      </w:pPr>
      <w:r>
        <w:rPr>
          <w:rFonts w:ascii="Times New Roman"/>
          <w:b w:val="false"/>
          <w:i w:val="false"/>
          <w:color w:val="000000"/>
          <w:sz w:val="28"/>
        </w:rPr>
        <w:t>
      11) формирование централизованного банка данных системы учета инвалидов, проведение мониторинга причин, структуры и состояния инвалидности;</w:t>
      </w:r>
    </w:p>
    <w:bookmarkEnd w:id="1103"/>
    <w:bookmarkStart w:name="z1124" w:id="1104"/>
    <w:p>
      <w:pPr>
        <w:spacing w:after="0"/>
        <w:ind w:left="0"/>
        <w:jc w:val="both"/>
      </w:pPr>
      <w:r>
        <w:rPr>
          <w:rFonts w:ascii="Times New Roman"/>
          <w:b w:val="false"/>
          <w:i w:val="false"/>
          <w:color w:val="000000"/>
          <w:sz w:val="28"/>
        </w:rPr>
        <w:t>
      12) изучение уровня и причин инвалидности населения;</w:t>
      </w:r>
    </w:p>
    <w:bookmarkEnd w:id="1104"/>
    <w:bookmarkStart w:name="z1125" w:id="1105"/>
    <w:p>
      <w:pPr>
        <w:spacing w:after="0"/>
        <w:ind w:left="0"/>
        <w:jc w:val="both"/>
      </w:pPr>
      <w:r>
        <w:rPr>
          <w:rFonts w:ascii="Times New Roman"/>
          <w:b w:val="false"/>
          <w:i w:val="false"/>
          <w:color w:val="000000"/>
          <w:sz w:val="28"/>
        </w:rPr>
        <w:t xml:space="preserve">
      13) прием документов на назначение государственного базового социального пособия по инвалидности при первичном установлении инвалидности; </w:t>
      </w:r>
    </w:p>
    <w:bookmarkEnd w:id="1105"/>
    <w:bookmarkStart w:name="z1126" w:id="1106"/>
    <w:p>
      <w:pPr>
        <w:spacing w:after="0"/>
        <w:ind w:left="0"/>
        <w:jc w:val="both"/>
      </w:pPr>
      <w:r>
        <w:rPr>
          <w:rFonts w:ascii="Times New Roman"/>
          <w:b w:val="false"/>
          <w:i w:val="false"/>
          <w:color w:val="000000"/>
          <w:sz w:val="28"/>
        </w:rPr>
        <w:t>
      14) оказание консультативной помощи врачам медицинских организаций по вопросам медико-социальной экспертизы и реабилитации инвалидов, участие в проведении мероприятий по повышению их квалификации;</w:t>
      </w:r>
    </w:p>
    <w:bookmarkEnd w:id="1106"/>
    <w:bookmarkStart w:name="z1127" w:id="1107"/>
    <w:p>
      <w:pPr>
        <w:spacing w:after="0"/>
        <w:ind w:left="0"/>
        <w:jc w:val="both"/>
      </w:pPr>
      <w:r>
        <w:rPr>
          <w:rFonts w:ascii="Times New Roman"/>
          <w:b w:val="false"/>
          <w:i w:val="false"/>
          <w:color w:val="000000"/>
          <w:sz w:val="28"/>
        </w:rPr>
        <w:t>
      15) представление в местные органы военного управления сведений о признании инвалидами военнообязанных и лиц призывного возраста;</w:t>
      </w:r>
    </w:p>
    <w:bookmarkEnd w:id="1107"/>
    <w:bookmarkStart w:name="z1128" w:id="1108"/>
    <w:p>
      <w:pPr>
        <w:spacing w:after="0"/>
        <w:ind w:left="0"/>
        <w:jc w:val="both"/>
      </w:pPr>
      <w:r>
        <w:rPr>
          <w:rFonts w:ascii="Times New Roman"/>
          <w:b w:val="false"/>
          <w:i w:val="false"/>
          <w:color w:val="000000"/>
          <w:sz w:val="28"/>
        </w:rPr>
        <w:t xml:space="preserve">
      16) внедрение в практику работы современных, научных принципов и методов, а также обобщение, распространение передового опыта и разработка методических рекомендаций по медико-социальной экспертизе и реабилитации инвалидов; </w:t>
      </w:r>
    </w:p>
    <w:bookmarkEnd w:id="1108"/>
    <w:bookmarkStart w:name="z1129" w:id="1109"/>
    <w:p>
      <w:pPr>
        <w:spacing w:after="0"/>
        <w:ind w:left="0"/>
        <w:jc w:val="both"/>
      </w:pPr>
      <w:r>
        <w:rPr>
          <w:rFonts w:ascii="Times New Roman"/>
          <w:b w:val="false"/>
          <w:i w:val="false"/>
          <w:color w:val="000000"/>
          <w:sz w:val="28"/>
        </w:rPr>
        <w:t>
      17) разработка социальной и профессиональной частей индивидуальной программы реабилитации инвалидов,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 контроль за реализацией индивидуальных программ реабилитации инвалидов;</w:t>
      </w:r>
    </w:p>
    <w:bookmarkEnd w:id="1109"/>
    <w:bookmarkStart w:name="z1130" w:id="1110"/>
    <w:p>
      <w:pPr>
        <w:spacing w:after="0"/>
        <w:ind w:left="0"/>
        <w:jc w:val="both"/>
      </w:pPr>
      <w:r>
        <w:rPr>
          <w:rFonts w:ascii="Times New Roman"/>
          <w:b w:val="false"/>
          <w:i w:val="false"/>
          <w:color w:val="000000"/>
          <w:sz w:val="28"/>
        </w:rPr>
        <w:t>
      18) определение потребности работника, получившего увечье или иное повреждение здоровья при исполнении им трудовых (служебных) обязанностей в дополнительных видах помощи и уходе;</w:t>
      </w:r>
    </w:p>
    <w:bookmarkEnd w:id="1110"/>
    <w:bookmarkStart w:name="z1131" w:id="1111"/>
    <w:p>
      <w:pPr>
        <w:spacing w:after="0"/>
        <w:ind w:left="0"/>
        <w:jc w:val="both"/>
      </w:pPr>
      <w:r>
        <w:rPr>
          <w:rFonts w:ascii="Times New Roman"/>
          <w:b w:val="false"/>
          <w:i w:val="false"/>
          <w:color w:val="000000"/>
          <w:sz w:val="28"/>
        </w:rPr>
        <w:t>
      19) обеспечение контроля за своевременным и правильным назначением социальных выплат Фондом;</w:t>
      </w:r>
    </w:p>
    <w:bookmarkEnd w:id="1111"/>
    <w:bookmarkStart w:name="z1132" w:id="1112"/>
    <w:p>
      <w:pPr>
        <w:spacing w:after="0"/>
        <w:ind w:left="0"/>
        <w:jc w:val="both"/>
      </w:pPr>
      <w:r>
        <w:rPr>
          <w:rFonts w:ascii="Times New Roman"/>
          <w:b w:val="false"/>
          <w:i w:val="false"/>
          <w:color w:val="000000"/>
          <w:sz w:val="28"/>
        </w:rPr>
        <w:t>
      20) обеспечение контроля за своевременным и полным перечислением получателю социальных выплат Государственной корпорацией;</w:t>
      </w:r>
    </w:p>
    <w:bookmarkEnd w:id="1112"/>
    <w:bookmarkStart w:name="z1133" w:id="1113"/>
    <w:p>
      <w:pPr>
        <w:spacing w:after="0"/>
        <w:ind w:left="0"/>
        <w:jc w:val="both"/>
      </w:pPr>
      <w:r>
        <w:rPr>
          <w:rFonts w:ascii="Times New Roman"/>
          <w:b w:val="false"/>
          <w:i w:val="false"/>
          <w:color w:val="000000"/>
          <w:sz w:val="28"/>
        </w:rPr>
        <w:t>
      21) рассмотрение жалоб участников системы обязательного социального страхования по вопросам назначения, отказа в назначении социальных выплат Фондом, а также своевременным и полным перечислением социальных выплат Государственной корпорацией;</w:t>
      </w:r>
    </w:p>
    <w:bookmarkEnd w:id="1113"/>
    <w:bookmarkStart w:name="z1134" w:id="1114"/>
    <w:p>
      <w:pPr>
        <w:spacing w:after="0"/>
        <w:ind w:left="0"/>
        <w:jc w:val="both"/>
      </w:pPr>
      <w:r>
        <w:rPr>
          <w:rFonts w:ascii="Times New Roman"/>
          <w:b w:val="false"/>
          <w:i w:val="false"/>
          <w:color w:val="000000"/>
          <w:sz w:val="28"/>
        </w:rPr>
        <w:t>
      22) исполнение поручений руководства Министерства и Комитета, в пределах своей компетенции;</w:t>
      </w:r>
    </w:p>
    <w:bookmarkEnd w:id="1114"/>
    <w:bookmarkStart w:name="z1135" w:id="1115"/>
    <w:p>
      <w:pPr>
        <w:spacing w:after="0"/>
        <w:ind w:left="0"/>
        <w:jc w:val="both"/>
      </w:pPr>
      <w:r>
        <w:rPr>
          <w:rFonts w:ascii="Times New Roman"/>
          <w:b w:val="false"/>
          <w:i w:val="false"/>
          <w:color w:val="000000"/>
          <w:sz w:val="28"/>
        </w:rPr>
        <w:t>
      23) осуществление правовой, консультативной и практической помощи в пределах компетенции;</w:t>
      </w:r>
    </w:p>
    <w:bookmarkEnd w:id="1115"/>
    <w:bookmarkStart w:name="z1136" w:id="1116"/>
    <w:p>
      <w:pPr>
        <w:spacing w:after="0"/>
        <w:ind w:left="0"/>
        <w:jc w:val="both"/>
      </w:pPr>
      <w:r>
        <w:rPr>
          <w:rFonts w:ascii="Times New Roman"/>
          <w:b w:val="false"/>
          <w:i w:val="false"/>
          <w:color w:val="000000"/>
          <w:sz w:val="28"/>
        </w:rPr>
        <w:t>
      24) оказание государственных услуг в сфере социальной защиты населения в пределах компетенции;</w:t>
      </w:r>
    </w:p>
    <w:bookmarkEnd w:id="1116"/>
    <w:bookmarkStart w:name="z1137" w:id="1117"/>
    <w:p>
      <w:pPr>
        <w:spacing w:after="0"/>
        <w:ind w:left="0"/>
        <w:jc w:val="both"/>
      </w:pPr>
      <w:r>
        <w:rPr>
          <w:rFonts w:ascii="Times New Roman"/>
          <w:b w:val="false"/>
          <w:i w:val="false"/>
          <w:color w:val="000000"/>
          <w:sz w:val="28"/>
        </w:rPr>
        <w:t>
      25) формирование и сопровождение баз данных в области социальной защиты населения: "Централизованный банк данных лиц, имеющих инвалидность", а также сопровождение АИС "Е-собес", "E-макет", "E-сoциал" в пределах своей компетенции;</w:t>
      </w:r>
    </w:p>
    <w:bookmarkEnd w:id="1117"/>
    <w:bookmarkStart w:name="z1138" w:id="1118"/>
    <w:p>
      <w:pPr>
        <w:spacing w:after="0"/>
        <w:ind w:left="0"/>
        <w:jc w:val="both"/>
      </w:pPr>
      <w:r>
        <w:rPr>
          <w:rFonts w:ascii="Times New Roman"/>
          <w:b w:val="false"/>
          <w:i w:val="false"/>
          <w:color w:val="000000"/>
          <w:sz w:val="28"/>
        </w:rPr>
        <w:t>
      26) участие в реализации Стратегического и Операционного планов Министерства и плана работы Комитета;</w:t>
      </w:r>
    </w:p>
    <w:bookmarkEnd w:id="1118"/>
    <w:bookmarkStart w:name="z1139" w:id="1119"/>
    <w:p>
      <w:pPr>
        <w:spacing w:after="0"/>
        <w:ind w:left="0"/>
        <w:jc w:val="both"/>
      </w:pPr>
      <w:r>
        <w:rPr>
          <w:rFonts w:ascii="Times New Roman"/>
          <w:b w:val="false"/>
          <w:i w:val="false"/>
          <w:color w:val="000000"/>
          <w:sz w:val="28"/>
        </w:rPr>
        <w:t>
      27) иные задачи и функции, возложенные на Департамент законодательством и руководством Министерства и Комитета.</w:t>
      </w:r>
    </w:p>
    <w:bookmarkEnd w:id="1119"/>
    <w:bookmarkStart w:name="z1140" w:id="1120"/>
    <w:p>
      <w:pPr>
        <w:spacing w:after="0"/>
        <w:ind w:left="0"/>
        <w:jc w:val="both"/>
      </w:pPr>
      <w:r>
        <w:rPr>
          <w:rFonts w:ascii="Times New Roman"/>
          <w:b w:val="false"/>
          <w:i w:val="false"/>
          <w:color w:val="000000"/>
          <w:sz w:val="28"/>
        </w:rPr>
        <w:t>
      11. Права и обязанности Департамента:</w:t>
      </w:r>
    </w:p>
    <w:bookmarkEnd w:id="1120"/>
    <w:bookmarkStart w:name="z1141" w:id="1121"/>
    <w:p>
      <w:pPr>
        <w:spacing w:after="0"/>
        <w:ind w:left="0"/>
        <w:jc w:val="both"/>
      </w:pPr>
      <w:r>
        <w:rPr>
          <w:rFonts w:ascii="Times New Roman"/>
          <w:b w:val="false"/>
          <w:i w:val="false"/>
          <w:color w:val="000000"/>
          <w:sz w:val="28"/>
        </w:rPr>
        <w:t>
      1) осуществлять в установленном порядке и в пределах компетенции проверки и иные формы государственного контроля по соблюдению требований законодательства в области пенсионного и социального обеспечения, социального страхования и социальной защиты населения, о специальных социальных услугах;</w:t>
      </w:r>
    </w:p>
    <w:bookmarkEnd w:id="1121"/>
    <w:bookmarkStart w:name="z1142" w:id="1122"/>
    <w:p>
      <w:pPr>
        <w:spacing w:after="0"/>
        <w:ind w:left="0"/>
        <w:jc w:val="both"/>
      </w:pPr>
      <w:r>
        <w:rPr>
          <w:rFonts w:ascii="Times New Roman"/>
          <w:b w:val="false"/>
          <w:i w:val="false"/>
          <w:color w:val="000000"/>
          <w:sz w:val="28"/>
        </w:rPr>
        <w:t>
      2) осуществлять в установленном порядке контакты с другими государственными органами и организациями, запрашивать и получать от них необходимые для деятельности сведения и материалы;</w:t>
      </w:r>
    </w:p>
    <w:bookmarkEnd w:id="1122"/>
    <w:bookmarkStart w:name="z1143" w:id="1123"/>
    <w:p>
      <w:pPr>
        <w:spacing w:after="0"/>
        <w:ind w:left="0"/>
        <w:jc w:val="both"/>
      </w:pPr>
      <w:r>
        <w:rPr>
          <w:rFonts w:ascii="Times New Roman"/>
          <w:b w:val="false"/>
          <w:i w:val="false"/>
          <w:color w:val="000000"/>
          <w:sz w:val="28"/>
        </w:rPr>
        <w:t>
      3) запрашивать и получать в установленном порядке от подведомственных организаций Министерства, местных исполнительных органов, физических и юридических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bookmarkEnd w:id="1123"/>
    <w:bookmarkStart w:name="z1144" w:id="1124"/>
    <w:p>
      <w:pPr>
        <w:spacing w:after="0"/>
        <w:ind w:left="0"/>
        <w:jc w:val="both"/>
      </w:pPr>
      <w:r>
        <w:rPr>
          <w:rFonts w:ascii="Times New Roman"/>
          <w:b w:val="false"/>
          <w:i w:val="false"/>
          <w:color w:val="000000"/>
          <w:sz w:val="28"/>
        </w:rPr>
        <w:t>
      4) участвовать в работе комиссий и рабочих групп по обсуждению вопросов, входящих в компетенцию Департамента;</w:t>
      </w:r>
    </w:p>
    <w:bookmarkEnd w:id="1124"/>
    <w:bookmarkStart w:name="z1145" w:id="1125"/>
    <w:p>
      <w:pPr>
        <w:spacing w:after="0"/>
        <w:ind w:left="0"/>
        <w:jc w:val="both"/>
      </w:pPr>
      <w:r>
        <w:rPr>
          <w:rFonts w:ascii="Times New Roman"/>
          <w:b w:val="false"/>
          <w:i w:val="false"/>
          <w:color w:val="000000"/>
          <w:sz w:val="28"/>
        </w:rPr>
        <w:t xml:space="preserve">
      5) вносить предложения по внесению изменений и дополнений в нормативные правовые акты по вопросам, входящим в компетенцию Министерства и Комитета; </w:t>
      </w:r>
    </w:p>
    <w:bookmarkEnd w:id="1125"/>
    <w:bookmarkStart w:name="z1146" w:id="1126"/>
    <w:p>
      <w:pPr>
        <w:spacing w:after="0"/>
        <w:ind w:left="0"/>
        <w:jc w:val="both"/>
      </w:pPr>
      <w:r>
        <w:rPr>
          <w:rFonts w:ascii="Times New Roman"/>
          <w:b w:val="false"/>
          <w:i w:val="false"/>
          <w:color w:val="000000"/>
          <w:sz w:val="28"/>
        </w:rPr>
        <w:t>
      6) вступать в гражданско-правовые отношения от собственного имени;</w:t>
      </w:r>
    </w:p>
    <w:bookmarkEnd w:id="1126"/>
    <w:bookmarkStart w:name="z1147" w:id="1127"/>
    <w:p>
      <w:pPr>
        <w:spacing w:after="0"/>
        <w:ind w:left="0"/>
        <w:jc w:val="both"/>
      </w:pPr>
      <w:r>
        <w:rPr>
          <w:rFonts w:ascii="Times New Roman"/>
          <w:b w:val="false"/>
          <w:i w:val="false"/>
          <w:color w:val="000000"/>
          <w:sz w:val="28"/>
        </w:rPr>
        <w:t>
      7) на основании доверенности представлять Министерство и (или) Комитет в государственных учреждениях, организациях независимо от форм собственности, во всех судах республики по вопросам, входящим в их компетенцию;</w:t>
      </w:r>
    </w:p>
    <w:bookmarkEnd w:id="1127"/>
    <w:bookmarkStart w:name="z1148" w:id="1128"/>
    <w:p>
      <w:pPr>
        <w:spacing w:after="0"/>
        <w:ind w:left="0"/>
        <w:jc w:val="both"/>
      </w:pPr>
      <w:r>
        <w:rPr>
          <w:rFonts w:ascii="Times New Roman"/>
          <w:b w:val="false"/>
          <w:i w:val="false"/>
          <w:color w:val="000000"/>
          <w:sz w:val="28"/>
        </w:rPr>
        <w:t>
      8) принимать решения по вопросам, входящим в компетенцию Департамента;</w:t>
      </w:r>
    </w:p>
    <w:bookmarkEnd w:id="1128"/>
    <w:bookmarkStart w:name="z1149" w:id="1129"/>
    <w:p>
      <w:pPr>
        <w:spacing w:after="0"/>
        <w:ind w:left="0"/>
        <w:jc w:val="both"/>
      </w:pPr>
      <w:r>
        <w:rPr>
          <w:rFonts w:ascii="Times New Roman"/>
          <w:b w:val="false"/>
          <w:i w:val="false"/>
          <w:color w:val="000000"/>
          <w:sz w:val="28"/>
        </w:rPr>
        <w:t>
      9) соблюдать законодательство Республики Казахстан, права и охраняемые законом интересы физических и юридических лиц;</w:t>
      </w:r>
    </w:p>
    <w:bookmarkEnd w:id="1129"/>
    <w:bookmarkStart w:name="z1150" w:id="1130"/>
    <w:p>
      <w:pPr>
        <w:spacing w:after="0"/>
        <w:ind w:left="0"/>
        <w:jc w:val="both"/>
      </w:pPr>
      <w:r>
        <w:rPr>
          <w:rFonts w:ascii="Times New Roman"/>
          <w:b w:val="false"/>
          <w:i w:val="false"/>
          <w:color w:val="000000"/>
          <w:sz w:val="28"/>
        </w:rPr>
        <w:t>
      10) иные права и обязанности, предусмотренные законодательными актами Республики Казахстан.</w:t>
      </w:r>
    </w:p>
    <w:bookmarkEnd w:id="1130"/>
    <w:bookmarkStart w:name="z1151" w:id="1131"/>
    <w:p>
      <w:pPr>
        <w:spacing w:after="0"/>
        <w:ind w:left="0"/>
        <w:jc w:val="left"/>
      </w:pPr>
      <w:r>
        <w:rPr>
          <w:rFonts w:ascii="Times New Roman"/>
          <w:b/>
          <w:i w:val="false"/>
          <w:color w:val="000000"/>
        </w:rPr>
        <w:t xml:space="preserve"> Глава 3. Организация деятельности Департамента</w:t>
      </w:r>
    </w:p>
    <w:bookmarkEnd w:id="1131"/>
    <w:bookmarkStart w:name="z1152" w:id="1132"/>
    <w:p>
      <w:pPr>
        <w:spacing w:after="0"/>
        <w:ind w:left="0"/>
        <w:jc w:val="both"/>
      </w:pPr>
      <w:r>
        <w:rPr>
          <w:rFonts w:ascii="Times New Roman"/>
          <w:b w:val="false"/>
          <w:i w:val="false"/>
          <w:color w:val="000000"/>
          <w:sz w:val="28"/>
        </w:rPr>
        <w:t>
      12. Департамент возглавляет руководитель, назначаемый на должность и освобождаемый от должности ответственным секретарем Министерства в порядке, установленном законодательством Республики Казахстан. Руководитель Департамента имеет заместителей, назначаемых на должности и освобождаемых от должностей ответственным секретарем Министерства.</w:t>
      </w:r>
    </w:p>
    <w:bookmarkEnd w:id="1132"/>
    <w:bookmarkStart w:name="z1153" w:id="1133"/>
    <w:p>
      <w:pPr>
        <w:spacing w:after="0"/>
        <w:ind w:left="0"/>
        <w:jc w:val="both"/>
      </w:pPr>
      <w:r>
        <w:rPr>
          <w:rFonts w:ascii="Times New Roman"/>
          <w:b w:val="false"/>
          <w:i w:val="false"/>
          <w:color w:val="000000"/>
          <w:sz w:val="28"/>
        </w:rPr>
        <w:t>
      Обязанности и полномочия руководителя, заместителей руководителя Департамента определяются председателем Комитета.</w:t>
      </w:r>
    </w:p>
    <w:bookmarkEnd w:id="1133"/>
    <w:bookmarkStart w:name="z1154" w:id="1134"/>
    <w:p>
      <w:pPr>
        <w:spacing w:after="0"/>
        <w:ind w:left="0"/>
        <w:jc w:val="both"/>
      </w:pPr>
      <w:r>
        <w:rPr>
          <w:rFonts w:ascii="Times New Roman"/>
          <w:b w:val="false"/>
          <w:i w:val="false"/>
          <w:color w:val="000000"/>
          <w:sz w:val="28"/>
        </w:rPr>
        <w:t>
      13. Руководитель Департамента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w:t>
      </w:r>
    </w:p>
    <w:bookmarkEnd w:id="1134"/>
    <w:bookmarkStart w:name="z1155" w:id="1135"/>
    <w:p>
      <w:pPr>
        <w:spacing w:after="0"/>
        <w:ind w:left="0"/>
        <w:jc w:val="both"/>
      </w:pPr>
      <w:r>
        <w:rPr>
          <w:rFonts w:ascii="Times New Roman"/>
          <w:b w:val="false"/>
          <w:i w:val="false"/>
          <w:color w:val="000000"/>
          <w:sz w:val="28"/>
        </w:rPr>
        <w:t>
      14. В этих целях руководитель Департамента:</w:t>
      </w:r>
    </w:p>
    <w:bookmarkEnd w:id="1135"/>
    <w:bookmarkStart w:name="z1156" w:id="1136"/>
    <w:p>
      <w:pPr>
        <w:spacing w:after="0"/>
        <w:ind w:left="0"/>
        <w:jc w:val="both"/>
      </w:pPr>
      <w:r>
        <w:rPr>
          <w:rFonts w:ascii="Times New Roman"/>
          <w:b w:val="false"/>
          <w:i w:val="false"/>
          <w:color w:val="000000"/>
          <w:sz w:val="28"/>
        </w:rPr>
        <w:t>
      1) определяет обязанности и полномочия работников Департамента;</w:t>
      </w:r>
    </w:p>
    <w:bookmarkEnd w:id="1136"/>
    <w:bookmarkStart w:name="z1157" w:id="1137"/>
    <w:p>
      <w:pPr>
        <w:spacing w:after="0"/>
        <w:ind w:left="0"/>
        <w:jc w:val="both"/>
      </w:pPr>
      <w:r>
        <w:rPr>
          <w:rFonts w:ascii="Times New Roman"/>
          <w:b w:val="false"/>
          <w:i w:val="false"/>
          <w:color w:val="000000"/>
          <w:sz w:val="28"/>
        </w:rPr>
        <w:t>
      2) в соответствии с законодательством назначает и освобождает от должностей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вышестоящих должностных лиц;</w:t>
      </w:r>
    </w:p>
    <w:bookmarkEnd w:id="1137"/>
    <w:bookmarkStart w:name="z1158" w:id="1138"/>
    <w:p>
      <w:pPr>
        <w:spacing w:after="0"/>
        <w:ind w:left="0"/>
        <w:jc w:val="both"/>
      </w:pPr>
      <w:r>
        <w:rPr>
          <w:rFonts w:ascii="Times New Roman"/>
          <w:b w:val="false"/>
          <w:i w:val="false"/>
          <w:color w:val="000000"/>
          <w:sz w:val="28"/>
        </w:rPr>
        <w:t>
      3) утверждает должностные инструкции работников Департамента, в установленном законодательством порядке решает вопросы командирования работников Департамента;</w:t>
      </w:r>
    </w:p>
    <w:bookmarkEnd w:id="1138"/>
    <w:bookmarkStart w:name="z1159" w:id="1139"/>
    <w:p>
      <w:pPr>
        <w:spacing w:after="0"/>
        <w:ind w:left="0"/>
        <w:jc w:val="both"/>
      </w:pPr>
      <w:r>
        <w:rPr>
          <w:rFonts w:ascii="Times New Roman"/>
          <w:b w:val="false"/>
          <w:i w:val="false"/>
          <w:color w:val="000000"/>
          <w:sz w:val="28"/>
        </w:rPr>
        <w:t>
      4) в установленном законодательством порядке решает вопросы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вышестоящих должностных лиц;</w:t>
      </w:r>
    </w:p>
    <w:bookmarkEnd w:id="1139"/>
    <w:bookmarkStart w:name="z1160" w:id="1140"/>
    <w:p>
      <w:pPr>
        <w:spacing w:after="0"/>
        <w:ind w:left="0"/>
        <w:jc w:val="both"/>
      </w:pPr>
      <w:r>
        <w:rPr>
          <w:rFonts w:ascii="Times New Roman"/>
          <w:b w:val="false"/>
          <w:i w:val="false"/>
          <w:color w:val="000000"/>
          <w:sz w:val="28"/>
        </w:rPr>
        <w:t>
      5) вносит на рассмотрение Председателю Комитета вопросы предоставления отпусков, оказания материальной помощи, подготовки (переподготовки), повышения квалификации, поощрения, выплаты надбавок, премирования и наложения дисциплинарных взысканий на заместителей руководителя Департамента;</w:t>
      </w:r>
    </w:p>
    <w:bookmarkEnd w:id="1140"/>
    <w:bookmarkStart w:name="z1161" w:id="1141"/>
    <w:p>
      <w:pPr>
        <w:spacing w:after="0"/>
        <w:ind w:left="0"/>
        <w:jc w:val="both"/>
      </w:pPr>
      <w:r>
        <w:rPr>
          <w:rFonts w:ascii="Times New Roman"/>
          <w:b w:val="false"/>
          <w:i w:val="false"/>
          <w:color w:val="000000"/>
          <w:sz w:val="28"/>
        </w:rPr>
        <w:t>
      6) подписывает правовые акты в пределах установленной компетенции;</w:t>
      </w:r>
    </w:p>
    <w:bookmarkEnd w:id="1141"/>
    <w:bookmarkStart w:name="z1162" w:id="1142"/>
    <w:p>
      <w:pPr>
        <w:spacing w:after="0"/>
        <w:ind w:left="0"/>
        <w:jc w:val="both"/>
      </w:pPr>
      <w:r>
        <w:rPr>
          <w:rFonts w:ascii="Times New Roman"/>
          <w:b w:val="false"/>
          <w:i w:val="false"/>
          <w:color w:val="000000"/>
          <w:sz w:val="28"/>
        </w:rPr>
        <w:t>
      7) представляет Департамент в государственных органах и иных организациях, независимо от форм собственности, а также в отношениях с физическими и юридическими лицами;</w:t>
      </w:r>
    </w:p>
    <w:bookmarkEnd w:id="1142"/>
    <w:bookmarkStart w:name="z1163" w:id="1143"/>
    <w:p>
      <w:pPr>
        <w:spacing w:after="0"/>
        <w:ind w:left="0"/>
        <w:jc w:val="both"/>
      </w:pPr>
      <w:r>
        <w:rPr>
          <w:rFonts w:ascii="Times New Roman"/>
          <w:b w:val="false"/>
          <w:i w:val="false"/>
          <w:color w:val="000000"/>
          <w:sz w:val="28"/>
        </w:rPr>
        <w:t>
      8) в соответствии с законодательством принимает решения о предъявлении от имени Департамента претензий и исков;</w:t>
      </w:r>
    </w:p>
    <w:bookmarkEnd w:id="1143"/>
    <w:bookmarkStart w:name="z1164" w:id="1144"/>
    <w:p>
      <w:pPr>
        <w:spacing w:after="0"/>
        <w:ind w:left="0"/>
        <w:jc w:val="both"/>
      </w:pPr>
      <w:r>
        <w:rPr>
          <w:rFonts w:ascii="Times New Roman"/>
          <w:b w:val="false"/>
          <w:i w:val="false"/>
          <w:color w:val="000000"/>
          <w:sz w:val="28"/>
        </w:rPr>
        <w:t>
      9) принимает меры, направленные на противодействие коррупции в Департаменте и несет персональную ответственность за непринятие надлежащих антикоррупционных мер.</w:t>
      </w:r>
    </w:p>
    <w:bookmarkEnd w:id="1144"/>
    <w:bookmarkStart w:name="z1165" w:id="1145"/>
    <w:p>
      <w:pPr>
        <w:spacing w:after="0"/>
        <w:ind w:left="0"/>
        <w:jc w:val="left"/>
      </w:pPr>
      <w:r>
        <w:rPr>
          <w:rFonts w:ascii="Times New Roman"/>
          <w:b/>
          <w:i w:val="false"/>
          <w:color w:val="000000"/>
        </w:rPr>
        <w:t xml:space="preserve"> Глава 4. Имущество Департамента</w:t>
      </w:r>
    </w:p>
    <w:bookmarkEnd w:id="1145"/>
    <w:bookmarkStart w:name="z1166" w:id="1146"/>
    <w:p>
      <w:pPr>
        <w:spacing w:after="0"/>
        <w:ind w:left="0"/>
        <w:jc w:val="both"/>
      </w:pPr>
      <w:r>
        <w:rPr>
          <w:rFonts w:ascii="Times New Roman"/>
          <w:b w:val="false"/>
          <w:i w:val="false"/>
          <w:color w:val="000000"/>
          <w:sz w:val="28"/>
        </w:rPr>
        <w:t>
      15.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1146"/>
    <w:bookmarkStart w:name="z1167" w:id="1147"/>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147"/>
    <w:bookmarkStart w:name="z1168" w:id="1148"/>
    <w:p>
      <w:pPr>
        <w:spacing w:after="0"/>
        <w:ind w:left="0"/>
        <w:jc w:val="both"/>
      </w:pPr>
      <w:r>
        <w:rPr>
          <w:rFonts w:ascii="Times New Roman"/>
          <w:b w:val="false"/>
          <w:i w:val="false"/>
          <w:color w:val="000000"/>
          <w:sz w:val="28"/>
        </w:rPr>
        <w:t>
      16. Имущество, закрепленное за Департаментом, относится к республиканской собственности.</w:t>
      </w:r>
    </w:p>
    <w:bookmarkEnd w:id="1148"/>
    <w:bookmarkStart w:name="z1169" w:id="1149"/>
    <w:p>
      <w:pPr>
        <w:spacing w:after="0"/>
        <w:ind w:left="0"/>
        <w:jc w:val="both"/>
      </w:pPr>
      <w:r>
        <w:rPr>
          <w:rFonts w:ascii="Times New Roman"/>
          <w:b w:val="false"/>
          <w:i w:val="false"/>
          <w:color w:val="000000"/>
          <w:sz w:val="28"/>
        </w:rPr>
        <w:t>
      17.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 если иное не установлено законодательством.</w:t>
      </w:r>
    </w:p>
    <w:bookmarkEnd w:id="1149"/>
    <w:bookmarkStart w:name="z1170" w:id="1150"/>
    <w:p>
      <w:pPr>
        <w:spacing w:after="0"/>
        <w:ind w:left="0"/>
        <w:jc w:val="left"/>
      </w:pPr>
      <w:r>
        <w:rPr>
          <w:rFonts w:ascii="Times New Roman"/>
          <w:b/>
          <w:i w:val="false"/>
          <w:color w:val="000000"/>
        </w:rPr>
        <w:t xml:space="preserve"> Глава 5. Реорганизация и упразднение Департамента</w:t>
      </w:r>
    </w:p>
    <w:bookmarkEnd w:id="1150"/>
    <w:bookmarkStart w:name="z1171" w:id="1151"/>
    <w:p>
      <w:pPr>
        <w:spacing w:after="0"/>
        <w:ind w:left="0"/>
        <w:jc w:val="both"/>
      </w:pPr>
      <w:r>
        <w:rPr>
          <w:rFonts w:ascii="Times New Roman"/>
          <w:b w:val="false"/>
          <w:i w:val="false"/>
          <w:color w:val="000000"/>
          <w:sz w:val="28"/>
        </w:rPr>
        <w:t>
      18. Реорганизация и упразднение Департамента осуществляются в соответствии с законодательством Республики Казахстан.</w:t>
      </w:r>
    </w:p>
    <w:bookmarkEnd w:id="1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 xml:space="preserve">к приказу Министра труда и </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марта 2017 года № 18</w:t>
            </w:r>
          </w:p>
        </w:tc>
      </w:tr>
    </w:tbl>
    <w:bookmarkStart w:name="z1173" w:id="1152"/>
    <w:p>
      <w:pPr>
        <w:spacing w:after="0"/>
        <w:ind w:left="0"/>
        <w:jc w:val="left"/>
      </w:pPr>
      <w:r>
        <w:rPr>
          <w:rFonts w:ascii="Times New Roman"/>
          <w:b/>
          <w:i w:val="false"/>
          <w:color w:val="000000"/>
        </w:rPr>
        <w:t xml:space="preserve"> Положение государственного учреждения "Департамент Комитета труда, социальной защиты и миграции по городу Астане"</w:t>
      </w:r>
    </w:p>
    <w:bookmarkEnd w:id="1152"/>
    <w:bookmarkStart w:name="z1174" w:id="1153"/>
    <w:p>
      <w:pPr>
        <w:spacing w:after="0"/>
        <w:ind w:left="0"/>
        <w:jc w:val="left"/>
      </w:pPr>
      <w:r>
        <w:rPr>
          <w:rFonts w:ascii="Times New Roman"/>
          <w:b/>
          <w:i w:val="false"/>
          <w:color w:val="000000"/>
        </w:rPr>
        <w:t xml:space="preserve"> Глава 1. Общие положения</w:t>
      </w:r>
    </w:p>
    <w:bookmarkEnd w:id="1153"/>
    <w:bookmarkStart w:name="z1175" w:id="1154"/>
    <w:p>
      <w:pPr>
        <w:spacing w:after="0"/>
        <w:ind w:left="0"/>
        <w:jc w:val="both"/>
      </w:pPr>
      <w:r>
        <w:rPr>
          <w:rFonts w:ascii="Times New Roman"/>
          <w:b w:val="false"/>
          <w:i w:val="false"/>
          <w:color w:val="000000"/>
          <w:sz w:val="28"/>
        </w:rPr>
        <w:t>
      1. Департамент Комитета труда, социальной защиты и миграции по городу Астане (далее - Департамент) является территориальным подразделением Комитета труда, социальной защиты и миграции Министерства труда и социальной защиты населения Республики Казахстан (далее - Комитет), осуществляющим реализацию и государственный контроль в сфере обеспечения социальной защиты населения, пенсионного и социального обеспечения, обязательного социального страхования, специальных социальных услуг.</w:t>
      </w:r>
    </w:p>
    <w:bookmarkEnd w:id="1154"/>
    <w:bookmarkStart w:name="z1176" w:id="1155"/>
    <w:p>
      <w:pPr>
        <w:spacing w:after="0"/>
        <w:ind w:left="0"/>
        <w:jc w:val="both"/>
      </w:pPr>
      <w:r>
        <w:rPr>
          <w:rFonts w:ascii="Times New Roman"/>
          <w:b w:val="false"/>
          <w:i w:val="false"/>
          <w:color w:val="000000"/>
          <w:sz w:val="28"/>
        </w:rPr>
        <w:t>
      2. В своей деятельности Департамент руководствуется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актами Президента и Правительства Республики Казахстан, иными нормативными правовыми актами Республики Казахстан, настоящим Положением.</w:t>
      </w:r>
    </w:p>
    <w:bookmarkEnd w:id="1155"/>
    <w:bookmarkStart w:name="z1177" w:id="1156"/>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счета в органах казначейства.</w:t>
      </w:r>
    </w:p>
    <w:bookmarkEnd w:id="1156"/>
    <w:bookmarkStart w:name="z1178" w:id="1157"/>
    <w:p>
      <w:pPr>
        <w:spacing w:after="0"/>
        <w:ind w:left="0"/>
        <w:jc w:val="both"/>
      </w:pPr>
      <w:r>
        <w:rPr>
          <w:rFonts w:ascii="Times New Roman"/>
          <w:b w:val="false"/>
          <w:i w:val="false"/>
          <w:color w:val="000000"/>
          <w:sz w:val="28"/>
        </w:rPr>
        <w:t>
      4. Структура, штатная численность Департамента утверждаются ответственным секретарем Министерства труда и социальной защиты населения Республики Казахстан.</w:t>
      </w:r>
    </w:p>
    <w:bookmarkEnd w:id="1157"/>
    <w:bookmarkStart w:name="z1179" w:id="1158"/>
    <w:p>
      <w:pPr>
        <w:spacing w:after="0"/>
        <w:ind w:left="0"/>
        <w:jc w:val="both"/>
      </w:pPr>
      <w:r>
        <w:rPr>
          <w:rFonts w:ascii="Times New Roman"/>
          <w:b w:val="false"/>
          <w:i w:val="false"/>
          <w:color w:val="000000"/>
          <w:sz w:val="28"/>
        </w:rPr>
        <w:t>
      5. Юридический адрес Департамента: Республика Казахстан, 010000, город Астана, район Алматы, улица Иманбаевой, дом № 16.</w:t>
      </w:r>
    </w:p>
    <w:bookmarkEnd w:id="1158"/>
    <w:bookmarkStart w:name="z1180" w:id="1159"/>
    <w:p>
      <w:pPr>
        <w:spacing w:after="0"/>
        <w:ind w:left="0"/>
        <w:jc w:val="both"/>
      </w:pPr>
      <w:r>
        <w:rPr>
          <w:rFonts w:ascii="Times New Roman"/>
          <w:b w:val="false"/>
          <w:i w:val="false"/>
          <w:color w:val="000000"/>
          <w:sz w:val="28"/>
        </w:rPr>
        <w:t>
      6. Полное наименование Департамента – республиканское государственное учреждение "Департамент Комитета труда, социальной защиты и миграции Министерства труда и социальной защиты населения Республики Казахстан по городу Астане".</w:t>
      </w:r>
    </w:p>
    <w:bookmarkEnd w:id="1159"/>
    <w:bookmarkStart w:name="z1181" w:id="1160"/>
    <w:p>
      <w:pPr>
        <w:spacing w:after="0"/>
        <w:ind w:left="0"/>
        <w:jc w:val="both"/>
      </w:pPr>
      <w:r>
        <w:rPr>
          <w:rFonts w:ascii="Times New Roman"/>
          <w:b w:val="false"/>
          <w:i w:val="false"/>
          <w:color w:val="000000"/>
          <w:sz w:val="28"/>
        </w:rPr>
        <w:t>
      7. Настоящее Положение является учредительным документом Департамента.</w:t>
      </w:r>
    </w:p>
    <w:bookmarkEnd w:id="1160"/>
    <w:bookmarkStart w:name="z1182" w:id="1161"/>
    <w:p>
      <w:pPr>
        <w:spacing w:after="0"/>
        <w:ind w:left="0"/>
        <w:jc w:val="both"/>
      </w:pPr>
      <w:r>
        <w:rPr>
          <w:rFonts w:ascii="Times New Roman"/>
          <w:b w:val="false"/>
          <w:i w:val="false"/>
          <w:color w:val="000000"/>
          <w:sz w:val="28"/>
        </w:rPr>
        <w:t>
      8. Финансирование деятельности Департамента осуществляется только за счет средств республиканского бюджета. Департаменту запрещается вступать в договорные отношения с субъектами предпринимательства на предмет выполнения обязанностей, являющихся его функциями.</w:t>
      </w:r>
    </w:p>
    <w:bookmarkEnd w:id="1161"/>
    <w:bookmarkStart w:name="z1183" w:id="1162"/>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указанные доходы направляются в доход республиканского бюджета.</w:t>
      </w:r>
    </w:p>
    <w:bookmarkEnd w:id="1162"/>
    <w:bookmarkStart w:name="z1184" w:id="1163"/>
    <w:p>
      <w:pPr>
        <w:spacing w:after="0"/>
        <w:ind w:left="0"/>
        <w:jc w:val="left"/>
      </w:pPr>
      <w:r>
        <w:rPr>
          <w:rFonts w:ascii="Times New Roman"/>
          <w:b/>
          <w:i w:val="false"/>
          <w:color w:val="000000"/>
        </w:rPr>
        <w:t xml:space="preserve"> Глава 2. Основные задачи, функции, права и обязанности Департамента</w:t>
      </w:r>
    </w:p>
    <w:bookmarkEnd w:id="1163"/>
    <w:bookmarkStart w:name="z1185" w:id="1164"/>
    <w:p>
      <w:pPr>
        <w:spacing w:after="0"/>
        <w:ind w:left="0"/>
        <w:jc w:val="both"/>
      </w:pPr>
      <w:r>
        <w:rPr>
          <w:rFonts w:ascii="Times New Roman"/>
          <w:b w:val="false"/>
          <w:i w:val="false"/>
          <w:color w:val="000000"/>
          <w:sz w:val="28"/>
        </w:rPr>
        <w:t>
      9. Задачей Департамента является реализация государственной политики в области пенсионного и социального обеспечения, социальной защиты инвалидов, медико-социальной экспертизы, обязательного социального страхования, социальной поддержки семей с детьми, предоставления социальной помощи отдельным категориям граждан, в сфере предоставления специальных социальных услуг.</w:t>
      </w:r>
    </w:p>
    <w:bookmarkEnd w:id="1164"/>
    <w:bookmarkStart w:name="z1186" w:id="1165"/>
    <w:p>
      <w:pPr>
        <w:spacing w:after="0"/>
        <w:ind w:left="0"/>
        <w:jc w:val="both"/>
      </w:pPr>
      <w:r>
        <w:rPr>
          <w:rFonts w:ascii="Times New Roman"/>
          <w:b w:val="false"/>
          <w:i w:val="false"/>
          <w:color w:val="000000"/>
          <w:sz w:val="28"/>
        </w:rPr>
        <w:t>
      10. Функции Департамента:</w:t>
      </w:r>
    </w:p>
    <w:bookmarkEnd w:id="1165"/>
    <w:bookmarkStart w:name="z1187" w:id="1166"/>
    <w:p>
      <w:pPr>
        <w:spacing w:after="0"/>
        <w:ind w:left="0"/>
        <w:jc w:val="both"/>
      </w:pPr>
      <w:r>
        <w:rPr>
          <w:rFonts w:ascii="Times New Roman"/>
          <w:b w:val="false"/>
          <w:i w:val="false"/>
          <w:color w:val="000000"/>
          <w:sz w:val="28"/>
        </w:rPr>
        <w:t>
      1) осуществление государственного контроля за соблюдением законодательства в области пенсионного и социального обеспечения, социальной защиты инвалидов, об обязательном социальном страховании, специальных социальных услугах, в пределах своих полномочий;</w:t>
      </w:r>
    </w:p>
    <w:bookmarkEnd w:id="1166"/>
    <w:bookmarkStart w:name="z1188" w:id="1167"/>
    <w:p>
      <w:pPr>
        <w:spacing w:after="0"/>
        <w:ind w:left="0"/>
        <w:jc w:val="both"/>
      </w:pPr>
      <w:r>
        <w:rPr>
          <w:rFonts w:ascii="Times New Roman"/>
          <w:b w:val="false"/>
          <w:i w:val="false"/>
          <w:color w:val="000000"/>
          <w:sz w:val="28"/>
        </w:rPr>
        <w:t>
      2) принятие решения о назначении или об отказе в назначении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(детей-инвалидов),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 и обеспечение их выплат;</w:t>
      </w:r>
    </w:p>
    <w:bookmarkEnd w:id="1167"/>
    <w:bookmarkStart w:name="z1189" w:id="1168"/>
    <w:p>
      <w:pPr>
        <w:spacing w:after="0"/>
        <w:ind w:left="0"/>
        <w:jc w:val="both"/>
      </w:pPr>
      <w:r>
        <w:rPr>
          <w:rFonts w:ascii="Times New Roman"/>
          <w:b w:val="false"/>
          <w:i w:val="false"/>
          <w:color w:val="000000"/>
          <w:sz w:val="28"/>
        </w:rPr>
        <w:t>
      3) осуществление контроля за своевременностью и полнотой выплаты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(детей-инвалидов),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 социальных выплат из Государственного фонда социального страхования (далее - Фонд);</w:t>
      </w:r>
    </w:p>
    <w:bookmarkEnd w:id="1168"/>
    <w:bookmarkStart w:name="z1190" w:id="1169"/>
    <w:p>
      <w:pPr>
        <w:spacing w:after="0"/>
        <w:ind w:left="0"/>
        <w:jc w:val="both"/>
      </w:pPr>
      <w:r>
        <w:rPr>
          <w:rFonts w:ascii="Times New Roman"/>
          <w:b w:val="false"/>
          <w:i w:val="false"/>
          <w:color w:val="000000"/>
          <w:sz w:val="28"/>
        </w:rPr>
        <w:t>
      4) при наличии оснований проверка достоверности документов, необходимых для назначения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w:t>
      </w:r>
    </w:p>
    <w:bookmarkEnd w:id="1169"/>
    <w:bookmarkStart w:name="z1191" w:id="1170"/>
    <w:p>
      <w:pPr>
        <w:spacing w:after="0"/>
        <w:ind w:left="0"/>
        <w:jc w:val="both"/>
      </w:pPr>
      <w:r>
        <w:rPr>
          <w:rFonts w:ascii="Times New Roman"/>
          <w:b w:val="false"/>
          <w:i w:val="false"/>
          <w:color w:val="000000"/>
          <w:sz w:val="28"/>
        </w:rPr>
        <w:t xml:space="preserve">
      5) осуществление внутреннего контроля деятельности Фонда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административных процедурах";</w:t>
      </w:r>
    </w:p>
    <w:bookmarkEnd w:id="1170"/>
    <w:bookmarkStart w:name="z1192" w:id="1171"/>
    <w:p>
      <w:pPr>
        <w:spacing w:after="0"/>
        <w:ind w:left="0"/>
        <w:jc w:val="both"/>
      </w:pPr>
      <w:r>
        <w:rPr>
          <w:rFonts w:ascii="Times New Roman"/>
          <w:b w:val="false"/>
          <w:i w:val="false"/>
          <w:color w:val="000000"/>
          <w:sz w:val="28"/>
        </w:rPr>
        <w:t>
      6) организация сбора данных о численности получателей и сумм пенсионных и социальных выплат за счет бюджетных средств и Фонда;</w:t>
      </w:r>
    </w:p>
    <w:bookmarkEnd w:id="1171"/>
    <w:bookmarkStart w:name="z1193" w:id="1172"/>
    <w:p>
      <w:pPr>
        <w:spacing w:after="0"/>
        <w:ind w:left="0"/>
        <w:jc w:val="both"/>
      </w:pPr>
      <w:r>
        <w:rPr>
          <w:rFonts w:ascii="Times New Roman"/>
          <w:b w:val="false"/>
          <w:i w:val="false"/>
          <w:color w:val="000000"/>
          <w:sz w:val="28"/>
        </w:rPr>
        <w:t>
      7) разъяснение по вопросам назначения и получения пенсионных и социальных выплат за счет бюджетных средств, а также назначения и получения социальных выплат из Фонда;</w:t>
      </w:r>
    </w:p>
    <w:bookmarkEnd w:id="1172"/>
    <w:bookmarkStart w:name="z1194" w:id="1173"/>
    <w:p>
      <w:pPr>
        <w:spacing w:after="0"/>
        <w:ind w:left="0"/>
        <w:jc w:val="both"/>
      </w:pPr>
      <w:r>
        <w:rPr>
          <w:rFonts w:ascii="Times New Roman"/>
          <w:b w:val="false"/>
          <w:i w:val="false"/>
          <w:color w:val="000000"/>
          <w:sz w:val="28"/>
        </w:rPr>
        <w:t>
      8) рассмотрение в установленном законодательством порядке обращений физических и юридических лиц по вопросам, входящим в компетенцию Департамента;</w:t>
      </w:r>
    </w:p>
    <w:bookmarkEnd w:id="1173"/>
    <w:bookmarkStart w:name="z1195" w:id="1174"/>
    <w:p>
      <w:pPr>
        <w:spacing w:after="0"/>
        <w:ind w:left="0"/>
        <w:jc w:val="both"/>
      </w:pPr>
      <w:r>
        <w:rPr>
          <w:rFonts w:ascii="Times New Roman"/>
          <w:b w:val="false"/>
          <w:i w:val="false"/>
          <w:color w:val="000000"/>
          <w:sz w:val="28"/>
        </w:rPr>
        <w:t>
      9) проведение медико-социальной экспертизы;</w:t>
      </w:r>
    </w:p>
    <w:bookmarkEnd w:id="1174"/>
    <w:bookmarkStart w:name="z1196" w:id="1175"/>
    <w:p>
      <w:pPr>
        <w:spacing w:after="0"/>
        <w:ind w:left="0"/>
        <w:jc w:val="both"/>
      </w:pPr>
      <w:r>
        <w:rPr>
          <w:rFonts w:ascii="Times New Roman"/>
          <w:b w:val="false"/>
          <w:i w:val="false"/>
          <w:color w:val="000000"/>
          <w:sz w:val="28"/>
        </w:rPr>
        <w:t>
      10) установление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p>
    <w:bookmarkEnd w:id="1175"/>
    <w:bookmarkStart w:name="z1197" w:id="1176"/>
    <w:p>
      <w:pPr>
        <w:spacing w:after="0"/>
        <w:ind w:left="0"/>
        <w:jc w:val="both"/>
      </w:pPr>
      <w:r>
        <w:rPr>
          <w:rFonts w:ascii="Times New Roman"/>
          <w:b w:val="false"/>
          <w:i w:val="false"/>
          <w:color w:val="000000"/>
          <w:sz w:val="28"/>
        </w:rPr>
        <w:t>
      11) формирование централизованного банка данных системы учета инвалидов, проведение мониторинга причин, структуры и состояния инвалидности;</w:t>
      </w:r>
    </w:p>
    <w:bookmarkEnd w:id="1176"/>
    <w:bookmarkStart w:name="z1198" w:id="1177"/>
    <w:p>
      <w:pPr>
        <w:spacing w:after="0"/>
        <w:ind w:left="0"/>
        <w:jc w:val="both"/>
      </w:pPr>
      <w:r>
        <w:rPr>
          <w:rFonts w:ascii="Times New Roman"/>
          <w:b w:val="false"/>
          <w:i w:val="false"/>
          <w:color w:val="000000"/>
          <w:sz w:val="28"/>
        </w:rPr>
        <w:t>
      12) изучение уровня и причин инвалидности населения;</w:t>
      </w:r>
    </w:p>
    <w:bookmarkEnd w:id="1177"/>
    <w:bookmarkStart w:name="z1199" w:id="1178"/>
    <w:p>
      <w:pPr>
        <w:spacing w:after="0"/>
        <w:ind w:left="0"/>
        <w:jc w:val="both"/>
      </w:pPr>
      <w:r>
        <w:rPr>
          <w:rFonts w:ascii="Times New Roman"/>
          <w:b w:val="false"/>
          <w:i w:val="false"/>
          <w:color w:val="000000"/>
          <w:sz w:val="28"/>
        </w:rPr>
        <w:t xml:space="preserve">
      13) прием документов на назначение государственного базового социального пособия по инвалидности при первичном установлении инвалидности; </w:t>
      </w:r>
    </w:p>
    <w:bookmarkEnd w:id="1178"/>
    <w:bookmarkStart w:name="z1200" w:id="1179"/>
    <w:p>
      <w:pPr>
        <w:spacing w:after="0"/>
        <w:ind w:left="0"/>
        <w:jc w:val="both"/>
      </w:pPr>
      <w:r>
        <w:rPr>
          <w:rFonts w:ascii="Times New Roman"/>
          <w:b w:val="false"/>
          <w:i w:val="false"/>
          <w:color w:val="000000"/>
          <w:sz w:val="28"/>
        </w:rPr>
        <w:t>
      14) оказание консультативной помощи врачам медицинских организаций по вопросам медико-социальной экспертизы и реабилитации инвалидов, участие в проведении мероприятий по повышению их квалификации;</w:t>
      </w:r>
    </w:p>
    <w:bookmarkEnd w:id="1179"/>
    <w:bookmarkStart w:name="z1201" w:id="1180"/>
    <w:p>
      <w:pPr>
        <w:spacing w:after="0"/>
        <w:ind w:left="0"/>
        <w:jc w:val="both"/>
      </w:pPr>
      <w:r>
        <w:rPr>
          <w:rFonts w:ascii="Times New Roman"/>
          <w:b w:val="false"/>
          <w:i w:val="false"/>
          <w:color w:val="000000"/>
          <w:sz w:val="28"/>
        </w:rPr>
        <w:t>
      15) представление в местные органы военного управления сведений о признании инвалидами военнообязанных и лиц призывного возраста;</w:t>
      </w:r>
    </w:p>
    <w:bookmarkEnd w:id="1180"/>
    <w:bookmarkStart w:name="z1202" w:id="1181"/>
    <w:p>
      <w:pPr>
        <w:spacing w:after="0"/>
        <w:ind w:left="0"/>
        <w:jc w:val="both"/>
      </w:pPr>
      <w:r>
        <w:rPr>
          <w:rFonts w:ascii="Times New Roman"/>
          <w:b w:val="false"/>
          <w:i w:val="false"/>
          <w:color w:val="000000"/>
          <w:sz w:val="28"/>
        </w:rPr>
        <w:t xml:space="preserve">
      16) внедрение в практику работы современных, научных принципов и методов, а также обобщение, распространение передового опыта и разработка методических рекомендаций по медико-социальной экспертизе и реабилитации инвалидов; </w:t>
      </w:r>
    </w:p>
    <w:bookmarkEnd w:id="1181"/>
    <w:bookmarkStart w:name="z1203" w:id="1182"/>
    <w:p>
      <w:pPr>
        <w:spacing w:after="0"/>
        <w:ind w:left="0"/>
        <w:jc w:val="both"/>
      </w:pPr>
      <w:r>
        <w:rPr>
          <w:rFonts w:ascii="Times New Roman"/>
          <w:b w:val="false"/>
          <w:i w:val="false"/>
          <w:color w:val="000000"/>
          <w:sz w:val="28"/>
        </w:rPr>
        <w:t>
      17) разработка социальной и профессиональной частей индивидуальной программы реабилитации инвалидов,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 контроль за реализацией индивидуальных программ реабилитации инвалидов;</w:t>
      </w:r>
    </w:p>
    <w:bookmarkEnd w:id="1182"/>
    <w:bookmarkStart w:name="z1204" w:id="1183"/>
    <w:p>
      <w:pPr>
        <w:spacing w:after="0"/>
        <w:ind w:left="0"/>
        <w:jc w:val="both"/>
      </w:pPr>
      <w:r>
        <w:rPr>
          <w:rFonts w:ascii="Times New Roman"/>
          <w:b w:val="false"/>
          <w:i w:val="false"/>
          <w:color w:val="000000"/>
          <w:sz w:val="28"/>
        </w:rPr>
        <w:t>
      18) определение потребности работника, получившего увечье или иное повреждение здоровья при исполнении им трудовых (служебных) обязанностей в дополнительных видах помощи и уходе;</w:t>
      </w:r>
    </w:p>
    <w:bookmarkEnd w:id="1183"/>
    <w:bookmarkStart w:name="z1205" w:id="1184"/>
    <w:p>
      <w:pPr>
        <w:spacing w:after="0"/>
        <w:ind w:left="0"/>
        <w:jc w:val="both"/>
      </w:pPr>
      <w:r>
        <w:rPr>
          <w:rFonts w:ascii="Times New Roman"/>
          <w:b w:val="false"/>
          <w:i w:val="false"/>
          <w:color w:val="000000"/>
          <w:sz w:val="28"/>
        </w:rPr>
        <w:t>
      19) обеспечение контроля за своевременным и правильным назначением социальных выплат Фондом;</w:t>
      </w:r>
    </w:p>
    <w:bookmarkEnd w:id="1184"/>
    <w:bookmarkStart w:name="z1206" w:id="1185"/>
    <w:p>
      <w:pPr>
        <w:spacing w:after="0"/>
        <w:ind w:left="0"/>
        <w:jc w:val="both"/>
      </w:pPr>
      <w:r>
        <w:rPr>
          <w:rFonts w:ascii="Times New Roman"/>
          <w:b w:val="false"/>
          <w:i w:val="false"/>
          <w:color w:val="000000"/>
          <w:sz w:val="28"/>
        </w:rPr>
        <w:t>
      20) обеспечение контроля за своевременным и полным перечислением получателю социальных выплат Государственной корпорацией;</w:t>
      </w:r>
    </w:p>
    <w:bookmarkEnd w:id="1185"/>
    <w:bookmarkStart w:name="z1207" w:id="1186"/>
    <w:p>
      <w:pPr>
        <w:spacing w:after="0"/>
        <w:ind w:left="0"/>
        <w:jc w:val="both"/>
      </w:pPr>
      <w:r>
        <w:rPr>
          <w:rFonts w:ascii="Times New Roman"/>
          <w:b w:val="false"/>
          <w:i w:val="false"/>
          <w:color w:val="000000"/>
          <w:sz w:val="28"/>
        </w:rPr>
        <w:t>
      21) рассмотрение жалоб участников системы обязательного социального страхования по вопросам назначения, отказа в назначении социальных выплат Фондом, а также своевременным и полным перечислением социальных выплат Государственной корпорацией;</w:t>
      </w:r>
    </w:p>
    <w:bookmarkEnd w:id="1186"/>
    <w:bookmarkStart w:name="z1208" w:id="1187"/>
    <w:p>
      <w:pPr>
        <w:spacing w:after="0"/>
        <w:ind w:left="0"/>
        <w:jc w:val="both"/>
      </w:pPr>
      <w:r>
        <w:rPr>
          <w:rFonts w:ascii="Times New Roman"/>
          <w:b w:val="false"/>
          <w:i w:val="false"/>
          <w:color w:val="000000"/>
          <w:sz w:val="28"/>
        </w:rPr>
        <w:t>
      22) исполнение поручений руководства Министерства и Комитета, в пределах своей компетенции;</w:t>
      </w:r>
    </w:p>
    <w:bookmarkEnd w:id="1187"/>
    <w:bookmarkStart w:name="z1209" w:id="1188"/>
    <w:p>
      <w:pPr>
        <w:spacing w:after="0"/>
        <w:ind w:left="0"/>
        <w:jc w:val="both"/>
      </w:pPr>
      <w:r>
        <w:rPr>
          <w:rFonts w:ascii="Times New Roman"/>
          <w:b w:val="false"/>
          <w:i w:val="false"/>
          <w:color w:val="000000"/>
          <w:sz w:val="28"/>
        </w:rPr>
        <w:t>
      23) осуществление правовой, консультативной и практической помощи в пределах компетенции;</w:t>
      </w:r>
    </w:p>
    <w:bookmarkEnd w:id="1188"/>
    <w:bookmarkStart w:name="z1210" w:id="1189"/>
    <w:p>
      <w:pPr>
        <w:spacing w:after="0"/>
        <w:ind w:left="0"/>
        <w:jc w:val="both"/>
      </w:pPr>
      <w:r>
        <w:rPr>
          <w:rFonts w:ascii="Times New Roman"/>
          <w:b w:val="false"/>
          <w:i w:val="false"/>
          <w:color w:val="000000"/>
          <w:sz w:val="28"/>
        </w:rPr>
        <w:t>
      24) оказание государственных услуг в сфере социальной защиты населения в пределах компетенции;</w:t>
      </w:r>
    </w:p>
    <w:bookmarkEnd w:id="1189"/>
    <w:bookmarkStart w:name="z1211" w:id="1190"/>
    <w:p>
      <w:pPr>
        <w:spacing w:after="0"/>
        <w:ind w:left="0"/>
        <w:jc w:val="both"/>
      </w:pPr>
      <w:r>
        <w:rPr>
          <w:rFonts w:ascii="Times New Roman"/>
          <w:b w:val="false"/>
          <w:i w:val="false"/>
          <w:color w:val="000000"/>
          <w:sz w:val="28"/>
        </w:rPr>
        <w:t>
      25) формирование и сопровождение баз данных в области социальной защиты населения: "Централизованный банк данных лиц, имеющих инвалидность", а также сопровождение АИС "Е-собес", "E-макет", "E-сoциал" в пределах своей компетенции;</w:t>
      </w:r>
    </w:p>
    <w:bookmarkEnd w:id="1190"/>
    <w:bookmarkStart w:name="z1212" w:id="1191"/>
    <w:p>
      <w:pPr>
        <w:spacing w:after="0"/>
        <w:ind w:left="0"/>
        <w:jc w:val="both"/>
      </w:pPr>
      <w:r>
        <w:rPr>
          <w:rFonts w:ascii="Times New Roman"/>
          <w:b w:val="false"/>
          <w:i w:val="false"/>
          <w:color w:val="000000"/>
          <w:sz w:val="28"/>
        </w:rPr>
        <w:t>
      26) участие в реализации Стратегического и Операционного планов Министерства и плана работы Комитета;</w:t>
      </w:r>
    </w:p>
    <w:bookmarkEnd w:id="1191"/>
    <w:bookmarkStart w:name="z1213" w:id="1192"/>
    <w:p>
      <w:pPr>
        <w:spacing w:after="0"/>
        <w:ind w:left="0"/>
        <w:jc w:val="both"/>
      </w:pPr>
      <w:r>
        <w:rPr>
          <w:rFonts w:ascii="Times New Roman"/>
          <w:b w:val="false"/>
          <w:i w:val="false"/>
          <w:color w:val="000000"/>
          <w:sz w:val="28"/>
        </w:rPr>
        <w:t>
      27) иные задачи и функции, возложенные на Департамент законодательством и руководством Министерства и Комитета.</w:t>
      </w:r>
    </w:p>
    <w:bookmarkEnd w:id="1192"/>
    <w:bookmarkStart w:name="z1214" w:id="1193"/>
    <w:p>
      <w:pPr>
        <w:spacing w:after="0"/>
        <w:ind w:left="0"/>
        <w:jc w:val="both"/>
      </w:pPr>
      <w:r>
        <w:rPr>
          <w:rFonts w:ascii="Times New Roman"/>
          <w:b w:val="false"/>
          <w:i w:val="false"/>
          <w:color w:val="000000"/>
          <w:sz w:val="28"/>
        </w:rPr>
        <w:t>
      11. Права и обязанности Департамента:</w:t>
      </w:r>
    </w:p>
    <w:bookmarkEnd w:id="1193"/>
    <w:bookmarkStart w:name="z1215" w:id="1194"/>
    <w:p>
      <w:pPr>
        <w:spacing w:after="0"/>
        <w:ind w:left="0"/>
        <w:jc w:val="both"/>
      </w:pPr>
      <w:r>
        <w:rPr>
          <w:rFonts w:ascii="Times New Roman"/>
          <w:b w:val="false"/>
          <w:i w:val="false"/>
          <w:color w:val="000000"/>
          <w:sz w:val="28"/>
        </w:rPr>
        <w:t>
      1) осуществлять в установленном порядке и в пределах компетенции проверки и иные формы государственного контроля по соблюдению требований законодательства в области пенсионного и социального обеспечения, социального страхования и социальной защиты населения, о специальных социальных услугах;</w:t>
      </w:r>
    </w:p>
    <w:bookmarkEnd w:id="1194"/>
    <w:bookmarkStart w:name="z1216" w:id="1195"/>
    <w:p>
      <w:pPr>
        <w:spacing w:after="0"/>
        <w:ind w:left="0"/>
        <w:jc w:val="both"/>
      </w:pPr>
      <w:r>
        <w:rPr>
          <w:rFonts w:ascii="Times New Roman"/>
          <w:b w:val="false"/>
          <w:i w:val="false"/>
          <w:color w:val="000000"/>
          <w:sz w:val="28"/>
        </w:rPr>
        <w:t>
      2) осуществлять в установленном порядке контакты с другими государственными органами и организациями, запрашивать и получать от них необходимые для деятельности сведения и материалы;</w:t>
      </w:r>
    </w:p>
    <w:bookmarkEnd w:id="1195"/>
    <w:bookmarkStart w:name="z1217" w:id="1196"/>
    <w:p>
      <w:pPr>
        <w:spacing w:after="0"/>
        <w:ind w:left="0"/>
        <w:jc w:val="both"/>
      </w:pPr>
      <w:r>
        <w:rPr>
          <w:rFonts w:ascii="Times New Roman"/>
          <w:b w:val="false"/>
          <w:i w:val="false"/>
          <w:color w:val="000000"/>
          <w:sz w:val="28"/>
        </w:rPr>
        <w:t>
      3) запрашивать и получать в установленном порядке от подведомственных организаций Министерства, местных исполнительных органов, физических и юридических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bookmarkEnd w:id="1196"/>
    <w:bookmarkStart w:name="z1218" w:id="1197"/>
    <w:p>
      <w:pPr>
        <w:spacing w:after="0"/>
        <w:ind w:left="0"/>
        <w:jc w:val="both"/>
      </w:pPr>
      <w:r>
        <w:rPr>
          <w:rFonts w:ascii="Times New Roman"/>
          <w:b w:val="false"/>
          <w:i w:val="false"/>
          <w:color w:val="000000"/>
          <w:sz w:val="28"/>
        </w:rPr>
        <w:t>
      4) участвовать в работе комиссий и рабочих групп по обсуждению вопросов, входящих в компетенцию Департамента;</w:t>
      </w:r>
    </w:p>
    <w:bookmarkEnd w:id="1197"/>
    <w:bookmarkStart w:name="z1219" w:id="1198"/>
    <w:p>
      <w:pPr>
        <w:spacing w:after="0"/>
        <w:ind w:left="0"/>
        <w:jc w:val="both"/>
      </w:pPr>
      <w:r>
        <w:rPr>
          <w:rFonts w:ascii="Times New Roman"/>
          <w:b w:val="false"/>
          <w:i w:val="false"/>
          <w:color w:val="000000"/>
          <w:sz w:val="28"/>
        </w:rPr>
        <w:t xml:space="preserve">
      5) вносить предложения по внесению изменений и дополнений в нормативные правовые акты по вопросам, входящим в компетенцию Министерства и Комитета; </w:t>
      </w:r>
    </w:p>
    <w:bookmarkEnd w:id="1198"/>
    <w:bookmarkStart w:name="z1220" w:id="1199"/>
    <w:p>
      <w:pPr>
        <w:spacing w:after="0"/>
        <w:ind w:left="0"/>
        <w:jc w:val="both"/>
      </w:pPr>
      <w:r>
        <w:rPr>
          <w:rFonts w:ascii="Times New Roman"/>
          <w:b w:val="false"/>
          <w:i w:val="false"/>
          <w:color w:val="000000"/>
          <w:sz w:val="28"/>
        </w:rPr>
        <w:t>
      6) вступать в гражданско-правовые отношения от собственного имени;</w:t>
      </w:r>
    </w:p>
    <w:bookmarkEnd w:id="1199"/>
    <w:bookmarkStart w:name="z1221" w:id="1200"/>
    <w:p>
      <w:pPr>
        <w:spacing w:after="0"/>
        <w:ind w:left="0"/>
        <w:jc w:val="both"/>
      </w:pPr>
      <w:r>
        <w:rPr>
          <w:rFonts w:ascii="Times New Roman"/>
          <w:b w:val="false"/>
          <w:i w:val="false"/>
          <w:color w:val="000000"/>
          <w:sz w:val="28"/>
        </w:rPr>
        <w:t>
      7) на основании доверенности представлять Министерство и (или) Комитет в государственных учреждениях, организациях независимо от форм собственности, во всех судах республики по вопросам, входящим в их компетенцию;</w:t>
      </w:r>
    </w:p>
    <w:bookmarkEnd w:id="1200"/>
    <w:bookmarkStart w:name="z1222" w:id="1201"/>
    <w:p>
      <w:pPr>
        <w:spacing w:after="0"/>
        <w:ind w:left="0"/>
        <w:jc w:val="both"/>
      </w:pPr>
      <w:r>
        <w:rPr>
          <w:rFonts w:ascii="Times New Roman"/>
          <w:b w:val="false"/>
          <w:i w:val="false"/>
          <w:color w:val="000000"/>
          <w:sz w:val="28"/>
        </w:rPr>
        <w:t>
      8) принимать решения по вопросам, входящим в компетенцию Департамента;</w:t>
      </w:r>
    </w:p>
    <w:bookmarkEnd w:id="1201"/>
    <w:bookmarkStart w:name="z1223" w:id="1202"/>
    <w:p>
      <w:pPr>
        <w:spacing w:after="0"/>
        <w:ind w:left="0"/>
        <w:jc w:val="both"/>
      </w:pPr>
      <w:r>
        <w:rPr>
          <w:rFonts w:ascii="Times New Roman"/>
          <w:b w:val="false"/>
          <w:i w:val="false"/>
          <w:color w:val="000000"/>
          <w:sz w:val="28"/>
        </w:rPr>
        <w:t>
      9) соблюдать законодательство Республики Казахстан, права и охраняемые законом интересы физических и юридических лиц;</w:t>
      </w:r>
    </w:p>
    <w:bookmarkEnd w:id="1202"/>
    <w:bookmarkStart w:name="z1224" w:id="1203"/>
    <w:p>
      <w:pPr>
        <w:spacing w:after="0"/>
        <w:ind w:left="0"/>
        <w:jc w:val="both"/>
      </w:pPr>
      <w:r>
        <w:rPr>
          <w:rFonts w:ascii="Times New Roman"/>
          <w:b w:val="false"/>
          <w:i w:val="false"/>
          <w:color w:val="000000"/>
          <w:sz w:val="28"/>
        </w:rPr>
        <w:t>
      10) иные права и обязанности, предусмотренные законодательными актами Республики Казахстан.</w:t>
      </w:r>
    </w:p>
    <w:bookmarkEnd w:id="1203"/>
    <w:bookmarkStart w:name="z1225" w:id="1204"/>
    <w:p>
      <w:pPr>
        <w:spacing w:after="0"/>
        <w:ind w:left="0"/>
        <w:jc w:val="left"/>
      </w:pPr>
      <w:r>
        <w:rPr>
          <w:rFonts w:ascii="Times New Roman"/>
          <w:b/>
          <w:i w:val="false"/>
          <w:color w:val="000000"/>
        </w:rPr>
        <w:t xml:space="preserve"> Глава 3. Организация деятельности Департамента</w:t>
      </w:r>
    </w:p>
    <w:bookmarkEnd w:id="1204"/>
    <w:bookmarkStart w:name="z1226" w:id="1205"/>
    <w:p>
      <w:pPr>
        <w:spacing w:after="0"/>
        <w:ind w:left="0"/>
        <w:jc w:val="both"/>
      </w:pPr>
      <w:r>
        <w:rPr>
          <w:rFonts w:ascii="Times New Roman"/>
          <w:b w:val="false"/>
          <w:i w:val="false"/>
          <w:color w:val="000000"/>
          <w:sz w:val="28"/>
        </w:rPr>
        <w:t>
      12. Департамент возглавляет руководитель, назначаемый в соответствии с законодательством Республики Казахстан. Руководитель Департамента имеет заместителей, назначаемых на должности и освобождаемых от должностей в соответствии с законодательством Республики Казахстан.</w:t>
      </w:r>
    </w:p>
    <w:bookmarkEnd w:id="1205"/>
    <w:bookmarkStart w:name="z1227" w:id="1206"/>
    <w:p>
      <w:pPr>
        <w:spacing w:after="0"/>
        <w:ind w:left="0"/>
        <w:jc w:val="both"/>
      </w:pPr>
      <w:r>
        <w:rPr>
          <w:rFonts w:ascii="Times New Roman"/>
          <w:b w:val="false"/>
          <w:i w:val="false"/>
          <w:color w:val="000000"/>
          <w:sz w:val="28"/>
        </w:rPr>
        <w:t>
      Обязанности и полномочия руководителя, заместителей руководителя Департамента определяются председателем Комитета.</w:t>
      </w:r>
    </w:p>
    <w:bookmarkEnd w:id="1206"/>
    <w:bookmarkStart w:name="z1228" w:id="1207"/>
    <w:p>
      <w:pPr>
        <w:spacing w:after="0"/>
        <w:ind w:left="0"/>
        <w:jc w:val="both"/>
      </w:pPr>
      <w:r>
        <w:rPr>
          <w:rFonts w:ascii="Times New Roman"/>
          <w:b w:val="false"/>
          <w:i w:val="false"/>
          <w:color w:val="000000"/>
          <w:sz w:val="28"/>
        </w:rPr>
        <w:t>
      13. Руководитель Департамента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w:t>
      </w:r>
    </w:p>
    <w:bookmarkEnd w:id="1207"/>
    <w:bookmarkStart w:name="z1229" w:id="1208"/>
    <w:p>
      <w:pPr>
        <w:spacing w:after="0"/>
        <w:ind w:left="0"/>
        <w:jc w:val="both"/>
      </w:pPr>
      <w:r>
        <w:rPr>
          <w:rFonts w:ascii="Times New Roman"/>
          <w:b w:val="false"/>
          <w:i w:val="false"/>
          <w:color w:val="000000"/>
          <w:sz w:val="28"/>
        </w:rPr>
        <w:t>
      14. В этих целях руководитель Департамента:</w:t>
      </w:r>
    </w:p>
    <w:bookmarkEnd w:id="1208"/>
    <w:bookmarkStart w:name="z1230" w:id="1209"/>
    <w:p>
      <w:pPr>
        <w:spacing w:after="0"/>
        <w:ind w:left="0"/>
        <w:jc w:val="both"/>
      </w:pPr>
      <w:r>
        <w:rPr>
          <w:rFonts w:ascii="Times New Roman"/>
          <w:b w:val="false"/>
          <w:i w:val="false"/>
          <w:color w:val="000000"/>
          <w:sz w:val="28"/>
        </w:rPr>
        <w:t>
      1) определяет обязанности и полномочия работников Департамента;</w:t>
      </w:r>
    </w:p>
    <w:bookmarkEnd w:id="1209"/>
    <w:bookmarkStart w:name="z1231" w:id="1210"/>
    <w:p>
      <w:pPr>
        <w:spacing w:after="0"/>
        <w:ind w:left="0"/>
        <w:jc w:val="both"/>
      </w:pPr>
      <w:r>
        <w:rPr>
          <w:rFonts w:ascii="Times New Roman"/>
          <w:b w:val="false"/>
          <w:i w:val="false"/>
          <w:color w:val="000000"/>
          <w:sz w:val="28"/>
        </w:rPr>
        <w:t>
      2) в соответствии с законодательством назначает и освобождает от должностей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вышестоящих должностных лиц;</w:t>
      </w:r>
    </w:p>
    <w:bookmarkEnd w:id="1210"/>
    <w:bookmarkStart w:name="z1232" w:id="1211"/>
    <w:p>
      <w:pPr>
        <w:spacing w:after="0"/>
        <w:ind w:left="0"/>
        <w:jc w:val="both"/>
      </w:pPr>
      <w:r>
        <w:rPr>
          <w:rFonts w:ascii="Times New Roman"/>
          <w:b w:val="false"/>
          <w:i w:val="false"/>
          <w:color w:val="000000"/>
          <w:sz w:val="28"/>
        </w:rPr>
        <w:t>
      3) утверждает должностные инструкции работников Департамента, в установленном законодательством порядке решает вопросы командирования работников Департамента;</w:t>
      </w:r>
    </w:p>
    <w:bookmarkEnd w:id="1211"/>
    <w:bookmarkStart w:name="z1233" w:id="1212"/>
    <w:p>
      <w:pPr>
        <w:spacing w:after="0"/>
        <w:ind w:left="0"/>
        <w:jc w:val="both"/>
      </w:pPr>
      <w:r>
        <w:rPr>
          <w:rFonts w:ascii="Times New Roman"/>
          <w:b w:val="false"/>
          <w:i w:val="false"/>
          <w:color w:val="000000"/>
          <w:sz w:val="28"/>
        </w:rPr>
        <w:t>
      4) в установленном законодательством порядке решает вопросы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вышестоящих должностных лиц;</w:t>
      </w:r>
    </w:p>
    <w:bookmarkEnd w:id="1212"/>
    <w:bookmarkStart w:name="z1234" w:id="1213"/>
    <w:p>
      <w:pPr>
        <w:spacing w:after="0"/>
        <w:ind w:left="0"/>
        <w:jc w:val="both"/>
      </w:pPr>
      <w:r>
        <w:rPr>
          <w:rFonts w:ascii="Times New Roman"/>
          <w:b w:val="false"/>
          <w:i w:val="false"/>
          <w:color w:val="000000"/>
          <w:sz w:val="28"/>
        </w:rPr>
        <w:t>
      5) вносит на рассмотрение Председателю Комитета вопросы предоставления отпусков, оказания материальной помощи, подготовки (переподготовки), повышения квалификации, поощрения, выплаты надбавок, премирования и наложения дисциплинарных взысканий на заместителей руководителя Департамента;</w:t>
      </w:r>
    </w:p>
    <w:bookmarkEnd w:id="1213"/>
    <w:bookmarkStart w:name="z1235" w:id="1214"/>
    <w:p>
      <w:pPr>
        <w:spacing w:after="0"/>
        <w:ind w:left="0"/>
        <w:jc w:val="both"/>
      </w:pPr>
      <w:r>
        <w:rPr>
          <w:rFonts w:ascii="Times New Roman"/>
          <w:b w:val="false"/>
          <w:i w:val="false"/>
          <w:color w:val="000000"/>
          <w:sz w:val="28"/>
        </w:rPr>
        <w:t>
      6) подписывает правовые акты в пределах установленной компетенции;</w:t>
      </w:r>
    </w:p>
    <w:bookmarkEnd w:id="1214"/>
    <w:bookmarkStart w:name="z1236" w:id="1215"/>
    <w:p>
      <w:pPr>
        <w:spacing w:after="0"/>
        <w:ind w:left="0"/>
        <w:jc w:val="both"/>
      </w:pPr>
      <w:r>
        <w:rPr>
          <w:rFonts w:ascii="Times New Roman"/>
          <w:b w:val="false"/>
          <w:i w:val="false"/>
          <w:color w:val="000000"/>
          <w:sz w:val="28"/>
        </w:rPr>
        <w:t>
      7) представляет Департамент в государственных органах и иных организациях, независимо от форм собственности, а также в отношениях с физическими и юридическими лицами;</w:t>
      </w:r>
    </w:p>
    <w:bookmarkEnd w:id="1215"/>
    <w:bookmarkStart w:name="z1237" w:id="1216"/>
    <w:p>
      <w:pPr>
        <w:spacing w:after="0"/>
        <w:ind w:left="0"/>
        <w:jc w:val="both"/>
      </w:pPr>
      <w:r>
        <w:rPr>
          <w:rFonts w:ascii="Times New Roman"/>
          <w:b w:val="false"/>
          <w:i w:val="false"/>
          <w:color w:val="000000"/>
          <w:sz w:val="28"/>
        </w:rPr>
        <w:t>
      8) в соответствии с законодательством принимает решения о предъявлении от имени Департамента претензий и исков;</w:t>
      </w:r>
    </w:p>
    <w:bookmarkEnd w:id="1216"/>
    <w:bookmarkStart w:name="z1238" w:id="1217"/>
    <w:p>
      <w:pPr>
        <w:spacing w:after="0"/>
        <w:ind w:left="0"/>
        <w:jc w:val="both"/>
      </w:pPr>
      <w:r>
        <w:rPr>
          <w:rFonts w:ascii="Times New Roman"/>
          <w:b w:val="false"/>
          <w:i w:val="false"/>
          <w:color w:val="000000"/>
          <w:sz w:val="28"/>
        </w:rPr>
        <w:t>
      9) принимает меры, направленные на противодействие коррупции в Департаменте и несет персональную ответственность за непринятие надлежащих антикоррупционных мер.</w:t>
      </w:r>
    </w:p>
    <w:bookmarkEnd w:id="1217"/>
    <w:bookmarkStart w:name="z1239" w:id="1218"/>
    <w:p>
      <w:pPr>
        <w:spacing w:after="0"/>
        <w:ind w:left="0"/>
        <w:jc w:val="left"/>
      </w:pPr>
      <w:r>
        <w:rPr>
          <w:rFonts w:ascii="Times New Roman"/>
          <w:b/>
          <w:i w:val="false"/>
          <w:color w:val="000000"/>
        </w:rPr>
        <w:t xml:space="preserve"> Глава 4. Имущество Департамента</w:t>
      </w:r>
    </w:p>
    <w:bookmarkEnd w:id="1218"/>
    <w:bookmarkStart w:name="z1240" w:id="1219"/>
    <w:p>
      <w:pPr>
        <w:spacing w:after="0"/>
        <w:ind w:left="0"/>
        <w:jc w:val="both"/>
      </w:pPr>
      <w:r>
        <w:rPr>
          <w:rFonts w:ascii="Times New Roman"/>
          <w:b w:val="false"/>
          <w:i w:val="false"/>
          <w:color w:val="000000"/>
          <w:sz w:val="28"/>
        </w:rPr>
        <w:t>
      15.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1219"/>
    <w:bookmarkStart w:name="z1241" w:id="1220"/>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220"/>
    <w:bookmarkStart w:name="z1242" w:id="1221"/>
    <w:p>
      <w:pPr>
        <w:spacing w:after="0"/>
        <w:ind w:left="0"/>
        <w:jc w:val="both"/>
      </w:pPr>
      <w:r>
        <w:rPr>
          <w:rFonts w:ascii="Times New Roman"/>
          <w:b w:val="false"/>
          <w:i w:val="false"/>
          <w:color w:val="000000"/>
          <w:sz w:val="28"/>
        </w:rPr>
        <w:t>
      16. Имущество, закрепленное за Департаментом, относится к республиканской собственности.</w:t>
      </w:r>
    </w:p>
    <w:bookmarkEnd w:id="1221"/>
    <w:bookmarkStart w:name="z1243" w:id="1222"/>
    <w:p>
      <w:pPr>
        <w:spacing w:after="0"/>
        <w:ind w:left="0"/>
        <w:jc w:val="both"/>
      </w:pPr>
      <w:r>
        <w:rPr>
          <w:rFonts w:ascii="Times New Roman"/>
          <w:b w:val="false"/>
          <w:i w:val="false"/>
          <w:color w:val="000000"/>
          <w:sz w:val="28"/>
        </w:rPr>
        <w:t>
      17.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 если иное не установлено законодательством.</w:t>
      </w:r>
    </w:p>
    <w:bookmarkEnd w:id="1222"/>
    <w:bookmarkStart w:name="z1244" w:id="1223"/>
    <w:p>
      <w:pPr>
        <w:spacing w:after="0"/>
        <w:ind w:left="0"/>
        <w:jc w:val="left"/>
      </w:pPr>
      <w:r>
        <w:rPr>
          <w:rFonts w:ascii="Times New Roman"/>
          <w:b/>
          <w:i w:val="false"/>
          <w:color w:val="000000"/>
        </w:rPr>
        <w:t xml:space="preserve"> Глава 5. Реорганизация и упразднение Департамента</w:t>
      </w:r>
    </w:p>
    <w:bookmarkEnd w:id="1223"/>
    <w:bookmarkStart w:name="z1245" w:id="1224"/>
    <w:p>
      <w:pPr>
        <w:spacing w:after="0"/>
        <w:ind w:left="0"/>
        <w:jc w:val="both"/>
      </w:pPr>
      <w:r>
        <w:rPr>
          <w:rFonts w:ascii="Times New Roman"/>
          <w:b w:val="false"/>
          <w:i w:val="false"/>
          <w:color w:val="000000"/>
          <w:sz w:val="28"/>
        </w:rPr>
        <w:t>
      18. Реорганизация и упразднение Департамента осуществляются в соответствии с законодательством Республики Казахстан.</w:t>
      </w:r>
    </w:p>
    <w:bookmarkEnd w:id="12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 xml:space="preserve">к приказу Министра труда и </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марта 2017 года № 18</w:t>
            </w:r>
          </w:p>
        </w:tc>
      </w:tr>
    </w:tbl>
    <w:bookmarkStart w:name="z1247" w:id="1225"/>
    <w:p>
      <w:pPr>
        <w:spacing w:after="0"/>
        <w:ind w:left="0"/>
        <w:jc w:val="left"/>
      </w:pPr>
      <w:r>
        <w:rPr>
          <w:rFonts w:ascii="Times New Roman"/>
          <w:b/>
          <w:i w:val="false"/>
          <w:color w:val="000000"/>
        </w:rPr>
        <w:t xml:space="preserve"> Положение государственного учреждения "Департамент Комитета труда, социальной защиты и миграции по городу Алматы"</w:t>
      </w:r>
    </w:p>
    <w:bookmarkEnd w:id="1225"/>
    <w:bookmarkStart w:name="z1248" w:id="1226"/>
    <w:p>
      <w:pPr>
        <w:spacing w:after="0"/>
        <w:ind w:left="0"/>
        <w:jc w:val="left"/>
      </w:pPr>
      <w:r>
        <w:rPr>
          <w:rFonts w:ascii="Times New Roman"/>
          <w:b/>
          <w:i w:val="false"/>
          <w:color w:val="000000"/>
        </w:rPr>
        <w:t xml:space="preserve"> Глава 1. Общие положения</w:t>
      </w:r>
    </w:p>
    <w:bookmarkEnd w:id="1226"/>
    <w:bookmarkStart w:name="z1249" w:id="1227"/>
    <w:p>
      <w:pPr>
        <w:spacing w:after="0"/>
        <w:ind w:left="0"/>
        <w:jc w:val="both"/>
      </w:pPr>
      <w:r>
        <w:rPr>
          <w:rFonts w:ascii="Times New Roman"/>
          <w:b w:val="false"/>
          <w:i w:val="false"/>
          <w:color w:val="000000"/>
          <w:sz w:val="28"/>
        </w:rPr>
        <w:t>
      1. Департамент Комитета труда, социальной защиты и миграции по городу Алматы (далее - Департамент) является территориальным подразделением Комитета труда, социальной защиты и миграции Министерства труда и социальной защиты населения Республики Казахстан (далее - Комитет), осуществляющим реализацию и государственный контроль в сфере обеспечения социальной защиты населения, пенсионного и социального обеспечения, обязательного социального страхования, специальных социальных услуг.</w:t>
      </w:r>
    </w:p>
    <w:bookmarkEnd w:id="1227"/>
    <w:bookmarkStart w:name="z1250" w:id="1228"/>
    <w:p>
      <w:pPr>
        <w:spacing w:after="0"/>
        <w:ind w:left="0"/>
        <w:jc w:val="both"/>
      </w:pPr>
      <w:r>
        <w:rPr>
          <w:rFonts w:ascii="Times New Roman"/>
          <w:b w:val="false"/>
          <w:i w:val="false"/>
          <w:color w:val="000000"/>
          <w:sz w:val="28"/>
        </w:rPr>
        <w:t>
      2. В своей деятельности Департамент руководствуется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актами Президента и Правительства Республики Казахстан, иными нормативными правовыми актами Республики Казахстан, настоящим Положением.</w:t>
      </w:r>
    </w:p>
    <w:bookmarkEnd w:id="1228"/>
    <w:bookmarkStart w:name="z1251" w:id="1229"/>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счета в органах казначейства.</w:t>
      </w:r>
    </w:p>
    <w:bookmarkEnd w:id="1229"/>
    <w:bookmarkStart w:name="z1252" w:id="1230"/>
    <w:p>
      <w:pPr>
        <w:spacing w:after="0"/>
        <w:ind w:left="0"/>
        <w:jc w:val="both"/>
      </w:pPr>
      <w:r>
        <w:rPr>
          <w:rFonts w:ascii="Times New Roman"/>
          <w:b w:val="false"/>
          <w:i w:val="false"/>
          <w:color w:val="000000"/>
          <w:sz w:val="28"/>
        </w:rPr>
        <w:t>
      4. Структура, штатная численность Департамента утверждаются ответственным секретарем Министерства труда и социальной защиты населения Республики Казахстан.</w:t>
      </w:r>
    </w:p>
    <w:bookmarkEnd w:id="1230"/>
    <w:bookmarkStart w:name="z1253" w:id="1231"/>
    <w:p>
      <w:pPr>
        <w:spacing w:after="0"/>
        <w:ind w:left="0"/>
        <w:jc w:val="both"/>
      </w:pPr>
      <w:r>
        <w:rPr>
          <w:rFonts w:ascii="Times New Roman"/>
          <w:b w:val="false"/>
          <w:i w:val="false"/>
          <w:color w:val="000000"/>
          <w:sz w:val="28"/>
        </w:rPr>
        <w:t>
      5. Юридический адрес Департамента: Республика Казахстан, 050010, город Алматы, проспект Достык, дом 134.</w:t>
      </w:r>
    </w:p>
    <w:bookmarkEnd w:id="1231"/>
    <w:bookmarkStart w:name="z1254" w:id="1232"/>
    <w:p>
      <w:pPr>
        <w:spacing w:after="0"/>
        <w:ind w:left="0"/>
        <w:jc w:val="both"/>
      </w:pPr>
      <w:r>
        <w:rPr>
          <w:rFonts w:ascii="Times New Roman"/>
          <w:b w:val="false"/>
          <w:i w:val="false"/>
          <w:color w:val="000000"/>
          <w:sz w:val="28"/>
        </w:rPr>
        <w:t>
      6. Полное наименование Департамента – республиканское государственное учреждение "Департамент Комитета труда, социальной защиты и миграции Министерства труда и социальной защиты населения Республики Казахстан по городу Алматы".</w:t>
      </w:r>
    </w:p>
    <w:bookmarkEnd w:id="1232"/>
    <w:bookmarkStart w:name="z1255" w:id="1233"/>
    <w:p>
      <w:pPr>
        <w:spacing w:after="0"/>
        <w:ind w:left="0"/>
        <w:jc w:val="both"/>
      </w:pPr>
      <w:r>
        <w:rPr>
          <w:rFonts w:ascii="Times New Roman"/>
          <w:b w:val="false"/>
          <w:i w:val="false"/>
          <w:color w:val="000000"/>
          <w:sz w:val="28"/>
        </w:rPr>
        <w:t>
      7. Настоящее Положение является учредительным документом Департамента.</w:t>
      </w:r>
    </w:p>
    <w:bookmarkEnd w:id="1233"/>
    <w:bookmarkStart w:name="z1256" w:id="1234"/>
    <w:p>
      <w:pPr>
        <w:spacing w:after="0"/>
        <w:ind w:left="0"/>
        <w:jc w:val="both"/>
      </w:pPr>
      <w:r>
        <w:rPr>
          <w:rFonts w:ascii="Times New Roman"/>
          <w:b w:val="false"/>
          <w:i w:val="false"/>
          <w:color w:val="000000"/>
          <w:sz w:val="28"/>
        </w:rPr>
        <w:t>
      8. Финансирование деятельности Департамента осуществляется только за счет средств республиканского бюджета. Департаменту запрещается вступать в договорные отношения с субъектами предпринимательства на предмет выполнения обязанностей, являющихся его функциями.</w:t>
      </w:r>
    </w:p>
    <w:bookmarkEnd w:id="1234"/>
    <w:bookmarkStart w:name="z1257" w:id="1235"/>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указанные доходы направляются в доход республиканского бюджета.</w:t>
      </w:r>
    </w:p>
    <w:bookmarkEnd w:id="1235"/>
    <w:bookmarkStart w:name="z1258" w:id="1236"/>
    <w:p>
      <w:pPr>
        <w:spacing w:after="0"/>
        <w:ind w:left="0"/>
        <w:jc w:val="left"/>
      </w:pPr>
      <w:r>
        <w:rPr>
          <w:rFonts w:ascii="Times New Roman"/>
          <w:b/>
          <w:i w:val="false"/>
          <w:color w:val="000000"/>
        </w:rPr>
        <w:t xml:space="preserve"> Глава 2. Основные задачи, функции, права и обязанности Департамента</w:t>
      </w:r>
    </w:p>
    <w:bookmarkEnd w:id="1236"/>
    <w:bookmarkStart w:name="z1259" w:id="1237"/>
    <w:p>
      <w:pPr>
        <w:spacing w:after="0"/>
        <w:ind w:left="0"/>
        <w:jc w:val="both"/>
      </w:pPr>
      <w:r>
        <w:rPr>
          <w:rFonts w:ascii="Times New Roman"/>
          <w:b w:val="false"/>
          <w:i w:val="false"/>
          <w:color w:val="000000"/>
          <w:sz w:val="28"/>
        </w:rPr>
        <w:t>
      9. Задачей Департамента является реализация государственной политики в области пенсионного и социального обеспечения, социальной защиты инвалидов, медико-социальной экспертизы, обязательного социального страхования, социальной поддержки семей с детьми, предоставления социальной помощи отдельным категориям граждан, в сфере предоставления специальных социальных услуг.</w:t>
      </w:r>
    </w:p>
    <w:bookmarkEnd w:id="1237"/>
    <w:bookmarkStart w:name="z1260" w:id="1238"/>
    <w:p>
      <w:pPr>
        <w:spacing w:after="0"/>
        <w:ind w:left="0"/>
        <w:jc w:val="both"/>
      </w:pPr>
      <w:r>
        <w:rPr>
          <w:rFonts w:ascii="Times New Roman"/>
          <w:b w:val="false"/>
          <w:i w:val="false"/>
          <w:color w:val="000000"/>
          <w:sz w:val="28"/>
        </w:rPr>
        <w:t>
      10. Функции Департамента:</w:t>
      </w:r>
    </w:p>
    <w:bookmarkEnd w:id="1238"/>
    <w:bookmarkStart w:name="z1261" w:id="1239"/>
    <w:p>
      <w:pPr>
        <w:spacing w:after="0"/>
        <w:ind w:left="0"/>
        <w:jc w:val="both"/>
      </w:pPr>
      <w:r>
        <w:rPr>
          <w:rFonts w:ascii="Times New Roman"/>
          <w:b w:val="false"/>
          <w:i w:val="false"/>
          <w:color w:val="000000"/>
          <w:sz w:val="28"/>
        </w:rPr>
        <w:t>
      1) осуществление государственного контроля за соблюдением законодательства в области пенсионного и социального обеспечения, социальной защиты инвалидов, об обязательном социальном страховании, специальных социальных услугах, в пределах своих полномочий;</w:t>
      </w:r>
    </w:p>
    <w:bookmarkEnd w:id="1239"/>
    <w:bookmarkStart w:name="z1262" w:id="1240"/>
    <w:p>
      <w:pPr>
        <w:spacing w:after="0"/>
        <w:ind w:left="0"/>
        <w:jc w:val="both"/>
      </w:pPr>
      <w:r>
        <w:rPr>
          <w:rFonts w:ascii="Times New Roman"/>
          <w:b w:val="false"/>
          <w:i w:val="false"/>
          <w:color w:val="000000"/>
          <w:sz w:val="28"/>
        </w:rPr>
        <w:t>
      2) принятие решения о назначении или об отказе в назначении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(детей-инвалидов),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 и обеспечение их выплат;</w:t>
      </w:r>
    </w:p>
    <w:bookmarkEnd w:id="1240"/>
    <w:bookmarkStart w:name="z1263" w:id="1241"/>
    <w:p>
      <w:pPr>
        <w:spacing w:after="0"/>
        <w:ind w:left="0"/>
        <w:jc w:val="both"/>
      </w:pPr>
      <w:r>
        <w:rPr>
          <w:rFonts w:ascii="Times New Roman"/>
          <w:b w:val="false"/>
          <w:i w:val="false"/>
          <w:color w:val="000000"/>
          <w:sz w:val="28"/>
        </w:rPr>
        <w:t>
      3) осуществление контроля за своевременностью и полнотой выплаты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(детей-инвалидов),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 социальных выплат из Государственного фонда социального страхования (далее - Фонд);</w:t>
      </w:r>
    </w:p>
    <w:bookmarkEnd w:id="1241"/>
    <w:bookmarkStart w:name="z1264" w:id="1242"/>
    <w:p>
      <w:pPr>
        <w:spacing w:after="0"/>
        <w:ind w:left="0"/>
        <w:jc w:val="both"/>
      </w:pPr>
      <w:r>
        <w:rPr>
          <w:rFonts w:ascii="Times New Roman"/>
          <w:b w:val="false"/>
          <w:i w:val="false"/>
          <w:color w:val="000000"/>
          <w:sz w:val="28"/>
        </w:rPr>
        <w:t>
      4) при наличии оснований проверка достоверности документов, необходимых для назначения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w:t>
      </w:r>
    </w:p>
    <w:bookmarkEnd w:id="1242"/>
    <w:bookmarkStart w:name="z1265" w:id="1243"/>
    <w:p>
      <w:pPr>
        <w:spacing w:after="0"/>
        <w:ind w:left="0"/>
        <w:jc w:val="both"/>
      </w:pPr>
      <w:r>
        <w:rPr>
          <w:rFonts w:ascii="Times New Roman"/>
          <w:b w:val="false"/>
          <w:i w:val="false"/>
          <w:color w:val="000000"/>
          <w:sz w:val="28"/>
        </w:rPr>
        <w:t xml:space="preserve">
      5) осуществление внутреннего контроля деятельности Фонда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административных процедурах";</w:t>
      </w:r>
    </w:p>
    <w:bookmarkEnd w:id="1243"/>
    <w:bookmarkStart w:name="z1266" w:id="1244"/>
    <w:p>
      <w:pPr>
        <w:spacing w:after="0"/>
        <w:ind w:left="0"/>
        <w:jc w:val="both"/>
      </w:pPr>
      <w:r>
        <w:rPr>
          <w:rFonts w:ascii="Times New Roman"/>
          <w:b w:val="false"/>
          <w:i w:val="false"/>
          <w:color w:val="000000"/>
          <w:sz w:val="28"/>
        </w:rPr>
        <w:t>
      6) организация сбора данных о численности получателей и сумм пенсионных и социальных выплат за счет бюджетных средств и Фонда;</w:t>
      </w:r>
    </w:p>
    <w:bookmarkEnd w:id="1244"/>
    <w:bookmarkStart w:name="z1267" w:id="1245"/>
    <w:p>
      <w:pPr>
        <w:spacing w:after="0"/>
        <w:ind w:left="0"/>
        <w:jc w:val="both"/>
      </w:pPr>
      <w:r>
        <w:rPr>
          <w:rFonts w:ascii="Times New Roman"/>
          <w:b w:val="false"/>
          <w:i w:val="false"/>
          <w:color w:val="000000"/>
          <w:sz w:val="28"/>
        </w:rPr>
        <w:t>
      7) разъяснение по вопросам назначения и получения пенсионных и социальных выплат за счет бюджетных средств, а также назначения и получения социальных выплат из Фонда;</w:t>
      </w:r>
    </w:p>
    <w:bookmarkEnd w:id="1245"/>
    <w:bookmarkStart w:name="z1268" w:id="1246"/>
    <w:p>
      <w:pPr>
        <w:spacing w:after="0"/>
        <w:ind w:left="0"/>
        <w:jc w:val="both"/>
      </w:pPr>
      <w:r>
        <w:rPr>
          <w:rFonts w:ascii="Times New Roman"/>
          <w:b w:val="false"/>
          <w:i w:val="false"/>
          <w:color w:val="000000"/>
          <w:sz w:val="28"/>
        </w:rPr>
        <w:t>
      8) рассмотрение в установленном законодательством порядке обращений физических и юридических лиц по вопросам, входящим в компетенцию Департамента;</w:t>
      </w:r>
    </w:p>
    <w:bookmarkEnd w:id="1246"/>
    <w:bookmarkStart w:name="z1269" w:id="1247"/>
    <w:p>
      <w:pPr>
        <w:spacing w:after="0"/>
        <w:ind w:left="0"/>
        <w:jc w:val="both"/>
      </w:pPr>
      <w:r>
        <w:rPr>
          <w:rFonts w:ascii="Times New Roman"/>
          <w:b w:val="false"/>
          <w:i w:val="false"/>
          <w:color w:val="000000"/>
          <w:sz w:val="28"/>
        </w:rPr>
        <w:t>
      9) проведение медико-социальной экспертизы;</w:t>
      </w:r>
    </w:p>
    <w:bookmarkEnd w:id="1247"/>
    <w:bookmarkStart w:name="z1270" w:id="1248"/>
    <w:p>
      <w:pPr>
        <w:spacing w:after="0"/>
        <w:ind w:left="0"/>
        <w:jc w:val="both"/>
      </w:pPr>
      <w:r>
        <w:rPr>
          <w:rFonts w:ascii="Times New Roman"/>
          <w:b w:val="false"/>
          <w:i w:val="false"/>
          <w:color w:val="000000"/>
          <w:sz w:val="28"/>
        </w:rPr>
        <w:t>
      10) установление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p>
    <w:bookmarkEnd w:id="1248"/>
    <w:bookmarkStart w:name="z1271" w:id="1249"/>
    <w:p>
      <w:pPr>
        <w:spacing w:after="0"/>
        <w:ind w:left="0"/>
        <w:jc w:val="both"/>
      </w:pPr>
      <w:r>
        <w:rPr>
          <w:rFonts w:ascii="Times New Roman"/>
          <w:b w:val="false"/>
          <w:i w:val="false"/>
          <w:color w:val="000000"/>
          <w:sz w:val="28"/>
        </w:rPr>
        <w:t>
      11) формирование централизованного банка данных системы учета инвалидов, проведение мониторинга причин, структуры и состояния инвалидности;</w:t>
      </w:r>
    </w:p>
    <w:bookmarkEnd w:id="1249"/>
    <w:bookmarkStart w:name="z1272" w:id="1250"/>
    <w:p>
      <w:pPr>
        <w:spacing w:after="0"/>
        <w:ind w:left="0"/>
        <w:jc w:val="both"/>
      </w:pPr>
      <w:r>
        <w:rPr>
          <w:rFonts w:ascii="Times New Roman"/>
          <w:b w:val="false"/>
          <w:i w:val="false"/>
          <w:color w:val="000000"/>
          <w:sz w:val="28"/>
        </w:rPr>
        <w:t>
      12) изучение уровня и причин инвалидности населения;</w:t>
      </w:r>
    </w:p>
    <w:bookmarkEnd w:id="1250"/>
    <w:bookmarkStart w:name="z1273" w:id="1251"/>
    <w:p>
      <w:pPr>
        <w:spacing w:after="0"/>
        <w:ind w:left="0"/>
        <w:jc w:val="both"/>
      </w:pPr>
      <w:r>
        <w:rPr>
          <w:rFonts w:ascii="Times New Roman"/>
          <w:b w:val="false"/>
          <w:i w:val="false"/>
          <w:color w:val="000000"/>
          <w:sz w:val="28"/>
        </w:rPr>
        <w:t xml:space="preserve">
      13) прием документов на назначение государственного базового социального пособия по инвалидности при первичном установлении инвалидности; </w:t>
      </w:r>
    </w:p>
    <w:bookmarkEnd w:id="1251"/>
    <w:bookmarkStart w:name="z1274" w:id="1252"/>
    <w:p>
      <w:pPr>
        <w:spacing w:after="0"/>
        <w:ind w:left="0"/>
        <w:jc w:val="both"/>
      </w:pPr>
      <w:r>
        <w:rPr>
          <w:rFonts w:ascii="Times New Roman"/>
          <w:b w:val="false"/>
          <w:i w:val="false"/>
          <w:color w:val="000000"/>
          <w:sz w:val="28"/>
        </w:rPr>
        <w:t>
      14) оказание консультативной помощи врачам медицинских организаций по вопросам медико-социальной экспертизы и реабилитации инвалидов, участие в проведении мероприятий по повышению их квалификации;</w:t>
      </w:r>
    </w:p>
    <w:bookmarkEnd w:id="1252"/>
    <w:bookmarkStart w:name="z1275" w:id="1253"/>
    <w:p>
      <w:pPr>
        <w:spacing w:after="0"/>
        <w:ind w:left="0"/>
        <w:jc w:val="both"/>
      </w:pPr>
      <w:r>
        <w:rPr>
          <w:rFonts w:ascii="Times New Roman"/>
          <w:b w:val="false"/>
          <w:i w:val="false"/>
          <w:color w:val="000000"/>
          <w:sz w:val="28"/>
        </w:rPr>
        <w:t>
      15) представление в местные органы военного управления сведений о признании инвалидами военнообязанных и лиц призывного возраста;</w:t>
      </w:r>
    </w:p>
    <w:bookmarkEnd w:id="1253"/>
    <w:bookmarkStart w:name="z1276" w:id="1254"/>
    <w:p>
      <w:pPr>
        <w:spacing w:after="0"/>
        <w:ind w:left="0"/>
        <w:jc w:val="both"/>
      </w:pPr>
      <w:r>
        <w:rPr>
          <w:rFonts w:ascii="Times New Roman"/>
          <w:b w:val="false"/>
          <w:i w:val="false"/>
          <w:color w:val="000000"/>
          <w:sz w:val="28"/>
        </w:rPr>
        <w:t xml:space="preserve">
      16) внедрение в практику работы современных, научных принципов и методов, а также обобщение, распространение передового опыта и разработка методических рекомендаций по медико-социальной экспертизе и реабилитации инвалидов; </w:t>
      </w:r>
    </w:p>
    <w:bookmarkEnd w:id="1254"/>
    <w:bookmarkStart w:name="z1277" w:id="1255"/>
    <w:p>
      <w:pPr>
        <w:spacing w:after="0"/>
        <w:ind w:left="0"/>
        <w:jc w:val="both"/>
      </w:pPr>
      <w:r>
        <w:rPr>
          <w:rFonts w:ascii="Times New Roman"/>
          <w:b w:val="false"/>
          <w:i w:val="false"/>
          <w:color w:val="000000"/>
          <w:sz w:val="28"/>
        </w:rPr>
        <w:t>
      17) разработка социальной и профессиональной частей индивидуальной программы реабилитации инвалидов,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 контроль за реализацией индивидуальных программ реабилитации инвалидов;</w:t>
      </w:r>
    </w:p>
    <w:bookmarkEnd w:id="1255"/>
    <w:bookmarkStart w:name="z1278" w:id="1256"/>
    <w:p>
      <w:pPr>
        <w:spacing w:after="0"/>
        <w:ind w:left="0"/>
        <w:jc w:val="both"/>
      </w:pPr>
      <w:r>
        <w:rPr>
          <w:rFonts w:ascii="Times New Roman"/>
          <w:b w:val="false"/>
          <w:i w:val="false"/>
          <w:color w:val="000000"/>
          <w:sz w:val="28"/>
        </w:rPr>
        <w:t>
      18) определение потребности работника, получившего увечье или иное повреждение здоровья при исполнении им трудовых (служебных) обязанностей в дополнительных видах помощи и уходе;</w:t>
      </w:r>
    </w:p>
    <w:bookmarkEnd w:id="1256"/>
    <w:bookmarkStart w:name="z1279" w:id="1257"/>
    <w:p>
      <w:pPr>
        <w:spacing w:after="0"/>
        <w:ind w:left="0"/>
        <w:jc w:val="both"/>
      </w:pPr>
      <w:r>
        <w:rPr>
          <w:rFonts w:ascii="Times New Roman"/>
          <w:b w:val="false"/>
          <w:i w:val="false"/>
          <w:color w:val="000000"/>
          <w:sz w:val="28"/>
        </w:rPr>
        <w:t>
      19) обеспечение контроля за своевременным и правильным назначением социальных выплат Фондом;</w:t>
      </w:r>
    </w:p>
    <w:bookmarkEnd w:id="1257"/>
    <w:bookmarkStart w:name="z1280" w:id="1258"/>
    <w:p>
      <w:pPr>
        <w:spacing w:after="0"/>
        <w:ind w:left="0"/>
        <w:jc w:val="both"/>
      </w:pPr>
      <w:r>
        <w:rPr>
          <w:rFonts w:ascii="Times New Roman"/>
          <w:b w:val="false"/>
          <w:i w:val="false"/>
          <w:color w:val="000000"/>
          <w:sz w:val="28"/>
        </w:rPr>
        <w:t>
      20) обеспечение контроля за своевременным и полным перечислением получателю социальных выплат Государственной корпорацией;</w:t>
      </w:r>
    </w:p>
    <w:bookmarkEnd w:id="1258"/>
    <w:bookmarkStart w:name="z1281" w:id="1259"/>
    <w:p>
      <w:pPr>
        <w:spacing w:after="0"/>
        <w:ind w:left="0"/>
        <w:jc w:val="both"/>
      </w:pPr>
      <w:r>
        <w:rPr>
          <w:rFonts w:ascii="Times New Roman"/>
          <w:b w:val="false"/>
          <w:i w:val="false"/>
          <w:color w:val="000000"/>
          <w:sz w:val="28"/>
        </w:rPr>
        <w:t>
      21) рассмотрение жалоб участников системы обязательного социального страхования по вопросам назначения, отказа в назначении социальных выплат Фондом, а также своевременным и полным перечислением социальных выплат Государственной корпорацией;</w:t>
      </w:r>
    </w:p>
    <w:bookmarkEnd w:id="1259"/>
    <w:bookmarkStart w:name="z1282" w:id="1260"/>
    <w:p>
      <w:pPr>
        <w:spacing w:after="0"/>
        <w:ind w:left="0"/>
        <w:jc w:val="both"/>
      </w:pPr>
      <w:r>
        <w:rPr>
          <w:rFonts w:ascii="Times New Roman"/>
          <w:b w:val="false"/>
          <w:i w:val="false"/>
          <w:color w:val="000000"/>
          <w:sz w:val="28"/>
        </w:rPr>
        <w:t>
      22) исполнение поручений руководства Министерства и Комитета, в пределах своей компетенции;</w:t>
      </w:r>
    </w:p>
    <w:bookmarkEnd w:id="1260"/>
    <w:bookmarkStart w:name="z1283" w:id="1261"/>
    <w:p>
      <w:pPr>
        <w:spacing w:after="0"/>
        <w:ind w:left="0"/>
        <w:jc w:val="both"/>
      </w:pPr>
      <w:r>
        <w:rPr>
          <w:rFonts w:ascii="Times New Roman"/>
          <w:b w:val="false"/>
          <w:i w:val="false"/>
          <w:color w:val="000000"/>
          <w:sz w:val="28"/>
        </w:rPr>
        <w:t>
      23) осуществление правовой, консультативной и практической помощи в пределах компетенции;</w:t>
      </w:r>
    </w:p>
    <w:bookmarkEnd w:id="1261"/>
    <w:bookmarkStart w:name="z1284" w:id="1262"/>
    <w:p>
      <w:pPr>
        <w:spacing w:after="0"/>
        <w:ind w:left="0"/>
        <w:jc w:val="both"/>
      </w:pPr>
      <w:r>
        <w:rPr>
          <w:rFonts w:ascii="Times New Roman"/>
          <w:b w:val="false"/>
          <w:i w:val="false"/>
          <w:color w:val="000000"/>
          <w:sz w:val="28"/>
        </w:rPr>
        <w:t>
      24) оказание государственных услуг в сфере социальной защиты населения в пределах компетенции;</w:t>
      </w:r>
    </w:p>
    <w:bookmarkEnd w:id="1262"/>
    <w:bookmarkStart w:name="z1285" w:id="1263"/>
    <w:p>
      <w:pPr>
        <w:spacing w:after="0"/>
        <w:ind w:left="0"/>
        <w:jc w:val="both"/>
      </w:pPr>
      <w:r>
        <w:rPr>
          <w:rFonts w:ascii="Times New Roman"/>
          <w:b w:val="false"/>
          <w:i w:val="false"/>
          <w:color w:val="000000"/>
          <w:sz w:val="28"/>
        </w:rPr>
        <w:t>
      25) формирование и сопровождение баз данных в области социальной защиты населения;</w:t>
      </w:r>
    </w:p>
    <w:bookmarkEnd w:id="1263"/>
    <w:bookmarkStart w:name="z1286" w:id="1264"/>
    <w:p>
      <w:pPr>
        <w:spacing w:after="0"/>
        <w:ind w:left="0"/>
        <w:jc w:val="both"/>
      </w:pPr>
      <w:r>
        <w:rPr>
          <w:rFonts w:ascii="Times New Roman"/>
          <w:b w:val="false"/>
          <w:i w:val="false"/>
          <w:color w:val="000000"/>
          <w:sz w:val="28"/>
        </w:rPr>
        <w:t>
      26) участие в реализации Стратегического и Операционного планов Министерства и плана работы Комитета;</w:t>
      </w:r>
    </w:p>
    <w:bookmarkEnd w:id="1264"/>
    <w:bookmarkStart w:name="z1287" w:id="1265"/>
    <w:p>
      <w:pPr>
        <w:spacing w:after="0"/>
        <w:ind w:left="0"/>
        <w:jc w:val="both"/>
      </w:pPr>
      <w:r>
        <w:rPr>
          <w:rFonts w:ascii="Times New Roman"/>
          <w:b w:val="false"/>
          <w:i w:val="false"/>
          <w:color w:val="000000"/>
          <w:sz w:val="28"/>
        </w:rPr>
        <w:t>
      27) иные задачи и функции, возложенные на Департамент законодательством и руководством Министерства и Комитета.</w:t>
      </w:r>
    </w:p>
    <w:bookmarkEnd w:id="1265"/>
    <w:bookmarkStart w:name="z1288" w:id="1266"/>
    <w:p>
      <w:pPr>
        <w:spacing w:after="0"/>
        <w:ind w:left="0"/>
        <w:jc w:val="both"/>
      </w:pPr>
      <w:r>
        <w:rPr>
          <w:rFonts w:ascii="Times New Roman"/>
          <w:b w:val="false"/>
          <w:i w:val="false"/>
          <w:color w:val="000000"/>
          <w:sz w:val="28"/>
        </w:rPr>
        <w:t>
      11. Права и обязанности Департамента:</w:t>
      </w:r>
    </w:p>
    <w:bookmarkEnd w:id="1266"/>
    <w:bookmarkStart w:name="z1289" w:id="1267"/>
    <w:p>
      <w:pPr>
        <w:spacing w:after="0"/>
        <w:ind w:left="0"/>
        <w:jc w:val="both"/>
      </w:pPr>
      <w:r>
        <w:rPr>
          <w:rFonts w:ascii="Times New Roman"/>
          <w:b w:val="false"/>
          <w:i w:val="false"/>
          <w:color w:val="000000"/>
          <w:sz w:val="28"/>
        </w:rPr>
        <w:t>
      1) осуществлять в установленном порядке и в пределах компетенции проверки и иные формы государственного контроля по соблюдению требований законодательства в области пенсионного и социального обеспечения, социального страхования и социальной защиты населения, о специальных социальных услугах;</w:t>
      </w:r>
    </w:p>
    <w:bookmarkEnd w:id="1267"/>
    <w:bookmarkStart w:name="z1290" w:id="1268"/>
    <w:p>
      <w:pPr>
        <w:spacing w:after="0"/>
        <w:ind w:left="0"/>
        <w:jc w:val="both"/>
      </w:pPr>
      <w:r>
        <w:rPr>
          <w:rFonts w:ascii="Times New Roman"/>
          <w:b w:val="false"/>
          <w:i w:val="false"/>
          <w:color w:val="000000"/>
          <w:sz w:val="28"/>
        </w:rPr>
        <w:t>
      2) осуществлять в установленном порядке контакты с другими государственными органами и организациями, запрашивать и получать от них необходимые для деятельности сведения и материалы;</w:t>
      </w:r>
    </w:p>
    <w:bookmarkEnd w:id="1268"/>
    <w:bookmarkStart w:name="z1291" w:id="1269"/>
    <w:p>
      <w:pPr>
        <w:spacing w:after="0"/>
        <w:ind w:left="0"/>
        <w:jc w:val="both"/>
      </w:pPr>
      <w:r>
        <w:rPr>
          <w:rFonts w:ascii="Times New Roman"/>
          <w:b w:val="false"/>
          <w:i w:val="false"/>
          <w:color w:val="000000"/>
          <w:sz w:val="28"/>
        </w:rPr>
        <w:t>
      3) запрашивать и получать в установленном порядке от подведомственных организаций Министерства, местных исполнительных органов, физических и юридических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bookmarkEnd w:id="1269"/>
    <w:bookmarkStart w:name="z1292" w:id="1270"/>
    <w:p>
      <w:pPr>
        <w:spacing w:after="0"/>
        <w:ind w:left="0"/>
        <w:jc w:val="both"/>
      </w:pPr>
      <w:r>
        <w:rPr>
          <w:rFonts w:ascii="Times New Roman"/>
          <w:b w:val="false"/>
          <w:i w:val="false"/>
          <w:color w:val="000000"/>
          <w:sz w:val="28"/>
        </w:rPr>
        <w:t>
      4) участвовать в работе комиссий и рабочих групп по обсуждению вопросов, входящих в компетенцию Департамента;</w:t>
      </w:r>
    </w:p>
    <w:bookmarkEnd w:id="1270"/>
    <w:bookmarkStart w:name="z1293" w:id="1271"/>
    <w:p>
      <w:pPr>
        <w:spacing w:after="0"/>
        <w:ind w:left="0"/>
        <w:jc w:val="both"/>
      </w:pPr>
      <w:r>
        <w:rPr>
          <w:rFonts w:ascii="Times New Roman"/>
          <w:b w:val="false"/>
          <w:i w:val="false"/>
          <w:color w:val="000000"/>
          <w:sz w:val="28"/>
        </w:rPr>
        <w:t xml:space="preserve">
      5) вносить предложения по внесению изменений и дополнений в нормативные правовые акты по вопросам, входящим в компетенцию Министерства и Комитета; </w:t>
      </w:r>
    </w:p>
    <w:bookmarkEnd w:id="1271"/>
    <w:bookmarkStart w:name="z1294" w:id="1272"/>
    <w:p>
      <w:pPr>
        <w:spacing w:after="0"/>
        <w:ind w:left="0"/>
        <w:jc w:val="both"/>
      </w:pPr>
      <w:r>
        <w:rPr>
          <w:rFonts w:ascii="Times New Roman"/>
          <w:b w:val="false"/>
          <w:i w:val="false"/>
          <w:color w:val="000000"/>
          <w:sz w:val="28"/>
        </w:rPr>
        <w:t>
      6) вступать в гражданско-правовые отношения от собственного имени;</w:t>
      </w:r>
    </w:p>
    <w:bookmarkEnd w:id="1272"/>
    <w:bookmarkStart w:name="z1295" w:id="1273"/>
    <w:p>
      <w:pPr>
        <w:spacing w:after="0"/>
        <w:ind w:left="0"/>
        <w:jc w:val="both"/>
      </w:pPr>
      <w:r>
        <w:rPr>
          <w:rFonts w:ascii="Times New Roman"/>
          <w:b w:val="false"/>
          <w:i w:val="false"/>
          <w:color w:val="000000"/>
          <w:sz w:val="28"/>
        </w:rPr>
        <w:t>
      7) на основании доверенности представлять Министерство и (или) Комитет в государственных учреждениях, организациях независимо от форм собственности, во всех судах республики по вопросам, входящим в их компетенцию;</w:t>
      </w:r>
    </w:p>
    <w:bookmarkEnd w:id="1273"/>
    <w:bookmarkStart w:name="z1296" w:id="1274"/>
    <w:p>
      <w:pPr>
        <w:spacing w:after="0"/>
        <w:ind w:left="0"/>
        <w:jc w:val="both"/>
      </w:pPr>
      <w:r>
        <w:rPr>
          <w:rFonts w:ascii="Times New Roman"/>
          <w:b w:val="false"/>
          <w:i w:val="false"/>
          <w:color w:val="000000"/>
          <w:sz w:val="28"/>
        </w:rPr>
        <w:t>
      8) принимать решения по вопросам, входящим в компетенцию Департамента;</w:t>
      </w:r>
    </w:p>
    <w:bookmarkEnd w:id="1274"/>
    <w:bookmarkStart w:name="z1297" w:id="1275"/>
    <w:p>
      <w:pPr>
        <w:spacing w:after="0"/>
        <w:ind w:left="0"/>
        <w:jc w:val="both"/>
      </w:pPr>
      <w:r>
        <w:rPr>
          <w:rFonts w:ascii="Times New Roman"/>
          <w:b w:val="false"/>
          <w:i w:val="false"/>
          <w:color w:val="000000"/>
          <w:sz w:val="28"/>
        </w:rPr>
        <w:t>
      9) соблюдать законодательство Республики Казахстан, права и охраняемые законом интересы физических и юридических лиц;</w:t>
      </w:r>
    </w:p>
    <w:bookmarkEnd w:id="1275"/>
    <w:bookmarkStart w:name="z1298" w:id="1276"/>
    <w:p>
      <w:pPr>
        <w:spacing w:after="0"/>
        <w:ind w:left="0"/>
        <w:jc w:val="both"/>
      </w:pPr>
      <w:r>
        <w:rPr>
          <w:rFonts w:ascii="Times New Roman"/>
          <w:b w:val="false"/>
          <w:i w:val="false"/>
          <w:color w:val="000000"/>
          <w:sz w:val="28"/>
        </w:rPr>
        <w:t>
      10) иные права и обязанности, предусмотренные законодательными актами Республики Казахстан.</w:t>
      </w:r>
    </w:p>
    <w:bookmarkEnd w:id="1276"/>
    <w:bookmarkStart w:name="z1299" w:id="1277"/>
    <w:p>
      <w:pPr>
        <w:spacing w:after="0"/>
        <w:ind w:left="0"/>
        <w:jc w:val="left"/>
      </w:pPr>
      <w:r>
        <w:rPr>
          <w:rFonts w:ascii="Times New Roman"/>
          <w:b/>
          <w:i w:val="false"/>
          <w:color w:val="000000"/>
        </w:rPr>
        <w:t xml:space="preserve"> Глава 3. Организация деятельности Департамента</w:t>
      </w:r>
    </w:p>
    <w:bookmarkEnd w:id="1277"/>
    <w:bookmarkStart w:name="z1300" w:id="1278"/>
    <w:p>
      <w:pPr>
        <w:spacing w:after="0"/>
        <w:ind w:left="0"/>
        <w:jc w:val="both"/>
      </w:pPr>
      <w:r>
        <w:rPr>
          <w:rFonts w:ascii="Times New Roman"/>
          <w:b w:val="false"/>
          <w:i w:val="false"/>
          <w:color w:val="000000"/>
          <w:sz w:val="28"/>
        </w:rPr>
        <w:t>
      12. Департамент возглавляет руководитель, назначаемый в соответствии с законодательством Республики Казахстан. Руководитель Департамента имеет заместителей, назначаемых на должности и освобождаемых от должностей в соответствии с законодательством Республики Казахстан.</w:t>
      </w:r>
    </w:p>
    <w:bookmarkEnd w:id="1278"/>
    <w:bookmarkStart w:name="z1301" w:id="1279"/>
    <w:p>
      <w:pPr>
        <w:spacing w:after="0"/>
        <w:ind w:left="0"/>
        <w:jc w:val="both"/>
      </w:pPr>
      <w:r>
        <w:rPr>
          <w:rFonts w:ascii="Times New Roman"/>
          <w:b w:val="false"/>
          <w:i w:val="false"/>
          <w:color w:val="000000"/>
          <w:sz w:val="28"/>
        </w:rPr>
        <w:t>
      Обязанности и полномочия руководителя, заместителей руководителя Департамента определяются председателем Комитета.</w:t>
      </w:r>
    </w:p>
    <w:bookmarkEnd w:id="1279"/>
    <w:bookmarkStart w:name="z1302" w:id="1280"/>
    <w:p>
      <w:pPr>
        <w:spacing w:after="0"/>
        <w:ind w:left="0"/>
        <w:jc w:val="both"/>
      </w:pPr>
      <w:r>
        <w:rPr>
          <w:rFonts w:ascii="Times New Roman"/>
          <w:b w:val="false"/>
          <w:i w:val="false"/>
          <w:color w:val="000000"/>
          <w:sz w:val="28"/>
        </w:rPr>
        <w:t>
      13. Руководитель Департамента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w:t>
      </w:r>
    </w:p>
    <w:bookmarkEnd w:id="1280"/>
    <w:bookmarkStart w:name="z1303" w:id="1281"/>
    <w:p>
      <w:pPr>
        <w:spacing w:after="0"/>
        <w:ind w:left="0"/>
        <w:jc w:val="both"/>
      </w:pPr>
      <w:r>
        <w:rPr>
          <w:rFonts w:ascii="Times New Roman"/>
          <w:b w:val="false"/>
          <w:i w:val="false"/>
          <w:color w:val="000000"/>
          <w:sz w:val="28"/>
        </w:rPr>
        <w:t>
      14. В этих целях руководитель Департамента:</w:t>
      </w:r>
    </w:p>
    <w:bookmarkEnd w:id="1281"/>
    <w:bookmarkStart w:name="z1304" w:id="1282"/>
    <w:p>
      <w:pPr>
        <w:spacing w:after="0"/>
        <w:ind w:left="0"/>
        <w:jc w:val="both"/>
      </w:pPr>
      <w:r>
        <w:rPr>
          <w:rFonts w:ascii="Times New Roman"/>
          <w:b w:val="false"/>
          <w:i w:val="false"/>
          <w:color w:val="000000"/>
          <w:sz w:val="28"/>
        </w:rPr>
        <w:t>
      1) определяет обязанности и полномочия работников Департамента;</w:t>
      </w:r>
    </w:p>
    <w:bookmarkEnd w:id="1282"/>
    <w:bookmarkStart w:name="z1305" w:id="1283"/>
    <w:p>
      <w:pPr>
        <w:spacing w:after="0"/>
        <w:ind w:left="0"/>
        <w:jc w:val="both"/>
      </w:pPr>
      <w:r>
        <w:rPr>
          <w:rFonts w:ascii="Times New Roman"/>
          <w:b w:val="false"/>
          <w:i w:val="false"/>
          <w:color w:val="000000"/>
          <w:sz w:val="28"/>
        </w:rPr>
        <w:t>
      2) в соответствии с законодательством назначает и освобождает от должностей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вышестоящих должностных лиц;</w:t>
      </w:r>
    </w:p>
    <w:bookmarkEnd w:id="1283"/>
    <w:bookmarkStart w:name="z1306" w:id="1284"/>
    <w:p>
      <w:pPr>
        <w:spacing w:after="0"/>
        <w:ind w:left="0"/>
        <w:jc w:val="both"/>
      </w:pPr>
      <w:r>
        <w:rPr>
          <w:rFonts w:ascii="Times New Roman"/>
          <w:b w:val="false"/>
          <w:i w:val="false"/>
          <w:color w:val="000000"/>
          <w:sz w:val="28"/>
        </w:rPr>
        <w:t>
      3) утверждает должностные инструкции работников Департамента, в установленном законодательством порядке решает вопросы командирования работников Департамента;</w:t>
      </w:r>
    </w:p>
    <w:bookmarkEnd w:id="1284"/>
    <w:bookmarkStart w:name="z1307" w:id="1285"/>
    <w:p>
      <w:pPr>
        <w:spacing w:after="0"/>
        <w:ind w:left="0"/>
        <w:jc w:val="both"/>
      </w:pPr>
      <w:r>
        <w:rPr>
          <w:rFonts w:ascii="Times New Roman"/>
          <w:b w:val="false"/>
          <w:i w:val="false"/>
          <w:color w:val="000000"/>
          <w:sz w:val="28"/>
        </w:rPr>
        <w:t>
      4) в установленном законодательством порядке решает вопросы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вышестоящих должностных лиц;</w:t>
      </w:r>
    </w:p>
    <w:bookmarkEnd w:id="1285"/>
    <w:bookmarkStart w:name="z1308" w:id="1286"/>
    <w:p>
      <w:pPr>
        <w:spacing w:after="0"/>
        <w:ind w:left="0"/>
        <w:jc w:val="both"/>
      </w:pPr>
      <w:r>
        <w:rPr>
          <w:rFonts w:ascii="Times New Roman"/>
          <w:b w:val="false"/>
          <w:i w:val="false"/>
          <w:color w:val="000000"/>
          <w:sz w:val="28"/>
        </w:rPr>
        <w:t>
      5) вносит на рассмотрение Председателю Комитета вопросы предоставления отпусков, оказания материальной помощи, подготовки (переподготовки), повышения квалификации, поощрения, выплаты надбавок, премирования и наложения дисциплинарных взысканий на заместителей руководителя Департамента;</w:t>
      </w:r>
    </w:p>
    <w:bookmarkEnd w:id="1286"/>
    <w:bookmarkStart w:name="z1309" w:id="1287"/>
    <w:p>
      <w:pPr>
        <w:spacing w:after="0"/>
        <w:ind w:left="0"/>
        <w:jc w:val="both"/>
      </w:pPr>
      <w:r>
        <w:rPr>
          <w:rFonts w:ascii="Times New Roman"/>
          <w:b w:val="false"/>
          <w:i w:val="false"/>
          <w:color w:val="000000"/>
          <w:sz w:val="28"/>
        </w:rPr>
        <w:t>
      6) подписывает правовые акты в пределах установленной компетенции;</w:t>
      </w:r>
    </w:p>
    <w:bookmarkEnd w:id="1287"/>
    <w:bookmarkStart w:name="z1310" w:id="1288"/>
    <w:p>
      <w:pPr>
        <w:spacing w:after="0"/>
        <w:ind w:left="0"/>
        <w:jc w:val="both"/>
      </w:pPr>
      <w:r>
        <w:rPr>
          <w:rFonts w:ascii="Times New Roman"/>
          <w:b w:val="false"/>
          <w:i w:val="false"/>
          <w:color w:val="000000"/>
          <w:sz w:val="28"/>
        </w:rPr>
        <w:t>
      7) представляет Департамент в государственных органах и иных организациях, независимо от форм собственности, а также в отношениях с физическими и юридическими лицами;</w:t>
      </w:r>
    </w:p>
    <w:bookmarkEnd w:id="1288"/>
    <w:bookmarkStart w:name="z1311" w:id="1289"/>
    <w:p>
      <w:pPr>
        <w:spacing w:after="0"/>
        <w:ind w:left="0"/>
        <w:jc w:val="both"/>
      </w:pPr>
      <w:r>
        <w:rPr>
          <w:rFonts w:ascii="Times New Roman"/>
          <w:b w:val="false"/>
          <w:i w:val="false"/>
          <w:color w:val="000000"/>
          <w:sz w:val="28"/>
        </w:rPr>
        <w:t>
      8) в соответствии с законодательством принимает решения о предъявлении от имени Департамента претензий и исков;</w:t>
      </w:r>
    </w:p>
    <w:bookmarkEnd w:id="1289"/>
    <w:bookmarkStart w:name="z1312" w:id="1290"/>
    <w:p>
      <w:pPr>
        <w:spacing w:after="0"/>
        <w:ind w:left="0"/>
        <w:jc w:val="both"/>
      </w:pPr>
      <w:r>
        <w:rPr>
          <w:rFonts w:ascii="Times New Roman"/>
          <w:b w:val="false"/>
          <w:i w:val="false"/>
          <w:color w:val="000000"/>
          <w:sz w:val="28"/>
        </w:rPr>
        <w:t>
      9) принимает меры, направленные на противодействие коррупции в Департаменте и несет персональную ответственность за непринятие надлежащих антикоррупционных мер.</w:t>
      </w:r>
    </w:p>
    <w:bookmarkEnd w:id="1290"/>
    <w:bookmarkStart w:name="z1313" w:id="1291"/>
    <w:p>
      <w:pPr>
        <w:spacing w:after="0"/>
        <w:ind w:left="0"/>
        <w:jc w:val="left"/>
      </w:pPr>
      <w:r>
        <w:rPr>
          <w:rFonts w:ascii="Times New Roman"/>
          <w:b/>
          <w:i w:val="false"/>
          <w:color w:val="000000"/>
        </w:rPr>
        <w:t xml:space="preserve"> Глава 4. Имущество Департамента</w:t>
      </w:r>
    </w:p>
    <w:bookmarkEnd w:id="1291"/>
    <w:bookmarkStart w:name="z1314" w:id="1292"/>
    <w:p>
      <w:pPr>
        <w:spacing w:after="0"/>
        <w:ind w:left="0"/>
        <w:jc w:val="both"/>
      </w:pPr>
      <w:r>
        <w:rPr>
          <w:rFonts w:ascii="Times New Roman"/>
          <w:b w:val="false"/>
          <w:i w:val="false"/>
          <w:color w:val="000000"/>
          <w:sz w:val="28"/>
        </w:rPr>
        <w:t>
      15.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1292"/>
    <w:bookmarkStart w:name="z1315" w:id="1293"/>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293"/>
    <w:bookmarkStart w:name="z1316" w:id="1294"/>
    <w:p>
      <w:pPr>
        <w:spacing w:after="0"/>
        <w:ind w:left="0"/>
        <w:jc w:val="both"/>
      </w:pPr>
      <w:r>
        <w:rPr>
          <w:rFonts w:ascii="Times New Roman"/>
          <w:b w:val="false"/>
          <w:i w:val="false"/>
          <w:color w:val="000000"/>
          <w:sz w:val="28"/>
        </w:rPr>
        <w:t>
      16. Имущество, закрепленное за Департаментом, относится к республиканской собственности.</w:t>
      </w:r>
    </w:p>
    <w:bookmarkEnd w:id="1294"/>
    <w:bookmarkStart w:name="z1317" w:id="1295"/>
    <w:p>
      <w:pPr>
        <w:spacing w:after="0"/>
        <w:ind w:left="0"/>
        <w:jc w:val="both"/>
      </w:pPr>
      <w:r>
        <w:rPr>
          <w:rFonts w:ascii="Times New Roman"/>
          <w:b w:val="false"/>
          <w:i w:val="false"/>
          <w:color w:val="000000"/>
          <w:sz w:val="28"/>
        </w:rPr>
        <w:t>
      17.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 если иное не установлено законодательством.</w:t>
      </w:r>
    </w:p>
    <w:bookmarkEnd w:id="1295"/>
    <w:bookmarkStart w:name="z1318" w:id="1296"/>
    <w:p>
      <w:pPr>
        <w:spacing w:after="0"/>
        <w:ind w:left="0"/>
        <w:jc w:val="left"/>
      </w:pPr>
      <w:r>
        <w:rPr>
          <w:rFonts w:ascii="Times New Roman"/>
          <w:b/>
          <w:i w:val="false"/>
          <w:color w:val="000000"/>
        </w:rPr>
        <w:t xml:space="preserve"> Глава 5. Реорганизация и упразднение Департамента</w:t>
      </w:r>
    </w:p>
    <w:bookmarkEnd w:id="1296"/>
    <w:bookmarkStart w:name="z1319" w:id="1297"/>
    <w:p>
      <w:pPr>
        <w:spacing w:after="0"/>
        <w:ind w:left="0"/>
        <w:jc w:val="both"/>
      </w:pPr>
      <w:r>
        <w:rPr>
          <w:rFonts w:ascii="Times New Roman"/>
          <w:b w:val="false"/>
          <w:i w:val="false"/>
          <w:color w:val="000000"/>
          <w:sz w:val="28"/>
        </w:rPr>
        <w:t>
      18. Реорганизация и упразднение Департамента осуществляются в соответствии с законодательством Республики Казахстан.</w:t>
      </w:r>
    </w:p>
    <w:bookmarkEnd w:id="12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приказу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марта 2017 года № 18</w:t>
            </w:r>
          </w:p>
        </w:tc>
      </w:tr>
    </w:tbl>
    <w:bookmarkStart w:name="z1321" w:id="1298"/>
    <w:p>
      <w:pPr>
        <w:spacing w:after="0"/>
        <w:ind w:left="0"/>
        <w:jc w:val="left"/>
      </w:pPr>
      <w:r>
        <w:rPr>
          <w:rFonts w:ascii="Times New Roman"/>
          <w:b/>
          <w:i w:val="false"/>
          <w:color w:val="000000"/>
        </w:rPr>
        <w:t xml:space="preserve"> Положение государственного учреждения "Департамент Комитета труда, социальной защиты и миграции Министерства труда и социальной защиты населения Республики Казахстан по городу Шымкент"</w:t>
      </w:r>
    </w:p>
    <w:bookmarkEnd w:id="1298"/>
    <w:p>
      <w:pPr>
        <w:spacing w:after="0"/>
        <w:ind w:left="0"/>
        <w:jc w:val="both"/>
      </w:pPr>
      <w:r>
        <w:rPr>
          <w:rFonts w:ascii="Times New Roman"/>
          <w:b w:val="false"/>
          <w:i w:val="false"/>
          <w:color w:val="ff0000"/>
          <w:sz w:val="28"/>
        </w:rPr>
        <w:t xml:space="preserve">
      Сноска. Приказ дополнен приложением 18 в соответствии с приказом и.о. Министра труда и социальной защиты населения РК от 12.07.2018 </w:t>
      </w:r>
      <w:r>
        <w:rPr>
          <w:rFonts w:ascii="Times New Roman"/>
          <w:b w:val="false"/>
          <w:i w:val="false"/>
          <w:color w:val="ff0000"/>
          <w:sz w:val="28"/>
        </w:rPr>
        <w:t>№ 292</w:t>
      </w:r>
      <w:r>
        <w:rPr>
          <w:rFonts w:ascii="Times New Roman"/>
          <w:b w:val="false"/>
          <w:i w:val="false"/>
          <w:color w:val="ff0000"/>
          <w:sz w:val="28"/>
        </w:rPr>
        <w:t>.</w:t>
      </w:r>
    </w:p>
    <w:bookmarkStart w:name="z1322" w:id="1299"/>
    <w:p>
      <w:pPr>
        <w:spacing w:after="0"/>
        <w:ind w:left="0"/>
        <w:jc w:val="left"/>
      </w:pPr>
      <w:r>
        <w:rPr>
          <w:rFonts w:ascii="Times New Roman"/>
          <w:b/>
          <w:i w:val="false"/>
          <w:color w:val="000000"/>
        </w:rPr>
        <w:t xml:space="preserve"> Глава 1. Общие положения</w:t>
      </w:r>
    </w:p>
    <w:bookmarkEnd w:id="1299"/>
    <w:bookmarkStart w:name="z1323" w:id="1300"/>
    <w:p>
      <w:pPr>
        <w:spacing w:after="0"/>
        <w:ind w:left="0"/>
        <w:jc w:val="both"/>
      </w:pPr>
      <w:r>
        <w:rPr>
          <w:rFonts w:ascii="Times New Roman"/>
          <w:b w:val="false"/>
          <w:i w:val="false"/>
          <w:color w:val="000000"/>
          <w:sz w:val="28"/>
        </w:rPr>
        <w:t>
      1. Департамент Комитета труда, социальной защиты и миграции по городу Шымкент (далее – Департамент) является территориальным подразделением Комитета труда, социальной защиты и миграции Министерства труда и социальной защиты населения Республики Казахстан (далее – Комитет), осуществляющим реализацию и государственный контроль в сфере обеспечения социальной защиты населения, пенсионного и социального обеспечения, обязательного социального страхования, специальных социальных услуг.</w:t>
      </w:r>
    </w:p>
    <w:bookmarkEnd w:id="1300"/>
    <w:bookmarkStart w:name="z1324" w:id="1301"/>
    <w:p>
      <w:pPr>
        <w:spacing w:after="0"/>
        <w:ind w:left="0"/>
        <w:jc w:val="both"/>
      </w:pPr>
      <w:r>
        <w:rPr>
          <w:rFonts w:ascii="Times New Roman"/>
          <w:b w:val="false"/>
          <w:i w:val="false"/>
          <w:color w:val="000000"/>
          <w:sz w:val="28"/>
        </w:rPr>
        <w:t>
      2. В своей деятельности Департамент руководствуется Конституцией, законами Республики Казахстан, актами Президента и Правительства Республики Казахстан, иными нормативными правовыми актами Республики Казахстан, настоящим Положением.</w:t>
      </w:r>
    </w:p>
    <w:bookmarkEnd w:id="1301"/>
    <w:bookmarkStart w:name="z1325" w:id="1302"/>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счета в органах казначейства.</w:t>
      </w:r>
    </w:p>
    <w:bookmarkEnd w:id="1302"/>
    <w:bookmarkStart w:name="z1326" w:id="1303"/>
    <w:p>
      <w:pPr>
        <w:spacing w:after="0"/>
        <w:ind w:left="0"/>
        <w:jc w:val="both"/>
      </w:pPr>
      <w:r>
        <w:rPr>
          <w:rFonts w:ascii="Times New Roman"/>
          <w:b w:val="false"/>
          <w:i w:val="false"/>
          <w:color w:val="000000"/>
          <w:sz w:val="28"/>
        </w:rPr>
        <w:t>
      4. Структура, штатная численность Департамента утверждаются ответственным секретарем Министерства труда и социальной защиты населения Республики Казахстан.</w:t>
      </w:r>
    </w:p>
    <w:bookmarkEnd w:id="1303"/>
    <w:bookmarkStart w:name="z1327" w:id="1304"/>
    <w:p>
      <w:pPr>
        <w:spacing w:after="0"/>
        <w:ind w:left="0"/>
        <w:jc w:val="both"/>
      </w:pPr>
      <w:r>
        <w:rPr>
          <w:rFonts w:ascii="Times New Roman"/>
          <w:b w:val="false"/>
          <w:i w:val="false"/>
          <w:color w:val="000000"/>
          <w:sz w:val="28"/>
        </w:rPr>
        <w:t>
      5. Юридический адрес Департамента: Республика Казахстан, 160013, город Шымкент, Аль-Фарабийский район, улица Диваева, дом № 148.</w:t>
      </w:r>
    </w:p>
    <w:bookmarkEnd w:id="1304"/>
    <w:bookmarkStart w:name="z1328" w:id="1305"/>
    <w:p>
      <w:pPr>
        <w:spacing w:after="0"/>
        <w:ind w:left="0"/>
        <w:jc w:val="both"/>
      </w:pPr>
      <w:r>
        <w:rPr>
          <w:rFonts w:ascii="Times New Roman"/>
          <w:b w:val="false"/>
          <w:i w:val="false"/>
          <w:color w:val="000000"/>
          <w:sz w:val="28"/>
        </w:rPr>
        <w:t>
      6. Полное наименование Департамента – республиканское государственное учреждение "Департамент Комитета труда, социальной защиты и миграции Министерства труда и социальной защиты населения Республики Казахстан по городу Шымкент".</w:t>
      </w:r>
    </w:p>
    <w:bookmarkEnd w:id="1305"/>
    <w:bookmarkStart w:name="z1329" w:id="1306"/>
    <w:p>
      <w:pPr>
        <w:spacing w:after="0"/>
        <w:ind w:left="0"/>
        <w:jc w:val="both"/>
      </w:pPr>
      <w:r>
        <w:rPr>
          <w:rFonts w:ascii="Times New Roman"/>
          <w:b w:val="false"/>
          <w:i w:val="false"/>
          <w:color w:val="000000"/>
          <w:sz w:val="28"/>
        </w:rPr>
        <w:t>
      7. Настоящее Положение является учредительным документом Департамента.</w:t>
      </w:r>
    </w:p>
    <w:bookmarkEnd w:id="1306"/>
    <w:bookmarkStart w:name="z1330" w:id="1307"/>
    <w:p>
      <w:pPr>
        <w:spacing w:after="0"/>
        <w:ind w:left="0"/>
        <w:jc w:val="both"/>
      </w:pPr>
      <w:r>
        <w:rPr>
          <w:rFonts w:ascii="Times New Roman"/>
          <w:b w:val="false"/>
          <w:i w:val="false"/>
          <w:color w:val="000000"/>
          <w:sz w:val="28"/>
        </w:rPr>
        <w:t>
      8. Финансирование деятельности Департамента осуществляется только за счет средств республиканского бюджета. Департаменту запрещается вступать в договорные отношения с субъектами предпринимательства на предмет выполнения обязанностей, являющихся его функциями.</w:t>
      </w:r>
    </w:p>
    <w:bookmarkEnd w:id="1307"/>
    <w:bookmarkStart w:name="z1331" w:id="1308"/>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указанные доходы направляются в доход республиканского бюджета.</w:t>
      </w:r>
    </w:p>
    <w:bookmarkEnd w:id="1308"/>
    <w:bookmarkStart w:name="z1332" w:id="1309"/>
    <w:p>
      <w:pPr>
        <w:spacing w:after="0"/>
        <w:ind w:left="0"/>
        <w:jc w:val="left"/>
      </w:pPr>
      <w:r>
        <w:rPr>
          <w:rFonts w:ascii="Times New Roman"/>
          <w:b/>
          <w:i w:val="false"/>
          <w:color w:val="000000"/>
        </w:rPr>
        <w:t xml:space="preserve"> Глава 2. Основные задачи, функции, права и обязанности Департамента</w:t>
      </w:r>
    </w:p>
    <w:bookmarkEnd w:id="1309"/>
    <w:bookmarkStart w:name="z1333" w:id="1310"/>
    <w:p>
      <w:pPr>
        <w:spacing w:after="0"/>
        <w:ind w:left="0"/>
        <w:jc w:val="both"/>
      </w:pPr>
      <w:r>
        <w:rPr>
          <w:rFonts w:ascii="Times New Roman"/>
          <w:b w:val="false"/>
          <w:i w:val="false"/>
          <w:color w:val="000000"/>
          <w:sz w:val="28"/>
        </w:rPr>
        <w:t>
      9. Задачей Департамента является реализация государственной политики в области пенсионного и социального обеспечения, социальной защиты инвалидов, медико-социальной экспертизы, обязательного социального страхования, социальной поддержки семей с детьми, предоставления социальной помощи отдельным категориям граждан, в сфере предоставления специальных социальных услуг.</w:t>
      </w:r>
    </w:p>
    <w:bookmarkEnd w:id="1310"/>
    <w:bookmarkStart w:name="z1334" w:id="1311"/>
    <w:p>
      <w:pPr>
        <w:spacing w:after="0"/>
        <w:ind w:left="0"/>
        <w:jc w:val="both"/>
      </w:pPr>
      <w:r>
        <w:rPr>
          <w:rFonts w:ascii="Times New Roman"/>
          <w:b w:val="false"/>
          <w:i w:val="false"/>
          <w:color w:val="000000"/>
          <w:sz w:val="28"/>
        </w:rPr>
        <w:t>
      10. Функции Департамента:</w:t>
      </w:r>
    </w:p>
    <w:bookmarkEnd w:id="1311"/>
    <w:bookmarkStart w:name="z1335" w:id="1312"/>
    <w:p>
      <w:pPr>
        <w:spacing w:after="0"/>
        <w:ind w:left="0"/>
        <w:jc w:val="both"/>
      </w:pPr>
      <w:r>
        <w:rPr>
          <w:rFonts w:ascii="Times New Roman"/>
          <w:b w:val="false"/>
          <w:i w:val="false"/>
          <w:color w:val="000000"/>
          <w:sz w:val="28"/>
        </w:rPr>
        <w:t>
      1) осуществление государственного контроля за соблюдением законодательства в области пенсионного и социального обеспечения, социальной защиты инвалидов, об обязательном социальном страховании, специальных социальных услугах, в пределах своих полномочий;</w:t>
      </w:r>
    </w:p>
    <w:bookmarkEnd w:id="1312"/>
    <w:bookmarkStart w:name="z1336" w:id="1313"/>
    <w:p>
      <w:pPr>
        <w:spacing w:after="0"/>
        <w:ind w:left="0"/>
        <w:jc w:val="both"/>
      </w:pPr>
      <w:r>
        <w:rPr>
          <w:rFonts w:ascii="Times New Roman"/>
          <w:b w:val="false"/>
          <w:i w:val="false"/>
          <w:color w:val="000000"/>
          <w:sz w:val="28"/>
        </w:rPr>
        <w:t>
      2) принятие решения о назначении (изменении, возобновлении, приостановлении, прекращении) или об отказе в назначении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(детей-инвалидов),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w:t>
      </w:r>
    </w:p>
    <w:bookmarkEnd w:id="1313"/>
    <w:bookmarkStart w:name="z1337" w:id="1314"/>
    <w:p>
      <w:pPr>
        <w:spacing w:after="0"/>
        <w:ind w:left="0"/>
        <w:jc w:val="both"/>
      </w:pPr>
      <w:r>
        <w:rPr>
          <w:rFonts w:ascii="Times New Roman"/>
          <w:b w:val="false"/>
          <w:i w:val="false"/>
          <w:color w:val="000000"/>
          <w:sz w:val="28"/>
        </w:rPr>
        <w:t>
      3) осуществление контроля за своевременностью и полнотой выплаты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(детей-инвалидов),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 социальных выплат из Государственного фонда социального страхования (далее – Фонд);</w:t>
      </w:r>
    </w:p>
    <w:bookmarkEnd w:id="1314"/>
    <w:bookmarkStart w:name="z1338" w:id="1315"/>
    <w:p>
      <w:pPr>
        <w:spacing w:after="0"/>
        <w:ind w:left="0"/>
        <w:jc w:val="both"/>
      </w:pPr>
      <w:r>
        <w:rPr>
          <w:rFonts w:ascii="Times New Roman"/>
          <w:b w:val="false"/>
          <w:i w:val="false"/>
          <w:color w:val="000000"/>
          <w:sz w:val="28"/>
        </w:rPr>
        <w:t>
      4) при наличии оснований проверка достоверности документов, необходимых для назначения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w:t>
      </w:r>
    </w:p>
    <w:bookmarkEnd w:id="1315"/>
    <w:bookmarkStart w:name="z1339" w:id="1316"/>
    <w:p>
      <w:pPr>
        <w:spacing w:after="0"/>
        <w:ind w:left="0"/>
        <w:jc w:val="both"/>
      </w:pPr>
      <w:r>
        <w:rPr>
          <w:rFonts w:ascii="Times New Roman"/>
          <w:b w:val="false"/>
          <w:i w:val="false"/>
          <w:color w:val="000000"/>
          <w:sz w:val="28"/>
        </w:rPr>
        <w:t xml:space="preserve">
      5) осуществление внутреннего контроля деятельности Фонда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административных процедурах";</w:t>
      </w:r>
    </w:p>
    <w:bookmarkEnd w:id="1316"/>
    <w:bookmarkStart w:name="z1340" w:id="1317"/>
    <w:p>
      <w:pPr>
        <w:spacing w:after="0"/>
        <w:ind w:left="0"/>
        <w:jc w:val="both"/>
      </w:pPr>
      <w:r>
        <w:rPr>
          <w:rFonts w:ascii="Times New Roman"/>
          <w:b w:val="false"/>
          <w:i w:val="false"/>
          <w:color w:val="000000"/>
          <w:sz w:val="28"/>
        </w:rPr>
        <w:t>
      6) организация сбора данных о численности получателей и сумм пенсионных и социальных выплат за счет бюджетных средств и Фонда;</w:t>
      </w:r>
    </w:p>
    <w:bookmarkEnd w:id="1317"/>
    <w:bookmarkStart w:name="z1341" w:id="1318"/>
    <w:p>
      <w:pPr>
        <w:spacing w:after="0"/>
        <w:ind w:left="0"/>
        <w:jc w:val="both"/>
      </w:pPr>
      <w:r>
        <w:rPr>
          <w:rFonts w:ascii="Times New Roman"/>
          <w:b w:val="false"/>
          <w:i w:val="false"/>
          <w:color w:val="000000"/>
          <w:sz w:val="28"/>
        </w:rPr>
        <w:t>
      7) разъяснение по вопросам назначения и получения пенсионных и социальных выплат за счет бюджетных средств, а также назначения и получения социальных выплат из Фонда;</w:t>
      </w:r>
    </w:p>
    <w:bookmarkEnd w:id="1318"/>
    <w:bookmarkStart w:name="z1342" w:id="1319"/>
    <w:p>
      <w:pPr>
        <w:spacing w:after="0"/>
        <w:ind w:left="0"/>
        <w:jc w:val="both"/>
      </w:pPr>
      <w:r>
        <w:rPr>
          <w:rFonts w:ascii="Times New Roman"/>
          <w:b w:val="false"/>
          <w:i w:val="false"/>
          <w:color w:val="000000"/>
          <w:sz w:val="28"/>
        </w:rPr>
        <w:t>
      8) рассмотрение в установленном законодательством порядке обращений физических и юридических лиц по вопросам, входящим в компетенцию Департамента;</w:t>
      </w:r>
    </w:p>
    <w:bookmarkEnd w:id="1319"/>
    <w:bookmarkStart w:name="z1343" w:id="1320"/>
    <w:p>
      <w:pPr>
        <w:spacing w:after="0"/>
        <w:ind w:left="0"/>
        <w:jc w:val="both"/>
      </w:pPr>
      <w:r>
        <w:rPr>
          <w:rFonts w:ascii="Times New Roman"/>
          <w:b w:val="false"/>
          <w:i w:val="false"/>
          <w:color w:val="000000"/>
          <w:sz w:val="28"/>
        </w:rPr>
        <w:t>
      9) проведение медико-социальной экспертизы;</w:t>
      </w:r>
    </w:p>
    <w:bookmarkEnd w:id="1320"/>
    <w:bookmarkStart w:name="z1344" w:id="1321"/>
    <w:p>
      <w:pPr>
        <w:spacing w:after="0"/>
        <w:ind w:left="0"/>
        <w:jc w:val="both"/>
      </w:pPr>
      <w:r>
        <w:rPr>
          <w:rFonts w:ascii="Times New Roman"/>
          <w:b w:val="false"/>
          <w:i w:val="false"/>
          <w:color w:val="000000"/>
          <w:sz w:val="28"/>
        </w:rPr>
        <w:t>
      10) установление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p>
    <w:bookmarkEnd w:id="1321"/>
    <w:bookmarkStart w:name="z1345" w:id="1322"/>
    <w:p>
      <w:pPr>
        <w:spacing w:after="0"/>
        <w:ind w:left="0"/>
        <w:jc w:val="both"/>
      </w:pPr>
      <w:r>
        <w:rPr>
          <w:rFonts w:ascii="Times New Roman"/>
          <w:b w:val="false"/>
          <w:i w:val="false"/>
          <w:color w:val="000000"/>
          <w:sz w:val="28"/>
        </w:rPr>
        <w:t>
      11) формирование централизованного банка данных системы учета инвалидов, проведение мониторинга причин, структуры и состояния инвалидности;</w:t>
      </w:r>
    </w:p>
    <w:bookmarkEnd w:id="1322"/>
    <w:bookmarkStart w:name="z1346" w:id="1323"/>
    <w:p>
      <w:pPr>
        <w:spacing w:after="0"/>
        <w:ind w:left="0"/>
        <w:jc w:val="both"/>
      </w:pPr>
      <w:r>
        <w:rPr>
          <w:rFonts w:ascii="Times New Roman"/>
          <w:b w:val="false"/>
          <w:i w:val="false"/>
          <w:color w:val="000000"/>
          <w:sz w:val="28"/>
        </w:rPr>
        <w:t>
      12) изучение уровня и причин инвалидности населения;</w:t>
      </w:r>
    </w:p>
    <w:bookmarkEnd w:id="1323"/>
    <w:bookmarkStart w:name="z1347" w:id="1324"/>
    <w:p>
      <w:pPr>
        <w:spacing w:after="0"/>
        <w:ind w:left="0"/>
        <w:jc w:val="both"/>
      </w:pPr>
      <w:r>
        <w:rPr>
          <w:rFonts w:ascii="Times New Roman"/>
          <w:b w:val="false"/>
          <w:i w:val="false"/>
          <w:color w:val="000000"/>
          <w:sz w:val="28"/>
        </w:rPr>
        <w:t>
      13) прием документов на назначение государственного базового социального пособия по инвалидности при первичном установлении инвалидности;</w:t>
      </w:r>
    </w:p>
    <w:bookmarkEnd w:id="1324"/>
    <w:bookmarkStart w:name="z1348" w:id="1325"/>
    <w:p>
      <w:pPr>
        <w:spacing w:after="0"/>
        <w:ind w:left="0"/>
        <w:jc w:val="both"/>
      </w:pPr>
      <w:r>
        <w:rPr>
          <w:rFonts w:ascii="Times New Roman"/>
          <w:b w:val="false"/>
          <w:i w:val="false"/>
          <w:color w:val="000000"/>
          <w:sz w:val="28"/>
        </w:rPr>
        <w:t>
      14) оказание консультативной помощи врачам медицинских организаций по вопросам медико-социальной экспертизы и реабилитации инвалидов, участие в проведении мероприятий по повышению их квалификации;</w:t>
      </w:r>
    </w:p>
    <w:bookmarkEnd w:id="1325"/>
    <w:bookmarkStart w:name="z1349" w:id="1326"/>
    <w:p>
      <w:pPr>
        <w:spacing w:after="0"/>
        <w:ind w:left="0"/>
        <w:jc w:val="both"/>
      </w:pPr>
      <w:r>
        <w:rPr>
          <w:rFonts w:ascii="Times New Roman"/>
          <w:b w:val="false"/>
          <w:i w:val="false"/>
          <w:color w:val="000000"/>
          <w:sz w:val="28"/>
        </w:rPr>
        <w:t>
      15) представление в местные органы военного управления сведений о признании инвалидами военнообязанных и лиц призывного возраста;</w:t>
      </w:r>
    </w:p>
    <w:bookmarkEnd w:id="1326"/>
    <w:bookmarkStart w:name="z1350" w:id="1327"/>
    <w:p>
      <w:pPr>
        <w:spacing w:after="0"/>
        <w:ind w:left="0"/>
        <w:jc w:val="both"/>
      </w:pPr>
      <w:r>
        <w:rPr>
          <w:rFonts w:ascii="Times New Roman"/>
          <w:b w:val="false"/>
          <w:i w:val="false"/>
          <w:color w:val="000000"/>
          <w:sz w:val="28"/>
        </w:rPr>
        <w:t>
      16) внедрение в практику работы современных, научных принципов и методов, а также обобщение, распространение передового опыта и разработка методических рекомендаций по медико-социальной экспертизе и реабилитации инвалидов;</w:t>
      </w:r>
    </w:p>
    <w:bookmarkEnd w:id="1327"/>
    <w:bookmarkStart w:name="z1351" w:id="1328"/>
    <w:p>
      <w:pPr>
        <w:spacing w:after="0"/>
        <w:ind w:left="0"/>
        <w:jc w:val="both"/>
      </w:pPr>
      <w:r>
        <w:rPr>
          <w:rFonts w:ascii="Times New Roman"/>
          <w:b w:val="false"/>
          <w:i w:val="false"/>
          <w:color w:val="000000"/>
          <w:sz w:val="28"/>
        </w:rPr>
        <w:t>
      17) разработка социальной и профессиональной частей индивидуальной программы реабилитации инвалидов,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 контроль за реализацией индивидуальных программ реабилитации инвалидов;</w:t>
      </w:r>
    </w:p>
    <w:bookmarkEnd w:id="1328"/>
    <w:bookmarkStart w:name="z1352" w:id="1329"/>
    <w:p>
      <w:pPr>
        <w:spacing w:after="0"/>
        <w:ind w:left="0"/>
        <w:jc w:val="both"/>
      </w:pPr>
      <w:r>
        <w:rPr>
          <w:rFonts w:ascii="Times New Roman"/>
          <w:b w:val="false"/>
          <w:i w:val="false"/>
          <w:color w:val="000000"/>
          <w:sz w:val="28"/>
        </w:rPr>
        <w:t>
      18) определение потребности работника, получившего увечье или иное повреждение здоровья при исполнении им трудовых (служебных) обязанностей в дополнительных видах помощи и уходе;</w:t>
      </w:r>
    </w:p>
    <w:bookmarkEnd w:id="1329"/>
    <w:bookmarkStart w:name="z1353" w:id="1330"/>
    <w:p>
      <w:pPr>
        <w:spacing w:after="0"/>
        <w:ind w:left="0"/>
        <w:jc w:val="both"/>
      </w:pPr>
      <w:r>
        <w:rPr>
          <w:rFonts w:ascii="Times New Roman"/>
          <w:b w:val="false"/>
          <w:i w:val="false"/>
          <w:color w:val="000000"/>
          <w:sz w:val="28"/>
        </w:rPr>
        <w:t>
      19) обеспечение контроля за своевременным и правильным назначением социальных выплат Фондом;</w:t>
      </w:r>
    </w:p>
    <w:bookmarkEnd w:id="1330"/>
    <w:bookmarkStart w:name="z1354" w:id="1331"/>
    <w:p>
      <w:pPr>
        <w:spacing w:after="0"/>
        <w:ind w:left="0"/>
        <w:jc w:val="both"/>
      </w:pPr>
      <w:r>
        <w:rPr>
          <w:rFonts w:ascii="Times New Roman"/>
          <w:b w:val="false"/>
          <w:i w:val="false"/>
          <w:color w:val="000000"/>
          <w:sz w:val="28"/>
        </w:rPr>
        <w:t>
      20) обеспечение контроля за своевременным и полным перечислением получателю социальных выплат Государственной корпорацией;</w:t>
      </w:r>
    </w:p>
    <w:bookmarkEnd w:id="1331"/>
    <w:bookmarkStart w:name="z1355" w:id="1332"/>
    <w:p>
      <w:pPr>
        <w:spacing w:after="0"/>
        <w:ind w:left="0"/>
        <w:jc w:val="both"/>
      </w:pPr>
      <w:r>
        <w:rPr>
          <w:rFonts w:ascii="Times New Roman"/>
          <w:b w:val="false"/>
          <w:i w:val="false"/>
          <w:color w:val="000000"/>
          <w:sz w:val="28"/>
        </w:rPr>
        <w:t>
      21) рассмотрение жалоб участников системы обязательного социального страхования по вопросам назначения, отказа в назначении социальных выплат Фондом, а также своевременным и полным перечислением социальных выплат Государственной корпорацией;</w:t>
      </w:r>
    </w:p>
    <w:bookmarkEnd w:id="1332"/>
    <w:bookmarkStart w:name="z1356" w:id="1333"/>
    <w:p>
      <w:pPr>
        <w:spacing w:after="0"/>
        <w:ind w:left="0"/>
        <w:jc w:val="both"/>
      </w:pPr>
      <w:r>
        <w:rPr>
          <w:rFonts w:ascii="Times New Roman"/>
          <w:b w:val="false"/>
          <w:i w:val="false"/>
          <w:color w:val="000000"/>
          <w:sz w:val="28"/>
        </w:rPr>
        <w:t>
      22) исполнение поручений руководства Министерства и Комитета, в пределах своей компетенции;</w:t>
      </w:r>
    </w:p>
    <w:bookmarkEnd w:id="1333"/>
    <w:bookmarkStart w:name="z1357" w:id="1334"/>
    <w:p>
      <w:pPr>
        <w:spacing w:after="0"/>
        <w:ind w:left="0"/>
        <w:jc w:val="both"/>
      </w:pPr>
      <w:r>
        <w:rPr>
          <w:rFonts w:ascii="Times New Roman"/>
          <w:b w:val="false"/>
          <w:i w:val="false"/>
          <w:color w:val="000000"/>
          <w:sz w:val="28"/>
        </w:rPr>
        <w:t>
      23) осуществление правовой, консультативной и практической помощи в пределах компетенции;</w:t>
      </w:r>
    </w:p>
    <w:bookmarkEnd w:id="1334"/>
    <w:bookmarkStart w:name="z1358" w:id="1335"/>
    <w:p>
      <w:pPr>
        <w:spacing w:after="0"/>
        <w:ind w:left="0"/>
        <w:jc w:val="both"/>
      </w:pPr>
      <w:r>
        <w:rPr>
          <w:rFonts w:ascii="Times New Roman"/>
          <w:b w:val="false"/>
          <w:i w:val="false"/>
          <w:color w:val="000000"/>
          <w:sz w:val="28"/>
        </w:rPr>
        <w:t>
      24) оказание государственных услуг в сфере социальной защиты населения в пределах компетенции;</w:t>
      </w:r>
    </w:p>
    <w:bookmarkEnd w:id="1335"/>
    <w:bookmarkStart w:name="z1359" w:id="1336"/>
    <w:p>
      <w:pPr>
        <w:spacing w:after="0"/>
        <w:ind w:left="0"/>
        <w:jc w:val="both"/>
      </w:pPr>
      <w:r>
        <w:rPr>
          <w:rFonts w:ascii="Times New Roman"/>
          <w:b w:val="false"/>
          <w:i w:val="false"/>
          <w:color w:val="000000"/>
          <w:sz w:val="28"/>
        </w:rPr>
        <w:t>
      25) формирование и сопровождение баз данных в области социальной защиты населения: "Централизованный банк данных лиц, имеющих инвалидность", а также сопровождение АИС "Е-собес", "E-макет", "E-сoциал" в пределах своей компетенции;</w:t>
      </w:r>
    </w:p>
    <w:bookmarkEnd w:id="1336"/>
    <w:bookmarkStart w:name="z1360" w:id="1337"/>
    <w:p>
      <w:pPr>
        <w:spacing w:after="0"/>
        <w:ind w:left="0"/>
        <w:jc w:val="both"/>
      </w:pPr>
      <w:r>
        <w:rPr>
          <w:rFonts w:ascii="Times New Roman"/>
          <w:b w:val="false"/>
          <w:i w:val="false"/>
          <w:color w:val="000000"/>
          <w:sz w:val="28"/>
        </w:rPr>
        <w:t>
      26) участие в реализации Стратегического и Операционного планов Министерства и плана работы Комитета;</w:t>
      </w:r>
    </w:p>
    <w:bookmarkEnd w:id="1337"/>
    <w:bookmarkStart w:name="z1361" w:id="1338"/>
    <w:p>
      <w:pPr>
        <w:spacing w:after="0"/>
        <w:ind w:left="0"/>
        <w:jc w:val="both"/>
      </w:pPr>
      <w:r>
        <w:rPr>
          <w:rFonts w:ascii="Times New Roman"/>
          <w:b w:val="false"/>
          <w:i w:val="false"/>
          <w:color w:val="000000"/>
          <w:sz w:val="28"/>
        </w:rPr>
        <w:t>
      27) иные задачи и функции, возложенные на Департамент законодательством и руководством Министерства и Комитета.</w:t>
      </w:r>
    </w:p>
    <w:bookmarkEnd w:id="1338"/>
    <w:bookmarkStart w:name="z1362" w:id="1339"/>
    <w:p>
      <w:pPr>
        <w:spacing w:after="0"/>
        <w:ind w:left="0"/>
        <w:jc w:val="both"/>
      </w:pPr>
      <w:r>
        <w:rPr>
          <w:rFonts w:ascii="Times New Roman"/>
          <w:b w:val="false"/>
          <w:i w:val="false"/>
          <w:color w:val="000000"/>
          <w:sz w:val="28"/>
        </w:rPr>
        <w:t>
      11. Права и обязанности Департамента:</w:t>
      </w:r>
    </w:p>
    <w:bookmarkEnd w:id="1339"/>
    <w:bookmarkStart w:name="z1363" w:id="1340"/>
    <w:p>
      <w:pPr>
        <w:spacing w:after="0"/>
        <w:ind w:left="0"/>
        <w:jc w:val="both"/>
      </w:pPr>
      <w:r>
        <w:rPr>
          <w:rFonts w:ascii="Times New Roman"/>
          <w:b w:val="false"/>
          <w:i w:val="false"/>
          <w:color w:val="000000"/>
          <w:sz w:val="28"/>
        </w:rPr>
        <w:t>
      1) осуществлять в установленном порядке и в пределах компетенции проверки и иные формы государственного контроля по соблюдению требований законодательства в области пенсионного и социального обеспечения, социального страхования и социальной защиты населения, о специальных социальных услугах;</w:t>
      </w:r>
    </w:p>
    <w:bookmarkEnd w:id="1340"/>
    <w:bookmarkStart w:name="z1364" w:id="1341"/>
    <w:p>
      <w:pPr>
        <w:spacing w:after="0"/>
        <w:ind w:left="0"/>
        <w:jc w:val="both"/>
      </w:pPr>
      <w:r>
        <w:rPr>
          <w:rFonts w:ascii="Times New Roman"/>
          <w:b w:val="false"/>
          <w:i w:val="false"/>
          <w:color w:val="000000"/>
          <w:sz w:val="28"/>
        </w:rPr>
        <w:t>
      2) осуществлять в установленном порядке контакты с другими государственными органами и организациями, запрашивать и получать от них необходимые для деятельности сведения и материалы;</w:t>
      </w:r>
    </w:p>
    <w:bookmarkEnd w:id="1341"/>
    <w:bookmarkStart w:name="z1365" w:id="1342"/>
    <w:p>
      <w:pPr>
        <w:spacing w:after="0"/>
        <w:ind w:left="0"/>
        <w:jc w:val="both"/>
      </w:pPr>
      <w:r>
        <w:rPr>
          <w:rFonts w:ascii="Times New Roman"/>
          <w:b w:val="false"/>
          <w:i w:val="false"/>
          <w:color w:val="000000"/>
          <w:sz w:val="28"/>
        </w:rPr>
        <w:t>
      3) запрашивать и получать в установленном порядке от подведомственных организаций Министерства, местных исполнительных органов, физических и юридических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bookmarkEnd w:id="1342"/>
    <w:bookmarkStart w:name="z1366" w:id="1343"/>
    <w:p>
      <w:pPr>
        <w:spacing w:after="0"/>
        <w:ind w:left="0"/>
        <w:jc w:val="both"/>
      </w:pPr>
      <w:r>
        <w:rPr>
          <w:rFonts w:ascii="Times New Roman"/>
          <w:b w:val="false"/>
          <w:i w:val="false"/>
          <w:color w:val="000000"/>
          <w:sz w:val="28"/>
        </w:rPr>
        <w:t>
      4) участвовать в работе комиссий и рабочих групп по обсуждению вопросов, входящих в компетенцию Департамента;</w:t>
      </w:r>
    </w:p>
    <w:bookmarkEnd w:id="1343"/>
    <w:bookmarkStart w:name="z1367" w:id="1344"/>
    <w:p>
      <w:pPr>
        <w:spacing w:after="0"/>
        <w:ind w:left="0"/>
        <w:jc w:val="both"/>
      </w:pPr>
      <w:r>
        <w:rPr>
          <w:rFonts w:ascii="Times New Roman"/>
          <w:b w:val="false"/>
          <w:i w:val="false"/>
          <w:color w:val="000000"/>
          <w:sz w:val="28"/>
        </w:rPr>
        <w:t>
      5) вносить предложения по внесению изменений и дополнений в нормативные правовые акты по вопросам, входящим в компетенцию Министерства и Комитета;</w:t>
      </w:r>
    </w:p>
    <w:bookmarkEnd w:id="1344"/>
    <w:bookmarkStart w:name="z1368" w:id="1345"/>
    <w:p>
      <w:pPr>
        <w:spacing w:after="0"/>
        <w:ind w:left="0"/>
        <w:jc w:val="both"/>
      </w:pPr>
      <w:r>
        <w:rPr>
          <w:rFonts w:ascii="Times New Roman"/>
          <w:b w:val="false"/>
          <w:i w:val="false"/>
          <w:color w:val="000000"/>
          <w:sz w:val="28"/>
        </w:rPr>
        <w:t>
      6) вступать в гражданско-правовые отношения от собственного имени;</w:t>
      </w:r>
    </w:p>
    <w:bookmarkEnd w:id="1345"/>
    <w:bookmarkStart w:name="z1369" w:id="1346"/>
    <w:p>
      <w:pPr>
        <w:spacing w:after="0"/>
        <w:ind w:left="0"/>
        <w:jc w:val="both"/>
      </w:pPr>
      <w:r>
        <w:rPr>
          <w:rFonts w:ascii="Times New Roman"/>
          <w:b w:val="false"/>
          <w:i w:val="false"/>
          <w:color w:val="000000"/>
          <w:sz w:val="28"/>
        </w:rPr>
        <w:t>
      7) на основании доверенности представлять Министерство и (или) Комитет в государственных учреждениях, организациях независимо от форм собственности, во всех судах республики по вопросам, входящим в их компетенцию;</w:t>
      </w:r>
    </w:p>
    <w:bookmarkEnd w:id="1346"/>
    <w:bookmarkStart w:name="z1370" w:id="1347"/>
    <w:p>
      <w:pPr>
        <w:spacing w:after="0"/>
        <w:ind w:left="0"/>
        <w:jc w:val="both"/>
      </w:pPr>
      <w:r>
        <w:rPr>
          <w:rFonts w:ascii="Times New Roman"/>
          <w:b w:val="false"/>
          <w:i w:val="false"/>
          <w:color w:val="000000"/>
          <w:sz w:val="28"/>
        </w:rPr>
        <w:t>
      8) принимать решения по вопросам, входящим в компетенцию Департамента;</w:t>
      </w:r>
    </w:p>
    <w:bookmarkEnd w:id="1347"/>
    <w:bookmarkStart w:name="z1371" w:id="1348"/>
    <w:p>
      <w:pPr>
        <w:spacing w:after="0"/>
        <w:ind w:left="0"/>
        <w:jc w:val="both"/>
      </w:pPr>
      <w:r>
        <w:rPr>
          <w:rFonts w:ascii="Times New Roman"/>
          <w:b w:val="false"/>
          <w:i w:val="false"/>
          <w:color w:val="000000"/>
          <w:sz w:val="28"/>
        </w:rPr>
        <w:t>
      9) соблюдать законодательство Республики Казахстан, права и охраняемые законом интересы физических и юридических лиц;</w:t>
      </w:r>
    </w:p>
    <w:bookmarkEnd w:id="1348"/>
    <w:bookmarkStart w:name="z1372" w:id="1349"/>
    <w:p>
      <w:pPr>
        <w:spacing w:after="0"/>
        <w:ind w:left="0"/>
        <w:jc w:val="both"/>
      </w:pPr>
      <w:r>
        <w:rPr>
          <w:rFonts w:ascii="Times New Roman"/>
          <w:b w:val="false"/>
          <w:i w:val="false"/>
          <w:color w:val="000000"/>
          <w:sz w:val="28"/>
        </w:rPr>
        <w:t>
      10) иные права и обязанности, предусмотренные законодательными актами Республики Казахстан.</w:t>
      </w:r>
    </w:p>
    <w:bookmarkEnd w:id="1349"/>
    <w:bookmarkStart w:name="z1373" w:id="1350"/>
    <w:p>
      <w:pPr>
        <w:spacing w:after="0"/>
        <w:ind w:left="0"/>
        <w:jc w:val="left"/>
      </w:pPr>
      <w:r>
        <w:rPr>
          <w:rFonts w:ascii="Times New Roman"/>
          <w:b/>
          <w:i w:val="false"/>
          <w:color w:val="000000"/>
        </w:rPr>
        <w:t xml:space="preserve"> Глава 3. Организация деятельности Департамента</w:t>
      </w:r>
    </w:p>
    <w:bookmarkEnd w:id="1350"/>
    <w:bookmarkStart w:name="z1374" w:id="1351"/>
    <w:p>
      <w:pPr>
        <w:spacing w:after="0"/>
        <w:ind w:left="0"/>
        <w:jc w:val="both"/>
      </w:pPr>
      <w:r>
        <w:rPr>
          <w:rFonts w:ascii="Times New Roman"/>
          <w:b w:val="false"/>
          <w:i w:val="false"/>
          <w:color w:val="000000"/>
          <w:sz w:val="28"/>
        </w:rPr>
        <w:t>
      12. Департамент возглавляет руководитель, назначаемый на должность и освобождаемый от должности ответственным секретарем Министерства в порядке, установленном законодательством Республики Казахстан. Руководитель Департамента имеет заместителей, назначаемых на должности и освобождаемых от должностей ответственным секретарем Министерства. Обязанности и полномочия руководителя, заместителей руководителя Департамента определяются председателем Комитета.</w:t>
      </w:r>
    </w:p>
    <w:bookmarkEnd w:id="1351"/>
    <w:bookmarkStart w:name="z1375" w:id="1352"/>
    <w:p>
      <w:pPr>
        <w:spacing w:after="0"/>
        <w:ind w:left="0"/>
        <w:jc w:val="both"/>
      </w:pPr>
      <w:r>
        <w:rPr>
          <w:rFonts w:ascii="Times New Roman"/>
          <w:b w:val="false"/>
          <w:i w:val="false"/>
          <w:color w:val="000000"/>
          <w:sz w:val="28"/>
        </w:rPr>
        <w:t>
      13. Руководитель Департамента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w:t>
      </w:r>
    </w:p>
    <w:bookmarkEnd w:id="1352"/>
    <w:bookmarkStart w:name="z1376" w:id="1353"/>
    <w:p>
      <w:pPr>
        <w:spacing w:after="0"/>
        <w:ind w:left="0"/>
        <w:jc w:val="both"/>
      </w:pPr>
      <w:r>
        <w:rPr>
          <w:rFonts w:ascii="Times New Roman"/>
          <w:b w:val="false"/>
          <w:i w:val="false"/>
          <w:color w:val="000000"/>
          <w:sz w:val="28"/>
        </w:rPr>
        <w:t>
      14. В этих целях руководитель Департамента:</w:t>
      </w:r>
    </w:p>
    <w:bookmarkEnd w:id="1353"/>
    <w:bookmarkStart w:name="z1377" w:id="1354"/>
    <w:p>
      <w:pPr>
        <w:spacing w:after="0"/>
        <w:ind w:left="0"/>
        <w:jc w:val="both"/>
      </w:pPr>
      <w:r>
        <w:rPr>
          <w:rFonts w:ascii="Times New Roman"/>
          <w:b w:val="false"/>
          <w:i w:val="false"/>
          <w:color w:val="000000"/>
          <w:sz w:val="28"/>
        </w:rPr>
        <w:t>
      1) определяет обязанности и полномочия работников Департамента;</w:t>
      </w:r>
    </w:p>
    <w:bookmarkEnd w:id="1354"/>
    <w:bookmarkStart w:name="z1378" w:id="1355"/>
    <w:p>
      <w:pPr>
        <w:spacing w:after="0"/>
        <w:ind w:left="0"/>
        <w:jc w:val="both"/>
      </w:pPr>
      <w:r>
        <w:rPr>
          <w:rFonts w:ascii="Times New Roman"/>
          <w:b w:val="false"/>
          <w:i w:val="false"/>
          <w:color w:val="000000"/>
          <w:sz w:val="28"/>
        </w:rPr>
        <w:t>
      2) в соответствии с законодательством назначает и освобождает от должностей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вышестоящих должностных лиц;</w:t>
      </w:r>
    </w:p>
    <w:bookmarkEnd w:id="1355"/>
    <w:bookmarkStart w:name="z1379" w:id="1356"/>
    <w:p>
      <w:pPr>
        <w:spacing w:after="0"/>
        <w:ind w:left="0"/>
        <w:jc w:val="both"/>
      </w:pPr>
      <w:r>
        <w:rPr>
          <w:rFonts w:ascii="Times New Roman"/>
          <w:b w:val="false"/>
          <w:i w:val="false"/>
          <w:color w:val="000000"/>
          <w:sz w:val="28"/>
        </w:rPr>
        <w:t>
      3) утверждает должностные инструкции работников Департамента, в установленном законодательством порядке решает вопросы командирования работников Департамента;</w:t>
      </w:r>
    </w:p>
    <w:bookmarkEnd w:id="1356"/>
    <w:bookmarkStart w:name="z1380" w:id="1357"/>
    <w:p>
      <w:pPr>
        <w:spacing w:after="0"/>
        <w:ind w:left="0"/>
        <w:jc w:val="both"/>
      </w:pPr>
      <w:r>
        <w:rPr>
          <w:rFonts w:ascii="Times New Roman"/>
          <w:b w:val="false"/>
          <w:i w:val="false"/>
          <w:color w:val="000000"/>
          <w:sz w:val="28"/>
        </w:rPr>
        <w:t>
      4) в установленном законодательством порядке решает вопросы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вышестоящих должностных лиц;</w:t>
      </w:r>
    </w:p>
    <w:bookmarkEnd w:id="1357"/>
    <w:bookmarkStart w:name="z1381" w:id="1358"/>
    <w:p>
      <w:pPr>
        <w:spacing w:after="0"/>
        <w:ind w:left="0"/>
        <w:jc w:val="both"/>
      </w:pPr>
      <w:r>
        <w:rPr>
          <w:rFonts w:ascii="Times New Roman"/>
          <w:b w:val="false"/>
          <w:i w:val="false"/>
          <w:color w:val="000000"/>
          <w:sz w:val="28"/>
        </w:rPr>
        <w:t>
      5) вносит на рассмотрение Председателю Комитета вопросы предоставления отпусков, оказания материальной помощи, подготовки (переподготовки), повышения квалификации, поощрения, выплаты надбавок, премирования и наложения дисциплинарных взысканий на заместителей руководителя Департамента;</w:t>
      </w:r>
    </w:p>
    <w:bookmarkEnd w:id="1358"/>
    <w:bookmarkStart w:name="z1382" w:id="1359"/>
    <w:p>
      <w:pPr>
        <w:spacing w:after="0"/>
        <w:ind w:left="0"/>
        <w:jc w:val="both"/>
      </w:pPr>
      <w:r>
        <w:rPr>
          <w:rFonts w:ascii="Times New Roman"/>
          <w:b w:val="false"/>
          <w:i w:val="false"/>
          <w:color w:val="000000"/>
          <w:sz w:val="28"/>
        </w:rPr>
        <w:t>
      6) подписывает правовые акты в пределах установленной компетенции;</w:t>
      </w:r>
    </w:p>
    <w:bookmarkEnd w:id="1359"/>
    <w:bookmarkStart w:name="z1383" w:id="1360"/>
    <w:p>
      <w:pPr>
        <w:spacing w:after="0"/>
        <w:ind w:left="0"/>
        <w:jc w:val="both"/>
      </w:pPr>
      <w:r>
        <w:rPr>
          <w:rFonts w:ascii="Times New Roman"/>
          <w:b w:val="false"/>
          <w:i w:val="false"/>
          <w:color w:val="000000"/>
          <w:sz w:val="28"/>
        </w:rPr>
        <w:t>
      7) представляет Департамент в государственных органах и иных организациях, независимо от форм собственности, а также в отношениях с физическими и юридическими лицами;</w:t>
      </w:r>
    </w:p>
    <w:bookmarkEnd w:id="1360"/>
    <w:bookmarkStart w:name="z1384" w:id="1361"/>
    <w:p>
      <w:pPr>
        <w:spacing w:after="0"/>
        <w:ind w:left="0"/>
        <w:jc w:val="both"/>
      </w:pPr>
      <w:r>
        <w:rPr>
          <w:rFonts w:ascii="Times New Roman"/>
          <w:b w:val="false"/>
          <w:i w:val="false"/>
          <w:color w:val="000000"/>
          <w:sz w:val="28"/>
        </w:rPr>
        <w:t>
      8) в соответствии с законодательством принимает решения о предъявлении от имени Департамента претензий и исков;</w:t>
      </w:r>
    </w:p>
    <w:bookmarkEnd w:id="1361"/>
    <w:bookmarkStart w:name="z1385" w:id="1362"/>
    <w:p>
      <w:pPr>
        <w:spacing w:after="0"/>
        <w:ind w:left="0"/>
        <w:jc w:val="both"/>
      </w:pPr>
      <w:r>
        <w:rPr>
          <w:rFonts w:ascii="Times New Roman"/>
          <w:b w:val="false"/>
          <w:i w:val="false"/>
          <w:color w:val="000000"/>
          <w:sz w:val="28"/>
        </w:rPr>
        <w:t>
      9) принимает меры, направленные на противодействие коррупции в Департаменте и несет персональную ответственность за непринятие надлежащих антикоррупционных мер.</w:t>
      </w:r>
    </w:p>
    <w:bookmarkEnd w:id="1362"/>
    <w:bookmarkStart w:name="z1386" w:id="1363"/>
    <w:p>
      <w:pPr>
        <w:spacing w:after="0"/>
        <w:ind w:left="0"/>
        <w:jc w:val="left"/>
      </w:pPr>
      <w:r>
        <w:rPr>
          <w:rFonts w:ascii="Times New Roman"/>
          <w:b/>
          <w:i w:val="false"/>
          <w:color w:val="000000"/>
        </w:rPr>
        <w:t xml:space="preserve"> Глава 4. Имущество Департамента</w:t>
      </w:r>
    </w:p>
    <w:bookmarkEnd w:id="1363"/>
    <w:bookmarkStart w:name="z1387" w:id="1364"/>
    <w:p>
      <w:pPr>
        <w:spacing w:after="0"/>
        <w:ind w:left="0"/>
        <w:jc w:val="both"/>
      </w:pPr>
      <w:r>
        <w:rPr>
          <w:rFonts w:ascii="Times New Roman"/>
          <w:b w:val="false"/>
          <w:i w:val="false"/>
          <w:color w:val="000000"/>
          <w:sz w:val="28"/>
        </w:rPr>
        <w:t>
      15.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1364"/>
    <w:bookmarkStart w:name="z1388" w:id="1365"/>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365"/>
    <w:bookmarkStart w:name="z1389" w:id="1366"/>
    <w:p>
      <w:pPr>
        <w:spacing w:after="0"/>
        <w:ind w:left="0"/>
        <w:jc w:val="both"/>
      </w:pPr>
      <w:r>
        <w:rPr>
          <w:rFonts w:ascii="Times New Roman"/>
          <w:b w:val="false"/>
          <w:i w:val="false"/>
          <w:color w:val="000000"/>
          <w:sz w:val="28"/>
        </w:rPr>
        <w:t>
      16. Имущество, закрепленное за Департаментом, относится к республиканской собственности.</w:t>
      </w:r>
    </w:p>
    <w:bookmarkEnd w:id="1366"/>
    <w:bookmarkStart w:name="z1390" w:id="1367"/>
    <w:p>
      <w:pPr>
        <w:spacing w:after="0"/>
        <w:ind w:left="0"/>
        <w:jc w:val="both"/>
      </w:pPr>
      <w:r>
        <w:rPr>
          <w:rFonts w:ascii="Times New Roman"/>
          <w:b w:val="false"/>
          <w:i w:val="false"/>
          <w:color w:val="000000"/>
          <w:sz w:val="28"/>
        </w:rPr>
        <w:t>
      17.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 если иное не установлено законодательством.</w:t>
      </w:r>
    </w:p>
    <w:bookmarkEnd w:id="1367"/>
    <w:bookmarkStart w:name="z1391" w:id="1368"/>
    <w:p>
      <w:pPr>
        <w:spacing w:after="0"/>
        <w:ind w:left="0"/>
        <w:jc w:val="left"/>
      </w:pPr>
      <w:r>
        <w:rPr>
          <w:rFonts w:ascii="Times New Roman"/>
          <w:b/>
          <w:i w:val="false"/>
          <w:color w:val="000000"/>
        </w:rPr>
        <w:t xml:space="preserve"> Глава 5. Реорганизация и упразднение Департамента</w:t>
      </w:r>
    </w:p>
    <w:bookmarkEnd w:id="1368"/>
    <w:bookmarkStart w:name="z1392" w:id="1369"/>
    <w:p>
      <w:pPr>
        <w:spacing w:after="0"/>
        <w:ind w:left="0"/>
        <w:jc w:val="both"/>
      </w:pPr>
      <w:r>
        <w:rPr>
          <w:rFonts w:ascii="Times New Roman"/>
          <w:b w:val="false"/>
          <w:i w:val="false"/>
          <w:color w:val="000000"/>
          <w:sz w:val="28"/>
        </w:rPr>
        <w:t>
      18. Реорганизация и упразднение Департамента осуществляются в соответствии с законодательством Республики Казахстан.</w:t>
      </w:r>
    </w:p>
    <w:bookmarkEnd w:id="13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