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0d13e" w14:textId="050d1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60 сессии Бухар-Жырауского районного маслихата от 5 января 2021 года № 4 "О бюджетах сел, поселков и сельских округов района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Бухар-Жырауского районного маслихата Карагандинской области от 11 ноября 2021 года № 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"Бюджетный кодекс Республики Казахстан"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60 сессии Бухар-Жырауского районного маслихата от 5 января 2021 года №4 "О бюджетах сел, поселков и сельских округов района на 2021-2023 годы" (зарегистрировано в Реестре государственной регистрации нормативных правовых актов за №6146)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Ботакара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в том числе на 2021 год в следующих объемах: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239 597 тысяч тенге, в том числе по: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22 554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217 043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247 008 тысяч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7 411 тысяч тенге; 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126 894 тысяч тенге.";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Утвердить бюджет поселка Габидена Мустафина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148 001 тысяч тенге, в том числе по: 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9 288 тысяч тенге;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138 713 тысяч тенге;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151 032 тысяч тенге;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3 031 тысяч тенге; 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59 243 тысяч тенге.";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Утвердить бюджет поселка Кушокы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в том числе на 2021 год в следующих объемах: 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163 931 тысяч тенге, в том числе по: 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89 966 тысяч тенге;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73 965 тысяч тенге;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167 013 тысяч тенге;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3 082 тысяч тенге;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47 730 тысяч тенге.";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Утвердить бюджет Доскейского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в том числе на 2021 год в следующих объемах: 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123 968 тысяч тенге, в том числе по: 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22 717 тысяч тенге;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101 251 тысяч тенге;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136 652 тысяч тенге;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12 684 тысяч тенге;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47 645 тысяч тенге.";</w:t>
      </w:r>
    </w:p>
    <w:bookmarkEnd w:id="69"/>
    <w:bookmarkStart w:name="z7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Утвердить бюджет Кокпектинского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93 638 тысяч тенге, в том числе по: </w:t>
      </w:r>
    </w:p>
    <w:bookmarkEnd w:id="72"/>
    <w:bookmarkStart w:name="z7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16 365 тысяч тенге;</w:t>
      </w:r>
    </w:p>
    <w:bookmarkEnd w:id="73"/>
    <w:bookmarkStart w:name="z78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74"/>
    <w:bookmarkStart w:name="z7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75"/>
    <w:bookmarkStart w:name="z8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77 273 тысяч тенге;</w:t>
      </w:r>
    </w:p>
    <w:bookmarkEnd w:id="76"/>
    <w:bookmarkStart w:name="z8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97 700 тысяч тенге;</w:t>
      </w:r>
    </w:p>
    <w:bookmarkEnd w:id="77"/>
    <w:bookmarkStart w:name="z8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78"/>
    <w:bookmarkStart w:name="z8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79"/>
    <w:bookmarkStart w:name="z8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80"/>
    <w:bookmarkStart w:name="z8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81"/>
    <w:bookmarkStart w:name="z8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82"/>
    <w:bookmarkStart w:name="z8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83"/>
    <w:bookmarkStart w:name="z8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84"/>
    <w:bookmarkStart w:name="z8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4 062 тысяч тенге;</w:t>
      </w:r>
    </w:p>
    <w:bookmarkEnd w:id="85"/>
    <w:bookmarkStart w:name="z9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52 428 тысяч тенге.";</w:t>
      </w:r>
    </w:p>
    <w:bookmarkEnd w:id="86"/>
    <w:bookmarkStart w:name="z9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87"/>
    <w:bookmarkStart w:name="z9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Утвердить бюджет сельского округа Керней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в том числе на 2021 год в следующих объемах: </w:t>
      </w:r>
    </w:p>
    <w:bookmarkEnd w:id="88"/>
    <w:bookmarkStart w:name="z9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55 857 тысяч тенге, в том числе по: </w:t>
      </w:r>
    </w:p>
    <w:bookmarkEnd w:id="89"/>
    <w:bookmarkStart w:name="z9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2 424 тысяч тенге;</w:t>
      </w:r>
    </w:p>
    <w:bookmarkEnd w:id="90"/>
    <w:bookmarkStart w:name="z9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91"/>
    <w:bookmarkStart w:name="z9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92"/>
    <w:bookmarkStart w:name="z9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53 433 тысяч тенге;</w:t>
      </w:r>
    </w:p>
    <w:bookmarkEnd w:id="93"/>
    <w:bookmarkStart w:name="z9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57 082 тысяч тенге;</w:t>
      </w:r>
    </w:p>
    <w:bookmarkEnd w:id="94"/>
    <w:bookmarkStart w:name="z9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95"/>
    <w:bookmarkStart w:name="z10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96"/>
    <w:bookmarkStart w:name="z10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97"/>
    <w:bookmarkStart w:name="z10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98"/>
    <w:bookmarkStart w:name="z10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99"/>
    <w:bookmarkStart w:name="z10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100"/>
    <w:bookmarkStart w:name="z10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01"/>
    <w:bookmarkStart w:name="z10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1 225 тысяч тенге;</w:t>
      </w:r>
    </w:p>
    <w:bookmarkEnd w:id="102"/>
    <w:bookmarkStart w:name="z10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44 107 тысяч тенге. ";</w:t>
      </w:r>
    </w:p>
    <w:bookmarkEnd w:id="103"/>
    <w:bookmarkStart w:name="z10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04"/>
    <w:bookmarkStart w:name="z10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Утвердить бюджет Петровского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в том числе на 2021 год в следующих объемах: </w:t>
      </w:r>
    </w:p>
    <w:bookmarkEnd w:id="105"/>
    <w:bookmarkStart w:name="z11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66 513 тысяч тенге, в том числе по: </w:t>
      </w:r>
    </w:p>
    <w:bookmarkEnd w:id="106"/>
    <w:bookmarkStart w:name="z11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4 034 тысяч тенге;</w:t>
      </w:r>
    </w:p>
    <w:bookmarkEnd w:id="107"/>
    <w:bookmarkStart w:name="z11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108"/>
    <w:bookmarkStart w:name="z11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109"/>
    <w:bookmarkStart w:name="z11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62 479 тысяч тенге;</w:t>
      </w:r>
    </w:p>
    <w:bookmarkEnd w:id="110"/>
    <w:bookmarkStart w:name="z11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69 514 тысяч тенге;</w:t>
      </w:r>
    </w:p>
    <w:bookmarkEnd w:id="111"/>
    <w:bookmarkStart w:name="z11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112"/>
    <w:bookmarkStart w:name="z11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13"/>
    <w:bookmarkStart w:name="z11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14"/>
    <w:bookmarkStart w:name="z11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115"/>
    <w:bookmarkStart w:name="z12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116"/>
    <w:bookmarkStart w:name="z12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117"/>
    <w:bookmarkStart w:name="z12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18"/>
    <w:bookmarkStart w:name="z12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3 001 тысяч тенге;</w:t>
      </w:r>
    </w:p>
    <w:bookmarkEnd w:id="119"/>
    <w:bookmarkStart w:name="z12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47 743 тысяч тенге.";</w:t>
      </w:r>
    </w:p>
    <w:bookmarkEnd w:id="120"/>
    <w:bookmarkStart w:name="z12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21"/>
    <w:bookmarkStart w:name="z12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Утвердить бюджет сельского округа Баймырза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, в том числе на 2021 год в следующих объемах: </w:t>
      </w:r>
    </w:p>
    <w:bookmarkEnd w:id="122"/>
    <w:bookmarkStart w:name="z12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55 473 тысяч тенге, в том числе по: </w:t>
      </w:r>
    </w:p>
    <w:bookmarkEnd w:id="123"/>
    <w:bookmarkStart w:name="z12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2 366 тысяч тенге;</w:t>
      </w:r>
    </w:p>
    <w:bookmarkEnd w:id="124"/>
    <w:bookmarkStart w:name="z12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125"/>
    <w:bookmarkStart w:name="z13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126"/>
    <w:bookmarkStart w:name="z13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53 107 тысяч тенге;</w:t>
      </w:r>
    </w:p>
    <w:bookmarkEnd w:id="127"/>
    <w:bookmarkStart w:name="z13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56 749 тысяч тенге;</w:t>
      </w:r>
    </w:p>
    <w:bookmarkEnd w:id="128"/>
    <w:bookmarkStart w:name="z13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129"/>
    <w:bookmarkStart w:name="z13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0"/>
    <w:bookmarkStart w:name="z13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31"/>
    <w:bookmarkStart w:name="z13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132"/>
    <w:bookmarkStart w:name="z13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133"/>
    <w:bookmarkStart w:name="z13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134"/>
    <w:bookmarkStart w:name="z13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35"/>
    <w:bookmarkStart w:name="z14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1 276 тысяч тенге;</w:t>
      </w:r>
    </w:p>
    <w:bookmarkEnd w:id="136"/>
    <w:bookmarkStart w:name="z14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40 892 тысяч тенге.";</w:t>
      </w:r>
    </w:p>
    <w:bookmarkEnd w:id="137"/>
    <w:bookmarkStart w:name="z14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38"/>
    <w:bookmarkStart w:name="z14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"9. Утвердить бюджет Ростовского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в том числе на 2021 год в следующих объемах: </w:t>
      </w:r>
    </w:p>
    <w:bookmarkEnd w:id="139"/>
    <w:bookmarkStart w:name="z14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86 552 тысяч тенге, в том числе по: </w:t>
      </w:r>
    </w:p>
    <w:bookmarkEnd w:id="140"/>
    <w:bookmarkStart w:name="z14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4 510 тысяч тенге;</w:t>
      </w:r>
    </w:p>
    <w:bookmarkEnd w:id="141"/>
    <w:bookmarkStart w:name="z14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390 тысяч тенге;</w:t>
      </w:r>
    </w:p>
    <w:bookmarkEnd w:id="142"/>
    <w:bookmarkStart w:name="z14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143"/>
    <w:bookmarkStart w:name="z14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81 652 тысяч тенге;</w:t>
      </w:r>
    </w:p>
    <w:bookmarkEnd w:id="144"/>
    <w:bookmarkStart w:name="z14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88 929 тысяч тенге;</w:t>
      </w:r>
    </w:p>
    <w:bookmarkEnd w:id="145"/>
    <w:bookmarkStart w:name="z15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146"/>
    <w:bookmarkStart w:name="z15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47"/>
    <w:bookmarkStart w:name="z15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8"/>
    <w:bookmarkStart w:name="z15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149"/>
    <w:bookmarkStart w:name="z15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150"/>
    <w:bookmarkStart w:name="z15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151"/>
    <w:bookmarkStart w:name="z15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52"/>
    <w:bookmarkStart w:name="z15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2 377 тысяч тенге;</w:t>
      </w:r>
    </w:p>
    <w:bookmarkEnd w:id="153"/>
    <w:bookmarkStart w:name="z15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63 210 тысяч тенге.";</w:t>
      </w:r>
    </w:p>
    <w:bookmarkEnd w:id="154"/>
    <w:bookmarkStart w:name="z15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55"/>
    <w:bookmarkStart w:name="z16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"10. Утвердить бюджет Уштобинского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, в том числе на 2021 год в следующих объемах: </w:t>
      </w:r>
    </w:p>
    <w:bookmarkEnd w:id="156"/>
    <w:bookmarkStart w:name="z16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179 268 тысяч тенге, в том числе по: </w:t>
      </w:r>
    </w:p>
    <w:bookmarkEnd w:id="157"/>
    <w:bookmarkStart w:name="z162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22 753 тысяч тенге;</w:t>
      </w:r>
    </w:p>
    <w:bookmarkEnd w:id="158"/>
    <w:bookmarkStart w:name="z16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159"/>
    <w:bookmarkStart w:name="z16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160"/>
    <w:bookmarkStart w:name="z16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156 515 тысяч тенге;</w:t>
      </w:r>
    </w:p>
    <w:bookmarkEnd w:id="161"/>
    <w:bookmarkStart w:name="z16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189 770 тысяч тенге;</w:t>
      </w:r>
    </w:p>
    <w:bookmarkEnd w:id="162"/>
    <w:bookmarkStart w:name="z16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163"/>
    <w:bookmarkStart w:name="z16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64"/>
    <w:bookmarkStart w:name="z16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65"/>
    <w:bookmarkStart w:name="z17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166"/>
    <w:bookmarkStart w:name="z17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167"/>
    <w:bookmarkStart w:name="z17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168"/>
    <w:bookmarkStart w:name="z173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69"/>
    <w:bookmarkStart w:name="z174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10 502 тысяч тенге;</w:t>
      </w:r>
    </w:p>
    <w:bookmarkEnd w:id="170"/>
    <w:bookmarkStart w:name="z175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62 974 тысяч тенге.";</w:t>
      </w:r>
    </w:p>
    <w:bookmarkEnd w:id="171"/>
    <w:bookmarkStart w:name="z176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72"/>
    <w:bookmarkStart w:name="z177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Утвердить бюджет Акбельского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33</w:t>
      </w:r>
      <w:r>
        <w:rPr>
          <w:rFonts w:ascii="Times New Roman"/>
          <w:b w:val="false"/>
          <w:i w:val="false"/>
          <w:color w:val="000000"/>
          <w:sz w:val="28"/>
        </w:rPr>
        <w:t xml:space="preserve">, в том числе на 2021 год в следующих объемах: </w:t>
      </w:r>
    </w:p>
    <w:bookmarkEnd w:id="173"/>
    <w:bookmarkStart w:name="z17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42 081 тысяч тенге, в том числе по: </w:t>
      </w:r>
    </w:p>
    <w:bookmarkEnd w:id="174"/>
    <w:bookmarkStart w:name="z17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893 тысяч тенге;</w:t>
      </w:r>
    </w:p>
    <w:bookmarkEnd w:id="175"/>
    <w:bookmarkStart w:name="z18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176"/>
    <w:bookmarkStart w:name="z18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177"/>
    <w:bookmarkStart w:name="z18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41 188 тысяч тенге;</w:t>
      </w:r>
    </w:p>
    <w:bookmarkEnd w:id="178"/>
    <w:bookmarkStart w:name="z18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42 769 тысяч тенге;</w:t>
      </w:r>
    </w:p>
    <w:bookmarkEnd w:id="179"/>
    <w:bookmarkStart w:name="z18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180"/>
    <w:bookmarkStart w:name="z18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81"/>
    <w:bookmarkStart w:name="z18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82"/>
    <w:bookmarkStart w:name="z187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183"/>
    <w:bookmarkStart w:name="z188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184"/>
    <w:bookmarkStart w:name="z189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185"/>
    <w:bookmarkStart w:name="z190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6"/>
    <w:bookmarkStart w:name="z191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688 тысяч тенге;</w:t>
      </w:r>
    </w:p>
    <w:bookmarkEnd w:id="187"/>
    <w:bookmarkStart w:name="z19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30 229 тысяч тенге.";</w:t>
      </w:r>
    </w:p>
    <w:bookmarkEnd w:id="188"/>
    <w:bookmarkStart w:name="z19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89"/>
    <w:bookmarkStart w:name="z19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"12. Утвердить бюджет села Акоре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36</w:t>
      </w:r>
      <w:r>
        <w:rPr>
          <w:rFonts w:ascii="Times New Roman"/>
          <w:b w:val="false"/>
          <w:i w:val="false"/>
          <w:color w:val="000000"/>
          <w:sz w:val="28"/>
        </w:rPr>
        <w:t xml:space="preserve">, в том числе на 2021 год в следующих объемах: </w:t>
      </w:r>
    </w:p>
    <w:bookmarkEnd w:id="190"/>
    <w:bookmarkStart w:name="z195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41 866 тысяч тенге, в том числе по: </w:t>
      </w:r>
    </w:p>
    <w:bookmarkEnd w:id="191"/>
    <w:bookmarkStart w:name="z196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981 тысяч тенге;</w:t>
      </w:r>
    </w:p>
    <w:bookmarkEnd w:id="192"/>
    <w:bookmarkStart w:name="z197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193"/>
    <w:bookmarkStart w:name="z198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194"/>
    <w:bookmarkStart w:name="z199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40 885 тысяч тенге;</w:t>
      </w:r>
    </w:p>
    <w:bookmarkEnd w:id="195"/>
    <w:bookmarkStart w:name="z200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42 254 тысяч тенге;</w:t>
      </w:r>
    </w:p>
    <w:bookmarkEnd w:id="196"/>
    <w:bookmarkStart w:name="z201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197"/>
    <w:bookmarkStart w:name="z202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98"/>
    <w:bookmarkStart w:name="z203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99"/>
    <w:bookmarkStart w:name="z204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200"/>
    <w:bookmarkStart w:name="z205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201"/>
    <w:bookmarkStart w:name="z206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202"/>
    <w:bookmarkStart w:name="z207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03"/>
    <w:bookmarkStart w:name="z208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388 тысяч тенге;</w:t>
      </w:r>
    </w:p>
    <w:bookmarkEnd w:id="204"/>
    <w:bookmarkStart w:name="z209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25 897 тысяч тенге.";</w:t>
      </w:r>
    </w:p>
    <w:bookmarkEnd w:id="205"/>
    <w:bookmarkStart w:name="z210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06"/>
    <w:bookmarkStart w:name="z211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Утвердить бюджет Актобинского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, в том числе на 2021 год в следующих объемах: </w:t>
      </w:r>
    </w:p>
    <w:bookmarkEnd w:id="207"/>
    <w:bookmarkStart w:name="z212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39 848 тысяч тенге, в том числе по: </w:t>
      </w:r>
    </w:p>
    <w:bookmarkEnd w:id="208"/>
    <w:bookmarkStart w:name="z213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1 030 тысяч тенге;</w:t>
      </w:r>
    </w:p>
    <w:bookmarkEnd w:id="209"/>
    <w:bookmarkStart w:name="z214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210"/>
    <w:bookmarkStart w:name="z215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211"/>
    <w:bookmarkStart w:name="z216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38 818 тысяч тенге;</w:t>
      </w:r>
    </w:p>
    <w:bookmarkEnd w:id="212"/>
    <w:bookmarkStart w:name="z217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40 079 тысяч тенге;</w:t>
      </w:r>
    </w:p>
    <w:bookmarkEnd w:id="213"/>
    <w:bookmarkStart w:name="z218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214"/>
    <w:bookmarkStart w:name="z219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15"/>
    <w:bookmarkStart w:name="z220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16"/>
    <w:bookmarkStart w:name="z221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217"/>
    <w:bookmarkStart w:name="z222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218"/>
    <w:bookmarkStart w:name="z223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219"/>
    <w:bookmarkStart w:name="z224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20"/>
    <w:bookmarkStart w:name="z225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231 тысяч тенге;</w:t>
      </w:r>
    </w:p>
    <w:bookmarkEnd w:id="221"/>
    <w:bookmarkStart w:name="z226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27 487 тысяч тенге.";</w:t>
      </w:r>
    </w:p>
    <w:bookmarkEnd w:id="222"/>
    <w:bookmarkStart w:name="z227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23"/>
    <w:bookmarkStart w:name="z228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"14. Утвердить бюджет Белагашского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, в том числе на 2021 год в следующих объемах: </w:t>
      </w:r>
    </w:p>
    <w:bookmarkEnd w:id="224"/>
    <w:bookmarkStart w:name="z229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42 829 тысяч тенге, в том числе по: </w:t>
      </w:r>
    </w:p>
    <w:bookmarkEnd w:id="225"/>
    <w:bookmarkStart w:name="z230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996 тысяч тенге;</w:t>
      </w:r>
    </w:p>
    <w:bookmarkEnd w:id="226"/>
    <w:bookmarkStart w:name="z231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227"/>
    <w:bookmarkStart w:name="z232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228"/>
    <w:bookmarkStart w:name="z233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41 833 тысяч тенге;</w:t>
      </w:r>
    </w:p>
    <w:bookmarkEnd w:id="229"/>
    <w:bookmarkStart w:name="z234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42 935 тысяч тенге;</w:t>
      </w:r>
    </w:p>
    <w:bookmarkEnd w:id="230"/>
    <w:bookmarkStart w:name="z235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231"/>
    <w:bookmarkStart w:name="z236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32"/>
    <w:bookmarkStart w:name="z237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33"/>
    <w:bookmarkStart w:name="z238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234"/>
    <w:bookmarkStart w:name="z239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235"/>
    <w:bookmarkStart w:name="z240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236"/>
    <w:bookmarkStart w:name="z241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37"/>
    <w:bookmarkStart w:name="z242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106 тысяч тенге;</w:t>
      </w:r>
    </w:p>
    <w:bookmarkEnd w:id="238"/>
    <w:bookmarkStart w:name="z243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29 814 тысяч тенге.";</w:t>
      </w:r>
    </w:p>
    <w:bookmarkEnd w:id="239"/>
    <w:bookmarkStart w:name="z244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40"/>
    <w:bookmarkStart w:name="z245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"15. Утвердить бюджет Бухар-Жырауского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, в том числе на 2021 год в следующих объемах: </w:t>
      </w:r>
    </w:p>
    <w:bookmarkEnd w:id="241"/>
    <w:bookmarkStart w:name="z246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54 620 тысяч тенге, в том числе по: </w:t>
      </w:r>
    </w:p>
    <w:bookmarkEnd w:id="242"/>
    <w:bookmarkStart w:name="z247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750 тысяч тенге;</w:t>
      </w:r>
    </w:p>
    <w:bookmarkEnd w:id="243"/>
    <w:bookmarkStart w:name="z248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244"/>
    <w:bookmarkStart w:name="z249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245"/>
    <w:bookmarkStart w:name="z250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53 870 тысяч тенге;</w:t>
      </w:r>
    </w:p>
    <w:bookmarkEnd w:id="246"/>
    <w:bookmarkStart w:name="z251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55 035 тысяч тенге;</w:t>
      </w:r>
    </w:p>
    <w:bookmarkEnd w:id="247"/>
    <w:bookmarkStart w:name="z252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248"/>
    <w:bookmarkStart w:name="z253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49"/>
    <w:bookmarkStart w:name="z254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50"/>
    <w:bookmarkStart w:name="z255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251"/>
    <w:bookmarkStart w:name="z256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252"/>
    <w:bookmarkStart w:name="z257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253"/>
    <w:bookmarkStart w:name="z258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54"/>
    <w:bookmarkStart w:name="z259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415 тысяч тенге;</w:t>
      </w:r>
    </w:p>
    <w:bookmarkEnd w:id="255"/>
    <w:bookmarkStart w:name="z260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24 890 тысяч тенге.";</w:t>
      </w:r>
    </w:p>
    <w:bookmarkEnd w:id="256"/>
    <w:bookmarkStart w:name="z261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</w:t>
      </w:r>
      <w:r>
        <w:rPr>
          <w:rFonts w:ascii="Times New Roman"/>
          <w:b w:val="false"/>
          <w:i w:val="false"/>
          <w:color w:val="000000"/>
          <w:sz w:val="28"/>
        </w:rPr>
        <w:t>пункт 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57"/>
    <w:bookmarkStart w:name="z262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"16. Утвердить бюджет села Ботакара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48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258"/>
    <w:bookmarkStart w:name="z263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42 950 тысяч тенге, в том числе по: </w:t>
      </w:r>
    </w:p>
    <w:bookmarkEnd w:id="259"/>
    <w:bookmarkStart w:name="z264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1 996 тысяч тенге;</w:t>
      </w:r>
    </w:p>
    <w:bookmarkEnd w:id="260"/>
    <w:bookmarkStart w:name="z265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261"/>
    <w:bookmarkStart w:name="z266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262"/>
    <w:bookmarkStart w:name="z267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40 954 тысяч тенге;</w:t>
      </w:r>
    </w:p>
    <w:bookmarkEnd w:id="263"/>
    <w:bookmarkStart w:name="z268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44 091 тысяч тенге;</w:t>
      </w:r>
    </w:p>
    <w:bookmarkEnd w:id="264"/>
    <w:bookmarkStart w:name="z269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265"/>
    <w:bookmarkStart w:name="z270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66"/>
    <w:bookmarkStart w:name="z271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67"/>
    <w:bookmarkStart w:name="z272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268"/>
    <w:bookmarkStart w:name="z273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269"/>
    <w:bookmarkStart w:name="z274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270"/>
    <w:bookmarkStart w:name="z275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71"/>
    <w:bookmarkStart w:name="z276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1 141 тысяч тенге;</w:t>
      </w:r>
    </w:p>
    <w:bookmarkEnd w:id="272"/>
    <w:bookmarkStart w:name="z277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33 690 тысяч тенге.";</w:t>
      </w:r>
    </w:p>
    <w:bookmarkEnd w:id="273"/>
    <w:bookmarkStart w:name="z278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</w:t>
      </w:r>
      <w:r>
        <w:rPr>
          <w:rFonts w:ascii="Times New Roman"/>
          <w:b w:val="false"/>
          <w:i w:val="false"/>
          <w:color w:val="000000"/>
          <w:sz w:val="28"/>
        </w:rPr>
        <w:t>пункт 17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74"/>
    <w:bookmarkStart w:name="z279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"17. Утвердить бюджет Гагаринского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51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275"/>
    <w:bookmarkStart w:name="z280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56 889 тысяч тенге, в том числе по: </w:t>
      </w:r>
    </w:p>
    <w:bookmarkEnd w:id="276"/>
    <w:bookmarkStart w:name="z281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936 тысяч тенге;</w:t>
      </w:r>
    </w:p>
    <w:bookmarkEnd w:id="277"/>
    <w:bookmarkStart w:name="z282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278"/>
    <w:bookmarkStart w:name="z283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279"/>
    <w:bookmarkStart w:name="z284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55 953 тысяч тенге;</w:t>
      </w:r>
    </w:p>
    <w:bookmarkEnd w:id="280"/>
    <w:bookmarkStart w:name="z285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57 285 тысяч тенге;</w:t>
      </w:r>
    </w:p>
    <w:bookmarkEnd w:id="281"/>
    <w:bookmarkStart w:name="z286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282"/>
    <w:bookmarkStart w:name="z287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283"/>
    <w:bookmarkStart w:name="z288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284"/>
    <w:bookmarkStart w:name="z289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285"/>
    <w:bookmarkStart w:name="z290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286"/>
    <w:bookmarkStart w:name="z291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287"/>
    <w:bookmarkStart w:name="z292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288"/>
    <w:bookmarkStart w:name="z293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396 тысяч тенге;</w:t>
      </w:r>
    </w:p>
    <w:bookmarkEnd w:id="289"/>
    <w:bookmarkStart w:name="z294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33 184 тысяч тенге.";</w:t>
      </w:r>
    </w:p>
    <w:bookmarkEnd w:id="290"/>
    <w:bookmarkStart w:name="z295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91"/>
    <w:bookmarkStart w:name="z296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"18. Утвердить бюджет села Жанаталап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54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292"/>
    <w:bookmarkStart w:name="z297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57 235 тысяч тенге, в том числе по: </w:t>
      </w:r>
    </w:p>
    <w:bookmarkEnd w:id="293"/>
    <w:bookmarkStart w:name="z298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1 202 тысяч тенге;</w:t>
      </w:r>
    </w:p>
    <w:bookmarkEnd w:id="294"/>
    <w:bookmarkStart w:name="z299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295"/>
    <w:bookmarkStart w:name="z300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296"/>
    <w:bookmarkStart w:name="z301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56 033 тысяч тенге;</w:t>
      </w:r>
    </w:p>
    <w:bookmarkEnd w:id="297"/>
    <w:bookmarkStart w:name="z302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57 432 тысяч тенге;</w:t>
      </w:r>
    </w:p>
    <w:bookmarkEnd w:id="298"/>
    <w:bookmarkStart w:name="z303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299"/>
    <w:bookmarkStart w:name="z304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00"/>
    <w:bookmarkStart w:name="z305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01"/>
    <w:bookmarkStart w:name="z306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302"/>
    <w:bookmarkStart w:name="z307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303"/>
    <w:bookmarkStart w:name="z308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304"/>
    <w:bookmarkStart w:name="z309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05"/>
    <w:bookmarkStart w:name="z310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197 тысяч тенге;</w:t>
      </w:r>
    </w:p>
    <w:bookmarkEnd w:id="306"/>
    <w:bookmarkStart w:name="z311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32 657 тысяч тенге.";</w:t>
      </w:r>
    </w:p>
    <w:bookmarkEnd w:id="307"/>
    <w:bookmarkStart w:name="z312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08"/>
    <w:bookmarkStart w:name="z313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"19. Утвердить бюджет Каражарского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57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309"/>
    <w:bookmarkStart w:name="z314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67 243 тысяч тенге, в том числе по: </w:t>
      </w:r>
    </w:p>
    <w:bookmarkEnd w:id="310"/>
    <w:bookmarkStart w:name="z315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1 840 тысяч тенге;</w:t>
      </w:r>
    </w:p>
    <w:bookmarkEnd w:id="311"/>
    <w:bookmarkStart w:name="z316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312"/>
    <w:bookmarkStart w:name="z317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313"/>
    <w:bookmarkStart w:name="z318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65 403 тысяч тенге;</w:t>
      </w:r>
    </w:p>
    <w:bookmarkEnd w:id="314"/>
    <w:bookmarkStart w:name="z319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67 645 тысяч тенге;</w:t>
      </w:r>
    </w:p>
    <w:bookmarkEnd w:id="315"/>
    <w:bookmarkStart w:name="z320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316"/>
    <w:bookmarkStart w:name="z321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17"/>
    <w:bookmarkStart w:name="z322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18"/>
    <w:bookmarkStart w:name="z323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319"/>
    <w:bookmarkStart w:name="z324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320"/>
    <w:bookmarkStart w:name="z325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321"/>
    <w:bookmarkStart w:name="z326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22"/>
    <w:bookmarkStart w:name="z327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402 тысяч тенге;</w:t>
      </w:r>
    </w:p>
    <w:bookmarkEnd w:id="323"/>
    <w:bookmarkStart w:name="z328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42 472 тысяч тенге.";</w:t>
      </w:r>
    </w:p>
    <w:bookmarkEnd w:id="324"/>
    <w:bookmarkStart w:name="z329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25"/>
    <w:bookmarkStart w:name="z330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"20. Утвердить бюджет села Каракудук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60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326"/>
    <w:bookmarkStart w:name="z331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52 822 тысяч тенге, в том числе по: </w:t>
      </w:r>
    </w:p>
    <w:bookmarkEnd w:id="327"/>
    <w:bookmarkStart w:name="z332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1 250 тысяч тенге;</w:t>
      </w:r>
    </w:p>
    <w:bookmarkEnd w:id="328"/>
    <w:bookmarkStart w:name="z333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329"/>
    <w:bookmarkStart w:name="z334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330"/>
    <w:bookmarkStart w:name="z335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51 572 тысяч тенге;</w:t>
      </w:r>
    </w:p>
    <w:bookmarkEnd w:id="331"/>
    <w:bookmarkStart w:name="z336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53 419 тысяч тенге;</w:t>
      </w:r>
    </w:p>
    <w:bookmarkEnd w:id="332"/>
    <w:bookmarkStart w:name="z337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333"/>
    <w:bookmarkStart w:name="z338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34"/>
    <w:bookmarkStart w:name="z339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35"/>
    <w:bookmarkStart w:name="z340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336"/>
    <w:bookmarkStart w:name="z341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337"/>
    <w:bookmarkStart w:name="z342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338"/>
    <w:bookmarkStart w:name="z343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39"/>
    <w:bookmarkStart w:name="z344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597 тысяч тенге;</w:t>
      </w:r>
    </w:p>
    <w:bookmarkEnd w:id="340"/>
    <w:bookmarkStart w:name="z345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32 682 тысяч тенге.";</w:t>
      </w:r>
    </w:p>
    <w:bookmarkEnd w:id="341"/>
    <w:bookmarkStart w:name="z346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42"/>
    <w:bookmarkStart w:name="z347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"21. Утвердить бюджет Кызылкаинского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343"/>
    <w:bookmarkStart w:name="z348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57 033 тысяч тенге, в том числе по: </w:t>
      </w:r>
    </w:p>
    <w:bookmarkEnd w:id="344"/>
    <w:bookmarkStart w:name="z349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2 271 тысяч тенге;</w:t>
      </w:r>
    </w:p>
    <w:bookmarkEnd w:id="345"/>
    <w:bookmarkStart w:name="z350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319 тысяч тенге;</w:t>
      </w:r>
    </w:p>
    <w:bookmarkEnd w:id="346"/>
    <w:bookmarkStart w:name="z351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347"/>
    <w:bookmarkStart w:name="z352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54 443 тысяч тенге;</w:t>
      </w:r>
    </w:p>
    <w:bookmarkEnd w:id="348"/>
    <w:bookmarkStart w:name="z353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57 288 тысяч тенге;</w:t>
      </w:r>
    </w:p>
    <w:bookmarkEnd w:id="349"/>
    <w:bookmarkStart w:name="z354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350"/>
    <w:bookmarkStart w:name="z355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51"/>
    <w:bookmarkStart w:name="z356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52"/>
    <w:bookmarkStart w:name="z357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353"/>
    <w:bookmarkStart w:name="z358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354"/>
    <w:bookmarkStart w:name="z359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355"/>
    <w:bookmarkStart w:name="z360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56"/>
    <w:bookmarkStart w:name="z361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255 тысяч тенге;</w:t>
      </w:r>
    </w:p>
    <w:bookmarkEnd w:id="357"/>
    <w:bookmarkStart w:name="z362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34 748 тысяч тенге.";</w:t>
      </w:r>
    </w:p>
    <w:bookmarkEnd w:id="358"/>
    <w:bookmarkStart w:name="z363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</w:t>
      </w:r>
      <w:r>
        <w:rPr>
          <w:rFonts w:ascii="Times New Roman"/>
          <w:b w:val="false"/>
          <w:i w:val="false"/>
          <w:color w:val="000000"/>
          <w:sz w:val="28"/>
        </w:rPr>
        <w:t>пункт 22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59"/>
    <w:bookmarkStart w:name="z364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"22. Утвердить бюджет Новоузенского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64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66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360"/>
    <w:bookmarkStart w:name="z365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68 241 тысяч тенге, в том числе по: </w:t>
      </w:r>
    </w:p>
    <w:bookmarkEnd w:id="361"/>
    <w:bookmarkStart w:name="z366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5 357 тысяч тенге;</w:t>
      </w:r>
    </w:p>
    <w:bookmarkEnd w:id="362"/>
    <w:bookmarkStart w:name="z367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363"/>
    <w:bookmarkStart w:name="z368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364"/>
    <w:bookmarkStart w:name="z369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62 884 тысяч тенге;</w:t>
      </w:r>
    </w:p>
    <w:bookmarkEnd w:id="365"/>
    <w:bookmarkStart w:name="z370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69 708 тысяч тенге;</w:t>
      </w:r>
    </w:p>
    <w:bookmarkEnd w:id="366"/>
    <w:bookmarkStart w:name="z371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367"/>
    <w:bookmarkStart w:name="z372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68"/>
    <w:bookmarkStart w:name="z373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69"/>
    <w:bookmarkStart w:name="z374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370"/>
    <w:bookmarkStart w:name="z375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371"/>
    <w:bookmarkStart w:name="z376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372"/>
    <w:bookmarkStart w:name="z377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73"/>
    <w:bookmarkStart w:name="z378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1 467 тысяч тенге;</w:t>
      </w:r>
    </w:p>
    <w:bookmarkEnd w:id="374"/>
    <w:bookmarkStart w:name="z379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43 149 тысяч тенге.";</w:t>
      </w:r>
    </w:p>
    <w:bookmarkEnd w:id="375"/>
    <w:bookmarkStart w:name="z380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76"/>
    <w:bookmarkStart w:name="z381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"23. Утвердить бюджет Самаркандского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67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69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377"/>
    <w:bookmarkStart w:name="z382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67 902 тысяч тенге, в том числе по: </w:t>
      </w:r>
    </w:p>
    <w:bookmarkEnd w:id="378"/>
    <w:bookmarkStart w:name="z383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3 171 тысяч тенге;</w:t>
      </w:r>
    </w:p>
    <w:bookmarkEnd w:id="379"/>
    <w:bookmarkStart w:name="z384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380"/>
    <w:bookmarkStart w:name="z385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381"/>
    <w:bookmarkStart w:name="z386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64 731 тысяч тенге;</w:t>
      </w:r>
    </w:p>
    <w:bookmarkEnd w:id="382"/>
    <w:bookmarkStart w:name="z387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68 376 тысяч тенге;</w:t>
      </w:r>
    </w:p>
    <w:bookmarkEnd w:id="383"/>
    <w:bookmarkStart w:name="z388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384"/>
    <w:bookmarkStart w:name="z389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385"/>
    <w:bookmarkStart w:name="z390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386"/>
    <w:bookmarkStart w:name="z391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387"/>
    <w:bookmarkStart w:name="z392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388"/>
    <w:bookmarkStart w:name="z393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389"/>
    <w:bookmarkStart w:name="z394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390"/>
    <w:bookmarkStart w:name="z395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474 тысяч тенге;</w:t>
      </w:r>
    </w:p>
    <w:bookmarkEnd w:id="391"/>
    <w:bookmarkStart w:name="z396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43 314 тысяч тенге.";</w:t>
      </w:r>
    </w:p>
    <w:bookmarkEnd w:id="392"/>
    <w:bookmarkStart w:name="z397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</w:t>
      </w:r>
      <w:r>
        <w:rPr>
          <w:rFonts w:ascii="Times New Roman"/>
          <w:b w:val="false"/>
          <w:i w:val="false"/>
          <w:color w:val="000000"/>
          <w:sz w:val="28"/>
        </w:rPr>
        <w:t>пункт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93"/>
    <w:bookmarkStart w:name="z398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"24. Утвердить бюджет села Суыксу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72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394"/>
    <w:bookmarkStart w:name="z399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35 718 тысяч тенге, в том числе по: </w:t>
      </w:r>
    </w:p>
    <w:bookmarkEnd w:id="395"/>
    <w:bookmarkStart w:name="z400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216 тысяч тенге;</w:t>
      </w:r>
    </w:p>
    <w:bookmarkEnd w:id="396"/>
    <w:bookmarkStart w:name="z401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397"/>
    <w:bookmarkStart w:name="z402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398"/>
    <w:bookmarkStart w:name="z403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35 502 тысяч тенге;</w:t>
      </w:r>
    </w:p>
    <w:bookmarkEnd w:id="399"/>
    <w:bookmarkStart w:name="z404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35 760 тысяч тенге;</w:t>
      </w:r>
    </w:p>
    <w:bookmarkEnd w:id="400"/>
    <w:bookmarkStart w:name="z405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401"/>
    <w:bookmarkStart w:name="z406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402"/>
    <w:bookmarkStart w:name="z407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403"/>
    <w:bookmarkStart w:name="z408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404"/>
    <w:bookmarkStart w:name="z409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405"/>
    <w:bookmarkStart w:name="z410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406"/>
    <w:bookmarkStart w:name="z411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407"/>
    <w:bookmarkStart w:name="z412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42 тысяч тенге;</w:t>
      </w:r>
    </w:p>
    <w:bookmarkEnd w:id="408"/>
    <w:bookmarkStart w:name="z413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24 317 тысяч тенге.";</w:t>
      </w:r>
    </w:p>
    <w:bookmarkEnd w:id="409"/>
    <w:bookmarkStart w:name="z414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25) </w:t>
      </w:r>
      <w:r>
        <w:rPr>
          <w:rFonts w:ascii="Times New Roman"/>
          <w:b w:val="false"/>
          <w:i w:val="false"/>
          <w:color w:val="000000"/>
          <w:sz w:val="28"/>
        </w:rPr>
        <w:t>пункт 25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10"/>
    <w:bookmarkStart w:name="z415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"25. Утвердить бюджет Тогызкудукского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411"/>
    <w:bookmarkStart w:name="z416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40 845 тысяч тенге, в том числе по: </w:t>
      </w:r>
    </w:p>
    <w:bookmarkEnd w:id="412"/>
    <w:bookmarkStart w:name="z417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3 074 тысяч тенге;</w:t>
      </w:r>
    </w:p>
    <w:bookmarkEnd w:id="413"/>
    <w:bookmarkStart w:name="z418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414"/>
    <w:bookmarkStart w:name="z419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415"/>
    <w:bookmarkStart w:name="z420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37 771 тысяч тенге;</w:t>
      </w:r>
    </w:p>
    <w:bookmarkEnd w:id="416"/>
    <w:bookmarkStart w:name="z421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41 436 тысяч тенге;</w:t>
      </w:r>
    </w:p>
    <w:bookmarkEnd w:id="417"/>
    <w:bookmarkStart w:name="z422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418"/>
    <w:bookmarkStart w:name="z423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419"/>
    <w:bookmarkStart w:name="z424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420"/>
    <w:bookmarkStart w:name="z425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421"/>
    <w:bookmarkStart w:name="z426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422"/>
    <w:bookmarkStart w:name="z427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423"/>
    <w:bookmarkStart w:name="z428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424"/>
    <w:bookmarkStart w:name="z429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591 тысяч тенге;</w:t>
      </w:r>
    </w:p>
    <w:bookmarkEnd w:id="425"/>
    <w:bookmarkStart w:name="z430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26 515 тысяч тенге.";</w:t>
      </w:r>
    </w:p>
    <w:bookmarkEnd w:id="426"/>
    <w:bookmarkStart w:name="z431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26) </w:t>
      </w:r>
      <w:r>
        <w:rPr>
          <w:rFonts w:ascii="Times New Roman"/>
          <w:b w:val="false"/>
          <w:i w:val="false"/>
          <w:color w:val="000000"/>
          <w:sz w:val="28"/>
        </w:rPr>
        <w:t>пункт 26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27"/>
    <w:bookmarkStart w:name="z432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"26. Утвердить бюджет сельского округа Тузды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78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428"/>
    <w:bookmarkStart w:name="z433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64 203 тысяч тенге, в том числе по: </w:t>
      </w:r>
    </w:p>
    <w:bookmarkEnd w:id="429"/>
    <w:bookmarkStart w:name="z434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1 870 тысяч тенге;</w:t>
      </w:r>
    </w:p>
    <w:bookmarkEnd w:id="430"/>
    <w:bookmarkStart w:name="z435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431"/>
    <w:bookmarkStart w:name="z436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432"/>
    <w:bookmarkStart w:name="z437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62 333 тысяч тенге;</w:t>
      </w:r>
    </w:p>
    <w:bookmarkEnd w:id="433"/>
    <w:bookmarkStart w:name="z438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64 639 тысяч тенге;</w:t>
      </w:r>
    </w:p>
    <w:bookmarkEnd w:id="434"/>
    <w:bookmarkStart w:name="z439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435"/>
    <w:bookmarkStart w:name="z440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436"/>
    <w:bookmarkStart w:name="z441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437"/>
    <w:bookmarkStart w:name="z442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438"/>
    <w:bookmarkStart w:name="z443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439"/>
    <w:bookmarkStart w:name="z444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440"/>
    <w:bookmarkStart w:name="z445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441"/>
    <w:bookmarkStart w:name="z446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436 тысяч тенге;</w:t>
      </w:r>
    </w:p>
    <w:bookmarkEnd w:id="442"/>
    <w:bookmarkStart w:name="z447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38 680 тысяч тенге.";</w:t>
      </w:r>
    </w:p>
    <w:bookmarkEnd w:id="443"/>
    <w:bookmarkStart w:name="z448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27) </w:t>
      </w:r>
      <w:r>
        <w:rPr>
          <w:rFonts w:ascii="Times New Roman"/>
          <w:b w:val="false"/>
          <w:i w:val="false"/>
          <w:color w:val="000000"/>
          <w:sz w:val="28"/>
        </w:rPr>
        <w:t>пункт 27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44"/>
    <w:bookmarkStart w:name="z449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"27. Утвердить бюджет Умуткерского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81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445"/>
    <w:bookmarkStart w:name="z450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40 522 тысяч тенге, в том числе по: </w:t>
      </w:r>
    </w:p>
    <w:bookmarkEnd w:id="446"/>
    <w:bookmarkStart w:name="z451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1 067 тысяч тенге;</w:t>
      </w:r>
    </w:p>
    <w:bookmarkEnd w:id="447"/>
    <w:bookmarkStart w:name="z452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448"/>
    <w:bookmarkStart w:name="z453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449"/>
    <w:bookmarkStart w:name="z454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39 455 тысяч тенге;</w:t>
      </w:r>
    </w:p>
    <w:bookmarkEnd w:id="450"/>
    <w:bookmarkStart w:name="z455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41 023 тысяч тенге;</w:t>
      </w:r>
    </w:p>
    <w:bookmarkEnd w:id="451"/>
    <w:bookmarkStart w:name="z456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452"/>
    <w:bookmarkStart w:name="z457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453"/>
    <w:bookmarkStart w:name="z458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454"/>
    <w:bookmarkStart w:name="z459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455"/>
    <w:bookmarkStart w:name="z460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456"/>
    <w:bookmarkStart w:name="z461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457"/>
    <w:bookmarkStart w:name="z462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458"/>
    <w:bookmarkStart w:name="z463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501 тысяч тенге;</w:t>
      </w:r>
    </w:p>
    <w:bookmarkEnd w:id="459"/>
    <w:bookmarkStart w:name="z464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33 727 тысяч тенге.";</w:t>
      </w:r>
    </w:p>
    <w:bookmarkEnd w:id="460"/>
    <w:bookmarkStart w:name="z465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28) </w:t>
      </w:r>
      <w:r>
        <w:rPr>
          <w:rFonts w:ascii="Times New Roman"/>
          <w:b w:val="false"/>
          <w:i w:val="false"/>
          <w:color w:val="000000"/>
          <w:sz w:val="28"/>
        </w:rPr>
        <w:t>пункт 28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61"/>
    <w:bookmarkStart w:name="z466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"28. Утвердить бюджет Центрального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82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84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462"/>
    <w:bookmarkStart w:name="z467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60 272 тысяч тенге, в том числе по: </w:t>
      </w:r>
    </w:p>
    <w:bookmarkEnd w:id="463"/>
    <w:bookmarkStart w:name="z468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2 410 тысяч тенге;</w:t>
      </w:r>
    </w:p>
    <w:bookmarkEnd w:id="464"/>
    <w:bookmarkStart w:name="z469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465"/>
    <w:bookmarkStart w:name="z470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466"/>
    <w:bookmarkStart w:name="z471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57 862 тысяч тенге;</w:t>
      </w:r>
    </w:p>
    <w:bookmarkEnd w:id="467"/>
    <w:bookmarkStart w:name="z472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60 971 тысяч тенге;</w:t>
      </w:r>
    </w:p>
    <w:bookmarkEnd w:id="468"/>
    <w:bookmarkStart w:name="z473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469"/>
    <w:bookmarkStart w:name="z474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470"/>
    <w:bookmarkStart w:name="z475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471"/>
    <w:bookmarkStart w:name="z476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472"/>
    <w:bookmarkStart w:name="z477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473"/>
    <w:bookmarkStart w:name="z478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474"/>
    <w:bookmarkStart w:name="z479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475"/>
    <w:bookmarkStart w:name="z480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699 тысяч тенге;</w:t>
      </w:r>
    </w:p>
    <w:bookmarkEnd w:id="476"/>
    <w:bookmarkStart w:name="z481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37 620 тысяч тенге.";</w:t>
      </w:r>
    </w:p>
    <w:bookmarkEnd w:id="477"/>
    <w:bookmarkStart w:name="z482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29) </w:t>
      </w:r>
      <w:r>
        <w:rPr>
          <w:rFonts w:ascii="Times New Roman"/>
          <w:b w:val="false"/>
          <w:i w:val="false"/>
          <w:color w:val="000000"/>
          <w:sz w:val="28"/>
        </w:rPr>
        <w:t>пункт 29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478"/>
    <w:bookmarkStart w:name="z483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"29. Утвердить бюджет Шешенкаринского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85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87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479"/>
    <w:bookmarkStart w:name="z484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 39 426 тысяч тенге, в том числе по: </w:t>
      </w:r>
    </w:p>
    <w:bookmarkEnd w:id="480"/>
    <w:bookmarkStart w:name="z485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1 340 тысяч тенге;</w:t>
      </w:r>
    </w:p>
    <w:bookmarkEnd w:id="481"/>
    <w:bookmarkStart w:name="z486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тысяч тенге;</w:t>
      </w:r>
    </w:p>
    <w:bookmarkEnd w:id="482"/>
    <w:bookmarkStart w:name="z487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 тысяч тенге;</w:t>
      </w:r>
    </w:p>
    <w:bookmarkEnd w:id="483"/>
    <w:bookmarkStart w:name="z488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38 086 тысяч тенге;</w:t>
      </w:r>
    </w:p>
    <w:bookmarkEnd w:id="484"/>
    <w:bookmarkStart w:name="z489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39 882 тысяч тенге;</w:t>
      </w:r>
    </w:p>
    <w:bookmarkEnd w:id="485"/>
    <w:bookmarkStart w:name="z490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тенге:</w:t>
      </w:r>
    </w:p>
    <w:bookmarkEnd w:id="486"/>
    <w:bookmarkStart w:name="z491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487"/>
    <w:bookmarkStart w:name="z492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488"/>
    <w:bookmarkStart w:name="z493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минус 0 тысяч тенге;</w:t>
      </w:r>
    </w:p>
    <w:bookmarkEnd w:id="489"/>
    <w:bookmarkStart w:name="z494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тенге, в том числе:</w:t>
      </w:r>
    </w:p>
    <w:bookmarkEnd w:id="490"/>
    <w:bookmarkStart w:name="z495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0 тысяч тенге; </w:t>
      </w:r>
    </w:p>
    <w:bookmarkEnd w:id="491"/>
    <w:bookmarkStart w:name="z496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492"/>
    <w:bookmarkStart w:name="z497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456 тысяч тенге;</w:t>
      </w:r>
    </w:p>
    <w:bookmarkEnd w:id="493"/>
    <w:bookmarkStart w:name="z498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субвенция – 30 257 тысяч тенге.";</w:t>
      </w:r>
    </w:p>
    <w:bookmarkEnd w:id="49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00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 и подлежит официальному опубликованию.</w:t>
      </w:r>
    </w:p>
    <w:bookmarkEnd w:id="49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Әли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ноября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января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</w:t>
            </w:r>
          </w:p>
        </w:tc>
      </w:tr>
    </w:tbl>
    <w:bookmarkStart w:name="z504" w:id="4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Ботакара на 2021 год</w:t>
      </w:r>
    </w:p>
    <w:bookmarkEnd w:id="4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239 597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1 220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217 043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ноября 2021 года №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05 января 2021 года № 4</w:t>
            </w:r>
          </w:p>
        </w:tc>
      </w:tr>
    </w:tbl>
    <w:bookmarkStart w:name="z507" w:id="4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Габидена Мустафина на 2021 год</w:t>
      </w:r>
    </w:p>
    <w:bookmarkEnd w:id="4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138 713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ноября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05 января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</w:t>
            </w:r>
          </w:p>
        </w:tc>
      </w:tr>
    </w:tbl>
    <w:bookmarkStart w:name="z510" w:id="4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Кушокы на 2021 год</w:t>
      </w:r>
    </w:p>
    <w:bookmarkEnd w:id="4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163 931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ноября 2021 года №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05 января 2021 года № 4</w:t>
            </w:r>
          </w:p>
        </w:tc>
      </w:tr>
    </w:tbl>
    <w:bookmarkStart w:name="z513" w:id="4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Доскейского сельского округа на 2021 год</w:t>
      </w:r>
    </w:p>
    <w:bookmarkEnd w:id="4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ноября 2021 года №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05 января 2021 года № 4</w:t>
            </w:r>
          </w:p>
        </w:tc>
      </w:tr>
    </w:tbl>
    <w:bookmarkStart w:name="z516" w:id="5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Кокпектинского сельского округа на 2021 год</w:t>
      </w:r>
    </w:p>
    <w:bookmarkEnd w:id="5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ноября 2021 года №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05 января 2021 года № 4</w:t>
            </w:r>
          </w:p>
        </w:tc>
      </w:tr>
    </w:tbl>
    <w:bookmarkStart w:name="z519" w:id="5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Керней на 2021 год</w:t>
      </w:r>
    </w:p>
    <w:bookmarkEnd w:id="5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ноября 2021 года №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05 января 2021 года № 4</w:t>
            </w:r>
          </w:p>
        </w:tc>
      </w:tr>
    </w:tbl>
    <w:bookmarkStart w:name="z522" w:id="5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Петровского сельского округа на 2021 год</w:t>
      </w:r>
    </w:p>
    <w:bookmarkEnd w:id="5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ноября 2021 года №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05 января 2021 года № 4</w:t>
            </w:r>
          </w:p>
        </w:tc>
      </w:tr>
    </w:tbl>
    <w:bookmarkStart w:name="z525" w:id="5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Баймырза на 2021 год</w:t>
      </w:r>
    </w:p>
    <w:bookmarkEnd w:id="5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ноября 2021 года №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05 января 2021 года № 4</w:t>
            </w:r>
          </w:p>
        </w:tc>
      </w:tr>
    </w:tbl>
    <w:bookmarkStart w:name="z528" w:id="5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Ростовского сельского округа на 2021 год</w:t>
      </w:r>
    </w:p>
    <w:bookmarkEnd w:id="5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ноября 2021 года №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05 января 2021 года № 4</w:t>
            </w:r>
          </w:p>
        </w:tc>
      </w:tr>
    </w:tbl>
    <w:bookmarkStart w:name="z531" w:id="5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Уштобинского сельского округа на 2021 год</w:t>
      </w:r>
    </w:p>
    <w:bookmarkEnd w:id="5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156 515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ноября 2021 года №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05 января 2021 года № 4</w:t>
            </w:r>
          </w:p>
        </w:tc>
      </w:tr>
    </w:tbl>
    <w:bookmarkStart w:name="z534" w:id="5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Акбельского сельского округа на 2021 год</w:t>
      </w:r>
    </w:p>
    <w:bookmarkEnd w:id="5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ноября 2021 года №5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05 января 2021 года № 4</w:t>
            </w:r>
          </w:p>
        </w:tc>
      </w:tr>
    </w:tbl>
    <w:bookmarkStart w:name="z537" w:id="5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Акоре на 2021 год</w:t>
      </w:r>
    </w:p>
    <w:bookmarkEnd w:id="5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ноября 2021 года №5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05 января 2021 года № 4</w:t>
            </w:r>
          </w:p>
        </w:tc>
      </w:tr>
    </w:tbl>
    <w:bookmarkStart w:name="z540" w:id="5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Актобинского сельского округа на 2021 год</w:t>
      </w:r>
    </w:p>
    <w:bookmarkEnd w:id="5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ноября 2021 года №5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05 января 2021 года № 4</w:t>
            </w:r>
          </w:p>
        </w:tc>
      </w:tr>
    </w:tbl>
    <w:bookmarkStart w:name="z543" w:id="5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Белагашского сельского округа на 2021 год</w:t>
      </w:r>
    </w:p>
    <w:bookmarkEnd w:id="5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ноября 2021 года №5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05 января 2021 года № 4</w:t>
            </w:r>
          </w:p>
        </w:tc>
      </w:tr>
    </w:tbl>
    <w:bookmarkStart w:name="z546" w:id="5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Бухар-Жырауского сельского округа на 2021 год</w:t>
      </w:r>
    </w:p>
    <w:bookmarkEnd w:id="5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ноября 2021 года №5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05 января 2021 года № 4</w:t>
            </w:r>
          </w:p>
        </w:tc>
      </w:tr>
    </w:tbl>
    <w:bookmarkStart w:name="z549" w:id="5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Ботакара на 2021 год</w:t>
      </w:r>
    </w:p>
    <w:bookmarkEnd w:id="5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ноября 2021 года №5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05 января 2021 года № 4</w:t>
            </w:r>
          </w:p>
        </w:tc>
      </w:tr>
    </w:tbl>
    <w:bookmarkStart w:name="z552" w:id="5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Гагаринского сельского округа на 2021 год</w:t>
      </w:r>
    </w:p>
    <w:bookmarkEnd w:id="5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ноября 2021 года №5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05 января 2021 года № 4</w:t>
            </w:r>
          </w:p>
        </w:tc>
      </w:tr>
    </w:tbl>
    <w:bookmarkStart w:name="z555" w:id="5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Жанаталап на 2021 год</w:t>
      </w:r>
    </w:p>
    <w:bookmarkEnd w:id="5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ноября 2021 года №5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05 января 2021 года № 4</w:t>
            </w:r>
          </w:p>
        </w:tc>
      </w:tr>
    </w:tbl>
    <w:bookmarkStart w:name="z558" w:id="5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Каражарского сельского округа на 2021 год</w:t>
      </w:r>
    </w:p>
    <w:bookmarkEnd w:id="5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ноября 2021 года №5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05 января 2021 года № 4</w:t>
            </w:r>
          </w:p>
        </w:tc>
      </w:tr>
    </w:tbl>
    <w:bookmarkStart w:name="z561" w:id="5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Каракудук на 2021 год</w:t>
      </w:r>
    </w:p>
    <w:bookmarkEnd w:id="5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ноября 2021 года №5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05 января 2021 года № 4</w:t>
            </w:r>
          </w:p>
        </w:tc>
      </w:tr>
    </w:tbl>
    <w:bookmarkStart w:name="z564" w:id="5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Кызылкаинского сельского округа на 2021 год</w:t>
      </w:r>
    </w:p>
    <w:bookmarkEnd w:id="5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54 443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ноября 2021 года №5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05 января 2021 года № 4</w:t>
            </w:r>
          </w:p>
        </w:tc>
      </w:tr>
    </w:tbl>
    <w:bookmarkStart w:name="z567" w:id="5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Новоузенского сельского округа на 2021 год</w:t>
      </w:r>
    </w:p>
    <w:bookmarkEnd w:id="5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ноября 2021 года №5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05 января 2021 года № 4</w:t>
            </w:r>
          </w:p>
        </w:tc>
      </w:tr>
    </w:tbl>
    <w:bookmarkStart w:name="z570" w:id="5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Самаркандского сельского округа на 2021 год</w:t>
      </w:r>
    </w:p>
    <w:bookmarkEnd w:id="5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ноября 2021 года №5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05 января 2021 года № 4</w:t>
            </w:r>
          </w:p>
        </w:tc>
      </w:tr>
    </w:tbl>
    <w:bookmarkStart w:name="z573" w:id="5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Суыксу на 2021 год</w:t>
      </w:r>
    </w:p>
    <w:bookmarkEnd w:id="5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ноября 2021 года №5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05 января 2021 года № 4</w:t>
            </w:r>
          </w:p>
        </w:tc>
      </w:tr>
    </w:tbl>
    <w:bookmarkStart w:name="z576" w:id="5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Тогызкудукского сельского округа на 2021 год</w:t>
      </w:r>
    </w:p>
    <w:bookmarkEnd w:id="5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ноября 2021 года №5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05 января 2021 года № 4</w:t>
            </w:r>
          </w:p>
        </w:tc>
      </w:tr>
    </w:tbl>
    <w:bookmarkStart w:name="z579" w:id="5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Тузды на 2021 год</w:t>
      </w:r>
    </w:p>
    <w:bookmarkEnd w:id="5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ноября 2021 года №5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05 января 2021 года № 4</w:t>
            </w:r>
          </w:p>
        </w:tc>
      </w:tr>
    </w:tbl>
    <w:bookmarkStart w:name="z582" w:id="5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Умуткерского сельского округа на 2021 год</w:t>
      </w:r>
    </w:p>
    <w:bookmarkEnd w:id="5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ноября 2021 года №5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05 января 2021 года № 4</w:t>
            </w:r>
          </w:p>
        </w:tc>
      </w:tr>
    </w:tbl>
    <w:bookmarkStart w:name="z585" w:id="5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Центрального сельского округа на 2021 год</w:t>
      </w:r>
    </w:p>
    <w:bookmarkEnd w:id="5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ноября 2021 года №5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Бухар-Жырауского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05 января 2021 года № 4</w:t>
            </w:r>
          </w:p>
        </w:tc>
      </w:tr>
    </w:tbl>
    <w:bookmarkStart w:name="z588" w:id="5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Шешенкаринского сельского округа на 2021 год</w:t>
      </w:r>
    </w:p>
    <w:bookmarkEnd w:id="5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39 426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