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0f8b" w14:textId="e300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"О бюджете сельского округа Т. Комекбаев на 2021-2023 годы" от 28 декабря 2020 года № 415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10 августа 2021 года № 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"О бюджете сельского округа Т.Комекбаев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7983)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Т.Комекбаев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47 694,4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2 554,4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45 140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49 387,4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-1 693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1 693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1 693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августа 2021 года №72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№415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Т. Комекбаев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августа 2021 года №72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№415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Т.Комекбаев на 2021 год за счет районного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строительных материалов, необходимых для строительства подвесного моста в целях благоустройства села Т.Комекбаева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