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6a4f" w14:textId="25c6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 сессии Улытауского районного маслихата от 28 декабря 2021 года № 100 "О бюджетах поселков,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20 сентября 2022 года № 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бюджетах поселков, сельских округов на 2022-2024 годы" от 28 декабря 2021 года №100 (зарегистрировано в Реестре государственной регистрации нормативных правовых актов за №162758)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Жезды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211 401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201 744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212 113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Улытауского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201 521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14 944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186 577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201 532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Актас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85 621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85 152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85 686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Каракенгирского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40 877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4 115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36 762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40 877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Аманкельдинского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39 231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37 674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53 247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-14 016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14 016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14 016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Шенберского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47 849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394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47 455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47 852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Егиндинского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47 464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46 590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47 510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тысяч тенге: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Алгабасского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37 619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1 514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36 105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37 619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Мибулакского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38 615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3 491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34 674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38 167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Сарысуского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57 909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5 851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52 058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62 576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-4 667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4 667 тысяч тенге: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4 667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Жанкельдинского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55 604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1 809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53 795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55 605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Терсакканского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46 768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1 765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45 003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46 768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Борсенгирского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43 975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5 342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38 633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43 978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25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2022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26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2022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26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2022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26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2022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27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2022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27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2022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27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2022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27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28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2022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28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2022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28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2022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29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2022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29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2022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29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составе бюджетов поселков, сельских округов на 2022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