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6f8a" w14:textId="88f6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9 декабря 2021 года № 97 "О бюджете города Житикара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марта 2022 года № 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Житикара Житикаринского района на 2022-2024 годы" от 29 декабря 2021 года № 9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итикар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5 258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 5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5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8 344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 07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20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20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6), 17), 18), 19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свещение улиц города Житика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обретение опор уличного освещ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боты по укладке тротуара по улице Шокана Уалиханова, в границах от улицы Октябрьская до улицы 30 лет ВЛКС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технической документации на обустройство автомобильной парковки по улице Ибрая Алтынсарина, перед детским садом ТОО "Юбилейное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