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0c6f" w14:textId="2eb0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170 "О районном бюджете Аулиекольского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7 декабря 2023 года № 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Аулиекольского района на 2023-2025 годы" от 27 декабря 2022 года № 170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Аулиекольского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4 721 428,5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2 194 892,0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30 527,0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6 744,0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2 489 265,5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4 837 951,5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94 899,0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181 125,0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86 226,0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126 744,0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- 338 166,0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338,166,0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эксплуатация тепловых сетей, находящихся в коммунальной собственности районов(городов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