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b83b" w14:textId="662b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2022 года № 25 /335 -VІІ "О бюджете Ново-Хайрузовского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25 августа 2023 года № 7/77-VIII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Ново-Хайрузовского сельского округа на 2023-2025 годы" от 30 декабря 2022 года № 25/335-VІІ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Ново-Хайрузовского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61148,0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6449,0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1090,0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53609,0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61880,0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732,0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7/77-VIII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25/335–VII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Ново-Хайрузовского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