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ed4" w14:textId="e2a4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Карауылкелдинского сельского округа от 25 января 2024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20 марта 2024 года № 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20 марта 2024 года №02-08-04/54 аким Карауылкелдинского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дома № 76 по улице К. Жазыкова села Карауылкелды Карауылкелдинского сельского округа Байганинского района Актюбинской области, в связи с проведением комплекса ветеринарных мероприятий по ликвидации очагов болезней бруцеллез среди крупного роготого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от 25 января 2024 года № 12 "Об установлении органичительных мероприятий".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