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3f72" w14:textId="80d3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29 декабря 2023 года № 18-49 "О бюджете Илийского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28 мая 2024 года № 25-88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2024 – 2026 годы"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18-49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под № 191730)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263 609 775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248 102 359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237 147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4 785 125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10 485 144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265 175 312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206 624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286 130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79 506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1 772 161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1 772 161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2 527 544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1 900 305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1 144 922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момента подписания.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28 мая 2024 года № 25-88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29 декабря 2023 года № 18-49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263 609 775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248 102 359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7 112 819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7 112 819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3 204 181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3 204 181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237 356 678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237 151 728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428 681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428 681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4 785 125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1 889 010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1 889 010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2 896 115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2 896 115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10 485 144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1 712 909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1 712 909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8 772 235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265 175 312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242 802 368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242 802 368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242 802 368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(неполных)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237 786 938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- 1 772 161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