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8057" w14:textId="8298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12/6-VIII "О бюджете Архатского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15/6-VIII. Утратило силу решением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Архатского сельского округа на 2024-2026 годы" от 28 декабря 2023 года № 12/6-VIII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- 51 575,8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43 400,8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54 605,1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-3029,3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3029,3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