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99cb" w14:textId="a469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 января 2024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(зарегестрирован в Реестре государственной регистрации нормативных провавых актов за № 22807),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общественного развития Туркестанской области" в порядке,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подписания настоящего постановления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офицального опубликования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официльного опубликования настоящего постановления обеспечить его размещение на интернет-ресурсе акимата Туркестанской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 № 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 (далее -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за № 22807)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Туркестанской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территории Туркестанской области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для каждого вида услуги, закупаемых для проведения государственной информационной политики в средствах массовой информации на территории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цена (тенге) на 2024 год и последую-щие годы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Республики Казахстан (Bn)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Туркестанской области (Bn)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городов и районов Туркестанской области (Bn)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Туркестанской области (Bm)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республиканского значания (Bi)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регионального значения (Bi)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информационно-аналитических программ)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 (в том числе услуги размещения 10 000)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новостных сюжетов)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*60 812 (в том числе услуги размещения 10 000)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*60 812 (в том числе услуги размещения 10 000 )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развлекательных шоу, музыкальных, юмористических программ)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(в том числе услуги размещения 10 000)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реалити шоу)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 (в том числе услуги размещения 10 000)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телевизионных программ)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*60 812 (в том числе услуги размещения 10 000)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*60 812 (в том числе услуги размещения 10 000 )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ток шоу)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 (в том числе услуги размещения 10 000)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 (в том числе услуги размещения 10 000)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документальных фильмов)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видеороликов) на телевидении, включенных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информационно-аналитических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46 267 (в том числе услуги размещения 22 264)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47 467 (в том числе услуги размещения 22 833)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новостных сюжетов)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образовательных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 (в том числе услуги размещения 13 433 )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 (в том числе услуги размещения 13 833 )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познавательных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 (в том числе услуги размещения 15 433)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 (в том числе услуги размещения 15 833)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телевизионных программ)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*42 933 (в том числе услуги размещения 20 600 )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44 133 (в том числе услуги размещения 21 167)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ток шоу)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 (в том числе услуги размещения 30 500 )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 (в том числе услуги размещения 31 500 )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реалити шоу)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документальных фильмов)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анимационных фильмов)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 (в том числе услуги размещения 113 000)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 (в том числе услуги размещения 116 000)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видеороликов)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 (в том числе услуги размещения 1800)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 (в том числе услуги размещения 1850)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односезонной сериальной продукции)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информационно-аналитических программ, новостных сюжетов) на телевидении, включенных в перечень теле-, радиоканалов свободного доступа, распространяемых национальным оператором телерадиовещания на территории городов и районов Туркестанской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транслирования новостных телепередач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распространяемых на территории Туркестанской области (Br)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аудиороликов) на радиоканале, распространяемых на территории Туркестанской области (Br)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если при формировании государственного информационного заказа не учитываются разделения по жанрам телевизионных программ, то стоимость производства и размещения телевизионных программ будет базовой (Btv).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