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8634" w14:textId="9d88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объединенном командовании пограничных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Положение от 20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Объединенное командование пограничных войск является постоянно 
действующим коллегиальным органом пограничных войск Содружества и 
собственных пограничных войск, осуществляющих реализацию решений Совета 
глав государств и Совета глав правительств Содружества по вопросам охраны 
государственных границ и морских экономических зон государств-участников 
Содружества и координацию деятельности пограничных войск.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Объединенное командование в своей деятельности руководствуется 
международно-правовыми актами, актами Содружества независимых государств, 
законодательством государств-участников Содружества и не противоречащими 
ему нормативными актами бывшего Союза ССР,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состав объединенного командования пограничных войск входят: 
главнокомандующий пограничными войсками, начальник главного штаба 
пограничных войск, командующие собственными пограничными войсками 
государств и полномочные представители государств участников Содружества, 
но всего не более двух человек от каждого государства-участника 
Содружества. Главнокомандующий пограничными войсками, начальник главного 
штаба пограничных войск и каждое государство-участник Содружества имеют в 
объединенном командовании один голос.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Объединенное командование приглашает по мере необходимости на 
совещания должностных лиц пограничных войск, специалистов и экспертов.
     Представители государств, бывших республик Союза ССР, не являющихся 
участниками Содружества, могут принимать участие в работе объединенного 
командования в качестве наблюдателей.
                          II. Полномочия
                    объединенного командования
                        пограничных войск
     1. Объединенное командование пограничных войск:
     координирует деятельность пограничных войск Содружества и собственных 
пограничных войск государств;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Совет глав государств, Совет глав правительств и в высшие 
органы государственной власти и управления государств участников 
Содружества предложения;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вопросам охраны государственных и морских экономических зон, 
обеспечения деятельности пограничных войск Содружества и собственных 
пограничных войск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вырабатывает общие принципы и предложения по развитию системы охраны 
государственных границ и морских экономических зон, пропуска через 
государственные границы лиц и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обеспечивает выполнение пограничными войсками 
Содружества и собственными пограничными войсками государств актов 
Содружества и законодательства государств-участников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вырабатывает согласованные подходы по вопросам комплектования, 
подготовки кадров, поддержания боевой готовности пограничных войск 
Содружества и собственных пограничных войск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Объединенное командование может рассматривать и другие вопросы,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относящиеся к охране государственных границ и морских экономических зон и 
деятельности пограничных войск Содружества и собственных пограничных войск 
государств.
     2. Члены объединенного командования пользуются правом:
     представлять объединенное командование по его поручению в 
государственных и общественных организациях, в том числе международных, по 
вопросам, входящим в компетенцию объединенного командования;
     получать необходимую информацию о деятельности пограничных войск в 
органах управления пограничными войсками.
                     III. Организация работы
                    объединенного командования
                        пограничных войск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Основной формой работы объединенного командования является 
совещание, которое проводится по мере необходимости под председательством 
главнокомандующего пограничными войсками. Совещания созываются по решению 
главнокомандующего или по предложению постоянных членов объединенного 
командования.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Решения объединенного командования принимаются на основе 
консенсуса и объявляются приказами главнокомандующего пограничными 
войсками и командующих собственными пограничными войсками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недостижения консенсуса вопрос выносится на Совет глав 
правительств или Совет глав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Другие вопросы работы объединенного командования определяются 
регламентом, выработанным этим командованием.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