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61c9" w14:textId="97c6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Комитета уголовно-исполнительной системы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2001 года N 1755. Утратило силу постановлением Правительства Республики Казахстан от 19 ноября 2015 года № 925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19.11.2015 </w:t>
      </w:r>
      <w:r>
        <w:rPr>
          <w:rFonts w:ascii="Times New Roman"/>
          <w:b w:val="false"/>
          <w:i w:val="false"/>
          <w:color w:val="ff0000"/>
          <w:sz w:val="28"/>
        </w:rPr>
        <w:t>№ 925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21" w:id="0"/>
    <w:p>
      <w:pPr>
        <w:spacing w:after="0"/>
        <w:ind w:left="0"/>
        <w:jc w:val="both"/>
      </w:pPr>
      <w:r>
        <w:rPr>
          <w:rFonts w:ascii="Times New Roman"/>
          <w:b w:val="false"/>
          <w:i w:val="false"/>
          <w:color w:val="000000"/>
          <w:sz w:val="28"/>
        </w:rPr>
        <w:t>
      1. Образовать </w:t>
      </w:r>
      <w:r>
        <w:rPr>
          <w:rFonts w:ascii="Times New Roman"/>
          <w:b w:val="false"/>
          <w:i w:val="false"/>
          <w:color w:val="000000"/>
          <w:sz w:val="28"/>
        </w:rPr>
        <w:t>Комитет уголовно-исполнительной системы</w:t>
      </w:r>
      <w:r>
        <w:rPr>
          <w:rFonts w:ascii="Times New Roman"/>
          <w:b w:val="false"/>
          <w:i w:val="false"/>
          <w:color w:val="000000"/>
          <w:sz w:val="28"/>
        </w:rPr>
        <w:t xml:space="preserve"> Министерства юстиции Республики Казахстан (далее - Комитет) с передачей ему функций и полномочий по управлению имуществом упраздняемого Комитета уголовно-исполнительной системы Министерства внутренних дел Республики Казахстан. </w:t>
      </w:r>
    </w:p>
    <w:bookmarkEnd w:id="0"/>
    <w:bookmarkStart w:name="z22" w:id="1"/>
    <w:p>
      <w:pPr>
        <w:spacing w:after="0"/>
        <w:ind w:left="0"/>
        <w:jc w:val="both"/>
      </w:pPr>
      <w:r>
        <w:rPr>
          <w:rFonts w:ascii="Times New Roman"/>
          <w:b w:val="false"/>
          <w:i w:val="false"/>
          <w:color w:val="000000"/>
          <w:sz w:val="28"/>
        </w:rPr>
        <w:t xml:space="preserve">
      2. Утвердить прилагаемые:  </w:t>
      </w:r>
      <w:r>
        <w:br/>
      </w: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Правительства РК от 28.10.2004 </w:t>
      </w:r>
      <w:r>
        <w:rPr>
          <w:rFonts w:ascii="Times New Roman"/>
          <w:b w:val="false"/>
          <w:i w:val="false"/>
          <w:color w:val="000000"/>
          <w:sz w:val="28"/>
        </w:rPr>
        <w:t>N 1120</w:t>
      </w:r>
      <w:r>
        <w:rPr>
          <w:rFonts w:ascii="Times New Roman"/>
          <w:b w:val="false"/>
          <w:i w:val="false"/>
          <w:color w:val="ff0000"/>
          <w:sz w:val="28"/>
        </w:rPr>
        <w:t>;</w:t>
      </w:r>
      <w:r>
        <w:br/>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28.10.2004 </w:t>
      </w:r>
      <w:r>
        <w:rPr>
          <w:rFonts w:ascii="Times New Roman"/>
          <w:b w:val="false"/>
          <w:i w:val="false"/>
          <w:color w:val="000000"/>
          <w:sz w:val="28"/>
        </w:rPr>
        <w:t>N 1120</w:t>
      </w:r>
      <w:r>
        <w:rPr>
          <w:rFonts w:ascii="Times New Roman"/>
          <w:b w:val="false"/>
          <w:i w:val="false"/>
          <w:color w:val="ff0000"/>
          <w:sz w:val="28"/>
        </w:rPr>
        <w:t>;</w:t>
      </w:r>
      <w:r>
        <w:br/>
      </w:r>
      <w:r>
        <w:rPr>
          <w:rFonts w:ascii="Times New Roman"/>
          <w:b w:val="false"/>
          <w:i w:val="false"/>
          <w:color w:val="000000"/>
          <w:sz w:val="28"/>
        </w:rPr>
        <w:t>
      3) </w:t>
      </w:r>
      <w:r>
        <w:rPr>
          <w:rFonts w:ascii="Times New Roman"/>
          <w:b w:val="false"/>
          <w:i w:val="false"/>
          <w:color w:val="000000"/>
          <w:sz w:val="28"/>
        </w:rPr>
        <w:t>Перечень</w:t>
      </w:r>
      <w:r>
        <w:rPr>
          <w:rFonts w:ascii="Times New Roman"/>
          <w:b w:val="false"/>
          <w:i w:val="false"/>
          <w:color w:val="000000"/>
          <w:sz w:val="28"/>
        </w:rPr>
        <w:t xml:space="preserve"> категорий типовых должностей начальствующего состава Комитета и соответствующих им предельных специальных званий; </w:t>
      </w:r>
      <w:r>
        <w:br/>
      </w:r>
      <w:r>
        <w:rPr>
          <w:rFonts w:ascii="Times New Roman"/>
          <w:b w:val="false"/>
          <w:i w:val="false"/>
          <w:color w:val="000000"/>
          <w:sz w:val="28"/>
        </w:rPr>
        <w:t>
      4) </w:t>
      </w:r>
      <w:r>
        <w:rPr>
          <w:rFonts w:ascii="Times New Roman"/>
          <w:b w:val="false"/>
          <w:i w:val="false"/>
          <w:color w:val="000000"/>
          <w:sz w:val="28"/>
        </w:rPr>
        <w:t>Изменения и дополнения</w:t>
      </w:r>
      <w:r>
        <w:rPr>
          <w:rFonts w:ascii="Times New Roman"/>
          <w:b w:val="false"/>
          <w:i w:val="false"/>
          <w:color w:val="000000"/>
          <w:sz w:val="28"/>
        </w:rPr>
        <w:t xml:space="preserve">, которые вносятся в некоторые решения Правительства Республики Казахстан. </w:t>
      </w:r>
    </w:p>
    <w:bookmarkEnd w:id="1"/>
    <w:bookmarkStart w:name="z23" w:id="2"/>
    <w:p>
      <w:pPr>
        <w:spacing w:after="0"/>
        <w:ind w:left="0"/>
        <w:jc w:val="both"/>
      </w:pPr>
      <w:r>
        <w:rPr>
          <w:rFonts w:ascii="Times New Roman"/>
          <w:b w:val="false"/>
          <w:i w:val="false"/>
          <w:color w:val="000000"/>
          <w:sz w:val="28"/>
        </w:rPr>
        <w:t xml:space="preserve">
      3. Передать Республиканское государственное предприятие "Енбек" (на праве хозяйственного ведения) (далее - Предприятие) из ведения Комитета уголовно-исполнительной системы Министерства внутренних дел Республики Казахстан в ведение Комитета.  </w:t>
      </w:r>
    </w:p>
    <w:bookmarkEnd w:id="2"/>
    <w:bookmarkStart w:name="z24" w:id="3"/>
    <w:p>
      <w:pPr>
        <w:spacing w:after="0"/>
        <w:ind w:left="0"/>
        <w:jc w:val="both"/>
      </w:pPr>
      <w:r>
        <w:rPr>
          <w:rFonts w:ascii="Times New Roman"/>
          <w:b w:val="false"/>
          <w:i w:val="false"/>
          <w:color w:val="000000"/>
          <w:sz w:val="28"/>
        </w:rPr>
        <w:t xml:space="preserve">
      4. Органом государственного управления Предприятием, а также органом, осуществляющим по отношению к нему функции субъекта права государственной собственности, определить Комитет.  </w:t>
      </w:r>
    </w:p>
    <w:bookmarkEnd w:id="3"/>
    <w:bookmarkStart w:name="z25" w:id="4"/>
    <w:p>
      <w:pPr>
        <w:spacing w:after="0"/>
        <w:ind w:left="0"/>
        <w:jc w:val="both"/>
      </w:pPr>
      <w:r>
        <w:rPr>
          <w:rFonts w:ascii="Times New Roman"/>
          <w:b w:val="false"/>
          <w:i w:val="false"/>
          <w:color w:val="000000"/>
          <w:sz w:val="28"/>
        </w:rPr>
        <w:t xml:space="preserve">
      5. Комитету принять меры, вытекающие из настоящего постановления.  </w:t>
      </w:r>
    </w:p>
    <w:bookmarkEnd w:id="4"/>
    <w:bookmarkStart w:name="z26" w:id="5"/>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Утратил силу постановлением Правительства РК от 30.07.2007 </w:t>
      </w:r>
      <w:r>
        <w:rPr>
          <w:rFonts w:ascii="Times New Roman"/>
          <w:b w:val="false"/>
          <w:i w:val="false"/>
          <w:color w:val="000000"/>
          <w:sz w:val="28"/>
        </w:rPr>
        <w:t>N 639</w:t>
      </w:r>
      <w:r>
        <w:rPr>
          <w:rFonts w:ascii="Times New Roman"/>
          <w:b w:val="false"/>
          <w:i w:val="false"/>
          <w:color w:val="ff0000"/>
          <w:sz w:val="28"/>
        </w:rPr>
        <w:t>.</w:t>
      </w:r>
    </w:p>
    <w:bookmarkEnd w:id="5"/>
    <w:bookmarkStart w:name="z27" w:id="6"/>
    <w:p>
      <w:pPr>
        <w:spacing w:after="0"/>
        <w:ind w:left="0"/>
        <w:jc w:val="both"/>
      </w:pPr>
      <w:r>
        <w:rPr>
          <w:rFonts w:ascii="Times New Roman"/>
          <w:b w:val="false"/>
          <w:i w:val="false"/>
          <w:color w:val="000000"/>
          <w:sz w:val="28"/>
        </w:rPr>
        <w:t xml:space="preserve">
      7. Установить, что:  </w:t>
      </w:r>
      <w:r>
        <w:br/>
      </w:r>
      <w:r>
        <w:rPr>
          <w:rFonts w:ascii="Times New Roman"/>
          <w:b w:val="false"/>
          <w:i w:val="false"/>
          <w:color w:val="000000"/>
          <w:sz w:val="28"/>
        </w:rPr>
        <w:t xml:space="preserve">
      1) сотрудники уголовно-исполнительной системы Министерства юстиции Республики Казахстан, совместно проживающие с ними члены их семей, а также пенсионеры этой системы, имеют право на бесплатное медицинское обслуживание в медицинских учреждениях Министерства внутренних дел Республики Казахстан;  </w:t>
      </w:r>
      <w:r>
        <w:br/>
      </w:r>
      <w:r>
        <w:rPr>
          <w:rFonts w:ascii="Times New Roman"/>
          <w:b w:val="false"/>
          <w:i w:val="false"/>
          <w:color w:val="000000"/>
          <w:sz w:val="28"/>
        </w:rPr>
        <w:t xml:space="preserve">
      2) граждане, принимаемые на службу в органы уголовно-исполнительной системы, а также ее сотрудники проходят медицинское освидетельствование в военно-врачебных комиссиях органов внутренних дел для определения пригодности к службе по направлению кадрового аппарата органов уголовно- исполнительной системы.  </w:t>
      </w:r>
    </w:p>
    <w:bookmarkEnd w:id="6"/>
    <w:bookmarkStart w:name="z28" w:id="7"/>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Утратил силу постановлением Правительства РК от 30.07.2007 </w:t>
      </w:r>
      <w:r>
        <w:rPr>
          <w:rFonts w:ascii="Times New Roman"/>
          <w:b w:val="false"/>
          <w:i w:val="false"/>
          <w:color w:val="000000"/>
          <w:sz w:val="28"/>
        </w:rPr>
        <w:t>N 639</w:t>
      </w:r>
      <w:r>
        <w:rPr>
          <w:rFonts w:ascii="Times New Roman"/>
          <w:b w:val="false"/>
          <w:i w:val="false"/>
          <w:color w:val="ff0000"/>
          <w:sz w:val="28"/>
        </w:rPr>
        <w:t>.</w:t>
      </w:r>
    </w:p>
    <w:bookmarkEnd w:id="7"/>
    <w:bookmarkStart w:name="z29" w:id="8"/>
    <w:p>
      <w:pPr>
        <w:spacing w:after="0"/>
        <w:ind w:left="0"/>
        <w:jc w:val="both"/>
      </w:pPr>
      <w:r>
        <w:rPr>
          <w:rFonts w:ascii="Times New Roman"/>
          <w:b w:val="false"/>
          <w:i w:val="false"/>
          <w:color w:val="000000"/>
          <w:sz w:val="28"/>
        </w:rPr>
        <w:t xml:space="preserve">
      9. Министерству юстиции и Министерству внутренних дел разработать и принять совместные приказы, определяющие порядок взаимодействия уголовно-исполнительной системы с внутренними войсками и службами Министерства внутренних дел в условиях функционирования уголовно-исполнительной системы в структуре Министерства юстиции. </w:t>
      </w:r>
    </w:p>
    <w:bookmarkEnd w:id="8"/>
    <w:bookmarkStart w:name="z30" w:id="9"/>
    <w:p>
      <w:pPr>
        <w:spacing w:after="0"/>
        <w:ind w:left="0"/>
        <w:jc w:val="both"/>
      </w:pPr>
      <w:r>
        <w:rPr>
          <w:rFonts w:ascii="Times New Roman"/>
          <w:b w:val="false"/>
          <w:i w:val="false"/>
          <w:color w:val="000000"/>
          <w:sz w:val="28"/>
        </w:rPr>
        <w:t xml:space="preserve">
      10. Признать утратившими силу некоторые решения Правительства Республики Казахстан согласно приложению. </w:t>
      </w:r>
    </w:p>
    <w:bookmarkEnd w:id="9"/>
    <w:bookmarkStart w:name="z31" w:id="10"/>
    <w:p>
      <w:pPr>
        <w:spacing w:after="0"/>
        <w:ind w:left="0"/>
        <w:jc w:val="both"/>
      </w:pPr>
      <w:r>
        <w:rPr>
          <w:rFonts w:ascii="Times New Roman"/>
          <w:b w:val="false"/>
          <w:i w:val="false"/>
          <w:color w:val="000000"/>
          <w:sz w:val="28"/>
        </w:rPr>
        <w:t xml:space="preserve">
      11. Настоящее постановление вступает в силу с 1 января 2002 года.  </w:t>
      </w:r>
    </w:p>
    <w:bookmarkEnd w:id="1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7" w:id="1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декабря 2001 года N 1755 </w:t>
      </w:r>
    </w:p>
    <w:bookmarkEnd w:id="11"/>
    <w:p>
      <w:pPr>
        <w:spacing w:after="0"/>
        <w:ind w:left="0"/>
        <w:jc w:val="left"/>
      </w:pPr>
      <w:r>
        <w:rPr>
          <w:rFonts w:ascii="Times New Roman"/>
          <w:b/>
          <w:i w:val="false"/>
          <w:color w:val="000000"/>
        </w:rPr>
        <w:t xml:space="preserve"> Перечень категорий типовых должностей начальствующего состава Комитета и соответствующих им предельных специальных званий </w:t>
      </w:r>
    </w:p>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14.06.2002 </w:t>
      </w:r>
      <w:r>
        <w:rPr>
          <w:rFonts w:ascii="Times New Roman"/>
          <w:b w:val="false"/>
          <w:i w:val="false"/>
          <w:color w:val="ff0000"/>
          <w:sz w:val="28"/>
        </w:rPr>
        <w:t>N 644</w:t>
      </w:r>
      <w:r>
        <w:rPr>
          <w:rFonts w:ascii="Times New Roman"/>
          <w:b w:val="false"/>
          <w:i w:val="false"/>
          <w:color w:val="ff0000"/>
          <w:sz w:val="28"/>
        </w:rPr>
        <w:t xml:space="preserve">; от 31.05.2010 </w:t>
      </w:r>
      <w:r>
        <w:rPr>
          <w:rFonts w:ascii="Times New Roman"/>
          <w:b w:val="false"/>
          <w:i w:val="false"/>
          <w:color w:val="ff0000"/>
          <w:sz w:val="28"/>
        </w:rPr>
        <w:t>№ 494</w:t>
      </w:r>
      <w:r>
        <w:rPr>
          <w:rFonts w:ascii="Times New Roman"/>
          <w:b w:val="false"/>
          <w:i w:val="false"/>
          <w:color w:val="ff0000"/>
          <w:sz w:val="28"/>
        </w:rPr>
        <w:t xml:space="preserve">; от 21.01.2011 </w:t>
      </w:r>
      <w:r>
        <w:rPr>
          <w:rFonts w:ascii="Times New Roman"/>
          <w:b w:val="false"/>
          <w:i w:val="false"/>
          <w:color w:val="ff0000"/>
          <w:sz w:val="28"/>
        </w:rPr>
        <w:t>№ 23</w:t>
      </w:r>
      <w:r>
        <w:rPr>
          <w:rFonts w:ascii="Times New Roman"/>
          <w:b w:val="false"/>
          <w:i w:val="false"/>
          <w:color w:val="ff0000"/>
          <w:sz w:val="28"/>
        </w:rPr>
        <w:t xml:space="preserve"> (вводится в действие с 01.01.2011).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должностей             !Предельные специальные звания </w:t>
            </w:r>
            <w:r>
              <w:br/>
            </w:r>
            <w:r>
              <w:rPr>
                <w:rFonts w:ascii="Times New Roman"/>
                <w:b w:val="false"/>
                <w:i w:val="false"/>
                <w:color w:val="000000"/>
                <w:sz w:val="20"/>
              </w:rPr>
              <w:t xml:space="preserve">
-----------------------------------------!--------------------------- </w:t>
            </w:r>
            <w:r>
              <w:br/>
            </w:r>
            <w:r>
              <w:rPr>
                <w:rFonts w:ascii="Times New Roman"/>
                <w:b w:val="false"/>
                <w:i w:val="false"/>
                <w:color w:val="000000"/>
                <w:sz w:val="20"/>
              </w:rPr>
              <w:t xml:space="preserve">
Председатель Комитета УИС                    высший начальствующий состав </w:t>
            </w:r>
          </w:p>
          <w:p>
            <w:pPr>
              <w:spacing w:after="20"/>
              <w:ind w:left="20"/>
              <w:jc w:val="both"/>
            </w:pPr>
            <w:r>
              <w:rPr>
                <w:rFonts w:ascii="Times New Roman"/>
                <w:b w:val="false"/>
                <w:i w:val="false"/>
                <w:color w:val="000000"/>
                <w:sz w:val="20"/>
              </w:rPr>
              <w:t xml:space="preserve">Заместитель председателя                     полковник юстиции  </w:t>
            </w:r>
          </w:p>
          <w:p>
            <w:pPr>
              <w:spacing w:after="20"/>
              <w:ind w:left="20"/>
              <w:jc w:val="both"/>
            </w:pPr>
            <w:r>
              <w:rPr>
                <w:rFonts w:ascii="Times New Roman"/>
                <w:b w:val="false"/>
                <w:i w:val="false"/>
                <w:color w:val="000000"/>
                <w:sz w:val="20"/>
              </w:rPr>
              <w:t xml:space="preserve">Начальник управления                         полковник юстиции  </w:t>
            </w:r>
          </w:p>
          <w:p>
            <w:pPr>
              <w:spacing w:after="20"/>
              <w:ind w:left="20"/>
              <w:jc w:val="both"/>
            </w:pPr>
            <w:r>
              <w:rPr>
                <w:rFonts w:ascii="Times New Roman"/>
                <w:b w:val="false"/>
                <w:i w:val="false"/>
                <w:color w:val="000000"/>
                <w:sz w:val="20"/>
              </w:rPr>
              <w:t xml:space="preserve">Заместитель начальника управления            полковник юстиции  </w:t>
            </w:r>
          </w:p>
          <w:p>
            <w:pPr>
              <w:spacing w:after="20"/>
              <w:ind w:left="20"/>
              <w:jc w:val="both"/>
            </w:pPr>
            <w:r>
              <w:rPr>
                <w:rFonts w:ascii="Times New Roman"/>
                <w:b w:val="false"/>
                <w:i w:val="false"/>
                <w:color w:val="000000"/>
                <w:sz w:val="20"/>
              </w:rPr>
              <w:t xml:space="preserve">Начальник самостоятельного отдела            полковник юстиции  </w:t>
            </w:r>
          </w:p>
          <w:p>
            <w:pPr>
              <w:spacing w:after="20"/>
              <w:ind w:left="20"/>
              <w:jc w:val="both"/>
            </w:pPr>
            <w:r>
              <w:rPr>
                <w:rFonts w:ascii="Times New Roman"/>
                <w:b w:val="false"/>
                <w:i w:val="false"/>
                <w:color w:val="000000"/>
                <w:sz w:val="20"/>
              </w:rPr>
              <w:t xml:space="preserve">Начальник отдела                             подполковник юстиции  </w:t>
            </w:r>
          </w:p>
          <w:p>
            <w:pPr>
              <w:spacing w:after="20"/>
              <w:ind w:left="20"/>
              <w:jc w:val="both"/>
            </w:pPr>
            <w:r>
              <w:rPr>
                <w:rFonts w:ascii="Times New Roman"/>
                <w:b w:val="false"/>
                <w:i w:val="false"/>
                <w:color w:val="000000"/>
                <w:sz w:val="20"/>
              </w:rPr>
              <w:t xml:space="preserve">Заместитель начальника отдела                подполковник юстиции  </w:t>
            </w:r>
          </w:p>
          <w:p>
            <w:pPr>
              <w:spacing w:after="20"/>
              <w:ind w:left="20"/>
              <w:jc w:val="both"/>
            </w:pPr>
            <w:r>
              <w:rPr>
                <w:rFonts w:ascii="Times New Roman"/>
                <w:b w:val="false"/>
                <w:i w:val="false"/>
                <w:color w:val="000000"/>
                <w:sz w:val="20"/>
              </w:rPr>
              <w:t xml:space="preserve">Начальник отделения                          подполковник юстиции  </w:t>
            </w:r>
          </w:p>
          <w:p>
            <w:pPr>
              <w:spacing w:after="20"/>
              <w:ind w:left="20"/>
              <w:jc w:val="both"/>
            </w:pPr>
            <w:r>
              <w:rPr>
                <w:rFonts w:ascii="Times New Roman"/>
                <w:b w:val="false"/>
                <w:i w:val="false"/>
                <w:color w:val="000000"/>
                <w:sz w:val="20"/>
              </w:rPr>
              <w:t xml:space="preserve">Начальник инспекции                          подполковник юстиции  </w:t>
            </w:r>
          </w:p>
          <w:p>
            <w:pPr>
              <w:spacing w:after="20"/>
              <w:ind w:left="20"/>
              <w:jc w:val="both"/>
            </w:pPr>
            <w:r>
              <w:rPr>
                <w:rFonts w:ascii="Times New Roman"/>
                <w:b w:val="false"/>
                <w:i w:val="false"/>
                <w:color w:val="000000"/>
                <w:sz w:val="20"/>
              </w:rPr>
              <w:t xml:space="preserve">Главный специалист, старший  </w:t>
            </w:r>
            <w:r>
              <w:br/>
            </w:r>
            <w:r>
              <w:rPr>
                <w:rFonts w:ascii="Times New Roman"/>
                <w:b w:val="false"/>
                <w:i w:val="false"/>
                <w:color w:val="000000"/>
                <w:sz w:val="20"/>
              </w:rPr>
              <w:t xml:space="preserve">
оперуполномоченный по особо важным делам,  </w:t>
            </w:r>
            <w:r>
              <w:br/>
            </w:r>
            <w:r>
              <w:rPr>
                <w:rFonts w:ascii="Times New Roman"/>
                <w:b w:val="false"/>
                <w:i w:val="false"/>
                <w:color w:val="000000"/>
                <w:sz w:val="20"/>
              </w:rPr>
              <w:t xml:space="preserve">
главный ревизор                              подполковник юстиции  </w:t>
            </w:r>
          </w:p>
          <w:p>
            <w:pPr>
              <w:spacing w:after="20"/>
              <w:ind w:left="20"/>
              <w:jc w:val="both"/>
            </w:pPr>
            <w:r>
              <w:rPr>
                <w:rFonts w:ascii="Times New Roman"/>
                <w:b w:val="false"/>
                <w:i w:val="false"/>
                <w:color w:val="000000"/>
                <w:sz w:val="20"/>
              </w:rPr>
              <w:t xml:space="preserve">Старшие: инспектор, оперуполномоченный,  </w:t>
            </w:r>
            <w:r>
              <w:br/>
            </w:r>
            <w:r>
              <w:rPr>
                <w:rFonts w:ascii="Times New Roman"/>
                <w:b w:val="false"/>
                <w:i w:val="false"/>
                <w:color w:val="000000"/>
                <w:sz w:val="20"/>
              </w:rPr>
              <w:t xml:space="preserve">
инженер, инженер-экономист, ревизор,  </w:t>
            </w:r>
            <w:r>
              <w:br/>
            </w:r>
            <w:r>
              <w:rPr>
                <w:rFonts w:ascii="Times New Roman"/>
                <w:b w:val="false"/>
                <w:i w:val="false"/>
                <w:color w:val="000000"/>
                <w:sz w:val="20"/>
              </w:rPr>
              <w:t xml:space="preserve">
инструктор                                   майор юстиции  </w:t>
            </w:r>
          </w:p>
          <w:p>
            <w:pPr>
              <w:spacing w:after="20"/>
              <w:ind w:left="20"/>
              <w:jc w:val="both"/>
            </w:pPr>
            <w:r>
              <w:rPr>
                <w:rFonts w:ascii="Times New Roman"/>
                <w:b w:val="false"/>
                <w:i w:val="false"/>
                <w:color w:val="000000"/>
                <w:sz w:val="20"/>
              </w:rPr>
              <w:t xml:space="preserve">Инспектор, оперуполномоченный,  </w:t>
            </w:r>
            <w:r>
              <w:br/>
            </w:r>
            <w:r>
              <w:rPr>
                <w:rFonts w:ascii="Times New Roman"/>
                <w:b w:val="false"/>
                <w:i w:val="false"/>
                <w:color w:val="000000"/>
                <w:sz w:val="20"/>
              </w:rPr>
              <w:t xml:space="preserve">
инженер, инженер-экономист,  </w:t>
            </w:r>
            <w:r>
              <w:br/>
            </w:r>
            <w:r>
              <w:rPr>
                <w:rFonts w:ascii="Times New Roman"/>
                <w:b w:val="false"/>
                <w:i w:val="false"/>
                <w:color w:val="000000"/>
                <w:sz w:val="20"/>
              </w:rPr>
              <w:t xml:space="preserve">
ревизор, инструктор                          капитан юстиции </w:t>
            </w:r>
            <w:r>
              <w:br/>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По департаментам УИС областей, городу Астане, </w:t>
            </w:r>
            <w:r>
              <w:br/>
            </w:r>
            <w:r>
              <w:rPr>
                <w:rFonts w:ascii="Times New Roman"/>
                <w:b w:val="false"/>
                <w:i w:val="false"/>
                <w:color w:val="000000"/>
                <w:sz w:val="20"/>
              </w:rPr>
              <w:t>
городу Алматы и Алматинской области</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Начальник департамента                       полковник юстиции  </w:t>
            </w:r>
          </w:p>
          <w:p>
            <w:pPr>
              <w:spacing w:after="20"/>
              <w:ind w:left="20"/>
              <w:jc w:val="both"/>
            </w:pPr>
            <w:r>
              <w:rPr>
                <w:rFonts w:ascii="Times New Roman"/>
                <w:b w:val="false"/>
                <w:i w:val="false"/>
                <w:color w:val="000000"/>
                <w:sz w:val="20"/>
              </w:rPr>
              <w:t xml:space="preserve">Заместитель начальника департамента          полковник юстиции  </w:t>
            </w:r>
          </w:p>
          <w:p>
            <w:pPr>
              <w:spacing w:after="20"/>
              <w:ind w:left="20"/>
              <w:jc w:val="both"/>
            </w:pPr>
            <w:r>
              <w:rPr>
                <w:rFonts w:ascii="Times New Roman"/>
                <w:b w:val="false"/>
                <w:i w:val="false"/>
                <w:color w:val="000000"/>
                <w:sz w:val="20"/>
              </w:rPr>
              <w:t xml:space="preserve">Начальник отдела                             подполковник юстиции  </w:t>
            </w:r>
          </w:p>
          <w:p>
            <w:pPr>
              <w:spacing w:after="20"/>
              <w:ind w:left="20"/>
              <w:jc w:val="both"/>
            </w:pPr>
            <w:r>
              <w:rPr>
                <w:rFonts w:ascii="Times New Roman"/>
                <w:b w:val="false"/>
                <w:i w:val="false"/>
                <w:color w:val="000000"/>
                <w:sz w:val="20"/>
              </w:rPr>
              <w:t xml:space="preserve">Заместитель начальника отдела                подполковник юстиции  </w:t>
            </w:r>
          </w:p>
          <w:p>
            <w:pPr>
              <w:spacing w:after="20"/>
              <w:ind w:left="20"/>
              <w:jc w:val="both"/>
            </w:pPr>
            <w:r>
              <w:rPr>
                <w:rFonts w:ascii="Times New Roman"/>
                <w:b w:val="false"/>
                <w:i w:val="false"/>
                <w:color w:val="000000"/>
                <w:sz w:val="20"/>
              </w:rPr>
              <w:t xml:space="preserve">Начальник отделения                          подполковник юстиции  </w:t>
            </w:r>
          </w:p>
          <w:p>
            <w:pPr>
              <w:spacing w:after="20"/>
              <w:ind w:left="20"/>
              <w:jc w:val="both"/>
            </w:pPr>
            <w:r>
              <w:rPr>
                <w:rFonts w:ascii="Times New Roman"/>
                <w:b w:val="false"/>
                <w:i w:val="false"/>
                <w:color w:val="000000"/>
                <w:sz w:val="20"/>
              </w:rPr>
              <w:t xml:space="preserve">Начальник инспекции                          подполковник юстиции  </w:t>
            </w:r>
          </w:p>
          <w:p>
            <w:pPr>
              <w:spacing w:after="20"/>
              <w:ind w:left="20"/>
              <w:jc w:val="both"/>
            </w:pPr>
            <w:r>
              <w:rPr>
                <w:rFonts w:ascii="Times New Roman"/>
                <w:b w:val="false"/>
                <w:i w:val="false"/>
                <w:color w:val="000000"/>
                <w:sz w:val="20"/>
              </w:rPr>
              <w:t xml:space="preserve">Главный специалист, старший  </w:t>
            </w:r>
            <w:r>
              <w:br/>
            </w:r>
            <w:r>
              <w:rPr>
                <w:rFonts w:ascii="Times New Roman"/>
                <w:b w:val="false"/>
                <w:i w:val="false"/>
                <w:color w:val="000000"/>
                <w:sz w:val="20"/>
              </w:rPr>
              <w:t xml:space="preserve">
оперуполномоченный по особо важным делам,  </w:t>
            </w:r>
            <w:r>
              <w:br/>
            </w:r>
            <w:r>
              <w:rPr>
                <w:rFonts w:ascii="Times New Roman"/>
                <w:b w:val="false"/>
                <w:i w:val="false"/>
                <w:color w:val="000000"/>
                <w:sz w:val="20"/>
              </w:rPr>
              <w:t xml:space="preserve">
главный ревизор                              подполковник юстиции  </w:t>
            </w:r>
          </w:p>
          <w:p>
            <w:pPr>
              <w:spacing w:after="20"/>
              <w:ind w:left="20"/>
              <w:jc w:val="both"/>
            </w:pPr>
            <w:r>
              <w:rPr>
                <w:rFonts w:ascii="Times New Roman"/>
                <w:b w:val="false"/>
                <w:i w:val="false"/>
                <w:color w:val="000000"/>
                <w:sz w:val="20"/>
              </w:rPr>
              <w:t xml:space="preserve">Старшие: инспектор, оперуполномоченный,  </w:t>
            </w:r>
            <w:r>
              <w:br/>
            </w:r>
            <w:r>
              <w:rPr>
                <w:rFonts w:ascii="Times New Roman"/>
                <w:b w:val="false"/>
                <w:i w:val="false"/>
                <w:color w:val="000000"/>
                <w:sz w:val="20"/>
              </w:rPr>
              <w:t xml:space="preserve">
инструктор, инженер, инженер-экономист,  </w:t>
            </w:r>
            <w:r>
              <w:br/>
            </w:r>
            <w:r>
              <w:rPr>
                <w:rFonts w:ascii="Times New Roman"/>
                <w:b w:val="false"/>
                <w:i w:val="false"/>
                <w:color w:val="000000"/>
                <w:sz w:val="20"/>
              </w:rPr>
              <w:t xml:space="preserve">
ревизор                                      майор юстиции  </w:t>
            </w:r>
          </w:p>
          <w:p>
            <w:pPr>
              <w:spacing w:after="20"/>
              <w:ind w:left="20"/>
              <w:jc w:val="both"/>
            </w:pPr>
            <w:r>
              <w:rPr>
                <w:rFonts w:ascii="Times New Roman"/>
                <w:b w:val="false"/>
                <w:i w:val="false"/>
                <w:color w:val="000000"/>
                <w:sz w:val="20"/>
              </w:rPr>
              <w:t xml:space="preserve">Инспектор, оперуполномоченный,  </w:t>
            </w:r>
            <w:r>
              <w:br/>
            </w:r>
            <w:r>
              <w:rPr>
                <w:rFonts w:ascii="Times New Roman"/>
                <w:b w:val="false"/>
                <w:i w:val="false"/>
                <w:color w:val="000000"/>
                <w:sz w:val="20"/>
              </w:rPr>
              <w:t xml:space="preserve">
инструктор, инженер, инженер-экономист,  </w:t>
            </w:r>
            <w:r>
              <w:br/>
            </w:r>
            <w:r>
              <w:rPr>
                <w:rFonts w:ascii="Times New Roman"/>
                <w:b w:val="false"/>
                <w:i w:val="false"/>
                <w:color w:val="000000"/>
                <w:sz w:val="20"/>
              </w:rPr>
              <w:t xml:space="preserve">
ревизор                                      капитан юстиции </w:t>
            </w:r>
            <w:r>
              <w:br/>
            </w:r>
            <w:r>
              <w:rPr>
                <w:rFonts w:ascii="Times New Roman"/>
                <w:b w:val="false"/>
                <w:i w:val="false"/>
                <w:color w:val="000000"/>
                <w:sz w:val="20"/>
              </w:rPr>
              <w:t>
------------------------------------------------------------------------</w:t>
            </w:r>
            <w:r>
              <w:br/>
            </w:r>
            <w:r>
              <w:rPr>
                <w:rFonts w:ascii="Times New Roman"/>
                <w:b w:val="false"/>
                <w:i w:val="false"/>
                <w:color w:val="000000"/>
                <w:sz w:val="20"/>
              </w:rPr>
              <w:t xml:space="preserve">
                    По исправительным колониям ------------------------------------------------------------------------ </w:t>
            </w:r>
            <w:r>
              <w:br/>
            </w:r>
            <w:r>
              <w:rPr>
                <w:rFonts w:ascii="Times New Roman"/>
                <w:b w:val="false"/>
                <w:i w:val="false"/>
                <w:color w:val="000000"/>
                <w:sz w:val="20"/>
              </w:rPr>
              <w:t xml:space="preserve">
    Категория должностей       !Исправительные колонии общего, строгого </w:t>
            </w:r>
            <w:r>
              <w:br/>
            </w:r>
            <w:r>
              <w:rPr>
                <w:rFonts w:ascii="Times New Roman"/>
                <w:b w:val="false"/>
                <w:i w:val="false"/>
                <w:color w:val="000000"/>
                <w:sz w:val="20"/>
              </w:rPr>
              <w:t>
                               !       режима, колонии-поселения</w:t>
            </w:r>
            <w:r>
              <w:br/>
            </w:r>
            <w:r>
              <w:rPr>
                <w:rFonts w:ascii="Times New Roman"/>
                <w:b w:val="false"/>
                <w:i w:val="false"/>
                <w:color w:val="000000"/>
                <w:sz w:val="20"/>
              </w:rPr>
              <w:t xml:space="preserve">
                               !--------------------------------------- </w:t>
            </w:r>
            <w:r>
              <w:br/>
            </w:r>
            <w:r>
              <w:rPr>
                <w:rFonts w:ascii="Times New Roman"/>
                <w:b w:val="false"/>
                <w:i w:val="false"/>
                <w:color w:val="000000"/>
                <w:sz w:val="20"/>
              </w:rPr>
              <w:t xml:space="preserve">
                               !  до 750   ! от 751 до 1500! более 500 </w:t>
            </w:r>
            <w:r>
              <w:br/>
            </w:r>
            <w:r>
              <w:rPr>
                <w:rFonts w:ascii="Times New Roman"/>
                <w:b w:val="false"/>
                <w:i w:val="false"/>
                <w:color w:val="000000"/>
                <w:sz w:val="20"/>
              </w:rPr>
              <w:t xml:space="preserve">
                               !-----------!---------------!----------- </w:t>
            </w:r>
            <w:r>
              <w:br/>
            </w:r>
            <w:r>
              <w:rPr>
                <w:rFonts w:ascii="Times New Roman"/>
                <w:b w:val="false"/>
                <w:i w:val="false"/>
                <w:color w:val="000000"/>
                <w:sz w:val="20"/>
              </w:rPr>
              <w:t xml:space="preserve">
                               !     Исправительные колонии особого     </w:t>
            </w:r>
            <w:r>
              <w:br/>
            </w:r>
            <w:r>
              <w:rPr>
                <w:rFonts w:ascii="Times New Roman"/>
                <w:b w:val="false"/>
                <w:i w:val="false"/>
                <w:color w:val="000000"/>
                <w:sz w:val="20"/>
              </w:rPr>
              <w:t xml:space="preserve">
                               !             режима и тюрьмы            </w:t>
            </w:r>
            <w:r>
              <w:br/>
            </w:r>
            <w:r>
              <w:rPr>
                <w:rFonts w:ascii="Times New Roman"/>
                <w:b w:val="false"/>
                <w:i w:val="false"/>
                <w:color w:val="000000"/>
                <w:sz w:val="20"/>
              </w:rPr>
              <w:t xml:space="preserve">
                               !-------------------------------------- </w:t>
            </w:r>
            <w:r>
              <w:br/>
            </w:r>
            <w:r>
              <w:rPr>
                <w:rFonts w:ascii="Times New Roman"/>
                <w:b w:val="false"/>
                <w:i w:val="false"/>
                <w:color w:val="000000"/>
                <w:sz w:val="20"/>
              </w:rPr>
              <w:t xml:space="preserve">
                               !  до 500   ! от 501 до 1000! более 1000 </w:t>
            </w:r>
            <w:r>
              <w:br/>
            </w:r>
            <w:r>
              <w:rPr>
                <w:rFonts w:ascii="Times New Roman"/>
                <w:b w:val="false"/>
                <w:i w:val="false"/>
                <w:color w:val="000000"/>
                <w:sz w:val="20"/>
              </w:rPr>
              <w:t xml:space="preserve">
                               !-----------!---------------!----------- </w:t>
            </w:r>
            <w:r>
              <w:br/>
            </w:r>
            <w:r>
              <w:rPr>
                <w:rFonts w:ascii="Times New Roman"/>
                <w:b w:val="false"/>
                <w:i w:val="false"/>
                <w:color w:val="000000"/>
                <w:sz w:val="20"/>
              </w:rPr>
              <w:t xml:space="preserve">
                               !   Специальные звания по должности </w:t>
            </w:r>
            <w:r>
              <w:br/>
            </w:r>
            <w:r>
              <w:rPr>
                <w:rFonts w:ascii="Times New Roman"/>
                <w:b w:val="false"/>
                <w:i w:val="false"/>
                <w:color w:val="000000"/>
                <w:sz w:val="20"/>
              </w:rPr>
              <w:t xml:space="preserve">
-------------------------------!-----------!---------------!----------- </w:t>
            </w:r>
            <w:r>
              <w:br/>
            </w:r>
            <w:r>
              <w:rPr>
                <w:rFonts w:ascii="Times New Roman"/>
                <w:b w:val="false"/>
                <w:i w:val="false"/>
                <w:color w:val="000000"/>
                <w:sz w:val="20"/>
              </w:rPr>
              <w:t xml:space="preserve">
Начальник колонии, тюрьмы          подполковник  полковник     полковник </w:t>
            </w:r>
            <w:r>
              <w:br/>
            </w:r>
            <w:r>
              <w:rPr>
                <w:rFonts w:ascii="Times New Roman"/>
                <w:b w:val="false"/>
                <w:i w:val="false"/>
                <w:color w:val="000000"/>
                <w:sz w:val="20"/>
              </w:rPr>
              <w:t xml:space="preserve">
                                   юстиции       юстиции       юстиции   </w:t>
            </w:r>
          </w:p>
          <w:p>
            <w:pPr>
              <w:spacing w:after="20"/>
              <w:ind w:left="20"/>
              <w:jc w:val="both"/>
            </w:pPr>
            <w:r>
              <w:rPr>
                <w:rFonts w:ascii="Times New Roman"/>
                <w:b w:val="false"/>
                <w:i w:val="false"/>
                <w:color w:val="000000"/>
                <w:sz w:val="20"/>
              </w:rPr>
              <w:t xml:space="preserve">Заместитель начальника колонии,    майор         подполковник  </w:t>
            </w:r>
            <w:r>
              <w:br/>
            </w:r>
            <w:r>
              <w:rPr>
                <w:rFonts w:ascii="Times New Roman"/>
                <w:b w:val="false"/>
                <w:i w:val="false"/>
                <w:color w:val="000000"/>
                <w:sz w:val="20"/>
              </w:rPr>
              <w:t xml:space="preserve">
подполковник </w:t>
            </w:r>
            <w:r>
              <w:br/>
            </w:r>
            <w:r>
              <w:rPr>
                <w:rFonts w:ascii="Times New Roman"/>
                <w:b w:val="false"/>
                <w:i w:val="false"/>
                <w:color w:val="000000"/>
                <w:sz w:val="20"/>
              </w:rPr>
              <w:t xml:space="preserve">
тюрьмы                             юстиции       юстиции       юстиции </w:t>
            </w:r>
            <w:r>
              <w:br/>
            </w:r>
            <w:r>
              <w:rPr>
                <w:rFonts w:ascii="Times New Roman"/>
                <w:b w:val="false"/>
                <w:i w:val="false"/>
                <w:color w:val="000000"/>
                <w:sz w:val="20"/>
              </w:rPr>
              <w:t xml:space="preserve">
Помощник начальника колонии,       капитан       капитан       майор </w:t>
            </w:r>
            <w:r>
              <w:br/>
            </w:r>
            <w:r>
              <w:rPr>
                <w:rFonts w:ascii="Times New Roman"/>
                <w:b w:val="false"/>
                <w:i w:val="false"/>
                <w:color w:val="000000"/>
                <w:sz w:val="20"/>
              </w:rPr>
              <w:t xml:space="preserve">
тюрьмы, начальник отдела           юстиции       юстиции       юстиции </w:t>
            </w:r>
            <w:r>
              <w:br/>
            </w:r>
            <w:r>
              <w:rPr>
                <w:rFonts w:ascii="Times New Roman"/>
                <w:b w:val="false"/>
                <w:i w:val="false"/>
                <w:color w:val="000000"/>
                <w:sz w:val="20"/>
              </w:rPr>
              <w:t xml:space="preserve">
                                   майор         майор </w:t>
            </w:r>
            <w:r>
              <w:br/>
            </w:r>
            <w:r>
              <w:rPr>
                <w:rFonts w:ascii="Times New Roman"/>
                <w:b w:val="false"/>
                <w:i w:val="false"/>
                <w:color w:val="000000"/>
                <w:sz w:val="20"/>
              </w:rPr>
              <w:t xml:space="preserve">
                                   юстиции       юстиции  </w:t>
            </w:r>
          </w:p>
          <w:p>
            <w:pPr>
              <w:spacing w:after="20"/>
              <w:ind w:left="20"/>
              <w:jc w:val="both"/>
            </w:pPr>
            <w:r>
              <w:rPr>
                <w:rFonts w:ascii="Times New Roman"/>
                <w:b w:val="false"/>
                <w:i w:val="false"/>
                <w:color w:val="000000"/>
                <w:sz w:val="20"/>
              </w:rPr>
              <w:t xml:space="preserve">Дежурный помощник начальника       капитан       капитан       майор </w:t>
            </w:r>
            <w:r>
              <w:br/>
            </w:r>
            <w:r>
              <w:rPr>
                <w:rFonts w:ascii="Times New Roman"/>
                <w:b w:val="false"/>
                <w:i w:val="false"/>
                <w:color w:val="000000"/>
                <w:sz w:val="20"/>
              </w:rPr>
              <w:t xml:space="preserve">
колонии, тюрьмы, начальник         юстиции       юстиции       юстиции  </w:t>
            </w:r>
            <w:r>
              <w:br/>
            </w:r>
            <w:r>
              <w:rPr>
                <w:rFonts w:ascii="Times New Roman"/>
                <w:b w:val="false"/>
                <w:i w:val="false"/>
                <w:color w:val="000000"/>
                <w:sz w:val="20"/>
              </w:rPr>
              <w:t xml:space="preserve">
пересыльного пункта при колонии,                 майор </w:t>
            </w:r>
            <w:r>
              <w:br/>
            </w:r>
            <w:r>
              <w:rPr>
                <w:rFonts w:ascii="Times New Roman"/>
                <w:b w:val="false"/>
                <w:i w:val="false"/>
                <w:color w:val="000000"/>
                <w:sz w:val="20"/>
              </w:rPr>
              <w:t xml:space="preserve">
заместитель начальника отдела                    юстиции                   </w:t>
            </w:r>
          </w:p>
          <w:p>
            <w:pPr>
              <w:spacing w:after="20"/>
              <w:ind w:left="20"/>
              <w:jc w:val="both"/>
            </w:pPr>
            <w:r>
              <w:rPr>
                <w:rFonts w:ascii="Times New Roman"/>
                <w:b w:val="false"/>
                <w:i w:val="false"/>
                <w:color w:val="000000"/>
                <w:sz w:val="20"/>
              </w:rPr>
              <w:t xml:space="preserve">Заместитель дежурного помощника    старший       старший       капитан </w:t>
            </w:r>
            <w:r>
              <w:br/>
            </w:r>
            <w:r>
              <w:rPr>
                <w:rFonts w:ascii="Times New Roman"/>
                <w:b w:val="false"/>
                <w:i w:val="false"/>
                <w:color w:val="000000"/>
                <w:sz w:val="20"/>
              </w:rPr>
              <w:t xml:space="preserve">
начальника тюрьмы колонии особого  лейтенант     лейтенант     юстиции </w:t>
            </w:r>
            <w:r>
              <w:br/>
            </w:r>
            <w:r>
              <w:rPr>
                <w:rFonts w:ascii="Times New Roman"/>
                <w:b w:val="false"/>
                <w:i w:val="false"/>
                <w:color w:val="000000"/>
                <w:sz w:val="20"/>
              </w:rPr>
              <w:t xml:space="preserve">
режима, старший инспектор отдела   юстиции       юстиции        </w:t>
            </w:r>
            <w:r>
              <w:br/>
            </w:r>
            <w:r>
              <w:rPr>
                <w:rFonts w:ascii="Times New Roman"/>
                <w:b w:val="false"/>
                <w:i w:val="false"/>
                <w:color w:val="000000"/>
                <w:sz w:val="20"/>
              </w:rPr>
              <w:t xml:space="preserve">
интендантского и хозяйственного                  капитан </w:t>
            </w:r>
            <w:r>
              <w:br/>
            </w:r>
            <w:r>
              <w:rPr>
                <w:rFonts w:ascii="Times New Roman"/>
                <w:b w:val="false"/>
                <w:i w:val="false"/>
                <w:color w:val="000000"/>
                <w:sz w:val="20"/>
              </w:rPr>
              <w:t xml:space="preserve">
обеспечения                                      юстиции                   </w:t>
            </w:r>
          </w:p>
          <w:p>
            <w:pPr>
              <w:spacing w:after="20"/>
              <w:ind w:left="20"/>
              <w:jc w:val="both"/>
            </w:pPr>
            <w:r>
              <w:rPr>
                <w:rFonts w:ascii="Times New Roman"/>
                <w:b w:val="false"/>
                <w:i w:val="false"/>
                <w:color w:val="000000"/>
                <w:sz w:val="20"/>
              </w:rPr>
              <w:t xml:space="preserve">Начальник отделения                капитан       капитан       капитан </w:t>
            </w:r>
            <w:r>
              <w:br/>
            </w:r>
            <w:r>
              <w:rPr>
                <w:rFonts w:ascii="Times New Roman"/>
                <w:b w:val="false"/>
                <w:i w:val="false"/>
                <w:color w:val="000000"/>
                <w:sz w:val="20"/>
              </w:rPr>
              <w:t xml:space="preserve">
                                   юстиции       юстиции       юстиции  </w:t>
            </w:r>
            <w:r>
              <w:br/>
            </w:r>
            <w:r>
              <w:rPr>
                <w:rFonts w:ascii="Times New Roman"/>
                <w:b w:val="false"/>
                <w:i w:val="false"/>
                <w:color w:val="000000"/>
                <w:sz w:val="20"/>
              </w:rPr>
              <w:t xml:space="preserve">
                                                 майор         майор </w:t>
            </w:r>
            <w:r>
              <w:br/>
            </w:r>
            <w:r>
              <w:rPr>
                <w:rFonts w:ascii="Times New Roman"/>
                <w:b w:val="false"/>
                <w:i w:val="false"/>
                <w:color w:val="000000"/>
                <w:sz w:val="20"/>
              </w:rPr>
              <w:t xml:space="preserve">
                                                 юстиции       юстиции     </w:t>
            </w:r>
          </w:p>
          <w:p>
            <w:pPr>
              <w:spacing w:after="20"/>
              <w:ind w:left="20"/>
              <w:jc w:val="both"/>
            </w:pPr>
            <w:r>
              <w:rPr>
                <w:rFonts w:ascii="Times New Roman"/>
                <w:b w:val="false"/>
                <w:i w:val="false"/>
                <w:color w:val="000000"/>
                <w:sz w:val="20"/>
              </w:rPr>
              <w:t xml:space="preserve">Начальник отряда, старшие:            капитан юстиции, майор юстиции </w:t>
            </w:r>
            <w:r>
              <w:br/>
            </w:r>
            <w:r>
              <w:rPr>
                <w:rFonts w:ascii="Times New Roman"/>
                <w:b w:val="false"/>
                <w:i w:val="false"/>
                <w:color w:val="000000"/>
                <w:sz w:val="20"/>
              </w:rPr>
              <w:t xml:space="preserve">
оперуполномоченный, дознаватель                 </w:t>
            </w:r>
          </w:p>
          <w:p>
            <w:pPr>
              <w:spacing w:after="20"/>
              <w:ind w:left="20"/>
              <w:jc w:val="both"/>
            </w:pPr>
            <w:r>
              <w:rPr>
                <w:rFonts w:ascii="Times New Roman"/>
                <w:b w:val="false"/>
                <w:i w:val="false"/>
                <w:color w:val="000000"/>
                <w:sz w:val="20"/>
              </w:rPr>
              <w:t xml:space="preserve">Старшие: инженер, инструктор,            капитан юстиции </w:t>
            </w:r>
            <w:r>
              <w:br/>
            </w:r>
            <w:r>
              <w:rPr>
                <w:rFonts w:ascii="Times New Roman"/>
                <w:b w:val="false"/>
                <w:i w:val="false"/>
                <w:color w:val="000000"/>
                <w:sz w:val="20"/>
              </w:rPr>
              <w:t xml:space="preserve">
инспектор, бухгалтер, начальник         </w:t>
            </w:r>
            <w:r>
              <w:br/>
            </w:r>
            <w:r>
              <w:rPr>
                <w:rFonts w:ascii="Times New Roman"/>
                <w:b w:val="false"/>
                <w:i w:val="false"/>
                <w:color w:val="000000"/>
                <w:sz w:val="20"/>
              </w:rPr>
              <w:t xml:space="preserve">
и заместитель начальника участка </w:t>
            </w:r>
            <w:r>
              <w:br/>
            </w:r>
            <w:r>
              <w:rPr>
                <w:rFonts w:ascii="Times New Roman"/>
                <w:b w:val="false"/>
                <w:i w:val="false"/>
                <w:color w:val="000000"/>
                <w:sz w:val="20"/>
              </w:rPr>
              <w:t xml:space="preserve">
исправительной колонии,  </w:t>
            </w:r>
            <w:r>
              <w:br/>
            </w:r>
            <w:r>
              <w:rPr>
                <w:rFonts w:ascii="Times New Roman"/>
                <w:b w:val="false"/>
                <w:i w:val="false"/>
                <w:color w:val="000000"/>
                <w:sz w:val="20"/>
              </w:rPr>
              <w:t xml:space="preserve">
колонии-поселения  </w:t>
            </w:r>
          </w:p>
          <w:p>
            <w:pPr>
              <w:spacing w:after="20"/>
              <w:ind w:left="20"/>
              <w:jc w:val="both"/>
            </w:pPr>
            <w:r>
              <w:rPr>
                <w:rFonts w:ascii="Times New Roman"/>
                <w:b w:val="false"/>
                <w:i w:val="false"/>
                <w:color w:val="000000"/>
                <w:sz w:val="20"/>
              </w:rPr>
              <w:t xml:space="preserve">Оперуполномоченный, дознаватель,     старший лейтенант юстиции,   </w:t>
            </w:r>
            <w:r>
              <w:br/>
            </w:r>
            <w:r>
              <w:rPr>
                <w:rFonts w:ascii="Times New Roman"/>
                <w:b w:val="false"/>
                <w:i w:val="false"/>
                <w:color w:val="000000"/>
                <w:sz w:val="20"/>
              </w:rPr>
              <w:t xml:space="preserve">
инженер по обслуживанию                  капитан юстиции </w:t>
            </w:r>
            <w:r>
              <w:br/>
            </w:r>
            <w:r>
              <w:rPr>
                <w:rFonts w:ascii="Times New Roman"/>
                <w:b w:val="false"/>
                <w:i w:val="false"/>
                <w:color w:val="000000"/>
                <w:sz w:val="20"/>
              </w:rPr>
              <w:t xml:space="preserve">
инженерно-технических средств  </w:t>
            </w:r>
            <w:r>
              <w:br/>
            </w:r>
            <w:r>
              <w:rPr>
                <w:rFonts w:ascii="Times New Roman"/>
                <w:b w:val="false"/>
                <w:i w:val="false"/>
                <w:color w:val="000000"/>
                <w:sz w:val="20"/>
              </w:rPr>
              <w:t xml:space="preserve">
охраны  </w:t>
            </w:r>
          </w:p>
          <w:p>
            <w:pPr>
              <w:spacing w:after="20"/>
              <w:ind w:left="20"/>
              <w:jc w:val="both"/>
            </w:pPr>
            <w:r>
              <w:rPr>
                <w:rFonts w:ascii="Times New Roman"/>
                <w:b w:val="false"/>
                <w:i w:val="false"/>
                <w:color w:val="000000"/>
                <w:sz w:val="20"/>
              </w:rPr>
              <w:t xml:space="preserve">Старший инспектор по обучению        старший лейтенант юстиции, </w:t>
            </w:r>
            <w:r>
              <w:br/>
            </w:r>
            <w:r>
              <w:rPr>
                <w:rFonts w:ascii="Times New Roman"/>
                <w:b w:val="false"/>
                <w:i w:val="false"/>
                <w:color w:val="000000"/>
                <w:sz w:val="20"/>
              </w:rPr>
              <w:t xml:space="preserve">
осужденных в колониях                     капитан юстиции </w:t>
            </w:r>
            <w:r>
              <w:br/>
            </w:r>
            <w:r>
              <w:rPr>
                <w:rFonts w:ascii="Times New Roman"/>
                <w:b w:val="false"/>
                <w:i w:val="false"/>
                <w:color w:val="000000"/>
                <w:sz w:val="20"/>
              </w:rPr>
              <w:t xml:space="preserve">
особого режима  </w:t>
            </w:r>
          </w:p>
          <w:p>
            <w:pPr>
              <w:spacing w:after="20"/>
              <w:ind w:left="20"/>
              <w:jc w:val="both"/>
            </w:pPr>
            <w:r>
              <w:rPr>
                <w:rFonts w:ascii="Times New Roman"/>
                <w:b w:val="false"/>
                <w:i w:val="false"/>
                <w:color w:val="000000"/>
                <w:sz w:val="20"/>
              </w:rPr>
              <w:t xml:space="preserve">Инженер, инспектор, инструктор,      старший лейтенант юстиции </w:t>
            </w:r>
            <w:r>
              <w:br/>
            </w:r>
            <w:r>
              <w:rPr>
                <w:rFonts w:ascii="Times New Roman"/>
                <w:b w:val="false"/>
                <w:i w:val="false"/>
                <w:color w:val="000000"/>
                <w:sz w:val="20"/>
              </w:rPr>
              <w:t xml:space="preserve">
инженер по организации и  </w:t>
            </w:r>
            <w:r>
              <w:br/>
            </w:r>
            <w:r>
              <w:rPr>
                <w:rFonts w:ascii="Times New Roman"/>
                <w:b w:val="false"/>
                <w:i w:val="false"/>
                <w:color w:val="000000"/>
                <w:sz w:val="20"/>
              </w:rPr>
              <w:t xml:space="preserve">
нормированию труда, инженер  </w:t>
            </w:r>
            <w:r>
              <w:br/>
            </w:r>
            <w:r>
              <w:rPr>
                <w:rFonts w:ascii="Times New Roman"/>
                <w:b w:val="false"/>
                <w:i w:val="false"/>
                <w:color w:val="000000"/>
                <w:sz w:val="20"/>
              </w:rPr>
              <w:t xml:space="preserve">
связи, инженер по мобилизационной  </w:t>
            </w:r>
            <w:r>
              <w:br/>
            </w:r>
            <w:r>
              <w:rPr>
                <w:rFonts w:ascii="Times New Roman"/>
                <w:b w:val="false"/>
                <w:i w:val="false"/>
                <w:color w:val="000000"/>
                <w:sz w:val="20"/>
              </w:rPr>
              <w:t xml:space="preserve">
работе и гражданской обороне  </w:t>
            </w:r>
          </w:p>
          <w:p>
            <w:pPr>
              <w:spacing w:after="20"/>
              <w:ind w:left="20"/>
              <w:jc w:val="both"/>
            </w:pPr>
            <w:r>
              <w:rPr>
                <w:rFonts w:ascii="Times New Roman"/>
                <w:b w:val="false"/>
                <w:i w:val="false"/>
                <w:color w:val="000000"/>
                <w:sz w:val="20"/>
              </w:rPr>
              <w:t xml:space="preserve">Инспектор специального учета,             лейтенант юстиции,  </w:t>
            </w:r>
            <w:r>
              <w:br/>
            </w:r>
            <w:r>
              <w:rPr>
                <w:rFonts w:ascii="Times New Roman"/>
                <w:b w:val="false"/>
                <w:i w:val="false"/>
                <w:color w:val="000000"/>
                <w:sz w:val="20"/>
              </w:rPr>
              <w:t xml:space="preserve">
инспектор по проверке и доставке      старший лейтенант юстиции </w:t>
            </w:r>
            <w:r>
              <w:br/>
            </w:r>
            <w:r>
              <w:rPr>
                <w:rFonts w:ascii="Times New Roman"/>
                <w:b w:val="false"/>
                <w:i w:val="false"/>
                <w:color w:val="000000"/>
                <w:sz w:val="20"/>
              </w:rPr>
              <w:t xml:space="preserve">
писем в колониях особого режима  </w:t>
            </w:r>
            <w:r>
              <w:br/>
            </w:r>
            <w:r>
              <w:rPr>
                <w:rFonts w:ascii="Times New Roman"/>
                <w:b w:val="false"/>
                <w:i w:val="false"/>
                <w:color w:val="000000"/>
                <w:sz w:val="20"/>
              </w:rPr>
              <w:t xml:space="preserve">
и тюрьме </w:t>
            </w:r>
            <w:r>
              <w:br/>
            </w:r>
            <w:r>
              <w:rPr>
                <w:rFonts w:ascii="Times New Roman"/>
                <w:b w:val="false"/>
                <w:i w:val="false"/>
                <w:color w:val="000000"/>
                <w:sz w:val="20"/>
              </w:rPr>
              <w:t xml:space="preserve">
------------------------------------------------------------------------            В медицинских частях исправительных колоний и тюрем </w:t>
            </w:r>
            <w:r>
              <w:br/>
            </w:r>
            <w:r>
              <w:rPr>
                <w:rFonts w:ascii="Times New Roman"/>
                <w:b w:val="false"/>
                <w:i w:val="false"/>
                <w:color w:val="000000"/>
                <w:sz w:val="20"/>
              </w:rPr>
              <w:t xml:space="preserve">
------------------------------------------------------------------------ </w:t>
            </w:r>
            <w:r>
              <w:br/>
            </w:r>
            <w:r>
              <w:rPr>
                <w:rFonts w:ascii="Times New Roman"/>
                <w:b w:val="false"/>
                <w:i w:val="false"/>
                <w:color w:val="000000"/>
                <w:sz w:val="20"/>
              </w:rPr>
              <w:t xml:space="preserve">
Начальник (заведующий)             капитан       майор         майор  </w:t>
            </w:r>
            <w:r>
              <w:br/>
            </w:r>
            <w:r>
              <w:rPr>
                <w:rFonts w:ascii="Times New Roman"/>
                <w:b w:val="false"/>
                <w:i w:val="false"/>
                <w:color w:val="000000"/>
                <w:sz w:val="20"/>
              </w:rPr>
              <w:t xml:space="preserve">
медицинской части - врач           юстиции       юстиции       юстиции </w:t>
            </w:r>
          </w:p>
          <w:p>
            <w:pPr>
              <w:spacing w:after="20"/>
              <w:ind w:left="20"/>
              <w:jc w:val="both"/>
            </w:pPr>
            <w:r>
              <w:rPr>
                <w:rFonts w:ascii="Times New Roman"/>
                <w:b w:val="false"/>
                <w:i w:val="false"/>
                <w:color w:val="000000"/>
                <w:sz w:val="20"/>
              </w:rPr>
              <w:t xml:space="preserve">Начальник отделения - врач,              капитан юстиции </w:t>
            </w:r>
            <w:r>
              <w:br/>
            </w:r>
            <w:r>
              <w:rPr>
                <w:rFonts w:ascii="Times New Roman"/>
                <w:b w:val="false"/>
                <w:i w:val="false"/>
                <w:color w:val="000000"/>
                <w:sz w:val="20"/>
              </w:rPr>
              <w:t xml:space="preserve">
начальник врачебного  </w:t>
            </w:r>
            <w:r>
              <w:br/>
            </w:r>
            <w:r>
              <w:rPr>
                <w:rFonts w:ascii="Times New Roman"/>
                <w:b w:val="false"/>
                <w:i w:val="false"/>
                <w:color w:val="000000"/>
                <w:sz w:val="20"/>
              </w:rPr>
              <w:t xml:space="preserve">
здравпункта - врач, врач,  </w:t>
            </w:r>
            <w:r>
              <w:br/>
            </w:r>
            <w:r>
              <w:rPr>
                <w:rFonts w:ascii="Times New Roman"/>
                <w:b w:val="false"/>
                <w:i w:val="false"/>
                <w:color w:val="000000"/>
                <w:sz w:val="20"/>
              </w:rPr>
              <w:t xml:space="preserve">
начальник кабинета - врач  </w:t>
            </w:r>
          </w:p>
          <w:p>
            <w:pPr>
              <w:spacing w:after="20"/>
              <w:ind w:left="20"/>
              <w:jc w:val="both"/>
            </w:pPr>
            <w:r>
              <w:rPr>
                <w:rFonts w:ascii="Times New Roman"/>
                <w:b w:val="false"/>
                <w:i w:val="false"/>
                <w:color w:val="000000"/>
                <w:sz w:val="20"/>
              </w:rPr>
              <w:t xml:space="preserve">Начальник здравпункта - фельдшер,    старший лейтенант юстиции </w:t>
            </w:r>
            <w:r>
              <w:br/>
            </w:r>
            <w:r>
              <w:rPr>
                <w:rFonts w:ascii="Times New Roman"/>
                <w:b w:val="false"/>
                <w:i w:val="false"/>
                <w:color w:val="000000"/>
                <w:sz w:val="20"/>
              </w:rPr>
              <w:t xml:space="preserve">
зубной врач  </w:t>
            </w:r>
          </w:p>
          <w:p>
            <w:pPr>
              <w:spacing w:after="20"/>
              <w:ind w:left="20"/>
              <w:jc w:val="both"/>
            </w:pPr>
            <w:r>
              <w:rPr>
                <w:rFonts w:ascii="Times New Roman"/>
                <w:b w:val="false"/>
                <w:i w:val="false"/>
                <w:color w:val="000000"/>
                <w:sz w:val="20"/>
              </w:rPr>
              <w:t xml:space="preserve">Фельдшер                                лейтенант юстиции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больницах для осужденных и домах ребенка при исправительных колониях </w:t>
            </w:r>
            <w:r>
              <w:br/>
            </w:r>
            <w:r>
              <w:rPr>
                <w:rFonts w:ascii="Times New Roman"/>
                <w:b w:val="false"/>
                <w:i w:val="false"/>
                <w:color w:val="000000"/>
                <w:sz w:val="20"/>
              </w:rPr>
              <w:t xml:space="preserve">
------------------------------------------------------------------------ </w:t>
            </w:r>
            <w:r>
              <w:br/>
            </w:r>
            <w:r>
              <w:rPr>
                <w:rFonts w:ascii="Times New Roman"/>
                <w:b w:val="false"/>
                <w:i w:val="false"/>
                <w:color w:val="000000"/>
                <w:sz w:val="20"/>
              </w:rPr>
              <w:t xml:space="preserve">
      Наименование должностей    ! Больницы с количеством коек и дома  </w:t>
            </w:r>
            <w:r>
              <w:br/>
            </w:r>
            <w:r>
              <w:rPr>
                <w:rFonts w:ascii="Times New Roman"/>
                <w:b w:val="false"/>
                <w:i w:val="false"/>
                <w:color w:val="000000"/>
                <w:sz w:val="20"/>
              </w:rPr>
              <w:t xml:space="preserve">
                                 !     ребенка с количеством мест   </w:t>
            </w:r>
            <w:r>
              <w:br/>
            </w:r>
            <w:r>
              <w:rPr>
                <w:rFonts w:ascii="Times New Roman"/>
                <w:b w:val="false"/>
                <w:i w:val="false"/>
                <w:color w:val="000000"/>
                <w:sz w:val="20"/>
              </w:rPr>
              <w:t xml:space="preserve">
                                 !-------------------------------------- </w:t>
            </w:r>
            <w:r>
              <w:br/>
            </w:r>
            <w:r>
              <w:rPr>
                <w:rFonts w:ascii="Times New Roman"/>
                <w:b w:val="false"/>
                <w:i w:val="false"/>
                <w:color w:val="000000"/>
                <w:sz w:val="20"/>
              </w:rPr>
              <w:t xml:space="preserve">
                                 !   до 300  ! от 301 до 1000!свыше 1000 </w:t>
            </w:r>
            <w:r>
              <w:br/>
            </w:r>
            <w:r>
              <w:rPr>
                <w:rFonts w:ascii="Times New Roman"/>
                <w:b w:val="false"/>
                <w:i w:val="false"/>
                <w:color w:val="000000"/>
                <w:sz w:val="20"/>
              </w:rPr>
              <w:t xml:space="preserve">
---------------------------------!-----------!---------------!---------- </w:t>
            </w:r>
            <w:r>
              <w:br/>
            </w:r>
            <w:r>
              <w:rPr>
                <w:rFonts w:ascii="Times New Roman"/>
                <w:b w:val="false"/>
                <w:i w:val="false"/>
                <w:color w:val="000000"/>
                <w:sz w:val="20"/>
              </w:rPr>
              <w:t xml:space="preserve">
Начальник больницы - врач          майор         подполковник  подполковник </w:t>
            </w:r>
            <w:r>
              <w:br/>
            </w:r>
            <w:r>
              <w:rPr>
                <w:rFonts w:ascii="Times New Roman"/>
                <w:b w:val="false"/>
                <w:i w:val="false"/>
                <w:color w:val="000000"/>
                <w:sz w:val="20"/>
              </w:rPr>
              <w:t xml:space="preserve">
                                   юстиции       юстиции       юстиции  </w:t>
            </w:r>
          </w:p>
          <w:p>
            <w:pPr>
              <w:spacing w:after="20"/>
              <w:ind w:left="20"/>
              <w:jc w:val="both"/>
            </w:pPr>
            <w:r>
              <w:rPr>
                <w:rFonts w:ascii="Times New Roman"/>
                <w:b w:val="false"/>
                <w:i w:val="false"/>
                <w:color w:val="000000"/>
                <w:sz w:val="20"/>
              </w:rPr>
              <w:t xml:space="preserve">Начальник дома ребенка - врач             капитан юстиции  </w:t>
            </w:r>
          </w:p>
          <w:p>
            <w:pPr>
              <w:spacing w:after="20"/>
              <w:ind w:left="20"/>
              <w:jc w:val="both"/>
            </w:pPr>
            <w:r>
              <w:rPr>
                <w:rFonts w:ascii="Times New Roman"/>
                <w:b w:val="false"/>
                <w:i w:val="false"/>
                <w:color w:val="000000"/>
                <w:sz w:val="20"/>
              </w:rPr>
              <w:t xml:space="preserve">Заместитель начальника больницы    капитан       майор         подполковник </w:t>
            </w:r>
            <w:r>
              <w:br/>
            </w:r>
            <w:r>
              <w:rPr>
                <w:rFonts w:ascii="Times New Roman"/>
                <w:b w:val="false"/>
                <w:i w:val="false"/>
                <w:color w:val="000000"/>
                <w:sz w:val="20"/>
              </w:rPr>
              <w:t xml:space="preserve">
по медицинской части - врач        юстиции       юстиции       юстиции  </w:t>
            </w:r>
          </w:p>
          <w:p>
            <w:pPr>
              <w:spacing w:after="20"/>
              <w:ind w:left="20"/>
              <w:jc w:val="both"/>
            </w:pPr>
            <w:r>
              <w:rPr>
                <w:rFonts w:ascii="Times New Roman"/>
                <w:b w:val="false"/>
                <w:i w:val="false"/>
                <w:color w:val="000000"/>
                <w:sz w:val="20"/>
              </w:rPr>
              <w:t xml:space="preserve">Заместитель начальника больницы    майор         майор         подполковник </w:t>
            </w:r>
            <w:r>
              <w:br/>
            </w:r>
            <w:r>
              <w:rPr>
                <w:rFonts w:ascii="Times New Roman"/>
                <w:b w:val="false"/>
                <w:i w:val="false"/>
                <w:color w:val="000000"/>
                <w:sz w:val="20"/>
              </w:rPr>
              <w:t xml:space="preserve">
                                   юстиции       юстиции       юстиции  </w:t>
            </w:r>
          </w:p>
          <w:p>
            <w:pPr>
              <w:spacing w:after="20"/>
              <w:ind w:left="20"/>
              <w:jc w:val="both"/>
            </w:pPr>
            <w:r>
              <w:rPr>
                <w:rFonts w:ascii="Times New Roman"/>
                <w:b w:val="false"/>
                <w:i w:val="false"/>
                <w:color w:val="000000"/>
                <w:sz w:val="20"/>
              </w:rPr>
              <w:t xml:space="preserve">Начальник и заместитель            капитан       капитан       майор </w:t>
            </w:r>
            <w:r>
              <w:br/>
            </w:r>
            <w:r>
              <w:rPr>
                <w:rFonts w:ascii="Times New Roman"/>
                <w:b w:val="false"/>
                <w:i w:val="false"/>
                <w:color w:val="000000"/>
                <w:sz w:val="20"/>
              </w:rPr>
              <w:t xml:space="preserve">
начальника оперативного отдела     юстиции       юстиции       юстиции </w:t>
            </w:r>
            <w:r>
              <w:br/>
            </w:r>
            <w:r>
              <w:rPr>
                <w:rFonts w:ascii="Times New Roman"/>
                <w:b w:val="false"/>
                <w:i w:val="false"/>
                <w:color w:val="000000"/>
                <w:sz w:val="20"/>
              </w:rPr>
              <w:t xml:space="preserve">
                                   майор         майор          </w:t>
            </w:r>
            <w:r>
              <w:br/>
            </w:r>
            <w:r>
              <w:rPr>
                <w:rFonts w:ascii="Times New Roman"/>
                <w:b w:val="false"/>
                <w:i w:val="false"/>
                <w:color w:val="000000"/>
                <w:sz w:val="20"/>
              </w:rPr>
              <w:t xml:space="preserve">
                                   юстиции       юстиции        </w:t>
            </w:r>
          </w:p>
          <w:p>
            <w:pPr>
              <w:spacing w:after="20"/>
              <w:ind w:left="20"/>
              <w:jc w:val="both"/>
            </w:pPr>
            <w:r>
              <w:rPr>
                <w:rFonts w:ascii="Times New Roman"/>
                <w:b w:val="false"/>
                <w:i w:val="false"/>
                <w:color w:val="000000"/>
                <w:sz w:val="20"/>
              </w:rPr>
              <w:t xml:space="preserve">Дежурный помощник начальника       капитан       капитан       майор </w:t>
            </w:r>
            <w:r>
              <w:br/>
            </w:r>
            <w:r>
              <w:rPr>
                <w:rFonts w:ascii="Times New Roman"/>
                <w:b w:val="false"/>
                <w:i w:val="false"/>
                <w:color w:val="000000"/>
                <w:sz w:val="20"/>
              </w:rPr>
              <w:t xml:space="preserve">
больницы                           юстиции       юстиции       юстиции </w:t>
            </w:r>
            <w:r>
              <w:br/>
            </w:r>
            <w:r>
              <w:rPr>
                <w:rFonts w:ascii="Times New Roman"/>
                <w:b w:val="false"/>
                <w:i w:val="false"/>
                <w:color w:val="000000"/>
                <w:sz w:val="20"/>
              </w:rPr>
              <w:t xml:space="preserve">
                                                 майор          </w:t>
            </w:r>
            <w:r>
              <w:br/>
            </w:r>
            <w:r>
              <w:rPr>
                <w:rFonts w:ascii="Times New Roman"/>
                <w:b w:val="false"/>
                <w:i w:val="false"/>
                <w:color w:val="000000"/>
                <w:sz w:val="20"/>
              </w:rPr>
              <w:t xml:space="preserve">
                                                 юстиции     </w:t>
            </w:r>
          </w:p>
          <w:p>
            <w:pPr>
              <w:spacing w:after="20"/>
              <w:ind w:left="20"/>
              <w:jc w:val="both"/>
            </w:pPr>
            <w:r>
              <w:rPr>
                <w:rFonts w:ascii="Times New Roman"/>
                <w:b w:val="false"/>
                <w:i w:val="false"/>
                <w:color w:val="000000"/>
                <w:sz w:val="20"/>
              </w:rPr>
              <w:t xml:space="preserve">Начальник специального отдела         -          капитан       капитан </w:t>
            </w:r>
            <w:r>
              <w:br/>
            </w:r>
            <w:r>
              <w:rPr>
                <w:rFonts w:ascii="Times New Roman"/>
                <w:b w:val="false"/>
                <w:i w:val="false"/>
                <w:color w:val="000000"/>
                <w:sz w:val="20"/>
              </w:rPr>
              <w:t xml:space="preserve">
                                                 юстиции       юстиции </w:t>
            </w:r>
            <w:r>
              <w:br/>
            </w:r>
            <w:r>
              <w:rPr>
                <w:rFonts w:ascii="Times New Roman"/>
                <w:b w:val="false"/>
                <w:i w:val="false"/>
                <w:color w:val="000000"/>
                <w:sz w:val="20"/>
              </w:rPr>
              <w:t xml:space="preserve">
                                                 майор         майор                                                        юстиции       юстиции     </w:t>
            </w:r>
          </w:p>
          <w:p>
            <w:pPr>
              <w:spacing w:after="20"/>
              <w:ind w:left="20"/>
              <w:jc w:val="both"/>
            </w:pPr>
            <w:r>
              <w:rPr>
                <w:rFonts w:ascii="Times New Roman"/>
                <w:b w:val="false"/>
                <w:i w:val="false"/>
                <w:color w:val="000000"/>
                <w:sz w:val="20"/>
              </w:rPr>
              <w:t xml:space="preserve">Старший оперуполномоченный,              капитан юстиции, </w:t>
            </w:r>
            <w:r>
              <w:br/>
            </w:r>
            <w:r>
              <w:rPr>
                <w:rFonts w:ascii="Times New Roman"/>
                <w:b w:val="false"/>
                <w:i w:val="false"/>
                <w:color w:val="000000"/>
                <w:sz w:val="20"/>
              </w:rPr>
              <w:t xml:space="preserve">
начальник отряда                          майор юстиции  </w:t>
            </w:r>
          </w:p>
          <w:p>
            <w:pPr>
              <w:spacing w:after="20"/>
              <w:ind w:left="20"/>
              <w:jc w:val="both"/>
            </w:pPr>
            <w:r>
              <w:rPr>
                <w:rFonts w:ascii="Times New Roman"/>
                <w:b w:val="false"/>
                <w:i w:val="false"/>
                <w:color w:val="000000"/>
                <w:sz w:val="20"/>
              </w:rPr>
              <w:t xml:space="preserve">Начальник (заведующий)                   капитан юстиции </w:t>
            </w:r>
            <w:r>
              <w:br/>
            </w:r>
            <w:r>
              <w:rPr>
                <w:rFonts w:ascii="Times New Roman"/>
                <w:b w:val="false"/>
                <w:i w:val="false"/>
                <w:color w:val="000000"/>
                <w:sz w:val="20"/>
              </w:rPr>
              <w:t xml:space="preserve">
отделения - врач, начальник  </w:t>
            </w:r>
            <w:r>
              <w:br/>
            </w:r>
            <w:r>
              <w:rPr>
                <w:rFonts w:ascii="Times New Roman"/>
                <w:b w:val="false"/>
                <w:i w:val="false"/>
                <w:color w:val="000000"/>
                <w:sz w:val="20"/>
              </w:rPr>
              <w:t xml:space="preserve">
кабинета - врач (кроме  </w:t>
            </w:r>
            <w:r>
              <w:br/>
            </w:r>
            <w:r>
              <w:rPr>
                <w:rFonts w:ascii="Times New Roman"/>
                <w:b w:val="false"/>
                <w:i w:val="false"/>
                <w:color w:val="000000"/>
                <w:sz w:val="20"/>
              </w:rPr>
              <w:t xml:space="preserve">
начальника лаборатории),  </w:t>
            </w:r>
            <w:r>
              <w:br/>
            </w:r>
            <w:r>
              <w:rPr>
                <w:rFonts w:ascii="Times New Roman"/>
                <w:b w:val="false"/>
                <w:i w:val="false"/>
                <w:color w:val="000000"/>
                <w:sz w:val="20"/>
              </w:rPr>
              <w:t xml:space="preserve">
старший инструктор по  </w:t>
            </w:r>
            <w:r>
              <w:br/>
            </w:r>
            <w:r>
              <w:rPr>
                <w:rFonts w:ascii="Times New Roman"/>
                <w:b w:val="false"/>
                <w:i w:val="false"/>
                <w:color w:val="000000"/>
                <w:sz w:val="20"/>
              </w:rPr>
              <w:t xml:space="preserve">
воспитательной работе среди  </w:t>
            </w:r>
            <w:r>
              <w:br/>
            </w:r>
            <w:r>
              <w:rPr>
                <w:rFonts w:ascii="Times New Roman"/>
                <w:b w:val="false"/>
                <w:i w:val="false"/>
                <w:color w:val="000000"/>
                <w:sz w:val="20"/>
              </w:rPr>
              <w:t xml:space="preserve">
осужденных, старший инспектор  </w:t>
            </w:r>
            <w:r>
              <w:br/>
            </w:r>
            <w:r>
              <w:rPr>
                <w:rFonts w:ascii="Times New Roman"/>
                <w:b w:val="false"/>
                <w:i w:val="false"/>
                <w:color w:val="000000"/>
                <w:sz w:val="20"/>
              </w:rPr>
              <w:t xml:space="preserve">
по кадрам, врач (кроме  </w:t>
            </w:r>
            <w:r>
              <w:br/>
            </w:r>
            <w:r>
              <w:rPr>
                <w:rFonts w:ascii="Times New Roman"/>
                <w:b w:val="false"/>
                <w:i w:val="false"/>
                <w:color w:val="000000"/>
                <w:sz w:val="20"/>
              </w:rPr>
              <w:t xml:space="preserve">
врача-статистика, врача-  </w:t>
            </w:r>
            <w:r>
              <w:br/>
            </w:r>
            <w:r>
              <w:rPr>
                <w:rFonts w:ascii="Times New Roman"/>
                <w:b w:val="false"/>
                <w:i w:val="false"/>
                <w:color w:val="000000"/>
                <w:sz w:val="20"/>
              </w:rPr>
              <w:t xml:space="preserve">
патологоанатома, врача- </w:t>
            </w:r>
            <w:r>
              <w:br/>
            </w:r>
            <w:r>
              <w:rPr>
                <w:rFonts w:ascii="Times New Roman"/>
                <w:b w:val="false"/>
                <w:i w:val="false"/>
                <w:color w:val="000000"/>
                <w:sz w:val="20"/>
              </w:rPr>
              <w:t xml:space="preserve">
методиста, врача-диетолога) </w:t>
            </w:r>
          </w:p>
          <w:p>
            <w:pPr>
              <w:spacing w:after="20"/>
              <w:ind w:left="20"/>
              <w:jc w:val="both"/>
            </w:pPr>
            <w:r>
              <w:rPr>
                <w:rFonts w:ascii="Times New Roman"/>
                <w:b w:val="false"/>
                <w:i w:val="false"/>
                <w:color w:val="000000"/>
                <w:sz w:val="20"/>
              </w:rPr>
              <w:t xml:space="preserve">Оперуполномоченный, старший         старший лейтенант юстиции, </w:t>
            </w:r>
            <w:r>
              <w:br/>
            </w:r>
            <w:r>
              <w:rPr>
                <w:rFonts w:ascii="Times New Roman"/>
                <w:b w:val="false"/>
                <w:i w:val="false"/>
                <w:color w:val="000000"/>
                <w:sz w:val="20"/>
              </w:rPr>
              <w:t xml:space="preserve">
инспектор, инспектор                     капитан юстиции </w:t>
            </w:r>
            <w:r>
              <w:br/>
            </w:r>
            <w:r>
              <w:rPr>
                <w:rFonts w:ascii="Times New Roman"/>
                <w:b w:val="false"/>
                <w:i w:val="false"/>
                <w:color w:val="000000"/>
                <w:sz w:val="20"/>
              </w:rPr>
              <w:t xml:space="preserve">
специального учета в больнице, </w:t>
            </w:r>
            <w:r>
              <w:br/>
            </w:r>
            <w:r>
              <w:rPr>
                <w:rFonts w:ascii="Times New Roman"/>
                <w:b w:val="false"/>
                <w:i w:val="false"/>
                <w:color w:val="000000"/>
                <w:sz w:val="20"/>
              </w:rPr>
              <w:t xml:space="preserve">
где штатом не предусмотрена </w:t>
            </w:r>
            <w:r>
              <w:br/>
            </w:r>
            <w:r>
              <w:rPr>
                <w:rFonts w:ascii="Times New Roman"/>
                <w:b w:val="false"/>
                <w:i w:val="false"/>
                <w:color w:val="000000"/>
                <w:sz w:val="20"/>
              </w:rPr>
              <w:t xml:space="preserve">
должность начальника </w:t>
            </w:r>
            <w:r>
              <w:br/>
            </w:r>
            <w:r>
              <w:rPr>
                <w:rFonts w:ascii="Times New Roman"/>
                <w:b w:val="false"/>
                <w:i w:val="false"/>
                <w:color w:val="000000"/>
                <w:sz w:val="20"/>
              </w:rPr>
              <w:t xml:space="preserve">
специального отдела  </w:t>
            </w:r>
          </w:p>
          <w:p>
            <w:pPr>
              <w:spacing w:after="20"/>
              <w:ind w:left="20"/>
              <w:jc w:val="both"/>
            </w:pPr>
            <w:r>
              <w:rPr>
                <w:rFonts w:ascii="Times New Roman"/>
                <w:b w:val="false"/>
                <w:i w:val="false"/>
                <w:color w:val="000000"/>
                <w:sz w:val="20"/>
              </w:rPr>
              <w:t xml:space="preserve">Инструктор по воспитательной        старший лейтенант юстиции </w:t>
            </w:r>
            <w:r>
              <w:br/>
            </w:r>
            <w:r>
              <w:rPr>
                <w:rFonts w:ascii="Times New Roman"/>
                <w:b w:val="false"/>
                <w:i w:val="false"/>
                <w:color w:val="000000"/>
                <w:sz w:val="20"/>
              </w:rPr>
              <w:t xml:space="preserve">
работе среди осужденных,  </w:t>
            </w:r>
            <w:r>
              <w:br/>
            </w:r>
            <w:r>
              <w:rPr>
                <w:rFonts w:ascii="Times New Roman"/>
                <w:b w:val="false"/>
                <w:i w:val="false"/>
                <w:color w:val="000000"/>
                <w:sz w:val="20"/>
              </w:rPr>
              <w:t xml:space="preserve">
зубной врач  </w:t>
            </w:r>
          </w:p>
          <w:p>
            <w:pPr>
              <w:spacing w:after="20"/>
              <w:ind w:left="20"/>
              <w:jc w:val="both"/>
            </w:pPr>
            <w:r>
              <w:rPr>
                <w:rFonts w:ascii="Times New Roman"/>
                <w:b w:val="false"/>
                <w:i w:val="false"/>
                <w:color w:val="000000"/>
                <w:sz w:val="20"/>
              </w:rPr>
              <w:t xml:space="preserve">Фельдшер                               лейтенант юстиции </w:t>
            </w:r>
            <w:r>
              <w:br/>
            </w:r>
            <w:r>
              <w:rPr>
                <w:rFonts w:ascii="Times New Roman"/>
                <w:b w:val="false"/>
                <w:i w:val="false"/>
                <w:color w:val="000000"/>
                <w:sz w:val="20"/>
              </w:rPr>
              <w:t xml:space="preserve">
------------------------------------------------------------------------                       В воспитательных колониях </w:t>
            </w:r>
            <w:r>
              <w:br/>
            </w:r>
            <w:r>
              <w:rPr>
                <w:rFonts w:ascii="Times New Roman"/>
                <w:b w:val="false"/>
                <w:i w:val="false"/>
                <w:color w:val="000000"/>
                <w:sz w:val="20"/>
              </w:rPr>
              <w:t xml:space="preserve">
------------------------------------------------------------------------ </w:t>
            </w:r>
            <w:r>
              <w:br/>
            </w:r>
            <w:r>
              <w:rPr>
                <w:rFonts w:ascii="Times New Roman"/>
                <w:b w:val="false"/>
                <w:i w:val="false"/>
                <w:color w:val="000000"/>
                <w:sz w:val="20"/>
              </w:rPr>
              <w:t xml:space="preserve">
Наименование должностей        !   Воспитательная колония с лимитом   </w:t>
            </w:r>
            <w:r>
              <w:br/>
            </w:r>
            <w:r>
              <w:rPr>
                <w:rFonts w:ascii="Times New Roman"/>
                <w:b w:val="false"/>
                <w:i w:val="false"/>
                <w:color w:val="000000"/>
                <w:sz w:val="20"/>
              </w:rPr>
              <w:t xml:space="preserve">
                                !               наполнения </w:t>
            </w:r>
            <w:r>
              <w:br/>
            </w:r>
            <w:r>
              <w:rPr>
                <w:rFonts w:ascii="Times New Roman"/>
                <w:b w:val="false"/>
                <w:i w:val="false"/>
                <w:color w:val="000000"/>
                <w:sz w:val="20"/>
              </w:rPr>
              <w:t xml:space="preserve">
                                !--------------------------------------- </w:t>
            </w:r>
            <w:r>
              <w:br/>
            </w:r>
            <w:r>
              <w:rPr>
                <w:rFonts w:ascii="Times New Roman"/>
                <w:b w:val="false"/>
                <w:i w:val="false"/>
                <w:color w:val="000000"/>
                <w:sz w:val="20"/>
              </w:rPr>
              <w:t xml:space="preserve">
                                !  до 350  !от 351 до 500!от 501 до 1000 </w:t>
            </w:r>
            <w:r>
              <w:br/>
            </w:r>
            <w:r>
              <w:rPr>
                <w:rFonts w:ascii="Times New Roman"/>
                <w:b w:val="false"/>
                <w:i w:val="false"/>
                <w:color w:val="000000"/>
                <w:sz w:val="20"/>
              </w:rPr>
              <w:t xml:space="preserve">
                                !----------!-------------!-------------- </w:t>
            </w:r>
            <w:r>
              <w:br/>
            </w:r>
            <w:r>
              <w:rPr>
                <w:rFonts w:ascii="Times New Roman"/>
                <w:b w:val="false"/>
                <w:i w:val="false"/>
                <w:color w:val="000000"/>
                <w:sz w:val="20"/>
              </w:rPr>
              <w:t xml:space="preserve">
                                !  Специальные звания по должностям </w:t>
            </w:r>
            <w:r>
              <w:br/>
            </w:r>
            <w:r>
              <w:rPr>
                <w:rFonts w:ascii="Times New Roman"/>
                <w:b w:val="false"/>
                <w:i w:val="false"/>
                <w:color w:val="000000"/>
                <w:sz w:val="20"/>
              </w:rPr>
              <w:t xml:space="preserve">
--------------------------------!--------------------------------------- </w:t>
            </w:r>
            <w:r>
              <w:br/>
            </w:r>
            <w:r>
              <w:rPr>
                <w:rFonts w:ascii="Times New Roman"/>
                <w:b w:val="false"/>
                <w:i w:val="false"/>
                <w:color w:val="000000"/>
                <w:sz w:val="20"/>
              </w:rPr>
              <w:t xml:space="preserve">
Начальник колонии                  майор       подполковник   полковник </w:t>
            </w:r>
            <w:r>
              <w:br/>
            </w:r>
            <w:r>
              <w:rPr>
                <w:rFonts w:ascii="Times New Roman"/>
                <w:b w:val="false"/>
                <w:i w:val="false"/>
                <w:color w:val="000000"/>
                <w:sz w:val="20"/>
              </w:rPr>
              <w:t xml:space="preserve">
                                   юстиции     юстиции        юстиции     </w:t>
            </w:r>
          </w:p>
          <w:p>
            <w:pPr>
              <w:spacing w:after="20"/>
              <w:ind w:left="20"/>
              <w:jc w:val="both"/>
            </w:pPr>
            <w:r>
              <w:rPr>
                <w:rFonts w:ascii="Times New Roman"/>
                <w:b w:val="false"/>
                <w:i w:val="false"/>
                <w:color w:val="000000"/>
                <w:sz w:val="20"/>
              </w:rPr>
              <w:t xml:space="preserve">Заместитель начальника колонии     майор       майор          подполковник </w:t>
            </w:r>
            <w:r>
              <w:br/>
            </w:r>
            <w:r>
              <w:rPr>
                <w:rFonts w:ascii="Times New Roman"/>
                <w:b w:val="false"/>
                <w:i w:val="false"/>
                <w:color w:val="000000"/>
                <w:sz w:val="20"/>
              </w:rPr>
              <w:t xml:space="preserve">
                                   юстиции     юстиции        юстиции  </w:t>
            </w:r>
          </w:p>
          <w:p>
            <w:pPr>
              <w:spacing w:after="20"/>
              <w:ind w:left="20"/>
              <w:jc w:val="both"/>
            </w:pPr>
            <w:r>
              <w:rPr>
                <w:rFonts w:ascii="Times New Roman"/>
                <w:b w:val="false"/>
                <w:i w:val="false"/>
                <w:color w:val="000000"/>
                <w:sz w:val="20"/>
              </w:rPr>
              <w:t xml:space="preserve">Начальники отделов: режима и       капитан     майор          майор  </w:t>
            </w:r>
            <w:r>
              <w:br/>
            </w:r>
            <w:r>
              <w:rPr>
                <w:rFonts w:ascii="Times New Roman"/>
                <w:b w:val="false"/>
                <w:i w:val="false"/>
                <w:color w:val="000000"/>
                <w:sz w:val="20"/>
              </w:rPr>
              <w:t xml:space="preserve">
охраны, оперативного, кадров,      юстиции     юстиции        юстиции    </w:t>
            </w:r>
            <w:r>
              <w:br/>
            </w:r>
            <w:r>
              <w:rPr>
                <w:rFonts w:ascii="Times New Roman"/>
                <w:b w:val="false"/>
                <w:i w:val="false"/>
                <w:color w:val="000000"/>
                <w:sz w:val="20"/>
              </w:rPr>
              <w:t xml:space="preserve">
контролерской службы, помощник      </w:t>
            </w:r>
            <w:r>
              <w:br/>
            </w:r>
            <w:r>
              <w:rPr>
                <w:rFonts w:ascii="Times New Roman"/>
                <w:b w:val="false"/>
                <w:i w:val="false"/>
                <w:color w:val="000000"/>
                <w:sz w:val="20"/>
              </w:rPr>
              <w:t xml:space="preserve">
начальника колонии                 майор  </w:t>
            </w:r>
            <w:r>
              <w:br/>
            </w:r>
            <w:r>
              <w:rPr>
                <w:rFonts w:ascii="Times New Roman"/>
                <w:b w:val="false"/>
                <w:i w:val="false"/>
                <w:color w:val="000000"/>
                <w:sz w:val="20"/>
              </w:rPr>
              <w:t xml:space="preserve">
                                   юстиции   </w:t>
            </w:r>
          </w:p>
          <w:p>
            <w:pPr>
              <w:spacing w:after="20"/>
              <w:ind w:left="20"/>
              <w:jc w:val="both"/>
            </w:pPr>
            <w:r>
              <w:rPr>
                <w:rFonts w:ascii="Times New Roman"/>
                <w:b w:val="false"/>
                <w:i w:val="false"/>
                <w:color w:val="000000"/>
                <w:sz w:val="20"/>
              </w:rPr>
              <w:t xml:space="preserve">Начальник отдела интендантского         капитан юстиции, </w:t>
            </w:r>
            <w:r>
              <w:br/>
            </w:r>
            <w:r>
              <w:rPr>
                <w:rFonts w:ascii="Times New Roman"/>
                <w:b w:val="false"/>
                <w:i w:val="false"/>
                <w:color w:val="000000"/>
                <w:sz w:val="20"/>
              </w:rPr>
              <w:t xml:space="preserve">
и хозяйственного обеспечения,            майор юстиции </w:t>
            </w:r>
            <w:r>
              <w:br/>
            </w:r>
            <w:r>
              <w:rPr>
                <w:rFonts w:ascii="Times New Roman"/>
                <w:b w:val="false"/>
                <w:i w:val="false"/>
                <w:color w:val="000000"/>
                <w:sz w:val="20"/>
              </w:rPr>
              <w:t xml:space="preserve">
старшие: оперуполномоченный,   </w:t>
            </w:r>
            <w:r>
              <w:br/>
            </w:r>
            <w:r>
              <w:rPr>
                <w:rFonts w:ascii="Times New Roman"/>
                <w:b w:val="false"/>
                <w:i w:val="false"/>
                <w:color w:val="000000"/>
                <w:sz w:val="20"/>
              </w:rPr>
              <w:t xml:space="preserve">
воспитатель, он же начальник  </w:t>
            </w:r>
            <w:r>
              <w:br/>
            </w:r>
            <w:r>
              <w:rPr>
                <w:rFonts w:ascii="Times New Roman"/>
                <w:b w:val="false"/>
                <w:i w:val="false"/>
                <w:color w:val="000000"/>
                <w:sz w:val="20"/>
              </w:rPr>
              <w:t xml:space="preserve">
отряда  </w:t>
            </w:r>
          </w:p>
          <w:p>
            <w:pPr>
              <w:spacing w:after="20"/>
              <w:ind w:left="20"/>
              <w:jc w:val="both"/>
            </w:pPr>
            <w:r>
              <w:rPr>
                <w:rFonts w:ascii="Times New Roman"/>
                <w:b w:val="false"/>
                <w:i w:val="false"/>
                <w:color w:val="000000"/>
                <w:sz w:val="20"/>
              </w:rPr>
              <w:t xml:space="preserve">Дежурный помощник начальника       капитан     капитан        майор </w:t>
            </w:r>
            <w:r>
              <w:br/>
            </w:r>
            <w:r>
              <w:rPr>
                <w:rFonts w:ascii="Times New Roman"/>
                <w:b w:val="false"/>
                <w:i w:val="false"/>
                <w:color w:val="000000"/>
                <w:sz w:val="20"/>
              </w:rPr>
              <w:t xml:space="preserve">
колонии, начальник медицинской     юстиции     юстиции        юстиции </w:t>
            </w:r>
            <w:r>
              <w:br/>
            </w:r>
            <w:r>
              <w:rPr>
                <w:rFonts w:ascii="Times New Roman"/>
                <w:b w:val="false"/>
                <w:i w:val="false"/>
                <w:color w:val="000000"/>
                <w:sz w:val="20"/>
              </w:rPr>
              <w:t xml:space="preserve">
части - врач                         </w:t>
            </w:r>
          </w:p>
          <w:p>
            <w:pPr>
              <w:spacing w:after="20"/>
              <w:ind w:left="20"/>
              <w:jc w:val="both"/>
            </w:pPr>
            <w:r>
              <w:rPr>
                <w:rFonts w:ascii="Times New Roman"/>
                <w:b w:val="false"/>
                <w:i w:val="false"/>
                <w:color w:val="000000"/>
                <w:sz w:val="20"/>
              </w:rPr>
              <w:t xml:space="preserve">Старшие: инспектор, врач,                капитан юстиции </w:t>
            </w:r>
            <w:r>
              <w:br/>
            </w:r>
            <w:r>
              <w:rPr>
                <w:rFonts w:ascii="Times New Roman"/>
                <w:b w:val="false"/>
                <w:i w:val="false"/>
                <w:color w:val="000000"/>
                <w:sz w:val="20"/>
              </w:rPr>
              <w:t xml:space="preserve">
инструктор, инженер  </w:t>
            </w:r>
          </w:p>
          <w:p>
            <w:pPr>
              <w:spacing w:after="20"/>
              <w:ind w:left="20"/>
              <w:jc w:val="both"/>
            </w:pPr>
            <w:r>
              <w:rPr>
                <w:rFonts w:ascii="Times New Roman"/>
                <w:b w:val="false"/>
                <w:i w:val="false"/>
                <w:color w:val="000000"/>
                <w:sz w:val="20"/>
              </w:rPr>
              <w:t xml:space="preserve">Оперуполномоченный,                старший лейтенант юстиции,  </w:t>
            </w:r>
            <w:r>
              <w:br/>
            </w:r>
            <w:r>
              <w:rPr>
                <w:rFonts w:ascii="Times New Roman"/>
                <w:b w:val="false"/>
                <w:i w:val="false"/>
                <w:color w:val="000000"/>
                <w:sz w:val="20"/>
              </w:rPr>
              <w:t xml:space="preserve">
воспитатель                            капитан юстиции  </w:t>
            </w:r>
          </w:p>
          <w:p>
            <w:pPr>
              <w:spacing w:after="20"/>
              <w:ind w:left="20"/>
              <w:jc w:val="both"/>
            </w:pPr>
            <w:r>
              <w:rPr>
                <w:rFonts w:ascii="Times New Roman"/>
                <w:b w:val="false"/>
                <w:i w:val="false"/>
                <w:color w:val="000000"/>
                <w:sz w:val="20"/>
              </w:rPr>
              <w:t xml:space="preserve">Инспектор, инструктор,             старший лейтенант юстиции </w:t>
            </w:r>
            <w:r>
              <w:br/>
            </w:r>
            <w:r>
              <w:rPr>
                <w:rFonts w:ascii="Times New Roman"/>
                <w:b w:val="false"/>
                <w:i w:val="false"/>
                <w:color w:val="000000"/>
                <w:sz w:val="20"/>
              </w:rPr>
              <w:t xml:space="preserve">
инженер, зубной врач  </w:t>
            </w:r>
          </w:p>
          <w:p>
            <w:pPr>
              <w:spacing w:after="20"/>
              <w:ind w:left="20"/>
              <w:jc w:val="both"/>
            </w:pPr>
            <w:r>
              <w:rPr>
                <w:rFonts w:ascii="Times New Roman"/>
                <w:b w:val="false"/>
                <w:i w:val="false"/>
                <w:color w:val="000000"/>
                <w:sz w:val="20"/>
              </w:rPr>
              <w:t xml:space="preserve">Фельдшер                               лейтенант юстиции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отделе охраны психиатрической больницы со строгим  </w:t>
            </w:r>
            <w:r>
              <w:br/>
            </w:r>
            <w:r>
              <w:rPr>
                <w:rFonts w:ascii="Times New Roman"/>
                <w:b w:val="false"/>
                <w:i w:val="false"/>
                <w:color w:val="000000"/>
                <w:sz w:val="20"/>
              </w:rPr>
              <w:t xml:space="preserve">
           наблюдением и надзора за лицами, в ней содержащимися </w:t>
            </w:r>
            <w:r>
              <w:br/>
            </w:r>
            <w:r>
              <w:rPr>
                <w:rFonts w:ascii="Times New Roman"/>
                <w:b w:val="false"/>
                <w:i w:val="false"/>
                <w:color w:val="000000"/>
                <w:sz w:val="20"/>
              </w:rPr>
              <w:t xml:space="preserve">
------------------------------------------------------------------------- </w:t>
            </w:r>
            <w:r>
              <w:br/>
            </w:r>
            <w:r>
              <w:rPr>
                <w:rFonts w:ascii="Times New Roman"/>
                <w:b w:val="false"/>
                <w:i w:val="false"/>
                <w:color w:val="000000"/>
                <w:sz w:val="20"/>
              </w:rPr>
              <w:t xml:space="preserve">
   Наименование должностей        ! Специальные звания по должностям при  </w:t>
            </w:r>
            <w:r>
              <w:br/>
            </w:r>
            <w:r>
              <w:rPr>
                <w:rFonts w:ascii="Times New Roman"/>
                <w:b w:val="false"/>
                <w:i w:val="false"/>
                <w:color w:val="000000"/>
                <w:sz w:val="20"/>
              </w:rPr>
              <w:t xml:space="preserve">
                                  !   числе коек в охраняемой больнице                                     !------------------------------------- </w:t>
            </w:r>
            <w:r>
              <w:br/>
            </w:r>
            <w:r>
              <w:rPr>
                <w:rFonts w:ascii="Times New Roman"/>
                <w:b w:val="false"/>
                <w:i w:val="false"/>
                <w:color w:val="000000"/>
                <w:sz w:val="20"/>
              </w:rPr>
              <w:t xml:space="preserve">
                                  !         до 1000    !   более 1000 </w:t>
            </w:r>
            <w:r>
              <w:br/>
            </w:r>
            <w:r>
              <w:rPr>
                <w:rFonts w:ascii="Times New Roman"/>
                <w:b w:val="false"/>
                <w:i w:val="false"/>
                <w:color w:val="000000"/>
                <w:sz w:val="20"/>
              </w:rPr>
              <w:t xml:space="preserve">
----------------------------------!--------------------!----------------- </w:t>
            </w:r>
            <w:r>
              <w:br/>
            </w:r>
            <w:r>
              <w:rPr>
                <w:rFonts w:ascii="Times New Roman"/>
                <w:b w:val="false"/>
                <w:i w:val="false"/>
                <w:color w:val="000000"/>
                <w:sz w:val="20"/>
              </w:rPr>
              <w:t xml:space="preserve">
Начальник отдела                    подполковник         полковник </w:t>
            </w:r>
            <w:r>
              <w:br/>
            </w:r>
            <w:r>
              <w:rPr>
                <w:rFonts w:ascii="Times New Roman"/>
                <w:b w:val="false"/>
                <w:i w:val="false"/>
                <w:color w:val="000000"/>
                <w:sz w:val="20"/>
              </w:rPr>
              <w:t xml:space="preserve">
                                    юстиции              юстиции  </w:t>
            </w:r>
          </w:p>
          <w:p>
            <w:pPr>
              <w:spacing w:after="20"/>
              <w:ind w:left="20"/>
              <w:jc w:val="both"/>
            </w:pPr>
            <w:r>
              <w:rPr>
                <w:rFonts w:ascii="Times New Roman"/>
                <w:b w:val="false"/>
                <w:i w:val="false"/>
                <w:color w:val="000000"/>
                <w:sz w:val="20"/>
              </w:rPr>
              <w:t xml:space="preserve">Заместитель начальника отдела       майор                подполковник </w:t>
            </w:r>
            <w:r>
              <w:br/>
            </w:r>
            <w:r>
              <w:rPr>
                <w:rFonts w:ascii="Times New Roman"/>
                <w:b w:val="false"/>
                <w:i w:val="false"/>
                <w:color w:val="000000"/>
                <w:sz w:val="20"/>
              </w:rPr>
              <w:t xml:space="preserve">
                                    юстиции              юстиции </w:t>
            </w:r>
          </w:p>
          <w:p>
            <w:pPr>
              <w:spacing w:after="20"/>
              <w:ind w:left="20"/>
              <w:jc w:val="both"/>
            </w:pPr>
            <w:r>
              <w:rPr>
                <w:rFonts w:ascii="Times New Roman"/>
                <w:b w:val="false"/>
                <w:i w:val="false"/>
                <w:color w:val="000000"/>
                <w:sz w:val="20"/>
              </w:rPr>
              <w:t xml:space="preserve">Дежурный помощник начальника        капитан              майор </w:t>
            </w:r>
            <w:r>
              <w:br/>
            </w:r>
            <w:r>
              <w:rPr>
                <w:rFonts w:ascii="Times New Roman"/>
                <w:b w:val="false"/>
                <w:i w:val="false"/>
                <w:color w:val="000000"/>
                <w:sz w:val="20"/>
              </w:rPr>
              <w:t xml:space="preserve">
отдела                              юстиции              юстиции  </w:t>
            </w:r>
          </w:p>
          <w:p>
            <w:pPr>
              <w:spacing w:after="20"/>
              <w:ind w:left="20"/>
              <w:jc w:val="both"/>
            </w:pPr>
            <w:r>
              <w:rPr>
                <w:rFonts w:ascii="Times New Roman"/>
                <w:b w:val="false"/>
                <w:i w:val="false"/>
                <w:color w:val="000000"/>
                <w:sz w:val="20"/>
              </w:rPr>
              <w:t xml:space="preserve">Заместитель дежурного               старший лейтенант    капитан юстиции, </w:t>
            </w:r>
            <w:r>
              <w:br/>
            </w:r>
            <w:r>
              <w:rPr>
                <w:rFonts w:ascii="Times New Roman"/>
                <w:b w:val="false"/>
                <w:i w:val="false"/>
                <w:color w:val="000000"/>
                <w:sz w:val="20"/>
              </w:rPr>
              <w:t xml:space="preserve">
помощника начальника отдела (он     юстиции,             майор  </w:t>
            </w:r>
            <w:r>
              <w:br/>
            </w:r>
            <w:r>
              <w:rPr>
                <w:rFonts w:ascii="Times New Roman"/>
                <w:b w:val="false"/>
                <w:i w:val="false"/>
                <w:color w:val="000000"/>
                <w:sz w:val="20"/>
              </w:rPr>
              <w:t xml:space="preserve">
же начальник дневной смены)         капитан юстиции      юстиции  </w:t>
            </w:r>
          </w:p>
          <w:p>
            <w:pPr>
              <w:spacing w:after="20"/>
              <w:ind w:left="20"/>
              <w:jc w:val="both"/>
            </w:pPr>
            <w:r>
              <w:rPr>
                <w:rFonts w:ascii="Times New Roman"/>
                <w:b w:val="false"/>
                <w:i w:val="false"/>
                <w:color w:val="000000"/>
                <w:sz w:val="20"/>
              </w:rPr>
              <w:t xml:space="preserve">Старший инженер по обслуживанию            капитан юстиции, </w:t>
            </w:r>
            <w:r>
              <w:br/>
            </w:r>
            <w:r>
              <w:rPr>
                <w:rFonts w:ascii="Times New Roman"/>
                <w:b w:val="false"/>
                <w:i w:val="false"/>
                <w:color w:val="000000"/>
                <w:sz w:val="20"/>
              </w:rPr>
              <w:t xml:space="preserve">
инженерно-технических средств               майор юстиции </w:t>
            </w:r>
            <w:r>
              <w:br/>
            </w:r>
            <w:r>
              <w:rPr>
                <w:rFonts w:ascii="Times New Roman"/>
                <w:b w:val="false"/>
                <w:i w:val="false"/>
                <w:color w:val="000000"/>
                <w:sz w:val="20"/>
              </w:rPr>
              <w:t xml:space="preserve">
охраны и связи  </w:t>
            </w:r>
          </w:p>
          <w:p>
            <w:pPr>
              <w:spacing w:after="20"/>
              <w:ind w:left="20"/>
              <w:jc w:val="both"/>
            </w:pPr>
            <w:r>
              <w:rPr>
                <w:rFonts w:ascii="Times New Roman"/>
                <w:b w:val="false"/>
                <w:i w:val="false"/>
                <w:color w:val="000000"/>
                <w:sz w:val="20"/>
              </w:rPr>
              <w:t xml:space="preserve">Старший инспектор по режиму и             капитан юстиции </w:t>
            </w:r>
            <w:r>
              <w:br/>
            </w:r>
            <w:r>
              <w:rPr>
                <w:rFonts w:ascii="Times New Roman"/>
                <w:b w:val="false"/>
                <w:i w:val="false"/>
                <w:color w:val="000000"/>
                <w:sz w:val="20"/>
              </w:rPr>
              <w:t xml:space="preserve">
охране  </w:t>
            </w:r>
          </w:p>
          <w:p>
            <w:pPr>
              <w:spacing w:after="20"/>
              <w:ind w:left="20"/>
              <w:jc w:val="both"/>
            </w:pPr>
            <w:r>
              <w:rPr>
                <w:rFonts w:ascii="Times New Roman"/>
                <w:b w:val="false"/>
                <w:i w:val="false"/>
                <w:color w:val="000000"/>
                <w:sz w:val="20"/>
              </w:rPr>
              <w:t xml:space="preserve">Старший инспектор специального        старший лейтенант юстиции, </w:t>
            </w:r>
            <w:r>
              <w:br/>
            </w:r>
            <w:r>
              <w:rPr>
                <w:rFonts w:ascii="Times New Roman"/>
                <w:b w:val="false"/>
                <w:i w:val="false"/>
                <w:color w:val="000000"/>
                <w:sz w:val="20"/>
              </w:rPr>
              <w:t xml:space="preserve">
учета                                     капитан юстиции  </w:t>
            </w:r>
          </w:p>
          <w:p>
            <w:pPr>
              <w:spacing w:after="20"/>
              <w:ind w:left="20"/>
              <w:jc w:val="both"/>
            </w:pPr>
            <w:r>
              <w:rPr>
                <w:rFonts w:ascii="Times New Roman"/>
                <w:b w:val="false"/>
                <w:i w:val="false"/>
                <w:color w:val="000000"/>
                <w:sz w:val="20"/>
              </w:rPr>
              <w:t xml:space="preserve">Инструктор боевой и специальной       старший лейтенант юстиции </w:t>
            </w:r>
            <w:r>
              <w:br/>
            </w:r>
            <w:r>
              <w:rPr>
                <w:rFonts w:ascii="Times New Roman"/>
                <w:b w:val="false"/>
                <w:i w:val="false"/>
                <w:color w:val="000000"/>
                <w:sz w:val="20"/>
              </w:rPr>
              <w:t xml:space="preserve">
подготовки, инспектор по кадрам </w:t>
            </w:r>
            <w:r>
              <w:br/>
            </w:r>
            <w:r>
              <w:rPr>
                <w:rFonts w:ascii="Times New Roman"/>
                <w:b w:val="false"/>
                <w:i w:val="false"/>
                <w:color w:val="000000"/>
                <w:sz w:val="20"/>
              </w:rPr>
              <w:t xml:space="preserve">
------------------------------------------------------------------------- </w:t>
            </w:r>
            <w:r>
              <w:br/>
            </w:r>
            <w:r>
              <w:rPr>
                <w:rFonts w:ascii="Times New Roman"/>
                <w:b w:val="false"/>
                <w:i w:val="false"/>
                <w:color w:val="000000"/>
                <w:sz w:val="20"/>
              </w:rPr>
              <w:t xml:space="preserve">
      По уголовно-исполнительным инспекциям (городские, районные) </w:t>
            </w:r>
            <w:r>
              <w:br/>
            </w:r>
            <w:r>
              <w:rPr>
                <w:rFonts w:ascii="Times New Roman"/>
                <w:b w:val="false"/>
                <w:i w:val="false"/>
                <w:color w:val="000000"/>
                <w:sz w:val="20"/>
              </w:rPr>
              <w:t xml:space="preserve">
------------------------------------------------------------------------- </w:t>
            </w:r>
            <w:r>
              <w:br/>
            </w:r>
            <w:r>
              <w:rPr>
                <w:rFonts w:ascii="Times New Roman"/>
                <w:b w:val="false"/>
                <w:i w:val="false"/>
                <w:color w:val="000000"/>
                <w:sz w:val="20"/>
              </w:rPr>
              <w:t xml:space="preserve">
Начальник отдела                        майор юстиции  </w:t>
            </w:r>
          </w:p>
          <w:p>
            <w:pPr>
              <w:spacing w:after="20"/>
              <w:ind w:left="20"/>
              <w:jc w:val="both"/>
            </w:pPr>
            <w:r>
              <w:rPr>
                <w:rFonts w:ascii="Times New Roman"/>
                <w:b w:val="false"/>
                <w:i w:val="false"/>
                <w:color w:val="000000"/>
                <w:sz w:val="20"/>
              </w:rPr>
              <w:t xml:space="preserve">Заместитель начальника отдела           майор юстиции  </w:t>
            </w:r>
          </w:p>
          <w:p>
            <w:pPr>
              <w:spacing w:after="20"/>
              <w:ind w:left="20"/>
              <w:jc w:val="both"/>
            </w:pPr>
            <w:r>
              <w:rPr>
                <w:rFonts w:ascii="Times New Roman"/>
                <w:b w:val="false"/>
                <w:i w:val="false"/>
                <w:color w:val="000000"/>
                <w:sz w:val="20"/>
              </w:rPr>
              <w:t xml:space="preserve">Начальник отделения                     майор юстиции  </w:t>
            </w:r>
          </w:p>
          <w:p>
            <w:pPr>
              <w:spacing w:after="20"/>
              <w:ind w:left="20"/>
              <w:jc w:val="both"/>
            </w:pPr>
            <w:r>
              <w:rPr>
                <w:rFonts w:ascii="Times New Roman"/>
                <w:b w:val="false"/>
                <w:i w:val="false"/>
                <w:color w:val="000000"/>
                <w:sz w:val="20"/>
              </w:rPr>
              <w:t xml:space="preserve">Старший инспектор                       капитан юстиции  </w:t>
            </w:r>
          </w:p>
          <w:p>
            <w:pPr>
              <w:spacing w:after="20"/>
              <w:ind w:left="20"/>
              <w:jc w:val="both"/>
            </w:pPr>
            <w:r>
              <w:rPr>
                <w:rFonts w:ascii="Times New Roman"/>
                <w:b w:val="false"/>
                <w:i w:val="false"/>
                <w:color w:val="000000"/>
                <w:sz w:val="20"/>
              </w:rPr>
              <w:t xml:space="preserve">Инспектор                               старший лейтенант юстиции </w:t>
            </w:r>
          </w:p>
          <w:p>
            <w:pPr>
              <w:spacing w:after="20"/>
              <w:ind w:left="20"/>
              <w:jc w:val="both"/>
            </w:pPr>
            <w:r>
              <w:rPr>
                <w:rFonts w:ascii="Times New Roman"/>
                <w:b w:val="false"/>
                <w:i w:val="false"/>
                <w:color w:val="000000"/>
                <w:sz w:val="20"/>
              </w:rPr>
              <w:t xml:space="preserve">Техник, водитель (спец. автомашины)     сержант юстиции </w:t>
            </w:r>
            <w:r>
              <w:br/>
            </w:r>
            <w:r>
              <w:rPr>
                <w:rFonts w:ascii="Times New Roman"/>
                <w:b w:val="false"/>
                <w:i w:val="false"/>
                <w:color w:val="000000"/>
                <w:sz w:val="20"/>
              </w:rPr>
              <w:t xml:space="preserve">
-------------------------------------------------------------------------           По начальствующему составу юридического колледжа  </w:t>
            </w:r>
            <w:r>
              <w:br/>
            </w:r>
            <w:r>
              <w:rPr>
                <w:rFonts w:ascii="Times New Roman"/>
                <w:b w:val="false"/>
                <w:i w:val="false"/>
                <w:color w:val="000000"/>
                <w:sz w:val="20"/>
              </w:rPr>
              <w:t xml:space="preserve">
              Комитета уголовно-исполнительной системы </w:t>
            </w:r>
            <w:r>
              <w:br/>
            </w:r>
            <w:r>
              <w:rPr>
                <w:rFonts w:ascii="Times New Roman"/>
                <w:b w:val="false"/>
                <w:i w:val="false"/>
                <w:color w:val="000000"/>
                <w:sz w:val="20"/>
              </w:rPr>
              <w:t xml:space="preserve">
------------------------------------------------------------------------- </w:t>
            </w:r>
            <w:r>
              <w:br/>
            </w:r>
            <w:r>
              <w:rPr>
                <w:rFonts w:ascii="Times New Roman"/>
                <w:b w:val="false"/>
                <w:i w:val="false"/>
                <w:color w:val="000000"/>
                <w:sz w:val="20"/>
              </w:rPr>
              <w:t xml:space="preserve">
Начальник колледжа                      полковник юстиции </w:t>
            </w:r>
          </w:p>
          <w:p>
            <w:pPr>
              <w:spacing w:after="20"/>
              <w:ind w:left="20"/>
              <w:jc w:val="both"/>
            </w:pPr>
            <w:r>
              <w:rPr>
                <w:rFonts w:ascii="Times New Roman"/>
                <w:b w:val="false"/>
                <w:i w:val="false"/>
                <w:color w:val="000000"/>
                <w:sz w:val="20"/>
              </w:rPr>
              <w:t xml:space="preserve">Первый заместитель, заместитель,  </w:t>
            </w:r>
            <w:r>
              <w:br/>
            </w:r>
            <w:r>
              <w:rPr>
                <w:rFonts w:ascii="Times New Roman"/>
                <w:b w:val="false"/>
                <w:i w:val="false"/>
                <w:color w:val="000000"/>
                <w:sz w:val="20"/>
              </w:rPr>
              <w:t xml:space="preserve">
помощник начальника колледжа            полковник юстиции  </w:t>
            </w:r>
          </w:p>
          <w:p>
            <w:pPr>
              <w:spacing w:after="20"/>
              <w:ind w:left="20"/>
              <w:jc w:val="both"/>
            </w:pPr>
            <w:r>
              <w:rPr>
                <w:rFonts w:ascii="Times New Roman"/>
                <w:b w:val="false"/>
                <w:i w:val="false"/>
                <w:color w:val="000000"/>
                <w:sz w:val="20"/>
              </w:rPr>
              <w:t xml:space="preserve">Начальник кафедры, начальник  </w:t>
            </w:r>
            <w:r>
              <w:br/>
            </w:r>
            <w:r>
              <w:rPr>
                <w:rFonts w:ascii="Times New Roman"/>
                <w:b w:val="false"/>
                <w:i w:val="false"/>
                <w:color w:val="000000"/>
                <w:sz w:val="20"/>
              </w:rPr>
              <w:t xml:space="preserve">
цикла, заместитель начальника  </w:t>
            </w:r>
            <w:r>
              <w:br/>
            </w:r>
            <w:r>
              <w:rPr>
                <w:rFonts w:ascii="Times New Roman"/>
                <w:b w:val="false"/>
                <w:i w:val="false"/>
                <w:color w:val="000000"/>
                <w:sz w:val="20"/>
              </w:rPr>
              <w:t xml:space="preserve">
факультета                              полковник юстиции  </w:t>
            </w:r>
          </w:p>
          <w:p>
            <w:pPr>
              <w:spacing w:after="20"/>
              <w:ind w:left="20"/>
              <w:jc w:val="both"/>
            </w:pPr>
            <w:r>
              <w:rPr>
                <w:rFonts w:ascii="Times New Roman"/>
                <w:b w:val="false"/>
                <w:i w:val="false"/>
                <w:color w:val="000000"/>
                <w:sz w:val="20"/>
              </w:rPr>
              <w:t xml:space="preserve">Профессор, доцент                       полковник юстиции  </w:t>
            </w:r>
          </w:p>
          <w:p>
            <w:pPr>
              <w:spacing w:after="20"/>
              <w:ind w:left="20"/>
              <w:jc w:val="both"/>
            </w:pPr>
            <w:r>
              <w:rPr>
                <w:rFonts w:ascii="Times New Roman"/>
                <w:b w:val="false"/>
                <w:i w:val="false"/>
                <w:color w:val="000000"/>
                <w:sz w:val="20"/>
              </w:rPr>
              <w:t xml:space="preserve">Начальник отдела, заместитель  </w:t>
            </w:r>
            <w:r>
              <w:br/>
            </w:r>
            <w:r>
              <w:rPr>
                <w:rFonts w:ascii="Times New Roman"/>
                <w:b w:val="false"/>
                <w:i w:val="false"/>
                <w:color w:val="000000"/>
                <w:sz w:val="20"/>
              </w:rPr>
              <w:t xml:space="preserve">
начальника кафедры                      полковник юстиции </w:t>
            </w:r>
          </w:p>
          <w:p>
            <w:pPr>
              <w:spacing w:after="20"/>
              <w:ind w:left="20"/>
              <w:jc w:val="both"/>
            </w:pPr>
            <w:r>
              <w:rPr>
                <w:rFonts w:ascii="Times New Roman"/>
                <w:b w:val="false"/>
                <w:i w:val="false"/>
                <w:color w:val="000000"/>
                <w:sz w:val="20"/>
              </w:rPr>
              <w:t xml:space="preserve">Начальник курса                         подполковник юстиции  </w:t>
            </w:r>
          </w:p>
          <w:p>
            <w:pPr>
              <w:spacing w:after="20"/>
              <w:ind w:left="20"/>
              <w:jc w:val="both"/>
            </w:pPr>
            <w:r>
              <w:rPr>
                <w:rFonts w:ascii="Times New Roman"/>
                <w:b w:val="false"/>
                <w:i w:val="false"/>
                <w:color w:val="000000"/>
                <w:sz w:val="20"/>
              </w:rPr>
              <w:t xml:space="preserve">Заместитель начальника курса            майор юстиции  </w:t>
            </w:r>
          </w:p>
          <w:p>
            <w:pPr>
              <w:spacing w:after="20"/>
              <w:ind w:left="20"/>
              <w:jc w:val="both"/>
            </w:pPr>
            <w:r>
              <w:rPr>
                <w:rFonts w:ascii="Times New Roman"/>
                <w:b w:val="false"/>
                <w:i w:val="false"/>
                <w:color w:val="000000"/>
                <w:sz w:val="20"/>
              </w:rPr>
              <w:t xml:space="preserve">Старший научный сотрудник,  </w:t>
            </w:r>
            <w:r>
              <w:br/>
            </w:r>
            <w:r>
              <w:rPr>
                <w:rFonts w:ascii="Times New Roman"/>
                <w:b w:val="false"/>
                <w:i w:val="false"/>
                <w:color w:val="000000"/>
                <w:sz w:val="20"/>
              </w:rPr>
              <w:t xml:space="preserve">
старший преподаватель                   подполковник юстиции  </w:t>
            </w:r>
          </w:p>
          <w:p>
            <w:pPr>
              <w:spacing w:after="20"/>
              <w:ind w:left="20"/>
              <w:jc w:val="both"/>
            </w:pPr>
            <w:r>
              <w:rPr>
                <w:rFonts w:ascii="Times New Roman"/>
                <w:b w:val="false"/>
                <w:i w:val="false"/>
                <w:color w:val="000000"/>
                <w:sz w:val="20"/>
              </w:rPr>
              <w:t xml:space="preserve">Преподаватель                           майор юстиции  </w:t>
            </w:r>
          </w:p>
          <w:p>
            <w:pPr>
              <w:spacing w:after="20"/>
              <w:ind w:left="20"/>
              <w:jc w:val="both"/>
            </w:pPr>
            <w:r>
              <w:rPr>
                <w:rFonts w:ascii="Times New Roman"/>
                <w:b w:val="false"/>
                <w:i w:val="false"/>
                <w:color w:val="000000"/>
                <w:sz w:val="20"/>
              </w:rPr>
              <w:t xml:space="preserve">Начальник кабинета                      капитан юстиции </w:t>
            </w:r>
            <w:r>
              <w:br/>
            </w:r>
            <w:r>
              <w:rPr>
                <w:rFonts w:ascii="Times New Roman"/>
                <w:b w:val="false"/>
                <w:i w:val="false"/>
                <w:color w:val="000000"/>
                <w:sz w:val="20"/>
              </w:rPr>
              <w:t xml:space="preserve">
------------------------------------------------------------------------- </w:t>
            </w:r>
            <w:r>
              <w:br/>
            </w:r>
            <w:r>
              <w:rPr>
                <w:rFonts w:ascii="Times New Roman"/>
                <w:b w:val="false"/>
                <w:i w:val="false"/>
                <w:color w:val="000000"/>
                <w:sz w:val="20"/>
              </w:rPr>
              <w:t xml:space="preserve">
     Перечень должностей рядового и младшего начальствующего состава </w:t>
            </w:r>
            <w:r>
              <w:br/>
            </w:r>
            <w:r>
              <w:rPr>
                <w:rFonts w:ascii="Times New Roman"/>
                <w:b w:val="false"/>
                <w:i w:val="false"/>
                <w:color w:val="000000"/>
                <w:sz w:val="20"/>
              </w:rPr>
              <w:t xml:space="preserve">
исправительных колоний, воспитательных колоний, колоний-поселений, тюрем </w:t>
            </w:r>
            <w:r>
              <w:br/>
            </w:r>
            <w:r>
              <w:rPr>
                <w:rFonts w:ascii="Times New Roman"/>
                <w:b w:val="false"/>
                <w:i w:val="false"/>
                <w:color w:val="000000"/>
                <w:sz w:val="20"/>
              </w:rPr>
              <w:t xml:space="preserve">
              и отдела охраны психиатрической больницы </w:t>
            </w:r>
            <w:r>
              <w:br/>
            </w:r>
            <w:r>
              <w:rPr>
                <w:rFonts w:ascii="Times New Roman"/>
                <w:b w:val="false"/>
                <w:i w:val="false"/>
                <w:color w:val="000000"/>
                <w:sz w:val="20"/>
              </w:rPr>
              <w:t xml:space="preserve">
------------------------------------------------------------------------- </w:t>
            </w:r>
            <w:r>
              <w:br/>
            </w:r>
            <w:r>
              <w:rPr>
                <w:rFonts w:ascii="Times New Roman"/>
                <w:b w:val="false"/>
                <w:i w:val="false"/>
                <w:color w:val="000000"/>
                <w:sz w:val="20"/>
              </w:rPr>
              <w:t xml:space="preserve">
Старший: по корпусу, контролер          старший прапорщик юстиции </w:t>
            </w:r>
          </w:p>
          <w:p>
            <w:pPr>
              <w:spacing w:after="20"/>
              <w:ind w:left="20"/>
              <w:jc w:val="both"/>
            </w:pPr>
            <w:r>
              <w:rPr>
                <w:rFonts w:ascii="Times New Roman"/>
                <w:b w:val="false"/>
                <w:i w:val="false"/>
                <w:color w:val="000000"/>
                <w:sz w:val="20"/>
              </w:rPr>
              <w:t xml:space="preserve">Начальники: караула, наряда             старший прапорщик юстиции  </w:t>
            </w:r>
          </w:p>
          <w:p>
            <w:pPr>
              <w:spacing w:after="20"/>
              <w:ind w:left="20"/>
              <w:jc w:val="both"/>
            </w:pPr>
            <w:r>
              <w:rPr>
                <w:rFonts w:ascii="Times New Roman"/>
                <w:b w:val="false"/>
                <w:i w:val="false"/>
                <w:color w:val="000000"/>
                <w:sz w:val="20"/>
              </w:rPr>
              <w:t xml:space="preserve">Заведующий складом вооружения  </w:t>
            </w:r>
            <w:r>
              <w:br/>
            </w:r>
            <w:r>
              <w:rPr>
                <w:rFonts w:ascii="Times New Roman"/>
                <w:b w:val="false"/>
                <w:i w:val="false"/>
                <w:color w:val="000000"/>
                <w:sz w:val="20"/>
              </w:rPr>
              <w:t xml:space="preserve">
и имущества                             прапорщик юстиции  </w:t>
            </w:r>
          </w:p>
          <w:p>
            <w:pPr>
              <w:spacing w:after="20"/>
              <w:ind w:left="20"/>
              <w:jc w:val="both"/>
            </w:pPr>
            <w:r>
              <w:rPr>
                <w:rFonts w:ascii="Times New Roman"/>
                <w:b w:val="false"/>
                <w:i w:val="false"/>
                <w:color w:val="000000"/>
                <w:sz w:val="20"/>
              </w:rPr>
              <w:t xml:space="preserve">Контролер, контролер по  </w:t>
            </w:r>
            <w:r>
              <w:br/>
            </w:r>
            <w:r>
              <w:rPr>
                <w:rFonts w:ascii="Times New Roman"/>
                <w:b w:val="false"/>
                <w:i w:val="false"/>
                <w:color w:val="000000"/>
                <w:sz w:val="20"/>
              </w:rPr>
              <w:t xml:space="preserve">
обслуживанию и ремонту  </w:t>
            </w:r>
            <w:r>
              <w:br/>
            </w:r>
            <w:r>
              <w:rPr>
                <w:rFonts w:ascii="Times New Roman"/>
                <w:b w:val="false"/>
                <w:i w:val="false"/>
                <w:color w:val="000000"/>
                <w:sz w:val="20"/>
              </w:rPr>
              <w:t xml:space="preserve">
инженерно-технических средств  </w:t>
            </w:r>
            <w:r>
              <w:br/>
            </w:r>
            <w:r>
              <w:rPr>
                <w:rFonts w:ascii="Times New Roman"/>
                <w:b w:val="false"/>
                <w:i w:val="false"/>
                <w:color w:val="000000"/>
                <w:sz w:val="20"/>
              </w:rPr>
              <w:t xml:space="preserve">
охраны, техник по обслуживанию  </w:t>
            </w:r>
            <w:r>
              <w:br/>
            </w:r>
            <w:r>
              <w:rPr>
                <w:rFonts w:ascii="Times New Roman"/>
                <w:b w:val="false"/>
                <w:i w:val="false"/>
                <w:color w:val="000000"/>
                <w:sz w:val="20"/>
              </w:rPr>
              <w:t xml:space="preserve">
и ремонту инженерно- </w:t>
            </w:r>
            <w:r>
              <w:br/>
            </w:r>
            <w:r>
              <w:rPr>
                <w:rFonts w:ascii="Times New Roman"/>
                <w:b w:val="false"/>
                <w:i w:val="false"/>
                <w:color w:val="000000"/>
                <w:sz w:val="20"/>
              </w:rPr>
              <w:t xml:space="preserve">
технических средств охраны,  </w:t>
            </w:r>
            <w:r>
              <w:br/>
            </w:r>
            <w:r>
              <w:rPr>
                <w:rFonts w:ascii="Times New Roman"/>
                <w:b w:val="false"/>
                <w:i w:val="false"/>
                <w:color w:val="000000"/>
                <w:sz w:val="20"/>
              </w:rPr>
              <w:t xml:space="preserve">
водитель-сотрудник                      прапорщик юстиции  </w:t>
            </w:r>
          </w:p>
          <w:p>
            <w:pPr>
              <w:spacing w:after="20"/>
              <w:ind w:left="20"/>
              <w:jc w:val="both"/>
            </w:pPr>
            <w:r>
              <w:rPr>
                <w:rFonts w:ascii="Times New Roman"/>
                <w:b w:val="false"/>
                <w:i w:val="false"/>
                <w:color w:val="000000"/>
                <w:sz w:val="20"/>
              </w:rPr>
              <w:t xml:space="preserve">Старший пожарный, помощник  </w:t>
            </w:r>
            <w:r>
              <w:br/>
            </w:r>
            <w:r>
              <w:rPr>
                <w:rFonts w:ascii="Times New Roman"/>
                <w:b w:val="false"/>
                <w:i w:val="false"/>
                <w:color w:val="000000"/>
                <w:sz w:val="20"/>
              </w:rPr>
              <w:t xml:space="preserve">
начальника караула, контролер- </w:t>
            </w:r>
            <w:r>
              <w:br/>
            </w:r>
            <w:r>
              <w:rPr>
                <w:rFonts w:ascii="Times New Roman"/>
                <w:b w:val="false"/>
                <w:i w:val="false"/>
                <w:color w:val="000000"/>
                <w:sz w:val="20"/>
              </w:rPr>
              <w:t xml:space="preserve">
оператор пульта охраны,  </w:t>
            </w:r>
            <w:r>
              <w:br/>
            </w:r>
            <w:r>
              <w:rPr>
                <w:rFonts w:ascii="Times New Roman"/>
                <w:b w:val="false"/>
                <w:i w:val="false"/>
                <w:color w:val="000000"/>
                <w:sz w:val="20"/>
              </w:rPr>
              <w:t xml:space="preserve">
контролер КПП, контролер по  </w:t>
            </w:r>
            <w:r>
              <w:br/>
            </w:r>
            <w:r>
              <w:rPr>
                <w:rFonts w:ascii="Times New Roman"/>
                <w:b w:val="false"/>
                <w:i w:val="false"/>
                <w:color w:val="000000"/>
                <w:sz w:val="20"/>
              </w:rPr>
              <w:t xml:space="preserve">
охране исправительной колонии,  </w:t>
            </w:r>
            <w:r>
              <w:br/>
            </w:r>
            <w:r>
              <w:rPr>
                <w:rFonts w:ascii="Times New Roman"/>
                <w:b w:val="false"/>
                <w:i w:val="false"/>
                <w:color w:val="000000"/>
                <w:sz w:val="20"/>
              </w:rPr>
              <w:t xml:space="preserve">
водитель                                сержант юстиции  </w:t>
            </w:r>
          </w:p>
          <w:p>
            <w:pPr>
              <w:spacing w:after="20"/>
              <w:ind w:left="20"/>
              <w:jc w:val="both"/>
            </w:pPr>
            <w:r>
              <w:rPr>
                <w:rFonts w:ascii="Times New Roman"/>
                <w:b w:val="false"/>
                <w:i w:val="false"/>
                <w:color w:val="000000"/>
                <w:sz w:val="20"/>
              </w:rPr>
              <w:t xml:space="preserve">Пожарный                                младший сержант юстиции </w:t>
            </w:r>
          </w:p>
        </w:tc>
      </w:tr>
    </w:tbl>
    <w:bookmarkStart w:name="z13" w:id="1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декабря 2001 года N 1755 </w:t>
      </w:r>
    </w:p>
    <w:bookmarkEnd w:id="12"/>
    <w:p>
      <w:pPr>
        <w:spacing w:after="0"/>
        <w:ind w:left="0"/>
        <w:jc w:val="left"/>
      </w:pPr>
      <w:r>
        <w:rPr>
          <w:rFonts w:ascii="Times New Roman"/>
          <w:b/>
          <w:i w:val="false"/>
          <w:color w:val="000000"/>
        </w:rPr>
        <w:t xml:space="preserve"> Изменения и дополнения, которые вносятся в некоторые</w:t>
      </w:r>
      <w:r>
        <w:br/>
      </w:r>
      <w:r>
        <w:rPr>
          <w:rFonts w:ascii="Times New Roman"/>
          <w:b/>
          <w:i w:val="false"/>
          <w:color w:val="000000"/>
        </w:rPr>
        <w:t>
решения Правительства Республики Казахстан</w:t>
      </w:r>
    </w:p>
    <w:bookmarkStart w:name="z56" w:id="13"/>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10 марта 1995 года N 239 "Об утверждении Положения о денежном содержании лиц рядового и начальствующего состава органов внутренних дел Республики Казахстан":  </w:t>
      </w:r>
      <w:r>
        <w:br/>
      </w:r>
      <w:r>
        <w:rPr>
          <w:rFonts w:ascii="Times New Roman"/>
          <w:b w:val="false"/>
          <w:i w:val="false"/>
          <w:color w:val="000000"/>
          <w:sz w:val="28"/>
        </w:rPr>
        <w:t xml:space="preserve">
      в заголовке и тексте после слов "внутренних дел" дополнить словами ", уголовно-исполнительной системы Министерства юстиции";  </w:t>
      </w:r>
      <w:r>
        <w:br/>
      </w:r>
      <w:r>
        <w:rPr>
          <w:rFonts w:ascii="Times New Roman"/>
          <w:b w:val="false"/>
          <w:i w:val="false"/>
          <w:color w:val="000000"/>
          <w:sz w:val="28"/>
        </w:rPr>
        <w:t xml:space="preserve">
      в Положении о денежном содержании лиц рядового и начальствующего состава органов внутренних дел Республики Казахстан, утвержденном указанным постановлением:  </w:t>
      </w:r>
      <w:r>
        <w:br/>
      </w:r>
      <w:r>
        <w:rPr>
          <w:rFonts w:ascii="Times New Roman"/>
          <w:b w:val="false"/>
          <w:i w:val="false"/>
          <w:color w:val="000000"/>
          <w:sz w:val="28"/>
        </w:rPr>
        <w:t xml:space="preserve">
      заголовок после слов "внутренних дел" дополнить словами ", уголовно- исполнительной системы Министерства юстиции";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абзац первый после слов "органов внутренних дел" дополнить словами "уголовно-исполнительной системы Министерства юстиции";  </w:t>
      </w:r>
      <w:r>
        <w:br/>
      </w:r>
      <w:r>
        <w:rPr>
          <w:rFonts w:ascii="Times New Roman"/>
          <w:b w:val="false"/>
          <w:i w:val="false"/>
          <w:color w:val="000000"/>
          <w:sz w:val="28"/>
        </w:rPr>
        <w:t xml:space="preserve">
      в подпункте а):  </w:t>
      </w:r>
      <w:r>
        <w:br/>
      </w:r>
      <w:r>
        <w:rPr>
          <w:rFonts w:ascii="Times New Roman"/>
          <w:b w:val="false"/>
          <w:i w:val="false"/>
          <w:color w:val="000000"/>
          <w:sz w:val="28"/>
        </w:rPr>
        <w:t xml:space="preserve">
      слова "в исправительно-трудовых учреждениях"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"занимающим штатные должности рядового и начальствующего состава в центральном аппарате Комитета уголовно-исполнительной системы Министерства юстиции Республики Казахстан, в аппаратах управлений (отделов) областей, в исправительных учреждениях, отделах (отделениях) охраны и надзора, в учебных заведениях и других учреждениях и органах Комитета уголовно-исполнительной системы Министерства юстиции Республики Казахстан**";  </w:t>
      </w:r>
      <w:r>
        <w:br/>
      </w:r>
      <w:r>
        <w:rPr>
          <w:rFonts w:ascii="Times New Roman"/>
          <w:b w:val="false"/>
          <w:i w:val="false"/>
          <w:color w:val="000000"/>
          <w:sz w:val="28"/>
        </w:rPr>
        <w:t xml:space="preserve">
      Сноску дополнить абзацем следующего содержания:  </w:t>
      </w:r>
      <w:r>
        <w:br/>
      </w:r>
      <w:r>
        <w:rPr>
          <w:rFonts w:ascii="Times New Roman"/>
          <w:b w:val="false"/>
          <w:i w:val="false"/>
          <w:color w:val="000000"/>
          <w:sz w:val="28"/>
        </w:rPr>
        <w:t xml:space="preserve">
      "** В дальнейшем для краткости эти органы и учреждения будут именоваться органами уголовно-исполнительной системы.";  </w:t>
      </w:r>
      <w:r>
        <w:br/>
      </w:r>
      <w:r>
        <w:rPr>
          <w:rFonts w:ascii="Times New Roman"/>
          <w:b w:val="false"/>
          <w:i w:val="false"/>
          <w:color w:val="000000"/>
          <w:sz w:val="28"/>
        </w:rPr>
        <w:t xml:space="preserve">
      подпункт в) после слов "органов внутренних дел" дополнить словами ", либо органов уголовно-исполнительной системы.";  </w:t>
      </w:r>
      <w:r>
        <w:br/>
      </w:r>
      <w:r>
        <w:rPr>
          <w:rFonts w:ascii="Times New Roman"/>
          <w:b w:val="false"/>
          <w:i w:val="false"/>
          <w:color w:val="000000"/>
          <w:sz w:val="28"/>
        </w:rPr>
        <w:t xml:space="preserve">
      подпункт б) пункта 1, абзац десятый пункта 2, пункты 10, 11, 25, 27, 29, 32, 67, 68, 69, 71, подпункт а) пункта 110 после слова "МВД" дополнить словами ", Комитета уголовно-исполнительной системы Министерства юстиции";  </w:t>
      </w:r>
      <w:r>
        <w:br/>
      </w:r>
      <w:r>
        <w:rPr>
          <w:rFonts w:ascii="Times New Roman"/>
          <w:b w:val="false"/>
          <w:i w:val="false"/>
          <w:color w:val="000000"/>
          <w:sz w:val="28"/>
        </w:rPr>
        <w:t xml:space="preserve">
      пункты 3, 7, 10, 14, 17, 18, 19, 20, 21, 23, 24, 28, 30, 37, 45, 46, 48, 52, 53, 54, 56, 57, 64, 76, 77, 78, 79, 87, подпункт г) пункта 110, пункты 117, 118, 120, 124, 125, 126, 129, подпункты а), б), г) пункта 130, пункты 133, 134 после слов "внутренних дел" дополнить словами ", уголовно-исполнительной системы";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после слов "органов внутренних дел" дополнить словами "уголовно-исполнительной системы", после слов "Министерством внутренних дел" дополнить словами "Комитетом уголовно-исполнительной системы Министерства юстиции", после слов "Министерства внутренних дел" дополнить словами "Комитета уголовно-исполнительной системы Министерства юстиции", после слов "органами внутренних дел" дополнить словами "уголовно- исполнительной системы";  </w:t>
      </w:r>
      <w:r>
        <w:br/>
      </w:r>
      <w:r>
        <w:rPr>
          <w:rFonts w:ascii="Times New Roman"/>
          <w:b w:val="false"/>
          <w:i w:val="false"/>
          <w:color w:val="000000"/>
          <w:sz w:val="28"/>
        </w:rPr>
        <w:t xml:space="preserve">
      пункт 22 после слов "внутренних дел" дополнить словами "уголовно- исполнительной системы", после слова "МВД" дополнить словами ", Комитета уголовно-исполнительной системы Министерства юстиции", после слов "Министерством внутренних дел" дополнить словами "и Министерством юстиции";  </w:t>
      </w:r>
      <w:r>
        <w:br/>
      </w:r>
      <w:r>
        <w:rPr>
          <w:rFonts w:ascii="Times New Roman"/>
          <w:b w:val="false"/>
          <w:i w:val="false"/>
          <w:color w:val="000000"/>
          <w:sz w:val="28"/>
        </w:rPr>
        <w:t xml:space="preserve">
      заголовок раздела "Денежное содержание слушателей и курсантов учебных заведений МВД Республики Казахстан" после слова "МВД" дополнить словами ", Комитета уголовно-исполнительной системы Министерства юстиции";  </w:t>
      </w:r>
      <w:r>
        <w:br/>
      </w:r>
      <w:r>
        <w:rPr>
          <w:rFonts w:ascii="Times New Roman"/>
          <w:b w:val="false"/>
          <w:i w:val="false"/>
          <w:color w:val="000000"/>
          <w:sz w:val="28"/>
        </w:rPr>
        <w:t xml:space="preserve">
      пункт 47 после слов "внутренних дел" дополнить словами "уголовно- исполнительной системы", после слов "Министра внутренних дел" дополнить словами "Министра юстиции";  </w:t>
      </w:r>
      <w:r>
        <w:br/>
      </w:r>
      <w:r>
        <w:rPr>
          <w:rFonts w:ascii="Times New Roman"/>
          <w:b w:val="false"/>
          <w:i w:val="false"/>
          <w:color w:val="000000"/>
          <w:sz w:val="28"/>
        </w:rPr>
        <w:t xml:space="preserve">
      заголовки разделов "Выплата денежного содержания при изменении штатов органа внутренних дел", "Выплата денежного содержания за время нахождения в распоряжении (резерве) органов внутренних дел", "Выплата денежного содержания при увольнении из органов внутренних дел" после слов "внутренних дел" дополнить словами ", уголовно-исполнительной системы";  </w:t>
      </w:r>
      <w:r>
        <w:br/>
      </w:r>
      <w:r>
        <w:rPr>
          <w:rFonts w:ascii="Times New Roman"/>
          <w:b w:val="false"/>
          <w:i w:val="false"/>
          <w:color w:val="000000"/>
          <w:sz w:val="28"/>
        </w:rPr>
        <w:t xml:space="preserve">
      пункт 84 после слов "внутренних дел" дополнить словами "уголовно- исполнительной системы", после слов "Министром внутренних дел" дополнить словами "Министром юстиции";  </w:t>
      </w:r>
      <w:r>
        <w:br/>
      </w:r>
      <w:r>
        <w:rPr>
          <w:rFonts w:ascii="Times New Roman"/>
          <w:b w:val="false"/>
          <w:i w:val="false"/>
          <w:color w:val="000000"/>
          <w:sz w:val="28"/>
        </w:rPr>
        <w:t xml:space="preserve">
      в пункте 112:  </w:t>
      </w:r>
      <w:r>
        <w:br/>
      </w:r>
      <w:r>
        <w:rPr>
          <w:rFonts w:ascii="Times New Roman"/>
          <w:b w:val="false"/>
          <w:i w:val="false"/>
          <w:color w:val="000000"/>
          <w:sz w:val="28"/>
        </w:rPr>
        <w:t xml:space="preserve">
      в абзацах первом, втором и четвертом после слов "внутренних дел" дополнить словами "уголовно-исполнительной системы";  </w:t>
      </w:r>
      <w:r>
        <w:br/>
      </w:r>
      <w:r>
        <w:rPr>
          <w:rFonts w:ascii="Times New Roman"/>
          <w:b w:val="false"/>
          <w:i w:val="false"/>
          <w:color w:val="000000"/>
          <w:sz w:val="28"/>
        </w:rPr>
        <w:t xml:space="preserve">
      абзац третий после слов "Министра внутренних дел" дополнить словами "Министра юстиции"; дополнить словами "Председателя Комитета уголовно-исполнительной системы Министерства юстиции, начальников территориальных подразделений Комитета;";  </w:t>
      </w:r>
      <w:r>
        <w:br/>
      </w:r>
      <w:r>
        <w:rPr>
          <w:rFonts w:ascii="Times New Roman"/>
          <w:b w:val="false"/>
          <w:i w:val="false"/>
          <w:color w:val="000000"/>
          <w:sz w:val="28"/>
        </w:rPr>
        <w:t xml:space="preserve">
      подпункт в) пункта 130 после слов "органов внутренних дел" дополнить словами "уголовно-исполнительной системы", после слов "Министерства внутренних дел" дополнить словами "Комитета уголовно-исполнительной системы Министерства юстиции".  </w:t>
      </w:r>
    </w:p>
    <w:bookmarkEnd w:id="13"/>
    <w:bookmarkStart w:name="z57" w:id="14"/>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05.08.2013 </w:t>
      </w:r>
      <w:r>
        <w:rPr>
          <w:rFonts w:ascii="Times New Roman"/>
          <w:b w:val="false"/>
          <w:i w:val="false"/>
          <w:color w:val="000000"/>
          <w:sz w:val="28"/>
        </w:rPr>
        <w:t>№ 796</w:t>
      </w:r>
      <w:r>
        <w:rPr>
          <w:rFonts w:ascii="Times New Roman"/>
          <w:b w:val="false"/>
          <w:i w:val="false"/>
          <w:color w:val="ff0000"/>
          <w:sz w:val="28"/>
        </w:rPr>
        <w:t>.</w:t>
      </w:r>
    </w:p>
    <w:bookmarkEnd w:id="14"/>
    <w:bookmarkStart w:name="z58" w:id="15"/>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(Пункт 3 утратил силу - постановлением Правительства Республики Казахстан от 4 июля 2003 года N  </w:t>
      </w:r>
      <w:r>
        <w:rPr>
          <w:rFonts w:ascii="Times New Roman"/>
          <w:b w:val="false"/>
          <w:i w:val="false"/>
          <w:color w:val="000000"/>
          <w:sz w:val="28"/>
        </w:rPr>
        <w:t xml:space="preserve">661 </w:t>
      </w:r>
      <w:r>
        <w:rPr>
          <w:rFonts w:ascii="Times New Roman"/>
          <w:b w:val="false"/>
          <w:i w:val="false"/>
          <w:color w:val="ff0000"/>
          <w:sz w:val="28"/>
        </w:rPr>
        <w:t xml:space="preserve">) </w:t>
      </w:r>
    </w:p>
    <w:bookmarkEnd w:id="15"/>
    <w:bookmarkStart w:name="z59" w:id="16"/>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(Пункт утратил силу - постановлением Правительства РК от 17 октября 2005 года N   </w:t>
      </w:r>
      <w:r>
        <w:rPr>
          <w:rFonts w:ascii="Times New Roman"/>
          <w:b w:val="false"/>
          <w:i w:val="false"/>
          <w:color w:val="000000"/>
          <w:sz w:val="28"/>
        </w:rPr>
        <w:t xml:space="preserve">1041 </w:t>
      </w:r>
      <w:r>
        <w:rPr>
          <w:rFonts w:ascii="Times New Roman"/>
          <w:b w:val="false"/>
          <w:i w:val="false"/>
          <w:color w:val="ff0000"/>
          <w:sz w:val="28"/>
        </w:rPr>
        <w:t xml:space="preserve">(вводится в действие со дня его первого официального опубликования). </w:t>
      </w:r>
    </w:p>
    <w:bookmarkEnd w:id="16"/>
    <w:bookmarkStart w:name="z60" w:id="17"/>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Утратил силу постановлением Правительства РК от 24.02.2014 </w:t>
      </w:r>
      <w:r>
        <w:rPr>
          <w:rFonts w:ascii="Times New Roman"/>
          <w:b w:val="false"/>
          <w:i w:val="false"/>
          <w:color w:val="000000"/>
          <w:sz w:val="28"/>
        </w:rPr>
        <w:t>№ 129</w:t>
      </w:r>
      <w:r>
        <w:rPr>
          <w:rFonts w:ascii="Times New Roman"/>
          <w:b w:val="false"/>
          <w:i w:val="false"/>
          <w:color w:val="ff0000"/>
          <w:sz w:val="28"/>
        </w:rPr>
        <w:t> </w:t>
      </w:r>
      <w:r>
        <w:rPr>
          <w:rFonts w:ascii="Times New Roman"/>
          <w:b w:val="false"/>
          <w:i w:val="false"/>
          <w:color w:val="ff0000"/>
          <w:sz w:val="28"/>
        </w:rPr>
        <w:t>(вводится в действие со дня его первого официального опубликования).</w:t>
      </w:r>
    </w:p>
    <w:bookmarkEnd w:id="17"/>
    <w:bookmarkStart w:name="z61" w:id="18"/>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(Пункт утратил силу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1443) </w:t>
      </w:r>
      <w:r>
        <w:rPr>
          <w:rFonts w:ascii="Times New Roman"/>
          <w:b w:val="false"/>
          <w:i w:val="false"/>
          <w:color w:val="000000"/>
          <w:sz w:val="28"/>
        </w:rPr>
        <w:t xml:space="preserve">. </w:t>
      </w:r>
    </w:p>
    <w:bookmarkEnd w:id="18"/>
    <w:bookmarkStart w:name="z62" w:id="19"/>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(Пункт 7 утратил силу - постановлением Правительства РК от 28 октября 2004 г.  </w:t>
      </w:r>
      <w:r>
        <w:rPr>
          <w:rFonts w:ascii="Times New Roman"/>
          <w:b w:val="false"/>
          <w:i w:val="false"/>
          <w:color w:val="000000"/>
          <w:sz w:val="28"/>
        </w:rPr>
        <w:t xml:space="preserve">N 1120 </w:t>
      </w:r>
      <w:r>
        <w:rPr>
          <w:rFonts w:ascii="Times New Roman"/>
          <w:b w:val="false"/>
          <w:i w:val="false"/>
          <w:color w:val="ff0000"/>
          <w:sz w:val="28"/>
        </w:rPr>
        <w:t xml:space="preserve">) </w:t>
      </w:r>
    </w:p>
    <w:bookmarkEnd w:id="19"/>
    <w:bookmarkStart w:name="z63" w:id="20"/>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(Пункт 8 утратил силу - постановлением Правительства РК от 22 июня 2005 г.  </w:t>
      </w:r>
      <w:r>
        <w:rPr>
          <w:rFonts w:ascii="Times New Roman"/>
          <w:b w:val="false"/>
          <w:i w:val="false"/>
          <w:color w:val="000000"/>
          <w:sz w:val="28"/>
        </w:rPr>
        <w:t xml:space="preserve">N 607 </w:t>
      </w:r>
      <w:r>
        <w:rPr>
          <w:rFonts w:ascii="Times New Roman"/>
          <w:b w:val="false"/>
          <w:i w:val="false"/>
          <w:color w:val="ff0000"/>
          <w:sz w:val="28"/>
        </w:rPr>
        <w:t xml:space="preserve">)  </w:t>
      </w:r>
    </w:p>
    <w:bookmarkEnd w:id="20"/>
    <w:bookmarkStart w:name="z64" w:id="21"/>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(Пункт утратил силу - постановлением Правительства РК от 9 декабря 2005 года N  </w:t>
      </w:r>
      <w:r>
        <w:rPr>
          <w:rFonts w:ascii="Times New Roman"/>
          <w:b w:val="false"/>
          <w:i w:val="false"/>
          <w:color w:val="000000"/>
          <w:sz w:val="28"/>
        </w:rPr>
        <w:t xml:space="preserve">1224 </w:t>
      </w:r>
      <w:r>
        <w:rPr>
          <w:rFonts w:ascii="Times New Roman"/>
          <w:b w:val="false"/>
          <w:i w:val="false"/>
          <w:color w:val="ff0000"/>
          <w:sz w:val="28"/>
        </w:rPr>
        <w:t xml:space="preserve">). </w:t>
      </w:r>
    </w:p>
    <w:bookmarkEnd w:id="21"/>
    <w:bookmarkStart w:name="z65" w:id="22"/>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(Пункт 10 утратил силу - постановлением Правительства РК от 17 марта 2004 г.  </w:t>
      </w:r>
      <w:r>
        <w:rPr>
          <w:rFonts w:ascii="Times New Roman"/>
          <w:b w:val="false"/>
          <w:i w:val="false"/>
          <w:color w:val="000000"/>
          <w:sz w:val="28"/>
        </w:rPr>
        <w:t xml:space="preserve">N 330 </w:t>
      </w:r>
      <w:r>
        <w:rPr>
          <w:rFonts w:ascii="Times New Roman"/>
          <w:b w:val="false"/>
          <w:i w:val="false"/>
          <w:color w:val="ff0000"/>
          <w:sz w:val="28"/>
        </w:rPr>
        <w:t xml:space="preserve">)  </w:t>
      </w:r>
    </w:p>
    <w:bookmarkEnd w:id="22"/>
    <w:bookmarkStart w:name="z66" w:id="23"/>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Утратил силу постановлением Правительства РК от 29.10.2014 </w:t>
      </w:r>
      <w:r>
        <w:rPr>
          <w:rFonts w:ascii="Times New Roman"/>
          <w:b w:val="false"/>
          <w:i w:val="false"/>
          <w:color w:val="000000"/>
          <w:sz w:val="28"/>
        </w:rPr>
        <w:t>№ 1144</w:t>
      </w:r>
      <w:r>
        <w:rPr>
          <w:rFonts w:ascii="Times New Roman"/>
          <w:b w:val="false"/>
          <w:i w:val="false"/>
          <w:color w:val="ff0000"/>
          <w:sz w:val="28"/>
        </w:rPr>
        <w:t>.</w:t>
      </w:r>
    </w:p>
    <w:bookmarkEnd w:id="23"/>
    <w:bookmarkStart w:name="z67" w:id="24"/>
    <w:p>
      <w:pPr>
        <w:spacing w:after="0"/>
        <w:ind w:left="0"/>
        <w:jc w:val="both"/>
      </w:pPr>
      <w:r>
        <w:rPr>
          <w:rFonts w:ascii="Times New Roman"/>
          <w:b w:val="false"/>
          <w:i w:val="false"/>
          <w:color w:val="000000"/>
          <w:sz w:val="28"/>
        </w:rPr>
        <w:t>
      12.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 июля 2000 года N 1006 "Об определении субъектов, имеющих право пользования оружием и военной техникой": </w:t>
      </w:r>
      <w:r>
        <w:br/>
      </w:r>
      <w:r>
        <w:rPr>
          <w:rFonts w:ascii="Times New Roman"/>
          <w:b w:val="false"/>
          <w:i w:val="false"/>
          <w:color w:val="000000"/>
          <w:sz w:val="28"/>
        </w:rPr>
        <w:t xml:space="preserve">
      Перечень субъектов, имеющих право пользования оружием и военной техникой, утвержденный указанным постановлением: </w:t>
      </w:r>
      <w:r>
        <w:br/>
      </w:r>
      <w:r>
        <w:rPr>
          <w:rFonts w:ascii="Times New Roman"/>
          <w:b w:val="false"/>
          <w:i w:val="false"/>
          <w:color w:val="000000"/>
          <w:sz w:val="28"/>
        </w:rPr>
        <w:t xml:space="preserve">
      дополнить пунктом 9 следующего содержания: </w:t>
      </w:r>
      <w:r>
        <w:br/>
      </w:r>
      <w:r>
        <w:rPr>
          <w:rFonts w:ascii="Times New Roman"/>
          <w:b w:val="false"/>
          <w:i w:val="false"/>
          <w:color w:val="000000"/>
          <w:sz w:val="28"/>
        </w:rPr>
        <w:t xml:space="preserve">
      "9. Комитет уголовно-исполнительной системы Министерства юстиции Республики Казахстан". </w:t>
      </w:r>
    </w:p>
    <w:bookmarkEnd w:id="24"/>
    <w:bookmarkStart w:name="z18" w:id="25"/>
    <w:p>
      <w:pPr>
        <w:spacing w:after="0"/>
        <w:ind w:left="0"/>
        <w:jc w:val="both"/>
      </w:pPr>
      <w:r>
        <w:rPr>
          <w:rFonts w:ascii="Times New Roman"/>
          <w:b w:val="false"/>
          <w:i w:val="false"/>
          <w:color w:val="000000"/>
          <w:sz w:val="28"/>
        </w:rPr>
        <w:t>
      13.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9 февраля 2001 года N 214 "Об утверждении лимитов штатной численности": </w:t>
      </w:r>
      <w:r>
        <w:br/>
      </w:r>
      <w:r>
        <w:rPr>
          <w:rFonts w:ascii="Times New Roman"/>
          <w:b w:val="false"/>
          <w:i w:val="false"/>
          <w:color w:val="000000"/>
          <w:sz w:val="28"/>
        </w:rPr>
        <w:t xml:space="preserve">
      в лимитах штатной численности работников министерств, агентств и ведомств, утвержденных указанным постановлением: </w:t>
      </w:r>
      <w:r>
        <w:br/>
      </w:r>
      <w:r>
        <w:rPr>
          <w:rFonts w:ascii="Times New Roman"/>
          <w:b w:val="false"/>
          <w:i w:val="false"/>
          <w:color w:val="000000"/>
          <w:sz w:val="28"/>
        </w:rPr>
        <w:t xml:space="preserve">
      в строке, порядковый номер 4:  </w:t>
      </w:r>
      <w:r>
        <w:br/>
      </w:r>
      <w:r>
        <w:rPr>
          <w:rFonts w:ascii="Times New Roman"/>
          <w:b w:val="false"/>
          <w:i w:val="false"/>
          <w:color w:val="000000"/>
          <w:sz w:val="28"/>
        </w:rPr>
        <w:t xml:space="preserve">
      цифру "245" заменить цифрой "417"; </w:t>
      </w:r>
      <w:r>
        <w:br/>
      </w:r>
      <w:r>
        <w:rPr>
          <w:rFonts w:ascii="Times New Roman"/>
          <w:b w:val="false"/>
          <w:i w:val="false"/>
          <w:color w:val="000000"/>
          <w:sz w:val="28"/>
        </w:rPr>
        <w:t xml:space="preserve">
      дополнить подпунктом 4) следующего содержания: </w:t>
      </w:r>
      <w:r>
        <w:br/>
      </w:r>
      <w:r>
        <w:rPr>
          <w:rFonts w:ascii="Times New Roman"/>
          <w:b w:val="false"/>
          <w:i w:val="false"/>
          <w:color w:val="000000"/>
          <w:sz w:val="28"/>
        </w:rPr>
        <w:t xml:space="preserve">
      "4) Комитет уголовно-исполнительной системы                 167"; </w:t>
      </w:r>
      <w:r>
        <w:br/>
      </w:r>
      <w:r>
        <w:rPr>
          <w:rFonts w:ascii="Times New Roman"/>
          <w:b w:val="false"/>
          <w:i w:val="false"/>
          <w:color w:val="000000"/>
          <w:sz w:val="28"/>
        </w:rPr>
        <w:t xml:space="preserve">
      в лимитах штатной численности работников территориальных органов министерств, агентств и ведомств, утвержденных указанным постановлением: </w:t>
      </w:r>
      <w:r>
        <w:br/>
      </w:r>
      <w:r>
        <w:rPr>
          <w:rFonts w:ascii="Times New Roman"/>
          <w:b w:val="false"/>
          <w:i w:val="false"/>
          <w:color w:val="000000"/>
          <w:sz w:val="28"/>
        </w:rPr>
        <w:t xml:space="preserve">
      строку, порядковый номер 3, изложить в следующей редакции: </w:t>
      </w:r>
      <w:r>
        <w:br/>
      </w:r>
      <w:r>
        <w:rPr>
          <w:rFonts w:ascii="Times New Roman"/>
          <w:b w:val="false"/>
          <w:i w:val="false"/>
          <w:color w:val="000000"/>
          <w:sz w:val="28"/>
        </w:rPr>
        <w:t xml:space="preserve">
      "3. Министерство юстиции Республики                         829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кроме того, </w:t>
      </w:r>
      <w:r>
        <w:br/>
      </w:r>
      <w:r>
        <w:rPr>
          <w:rFonts w:ascii="Times New Roman"/>
          <w:b w:val="false"/>
          <w:i w:val="false"/>
          <w:color w:val="000000"/>
          <w:sz w:val="28"/>
        </w:rPr>
        <w:t xml:space="preserve">
     Комитет уголовно-исполнительной системы                    1024". </w:t>
      </w:r>
    </w:p>
    <w:bookmarkEnd w:id="25"/>
    <w:p>
      <w:pPr>
        <w:spacing w:after="0"/>
        <w:ind w:left="0"/>
        <w:jc w:val="both"/>
      </w:pPr>
      <w:r>
        <w:rPr>
          <w:rFonts w:ascii="Times New Roman"/>
          <w:b w:val="false"/>
          <w:i w:val="false"/>
          <w:color w:val="000000"/>
          <w:sz w:val="28"/>
        </w:rPr>
        <w:t xml:space="preserve">Приложение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декабря 2001 года N 1755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5 мая 2000 года N 668 "Вопросы Комитета уголовно-исполнительной системы Министерства внутренних дел Республики Казахстан" (САПП Республики Казахстан, 2000 г., N 21, ст. 235).  </w:t>
      </w:r>
      <w:r>
        <w:br/>
      </w:r>
      <w:r>
        <w:rPr>
          <w:rFonts w:ascii="Times New Roman"/>
          <w:b w:val="false"/>
          <w:i w:val="false"/>
          <w:color w:val="000000"/>
          <w:sz w:val="28"/>
        </w:rPr>
        <w:t xml:space="preserve">
      2. Подпункт 2) пункта 4 постановления Правительства Республики Казахстан от 3 июля 2000 года N 1003-61.  </w:t>
      </w:r>
      <w:r>
        <w:br/>
      </w:r>
      <w:r>
        <w:rPr>
          <w:rFonts w:ascii="Times New Roman"/>
          <w:b w:val="false"/>
          <w:i w:val="false"/>
          <w:color w:val="000000"/>
          <w:sz w:val="28"/>
        </w:rPr>
        <w:t>
      3. Пункт 5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27 ноября 2000 года N 1761 "О создании государственных учреждений Комитета уголовно-исполнительной системы Министерства внутренних дел Республики Казахстан".  </w:t>
      </w:r>
      <w:r>
        <w:br/>
      </w:r>
      <w:r>
        <w:rPr>
          <w:rFonts w:ascii="Times New Roman"/>
          <w:b w:val="false"/>
          <w:i w:val="false"/>
          <w:color w:val="000000"/>
          <w:sz w:val="28"/>
        </w:rPr>
        <w:t>
      4. Подпункт 2) пункта 5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3 июля 2001 года N 907 "О создании исправительного учреждения Комитета уголовно-исполнительной системы Министерства внутренних дел Республики Казахстан".  </w:t>
      </w:r>
      <w:r>
        <w:br/>
      </w:r>
      <w:r>
        <w:rPr>
          <w:rFonts w:ascii="Times New Roman"/>
          <w:b w:val="false"/>
          <w:i w:val="false"/>
          <w:color w:val="000000"/>
          <w:sz w:val="28"/>
        </w:rPr>
        <w:t>
      5. Пункт 5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28 ноября 2001 года N 1541 "О создании исправительного учреждения Комитета уголовно-исполнительной системы Министерства внутренних дел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