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e54c" w14:textId="4b4e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развития закрытого акционерного общества "Национальная компания "Транспорт Нефти и Газа"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февраля 2002 года N 221. (Утратило силу - постановлением Правительства РК от 28 июня 2002 г. N 702 ~P020702 )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эффективного развития нефтяной и газовой промышленности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Утвердить прилагаемый План развития закрытого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общества "Национальная компания "Транспорт Нефти и Газа" на 2001-2005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(Примечание РЦПИ: План не подлежит введению в базу данных).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