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0d94b" w14:textId="6b0d9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закрытого акционерного общества "КазАвиаЛизинг"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мая 2002 года N 601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поддержки развития рынка авиационных услуг путем обеспечения доступности авиаоператоров к современной авиационной технике и технологическому оборудованию на лизинговой основе, повышения безопасности авиационного транспорта за счет использования новой авиационной техники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закрытое акционерное общество "КазАвиаЛизинг" (далее - Общество) со 100-процентным участием государства в уставном капитале.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(Пункт 2 исключен - постановлением Правительства РК от 13 сентября 2002 г. N 1004 </w:t>
      </w:r>
      <w:r>
        <w:rPr>
          <w:rFonts w:ascii="Times New Roman"/>
          <w:b w:val="false"/>
          <w:i w:val="false"/>
          <w:color w:val="000000"/>
          <w:sz w:val="28"/>
        </w:rPr>
        <w:t xml:space="preserve">P021004_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Комитету государственного имущества и приватизации Министерства финансов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сформировать уставный капитал Общества;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государственную регистрацию Общества, определив основным предметом деятельности приобретение и передачу в лизинг авиационного имущества;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передать Министерству транспорта и коммуникаций Республики Казахстан права владения и пользования государственным пакетом акций Общества;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совместно с Министерством транспорта и коммуникаций Республики Казахстан принять иные меры, вытекающие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Внести в некоторые решения Правительства Республики Казахстан следующие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постановление Правительства Республики Казахстан от 12 апреля 1999 года N 405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P990405_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N 13, ст. 124):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акционерных обществ и хозяйственных товариществ, государственные пакеты акций и доли которых отнесены к республиканской собственности,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"г. Астана" дополнить строкой, порядковый номер 21-28,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"21-28. ЗАО "КазАвиаЛизинг";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постановление Правительства Республики Казахстан от 27 мая 1999 года N 659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P990659_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передаче прав по владению и пользованию государственными пакетами акций и государственными долями в организациях, находящихся в государственной собственности":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"Министерству транспорта и коммуникаций Республики Казахстан" дополнить строкой, порядковый номер 160-13,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"160-13. ЗАО "КазАвиаЛизинг".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Премьер-Министра Республики Казахстан Масимова К.К.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