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1848" w14:textId="1931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Комитета оборонной промышленности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467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оборонной промышленности Министерства индустрии и торговли Республики Казахстан (далее - Комитет).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(далее - Министерство) в установленном законодательством порядке осуществить ликвидацию Комитета, обеспечить передачу его имущества Комитету государственного имущества и приватизации Министерства финансов Республики Казахстан, за исключением оргтехники и автотранспорта, передаваемых Министерству, а также принять иные необходимые меры,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дополнение, которые вносятся в некоторые решения Правительства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мая 1995 года N 657 "О порядке разработки, производства, ремонта и обслуживания военно-технических средств и продукции двойного применения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43 изменений,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июля 2002 года N 763 "Об утверждении квалификационных требований к лицензируемому виду деятельности по разработке, производству и реализации взрывчатых и пиротехнических веществ и изделий с их применением" (САПП Республики Казахстан, 2002 г., N 22, ст. 233).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467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18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N 952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объектов государственной собственности, не подлежащих приватизации, в том числе ее предварительным стадиям до 2006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"Комитета по оборонной промышленности" и "энергетики," исключить.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Республики Казахстан от 12 марта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26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утратил силу - постановлением Правительства РК от 26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утратил силу - Постановлением Правительства РК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