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3cc4" w14:textId="e563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2003 года N 150a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147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"Приобретение для Балхашского регионального учреждения по охране биоресурсов" заменить словами "Приобретение для Балхаш-Алакольского бассейнового управления по охране рыбных ресурсов и регулированию рыболовства";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"водного транспорта 10-12 единиц" заменить словами "водного транспорта 5-6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"подвесных моторов - 12 единиц" заменить словами "подвесных моторов - 6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для Зайсан-Иртышского бассейнового управления по охране рыбных ресурсов и регулированию рыболовства: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водного транспорта - 5-6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подвесных моторов - 6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"Северо-Каспийского регионального учреждения по охране биоресурсов" заменить словами "Урало-Каспийского межобластного бассейнового управления по охране рыбных ресурсов и регулированию рыболовства";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186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"Содержание Балхашского регионального учреждения по охране биоресурсов со штатной численностью 175 человек и Северо-Каспийского регионального учреждения по охране биоресурсов" заменить словами "Содержание Балхаш-Алакольского бассейнового управления по охране рыбных ресурсов и регулированию рыболовства со штатной численностью 98 человек, Зайсан-Иртышского бассейнового управления по охране рыбных ресурсов и регулированию рыболовства со штатной численностью 77 человек и Урало-Каспийского межобластного бассейнового управления по охране рыбных ресурсов и регулированию рыболовства".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