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6375" w14:textId="94f6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сентября 2000 года N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(САПП Республики Казахстан, 2000 г., N 41, ст. 461)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первый пункта 1 дополнить словами ", а также на повышение и переподготовку профессионального уровня и квалификации";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1) слова "50 процентов от" заменить словом "одного";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"Парламента" дополнить словами "и судей Верховного 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"и Алматы" заменить словами ", Алматы, Атырау, Актау и Байконыр";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"семикратного", "четырехкратного", "трехкратного" и "двукратного" заменить соответственно словами "десятикратного", "пятикратного", "четырехкратного" и "трехкратного".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