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ef59" w14:textId="ca4e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изменений в распоряжение Президента Республики Казахстан от 16 сентября 1998 года N 40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2005 года N 11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"О внесении изменений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сентября 1998 года N 4071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споряжение Президента Республики Казахстан  О внесении изменений в распоряжение Презид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т 16 сентября 1998 года N 407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в распоряжение Президента Республики Казахстан от 16 сентября 1998 года N 4071 "О составе Совета иностранных инвесторов при Президенте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персональный состав Совета иностранных инвесторов при Президенте Республики Казахстан, утвержденный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альда Грюбеля - главного управляющего директора компании "Кредит Свис Груп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бина Ренвика - вице-председателя компании "ДжиПи Морган Чей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жорджа Киркланда - исполнительного вице-президента по разведке и добыче корпорации "ШевронТексак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идето Накахара - председателя правления по Европе и президента корпорации "Митсубиси Интернешн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указанного Совета Питера Робертсона, Масаюки Такаши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