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0859" w14:textId="5c50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2005 года N 1290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2005-2007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бюджетных инвестиционных проектов (программ) на 2005-2007 годы в разрезе действующих и разрабатываемых государственных и отраслевых (секторальных) программ (раздел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"Перечень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2005-2007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социально-экономического развития города Астаны на период до 2005 года "Расцвет Астаны - расцвет Казахстана":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"8020100" заменить цифрами "8190100";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"6350000" заменить цифрами "6520000";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"1084228" заменить цифрами "914228";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"6299422" заменить цифрами "6469422";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"28033393" заменить цифрами "28203393";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"122279535" заменить цифрами "122449535";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233 "Министерство индустрии и торговли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028 "Целевые трансферты на развитие областным бюджетам, бюджетам городов Астаны и Алматы на развитие коммунального хозяйства"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"028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развитие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хозяйства                               11458600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Инженерная защита от подтопления,          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дренаж, понижение уровня грунтовых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 левобережной территории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Ликвидация накопителя сточных вод        6520000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Талдыколь с рекультивацией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(1 и 2 очереди)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Развитие системы ливневой канализации     914228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инженерных сетей и дорог   1767372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проектируемым и строящимся жилым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комплексам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инженерных сетей и дорог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проектируемым и строящимся жилым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комплексам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Строительство и реконструкция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водопроводных канализационных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сооружений в районах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индивидуальной застройки в городе Алматы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бюджетных инвестиционных проектов (программ) на 2006-2008 годы в разрезе действующих и разрабатываемых государственных и отраслевых (секторальных) программ (раздел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"Перечень приоритетных бюджетных инвестиционных проектов (программ) на 2006-2008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социально-экономического развития города Астаны на период до 2005 года "Расцвет Астаны - расцвет Казахстана":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"7862116" заменить цифрами "8139530";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"46516884" заменить цифрами "46239470";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"1309100" заменить цифрами "914228";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"11375322" заменить цифрами "11770194".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