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ca36" w14:textId="c6dc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июля 2006 года N 668. Утратило силу постановлением Правительства Республики Казахстан от 27 марта 2017 года № 140.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27.03.2017 </w:t>
      </w:r>
      <w:r>
        <w:rPr>
          <w:rFonts w:ascii="Times New Roman"/>
          <w:b w:val="false"/>
          <w:i w:val="false"/>
          <w:color w:val="ff0000"/>
          <w:sz w:val="28"/>
        </w:rPr>
        <w:t>№ 140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w:t>
      </w:r>
    </w:p>
    <w:bookmarkEnd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29 декабря 1995 года N 1880 "О Комиссии по вопросам международной гуманитарной помощи" (САПП Республики Казахстан, 1995 г., N 41, ст. 512): </w:t>
      </w:r>
    </w:p>
    <w:p>
      <w:pPr>
        <w:spacing w:after="0"/>
        <w:ind w:left="0"/>
        <w:jc w:val="both"/>
      </w:pPr>
      <w:r>
        <w:rPr>
          <w:rFonts w:ascii="Times New Roman"/>
          <w:b w:val="false"/>
          <w:i w:val="false"/>
          <w:color w:val="000000"/>
          <w:sz w:val="28"/>
        </w:rPr>
        <w:t xml:space="preserve">
      в приложении к указанному постановлению: </w:t>
      </w:r>
    </w:p>
    <w:p>
      <w:pPr>
        <w:spacing w:after="0"/>
        <w:ind w:left="0"/>
        <w:jc w:val="both"/>
      </w:pPr>
      <w:r>
        <w:rPr>
          <w:rFonts w:ascii="Times New Roman"/>
          <w:b w:val="false"/>
          <w:i w:val="false"/>
          <w:color w:val="000000"/>
          <w:sz w:val="28"/>
        </w:rPr>
        <w:t xml:space="preserve">
      ввести в состав Комиссии по вопросам международной гуманитарной помощи: </w:t>
      </w:r>
    </w:p>
    <w:p>
      <w:pPr>
        <w:spacing w:after="0"/>
        <w:ind w:left="0"/>
        <w:jc w:val="both"/>
      </w:pPr>
      <w:r>
        <w:rPr>
          <w:rFonts w:ascii="Times New Roman"/>
          <w:b w:val="false"/>
          <w:i w:val="false"/>
          <w:color w:val="000000"/>
          <w:sz w:val="28"/>
        </w:rPr>
        <w:t xml:space="preserve">
      Масимова - Заместителя Премьер-Министра Республики </w:t>
      </w:r>
    </w:p>
    <w:p>
      <w:pPr>
        <w:spacing w:after="0"/>
        <w:ind w:left="0"/>
        <w:jc w:val="both"/>
      </w:pPr>
      <w:r>
        <w:rPr>
          <w:rFonts w:ascii="Times New Roman"/>
          <w:b w:val="false"/>
          <w:i w:val="false"/>
          <w:color w:val="000000"/>
          <w:sz w:val="28"/>
        </w:rPr>
        <w:t xml:space="preserve">
      Карима Кажимкановича Казахстан - Министра экономики и бюджетного </w:t>
      </w:r>
    </w:p>
    <w:p>
      <w:pPr>
        <w:spacing w:after="0"/>
        <w:ind w:left="0"/>
        <w:jc w:val="both"/>
      </w:pPr>
      <w:r>
        <w:rPr>
          <w:rFonts w:ascii="Times New Roman"/>
          <w:b w:val="false"/>
          <w:i w:val="false"/>
          <w:color w:val="000000"/>
          <w:sz w:val="28"/>
        </w:rPr>
        <w:t xml:space="preserve">
      планирования, председателем </w:t>
      </w:r>
    </w:p>
    <w:p>
      <w:pPr>
        <w:spacing w:after="0"/>
        <w:ind w:left="0"/>
        <w:jc w:val="both"/>
      </w:pPr>
      <w:r>
        <w:rPr>
          <w:rFonts w:ascii="Times New Roman"/>
          <w:b w:val="false"/>
          <w:i w:val="false"/>
          <w:color w:val="000000"/>
          <w:sz w:val="28"/>
        </w:rPr>
        <w:t xml:space="preserve">
      Куандыкова - вице-министра по чрезвычайным ситуациям </w:t>
      </w:r>
    </w:p>
    <w:p>
      <w:pPr>
        <w:spacing w:after="0"/>
        <w:ind w:left="0"/>
        <w:jc w:val="both"/>
      </w:pPr>
      <w:r>
        <w:rPr>
          <w:rFonts w:ascii="Times New Roman"/>
          <w:b w:val="false"/>
          <w:i w:val="false"/>
          <w:color w:val="000000"/>
          <w:sz w:val="28"/>
        </w:rPr>
        <w:t xml:space="preserve">
      Болатбека Баяновича Республики Казахстан, заместителем председателя </w:t>
      </w:r>
    </w:p>
    <w:p>
      <w:pPr>
        <w:spacing w:after="0"/>
        <w:ind w:left="0"/>
        <w:jc w:val="both"/>
      </w:pPr>
      <w:r>
        <w:rPr>
          <w:rFonts w:ascii="Times New Roman"/>
          <w:b w:val="false"/>
          <w:i w:val="false"/>
          <w:color w:val="000000"/>
          <w:sz w:val="28"/>
        </w:rPr>
        <w:t xml:space="preserve">
      Нурбаева - директора Департамента международных </w:t>
      </w:r>
    </w:p>
    <w:p>
      <w:pPr>
        <w:spacing w:after="0"/>
        <w:ind w:left="0"/>
        <w:jc w:val="both"/>
      </w:pPr>
      <w:r>
        <w:rPr>
          <w:rFonts w:ascii="Times New Roman"/>
          <w:b w:val="false"/>
          <w:i w:val="false"/>
          <w:color w:val="000000"/>
          <w:sz w:val="28"/>
        </w:rPr>
        <w:t xml:space="preserve">
      Ормана Каримовича отношений Министерства экономики и бюджетного </w:t>
      </w:r>
    </w:p>
    <w:p>
      <w:pPr>
        <w:spacing w:after="0"/>
        <w:ind w:left="0"/>
        <w:jc w:val="both"/>
      </w:pPr>
      <w:r>
        <w:rPr>
          <w:rFonts w:ascii="Times New Roman"/>
          <w:b w:val="false"/>
          <w:i w:val="false"/>
          <w:color w:val="000000"/>
          <w:sz w:val="28"/>
        </w:rPr>
        <w:t xml:space="preserve">
      планирования Республики Казахстан, секретарем </w:t>
      </w:r>
    </w:p>
    <w:p>
      <w:pPr>
        <w:spacing w:after="0"/>
        <w:ind w:left="0"/>
        <w:jc w:val="both"/>
      </w:pPr>
      <w:r>
        <w:rPr>
          <w:rFonts w:ascii="Times New Roman"/>
          <w:b w:val="false"/>
          <w:i w:val="false"/>
          <w:color w:val="000000"/>
          <w:sz w:val="28"/>
        </w:rPr>
        <w:t xml:space="preserve">
      Айтжанова - вице-министра сельского хозяйства </w:t>
      </w:r>
    </w:p>
    <w:p>
      <w:pPr>
        <w:spacing w:after="0"/>
        <w:ind w:left="0"/>
        <w:jc w:val="both"/>
      </w:pPr>
      <w:r>
        <w:rPr>
          <w:rFonts w:ascii="Times New Roman"/>
          <w:b w:val="false"/>
          <w:i w:val="false"/>
          <w:color w:val="000000"/>
          <w:sz w:val="28"/>
        </w:rPr>
        <w:t xml:space="preserve">
      Дулата Нулиевича Республики Казахстан </w:t>
      </w:r>
    </w:p>
    <w:p>
      <w:pPr>
        <w:spacing w:after="0"/>
        <w:ind w:left="0"/>
        <w:jc w:val="both"/>
      </w:pPr>
      <w:r>
        <w:rPr>
          <w:rFonts w:ascii="Times New Roman"/>
          <w:b w:val="false"/>
          <w:i w:val="false"/>
          <w:color w:val="000000"/>
          <w:sz w:val="28"/>
        </w:rPr>
        <w:t xml:space="preserve">
      Аканова - вице-министра здравоохранения Республики </w:t>
      </w:r>
    </w:p>
    <w:p>
      <w:pPr>
        <w:spacing w:after="0"/>
        <w:ind w:left="0"/>
        <w:jc w:val="both"/>
      </w:pPr>
      <w:r>
        <w:rPr>
          <w:rFonts w:ascii="Times New Roman"/>
          <w:b w:val="false"/>
          <w:i w:val="false"/>
          <w:color w:val="000000"/>
          <w:sz w:val="28"/>
        </w:rPr>
        <w:t xml:space="preserve">
      Айкана Акановича Казахстан </w:t>
      </w:r>
    </w:p>
    <w:p>
      <w:pPr>
        <w:spacing w:after="0"/>
        <w:ind w:left="0"/>
        <w:jc w:val="both"/>
      </w:pPr>
      <w:r>
        <w:rPr>
          <w:rFonts w:ascii="Times New Roman"/>
          <w:b w:val="false"/>
          <w:i w:val="false"/>
          <w:color w:val="000000"/>
          <w:sz w:val="28"/>
        </w:rPr>
        <w:t xml:space="preserve">
      Акчулакова - вице-министра энергетики и минеральных </w:t>
      </w:r>
    </w:p>
    <w:p>
      <w:pPr>
        <w:spacing w:after="0"/>
        <w:ind w:left="0"/>
        <w:jc w:val="both"/>
      </w:pPr>
      <w:r>
        <w:rPr>
          <w:rFonts w:ascii="Times New Roman"/>
          <w:b w:val="false"/>
          <w:i w:val="false"/>
          <w:color w:val="000000"/>
          <w:sz w:val="28"/>
        </w:rPr>
        <w:t xml:space="preserve">
      Болата Ураловича ресурсов Республики Казахстан </w:t>
      </w:r>
    </w:p>
    <w:p>
      <w:pPr>
        <w:spacing w:after="0"/>
        <w:ind w:left="0"/>
        <w:jc w:val="both"/>
      </w:pPr>
      <w:r>
        <w:rPr>
          <w:rFonts w:ascii="Times New Roman"/>
          <w:b w:val="false"/>
          <w:i w:val="false"/>
          <w:color w:val="000000"/>
          <w:sz w:val="28"/>
        </w:rPr>
        <w:t xml:space="preserve">
      Баталова - вице-министра индустрии и торговли </w:t>
      </w:r>
    </w:p>
    <w:p>
      <w:pPr>
        <w:spacing w:after="0"/>
        <w:ind w:left="0"/>
        <w:jc w:val="both"/>
      </w:pPr>
      <w:r>
        <w:rPr>
          <w:rFonts w:ascii="Times New Roman"/>
          <w:b w:val="false"/>
          <w:i w:val="false"/>
          <w:color w:val="000000"/>
          <w:sz w:val="28"/>
        </w:rPr>
        <w:t xml:space="preserve">
      Аскара Булатовича Республики Казахстан </w:t>
      </w:r>
    </w:p>
    <w:p>
      <w:pPr>
        <w:spacing w:after="0"/>
        <w:ind w:left="0"/>
        <w:jc w:val="both"/>
      </w:pPr>
      <w:r>
        <w:rPr>
          <w:rFonts w:ascii="Times New Roman"/>
          <w:b w:val="false"/>
          <w:i w:val="false"/>
          <w:color w:val="000000"/>
          <w:sz w:val="28"/>
        </w:rPr>
        <w:t xml:space="preserve">
      Бектурова - вице-министра транспорта и коммуникаций </w:t>
      </w:r>
    </w:p>
    <w:p>
      <w:pPr>
        <w:spacing w:after="0"/>
        <w:ind w:left="0"/>
        <w:jc w:val="both"/>
      </w:pPr>
      <w:r>
        <w:rPr>
          <w:rFonts w:ascii="Times New Roman"/>
          <w:b w:val="false"/>
          <w:i w:val="false"/>
          <w:color w:val="000000"/>
          <w:sz w:val="28"/>
        </w:rPr>
        <w:t xml:space="preserve">
      Азата Габбасовича Республики Казахстан </w:t>
      </w:r>
    </w:p>
    <w:p>
      <w:pPr>
        <w:spacing w:after="0"/>
        <w:ind w:left="0"/>
        <w:jc w:val="both"/>
      </w:pPr>
      <w:r>
        <w:rPr>
          <w:rFonts w:ascii="Times New Roman"/>
          <w:b w:val="false"/>
          <w:i w:val="false"/>
          <w:color w:val="000000"/>
          <w:sz w:val="28"/>
        </w:rPr>
        <w:t xml:space="preserve">
      Куставлетова - вице-министра юстиции Республики Казахстан </w:t>
      </w:r>
    </w:p>
    <w:p>
      <w:pPr>
        <w:spacing w:after="0"/>
        <w:ind w:left="0"/>
        <w:jc w:val="both"/>
      </w:pPr>
      <w:r>
        <w:rPr>
          <w:rFonts w:ascii="Times New Roman"/>
          <w:b w:val="false"/>
          <w:i w:val="false"/>
          <w:color w:val="000000"/>
          <w:sz w:val="28"/>
        </w:rPr>
        <w:t xml:space="preserve">
      Дулата Рашитовича </w:t>
      </w:r>
    </w:p>
    <w:p>
      <w:pPr>
        <w:spacing w:after="0"/>
        <w:ind w:left="0"/>
        <w:jc w:val="both"/>
      </w:pPr>
      <w:r>
        <w:rPr>
          <w:rFonts w:ascii="Times New Roman"/>
          <w:b w:val="false"/>
          <w:i w:val="false"/>
          <w:color w:val="000000"/>
          <w:sz w:val="28"/>
        </w:rPr>
        <w:t xml:space="preserve">
      Смаилова - вице-министра финансов Республики Казахстан </w:t>
      </w:r>
    </w:p>
    <w:p>
      <w:pPr>
        <w:spacing w:after="0"/>
        <w:ind w:left="0"/>
        <w:jc w:val="both"/>
      </w:pPr>
      <w:r>
        <w:rPr>
          <w:rFonts w:ascii="Times New Roman"/>
          <w:b w:val="false"/>
          <w:i w:val="false"/>
          <w:color w:val="000000"/>
          <w:sz w:val="28"/>
        </w:rPr>
        <w:t xml:space="preserve">
      Алихана Асхановича </w:t>
      </w:r>
    </w:p>
    <w:p>
      <w:pPr>
        <w:spacing w:after="0"/>
        <w:ind w:left="0"/>
        <w:jc w:val="both"/>
      </w:pPr>
      <w:r>
        <w:rPr>
          <w:rFonts w:ascii="Times New Roman"/>
          <w:b w:val="false"/>
          <w:i w:val="false"/>
          <w:color w:val="000000"/>
          <w:sz w:val="28"/>
        </w:rPr>
        <w:t xml:space="preserve">
      Умбеталиева - вице-министра труда и социальной защиты </w:t>
      </w:r>
    </w:p>
    <w:p>
      <w:pPr>
        <w:spacing w:after="0"/>
        <w:ind w:left="0"/>
        <w:jc w:val="both"/>
      </w:pPr>
      <w:r>
        <w:rPr>
          <w:rFonts w:ascii="Times New Roman"/>
          <w:b w:val="false"/>
          <w:i w:val="false"/>
          <w:color w:val="000000"/>
          <w:sz w:val="28"/>
        </w:rPr>
        <w:t xml:space="preserve">
      Мади Тохтаровича населения Республики Казахстан </w:t>
      </w:r>
    </w:p>
    <w:p>
      <w:pPr>
        <w:spacing w:after="0"/>
        <w:ind w:left="0"/>
        <w:jc w:val="both"/>
      </w:pPr>
      <w:r>
        <w:rPr>
          <w:rFonts w:ascii="Times New Roman"/>
          <w:b w:val="false"/>
          <w:i w:val="false"/>
          <w:color w:val="000000"/>
          <w:sz w:val="28"/>
        </w:rPr>
        <w:t xml:space="preserve">
      Абдишева - заместителя председателя Комитета таможенного </w:t>
      </w:r>
    </w:p>
    <w:p>
      <w:pPr>
        <w:spacing w:after="0"/>
        <w:ind w:left="0"/>
        <w:jc w:val="both"/>
      </w:pPr>
      <w:r>
        <w:rPr>
          <w:rFonts w:ascii="Times New Roman"/>
          <w:b w:val="false"/>
          <w:i w:val="false"/>
          <w:color w:val="000000"/>
          <w:sz w:val="28"/>
        </w:rPr>
        <w:t xml:space="preserve">
      Бауржана Туйтеевича контроля Министерства финансов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вывести из указанного состава: Келимбетова Кайрата Нематовича, Бижанова Нурахмета Кусаиновича, Оспанова Нурлана Елеусизовича, Белоног Анатолия Александровича, Абылгазина Талгата Байтемировича, Стамкулова Убайдуллу Мирзагалиевича, Аманбаева Мурата Ермухановича, Сармурзину Раушан Гайсиевну, Смагулова Болата Советовича, Ашитова Батыржана Заиркановича, Ойнарова Азамата Рыскуловича, Евниева Армана Кайратовича;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утратил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24.12.2008 № 1239.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утратил силу постановлением Правительства РК от 29.08.2016 </w:t>
      </w:r>
      <w:r>
        <w:rPr>
          <w:rFonts w:ascii="Times New Roman"/>
          <w:b w:val="false"/>
          <w:i w:val="false"/>
          <w:color w:val="ff0000"/>
          <w:sz w:val="28"/>
        </w:rPr>
        <w:t>№ 488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Правительства РК от 24.12.2008 </w:t>
      </w:r>
      <w:r>
        <w:rPr>
          <w:rFonts w:ascii="Times New Roman"/>
          <w:b w:val="false"/>
          <w:i w:val="false"/>
          <w:color w:val="ff0000"/>
          <w:sz w:val="28"/>
        </w:rPr>
        <w:t>№ 1239</w:t>
      </w:r>
      <w:r>
        <w:rPr>
          <w:rFonts w:ascii="Times New Roman"/>
          <w:b w:val="false"/>
          <w:i w:val="false"/>
          <w:color w:val="ff0000"/>
          <w:sz w:val="28"/>
        </w:rPr>
        <w:t xml:space="preserve">; от 29.08.2016 </w:t>
      </w:r>
      <w:r>
        <w:rPr>
          <w:rFonts w:ascii="Times New Roman"/>
          <w:b w:val="false"/>
          <w:i w:val="false"/>
          <w:color w:val="ff0000"/>
          <w:sz w:val="28"/>
        </w:rPr>
        <w:t>№ 488</w:t>
      </w:r>
      <w:r>
        <w:rPr>
          <w:rFonts w:ascii="Times New Roman"/>
          <w:b w:val="false"/>
          <w:i w:val="false"/>
          <w:color w:val="ff0000"/>
          <w:sz w:val="28"/>
        </w:rPr>
        <w:t xml:space="preserve">.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