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dc6b" w14:textId="ebdd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21 декабря 1998 года N 1304 и от 28 декабря 1999 года N 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2006 года N 789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1998 года N 1304 "Некоторые вопросы развития транспортной инфраструктуры и упрощения пересечения границ в рамках Специальной программы Организации Объединенных Наций для экономик Центральной Азии и Национального семинара по Ново-Делийскому плану действий по развитию инфраструктуры в Азии и Тихом океане":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проектной рабочей группы по развитию транспортной инфраструктуры и упрощению пересечения границ в рамках Специальной программы Организации Объединенных Наций для экономик Центральной Азии,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Касымбека                  - вице-министра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Жениса Махмудовича           Республики Казахстан,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Кабиеву                    - заместителя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Дамегуль Набиевну            развития торговой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вступления во Всемирную торговую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организацию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Демесинова                 - начальника отдела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Алмабека Маликовича          Объединенных Наций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международных организаций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многостороннего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Бутаева                    - начальника отдела стратегии и методики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Кудайберды Мырзахановича     Департамента фитосанитарной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Абылгазина Талгата Байтемировича, Бурангалиеву Марзию Муханбетрахимовну, Каиржанову Сауле Абаевну, Ахметова Аскара Абдрашитовича, Ергалиеву Аккуль Кушбаевну;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