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fc07" w14:textId="848f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времени для снятия показаний с приборов учета электрической энергии, для целей коммерческого учета электроэнергии в единой электроэнергетической системе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2008 года N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 Совета глав правительств государств-участников Содружества Независимых Государств "Об установлении единого времени для снятия показаний с приборов учета электрической энергии, перемещенной по межгосударственным линиям электропередачи в государствах-участниках Содружества Независимых Государств", совершенного в городе Минске 24 ноября 2006 года, и установления единого времени для снятия показаний с приборов учета электрической энергии, для целей коммерческого учета электроэнергии в единой электроэнергетической системе Республики Казахстан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января 2008 года среднеевропейское время (время меридиана Гринвича плюс один час) в качестве единого времени для снятия показаний с приборов учета электрической энергии, для целей коммерческого учета электроэнергии в единой электроэнергетической системе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минеральных ресурсов Республики Казахстан и Агентству Республики Казахстан по регулированию естественных монополий в срок до 15 февраля 2008 года привести в соответствие с настоящим постановлением ранее принятые нормативные правовые акты.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