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ea25" w14:textId="166e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октября 2006 года N 1036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2008 года N 642. Утратило силу постановлением Правительства Республики Казахстан от 29 декабря 2015 года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октября 2006 года N 1036 "Об утверждении типовой формы договора обязательного страхования в растениеводстве" (САПП Республики Казахстан, 2006 г., N 40, ст. 159) следующее изменение: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 договора обязательного страхования в растениеводстве, утвержденной указанным постановлением: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Определение размера страховой выплаты производится в соответствии с Законом и настоящим Договором: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полной гибели посевов размер убытка определяется как размер норматива затрат на один гектар производства вида продукции растениеводства, установленного на момент заключения договора обязательного страхования в растениеводстве, умноженный на площадь производства данного вида продукции, на которую оказало воздействие неблагоприятное природное 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полной гибели РУ = (НЗ * S 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 - площадь, подвергшаяся влиянию неблагоприятного природного 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 - размер убытка;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НЗ - норматив затрат;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частичной гибели посевов, объем продукции, собранный с площадей, подвергшихся воздействию неблагоприятного природного явления, подлежит обязательной оценке при уборке урожая. При этом доход рассчитывается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реализации всего объема вида продукции растениеводства по фактическому доходу;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реализации всего объема вида продукции растениеводства по оценочному доходу;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полученный урожай был реализован частично, и имеется нереализованная часть урожая, то в соответствии с абзацами вторым и третьим подпункта 2) пункта 21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частичной гибели РУ = (НЗ - доход с 1 га площади, подвергшейся влиянию неблагоприятных природных явлений) * S га (площадь, подвергшаяся влиянию неблагоприятного природного явления).".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