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3d7" w14:textId="cdd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квот на пищевое сырье, используемое для последующей переработки в биотопливо, в случае угрозы продовольственной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2011 года № 203.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9 июля 2015 года № 4-4/621.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 на пищевое сырье, используемое для последующей переработки в биотопливо, в случае угрозы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203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квот на пищевое сырье, используемое для</w:t>
      </w:r>
      <w:r>
        <w:br/>
      </w:r>
      <w:r>
        <w:rPr>
          <w:rFonts w:ascii="Times New Roman"/>
          <w:b/>
          <w:i w:val="false"/>
          <w:color w:val="000000"/>
        </w:rPr>
        <w:t>
последующей переработки в биотопливо, в случае угрозы</w:t>
      </w:r>
      <w:r>
        <w:br/>
      </w:r>
      <w:r>
        <w:rPr>
          <w:rFonts w:ascii="Times New Roman"/>
          <w:b/>
          <w:i w:val="false"/>
          <w:color w:val="000000"/>
        </w:rPr>
        <w:t>
продовольственной безопасности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квот на пищевое сырье, используемое для последующей переработки в биотопливо, в случае угрозы продовольственной безопасности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и определяют порядок установления квот на пищевое сырье, используемое для последующей переработки в биотопливо, в случае угрозы продовольственной безопасности.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квот на пищевое сырье, используемое для</w:t>
      </w:r>
      <w:r>
        <w:br/>
      </w:r>
      <w:r>
        <w:rPr>
          <w:rFonts w:ascii="Times New Roman"/>
          <w:b/>
          <w:i w:val="false"/>
          <w:color w:val="000000"/>
        </w:rPr>
        <w:t>
последующей переработки в биотопливо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угрозы продовольственной безопасности, выявленной в результате постоянного мониторинга состояния продовольственной безопасности проводимого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2010 года № 296 "Об утверждении Правил проведения мониторинга состояния продовольственной безопасности", местными исполнительными органами представляется информация в уполномоченный орган в области производства биотоплива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информации местных исполнительных органов уполномоченный орган осуществляет анализ данных мониторинга с учетом структуры посевных площадей, объемов производства и переработки, а также наличия запасов конкретного вида (или видов) пищевого сырья, планируемого к использованию для производства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выявлении фактов, свидетельствующих о возникновении угрозы продовольственной безопасности на территории республики, уполномоченный орган вносит в установленном порядке в Правительство Республики Казахстан, согласованный с заинтересованными государственными органами проект решения Правительства Республики Казахстан об установлении квот на пищевое сырье, используемое для последующей переработки в биотопливо.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квот на пищевое сырье, используемое для последующей переработки в биотопливо, определяется из ожидаемого объема производства, наличия переходящих запасов и объема внутреннего потребления сельскохозяйственной продукции на продовольственные нужды, фураж и семена и рассчитывается по следующей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 = (ОП + ПЗ)-ВП, где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 - объем квоты на пищевое сырье, тысяч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 - ожидаемое производство сельскохозяйственной продукции в текущем году, тысяч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ПЗ - переходящий запас сельскохозяйственной продукции, тысяч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 - внутреннее потребление сельскохозяйственной продукции (продовольственные нужды, фураж и семена), тысяч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квот на пищевое сырье, используемое для последующей переработки в биотопливо, распределяется между заводами по производству биотоплива пропорционально их доли в общей суммарной производственной мощности всех заводов по производству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Квоты на пищевое сырье не распространяются на импортное пищевое сырье, используемое для последующей переработки в биотопливо.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