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1fa4" w14:textId="4bb1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2015 года № 502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права владения и пользования государственным пакетом акций акционерного общества «Компания по реабилитации и управлению активами» Комитету государственных доходов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финансов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217-2,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и строкой, порядковый номер 217-15,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«Комитету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217-15. АО «Компания по реабилитации и управлению активами»;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