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ed7e" w14:textId="b81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2014 года № 271 "Об утверждении Правил определения фиксированных тарифов и предельных аукционных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2018 года № 249.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(САПП Республики Казахстан, 2014 г., № 24, ст. 180)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 и предельных аукционных цен,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проектов, имеющих кредитные обязательства в иностранной валюте,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2357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такая индексация ранее проводилась;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ИПЦt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органа в области государственной статистики;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USDt+1 – текущий курс тенге к доллару США на 1 октября года проведения индексации, определяемый по данным Национального Банка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USDt – средний курс тенге к доллару США, рассчитанный за период двенадцать месяцев, предшествующих дате проведения индексации, определяемый по данным Национального Банка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