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e11a" w14:textId="181e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о порядке таможенного оформления и таможенного контроля товаров, перемещаемых между государствами - участниками Соглашения о создании зоны свободной торговли, от 8 октября 199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20 года № 34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Соглашение о порядке таможенного оформления и таможенного контроля товаров, перемещаемых между государствами - участниками Соглашения о создании зоны свободной торговли, от 8 октября 1999 год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Протокола о внесении изменений в Соглашение о порядке таможенного оформления и таможенного контроля товаров, перемещаемых между государствами - участниками Соглашения о создании зоны свободной торговли от 8 октября 1999 года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Соглашение о порядке таможенного оформления и таможенного контроля товаров, перемещаемых между государствами - участниками Соглашения о создании зоны свободной торговли, от 8 октября 1999 года, совершенный в Ашхабаде 31 ма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