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e8f5" w14:textId="9fe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доходов, принимаемых для исчисления пенсионных выплат из Государственного центра по выплате пенсий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1998 г. N 205.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видов доходов, принимаемых для исчисления пенсионных выплат из Государственного центра по выплате пенсий (прилагается).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12 марта 1998 г. N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видов доходов, принимаемых для исчисления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пенсионных выплат из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центра но выплате пенсий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видам доходов, принимаемых для исчисления пенсионных выплат из Государственного центра по выплате пенсий, относятся все виды доходов, на которые начисляются обязательные пенсионные взносы в Государственный центр по выплате пенсий: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получаемые в виде оплаты труда, включая все виды заработной платы, а также различные премии, доплаты, надбавки и отдельные социальные льготы, начисленные в денежной и натуральной форме (независимо от источника финансирования), включая денежные суммы, начисленные работникам в соответствии с законодательством за неотработанное время, которые включаются в фонд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физических лиц, занимающихся предпринимательской и иной деятельностью без образования юридического лица, за минусом расходов, связанных с его получением, кроме затрат по приобретению основных средств, их установки и других затрат капитального характера в соответствии со статьей 46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а также обязательных взносов и отчислений в фонды государственного социального страхования, содействия занятости и накопительные пенсионные фонды;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предполагаемый облагаемый доход, из которого был определен размер патента для физических лиц, занимающихся предпринимательской и иной деятельностью без образования юридического лица по патентам.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