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1f5e" w14:textId="48c1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Государственного комитета Республики Казахстан по инвестициям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1998 года № 877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Государственного комитета Республики Казахстан по инвестициям,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инвестициям: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14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Государственного комитета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11 сентября 1998 года № 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 и подпрограмм Государственного комитета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финансируемых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     |    Форма     |    Форма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 Наименование               |финансирования|финансирования|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  |  в 1998 году |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 |   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|Государственные услуги общего характера  |На содержание |На содержание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|Административные расходы на республиканс-|   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|ком уровне                           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центрального органа       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 на   |    То же     |За оказанные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|республиканском уровне                   |              |услуги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Проведение рекламно-информационной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работы пос привлечению инвестиций 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 обеспечение 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деятельности работников           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|___|_________________________________________|______________|______________|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