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69f" w14:textId="c23f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всесторонней проработки комплекса 
социальных вопросов граждан Республики Казахстан, проживающих в городе Байконыре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2006 года N 78-р.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30 марта 2006 года N 78-р утратило силу постановлением Правительства РК от 22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всесторонней проработки комплекса социальных вопросов граждан Республики Казахстан, проживающих в городе Байконыре: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Басекеев Адильбек Алимжанович    - специальный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"Байконур",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Абдиев Жазбек Ниетович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миграции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 Сергожа Асанханулы     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учреждения "Байконырбаланс"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Жукенов Жумажан Камкенович 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Департамента дошкольного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Балапанов                        - заместитель директора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Зейнелькабден Таукенович          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политики и межбюджетных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отношений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Токежанов Болат Турганович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Департамента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науки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 Василий Карлович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хозяйства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 Нариман Бауржанович   - главный 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права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22 мая 2006 года с выездом на место осуществить всестороннюю проработку комплекса социальных вопросов граждан Республики Казахстан, проживающих в городе Байконыре, в том числе связанных с невозможностью приватизации жилья, и представить предложения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