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c651" w14:textId="6c3c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Республики Беларусь Мясниковича Михаила Владимировича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ноября 2012 года № 208-р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официального визита Премьер-Министра Республики Беларусь Мясниковича Михаила Владимировича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Республики Беларусь Мясниковича Михаила Владимировича в Республику Казахстан в городе Астане и Карагандинской области с 8 по 11 ноября 2012 года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Беларусь на высшем уровне по формату «1+10»,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Беларусь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Республики Беларусь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 и информации Республики Казахстан обеспечить освещение визита в средствах массовой информации и организацию концертной программы во время официального и/или неофициального приема от имени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Республики Беларусь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Карагандинской области обеспечить сопровождение официальной делегации Республики Беларусь в местах посещений в Карагандинской области, организацию обеда и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Премьер-Министра Республики Беларусь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распоряжению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 № 208-р 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 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Республики Беларусь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Беларусь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ужины, в том числе неформальные) от имени Премьер-Министра Республики Казахстан в честь Премьер-Министра Республики Беларусь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для проведения двусторонних встреч в гостинице города Астане.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