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fe928" w14:textId="aafe9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Изменений и дополнений в Инструкцию Главной налоговой инспекции Министерства финансов Республики Казахстан N 33 "О порядке исчисления и уплаты в бюджет подоходного налога с юридических лиц", утвержденную приказом Министра финансов Республики Казахстан от 28 июня 1995 года N 161 и утверждении Инструкции "О порядке исчисления и уплаты в бюджет подоходного налога страховыми (перестраховыми) организациями"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государственных доходов Республики Казахстан от 26 мая 2001 года N 667. Зарегистрирован в Министерстве юстиции Республики Казахстан 20 июля 2001 года N 1582. 
     Утратил силу - приказом Министра государственных доходов РК от 9.04.2002 № 416 (извлечение из приказа см. ниже).</w:t>
      </w:r>
    </w:p>
    <w:p>
      <w:pPr>
        <w:spacing w:after="0"/>
        <w:ind w:left="0"/>
        <w:jc w:val="both"/>
      </w:pPr>
      <w:r>
        <w:rPr>
          <w:rFonts w:ascii="Times New Roman"/>
          <w:b w:val="false"/>
          <w:i w:val="false"/>
          <w:color w:val="000000"/>
          <w:sz w:val="28"/>
        </w:rPr>
        <w:t xml:space="preserve">              Извлечение из приказа Министра государственных доходов </w:t>
      </w:r>
      <w:r>
        <w:br/>
      </w:r>
      <w:r>
        <w:rPr>
          <w:rFonts w:ascii="Times New Roman"/>
          <w:b w:val="false"/>
          <w:i w:val="false"/>
          <w:color w:val="000000"/>
          <w:sz w:val="28"/>
        </w:rPr>
        <w:t xml:space="preserve">
                 Республики Казахстан от 9 апреля 2002 года № 416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соответствии с Законом Республики Казахстан от 12 июня 2001 года </w:t>
      </w:r>
      <w:r>
        <w:rPr>
          <w:rFonts w:ascii="Times New Roman"/>
          <w:b w:val="false"/>
          <w:i w:val="false"/>
          <w:color w:val="000000"/>
          <w:sz w:val="28"/>
        </w:rPr>
        <w:t xml:space="preserve">Z010210_ </w:t>
      </w:r>
      <w:r>
        <w:rPr>
          <w:rFonts w:ascii="Times New Roman"/>
          <w:b w:val="false"/>
          <w:i w:val="false"/>
          <w:color w:val="000000"/>
          <w:sz w:val="28"/>
        </w:rPr>
        <w:t xml:space="preserve">"О введении в действие Кодекса Республики Казахстан "О налогах и других обязательных платежах в бюджет" (Налоговый кодекс)" приказываю: </w:t>
      </w:r>
      <w:r>
        <w:br/>
      </w:r>
      <w:r>
        <w:rPr>
          <w:rFonts w:ascii="Times New Roman"/>
          <w:b w:val="false"/>
          <w:i w:val="false"/>
          <w:color w:val="000000"/>
          <w:sz w:val="28"/>
        </w:rPr>
        <w:t xml:space="preserve">
      1. Признать утратившими силу некоторые приказы согласно приложению: </w:t>
      </w:r>
      <w:r>
        <w:br/>
      </w:r>
      <w:r>
        <w:rPr>
          <w:rFonts w:ascii="Times New Roman"/>
          <w:b w:val="false"/>
          <w:i w:val="false"/>
          <w:color w:val="000000"/>
          <w:sz w:val="28"/>
        </w:rPr>
        <w:t xml:space="preserve">
      ...Приказ Министерства государственных доходов Республики Казахстан от 26 мая 2001 года N 667 "Об утверждении изменений и дополнений в Инструкцию Главной налоговой инспекции Министерства финансов Республики Казахстан N 33 "О порядке исчисления и уплаты в бюджет подоходного налога с юридических лиц", утвержденную приказом Министра финансов Республики Казахстан от 28 июня 1995 года N 161 и утверждении Инструкции "О порядке исчисления и уплаты в бюджет подоходного налога страховыми (перестраховыми) организациями"... </w:t>
      </w:r>
      <w:r>
        <w:br/>
      </w:r>
      <w:r>
        <w:rPr>
          <w:rFonts w:ascii="Times New Roman"/>
          <w:b w:val="false"/>
          <w:i w:val="false"/>
          <w:color w:val="000000"/>
          <w:sz w:val="28"/>
        </w:rPr>
        <w:t>
</w:t>
      </w:r>
      <w:r>
        <w:rPr>
          <w:rFonts w:ascii="Times New Roman"/>
          <w:b w:val="false"/>
          <w:i w:val="false"/>
          <w:color w:val="000000"/>
          <w:sz w:val="28"/>
        </w:rPr>
        <w:t xml:space="preserve">
Министр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соответствии с Законом Республики Казахстан от 23 января 2001 года </w:t>
      </w:r>
      <w:r>
        <w:rPr>
          <w:rFonts w:ascii="Times New Roman"/>
          <w:b w:val="false"/>
          <w:i w:val="false"/>
          <w:color w:val="000000"/>
          <w:sz w:val="28"/>
        </w:rPr>
        <w:t xml:space="preserve">Z010147_ </w:t>
      </w:r>
      <w:r>
        <w:rPr>
          <w:rFonts w:ascii="Times New Roman"/>
          <w:b w:val="false"/>
          <w:i w:val="false"/>
          <w:color w:val="000000"/>
          <w:sz w:val="28"/>
        </w:rPr>
        <w:t xml:space="preserve">"О внесении изменений и дополнений в Закон Республики Казахстан </w:t>
      </w:r>
      <w:r>
        <w:rPr>
          <w:rFonts w:ascii="Times New Roman"/>
          <w:b w:val="false"/>
          <w:i w:val="false"/>
          <w:color w:val="000000"/>
          <w:sz w:val="28"/>
        </w:rPr>
        <w:t xml:space="preserve">Z952235_ </w:t>
      </w:r>
      <w:r>
        <w:rPr>
          <w:rFonts w:ascii="Times New Roman"/>
          <w:b w:val="false"/>
          <w:i w:val="false"/>
          <w:color w:val="000000"/>
          <w:sz w:val="28"/>
        </w:rPr>
        <w:t xml:space="preserve">"О налогах и других обязательных платежах в бюджет" приказываю: </w:t>
      </w:r>
      <w:r>
        <w:br/>
      </w:r>
      <w:r>
        <w:rPr>
          <w:rFonts w:ascii="Times New Roman"/>
          <w:b w:val="false"/>
          <w:i w:val="false"/>
          <w:color w:val="000000"/>
          <w:sz w:val="28"/>
        </w:rPr>
        <w:t xml:space="preserve">
      1. Утвердить прилагаемые Изменения и дополнения в Инструкцию Главной налоговой инспекции Министерства финансов Республики Казахстан N 33 </w:t>
      </w:r>
      <w:r>
        <w:rPr>
          <w:rFonts w:ascii="Times New Roman"/>
          <w:b w:val="false"/>
          <w:i w:val="false"/>
          <w:color w:val="000000"/>
          <w:sz w:val="28"/>
        </w:rPr>
        <w:t xml:space="preserve">V950078_ </w:t>
      </w:r>
      <w:r>
        <w:rPr>
          <w:rFonts w:ascii="Times New Roman"/>
          <w:b w:val="false"/>
          <w:i w:val="false"/>
          <w:color w:val="000000"/>
          <w:sz w:val="28"/>
        </w:rPr>
        <w:t xml:space="preserve">"О порядке исчисления и уплаты в бюджет подоходного налога с юридических лиц", утвержденную приказом Министра финансов Республики Казахстан от 28 июня 1995 года N 161. </w:t>
      </w:r>
      <w:r>
        <w:br/>
      </w:r>
      <w:r>
        <w:rPr>
          <w:rFonts w:ascii="Times New Roman"/>
          <w:b w:val="false"/>
          <w:i w:val="false"/>
          <w:color w:val="000000"/>
          <w:sz w:val="28"/>
        </w:rPr>
        <w:t>
      2. Утвердить прилагаемую Инструкцию "О порядке исчисления и уплаты в 
</w:t>
      </w:r>
      <w:r>
        <w:rPr>
          <w:rFonts w:ascii="Times New Roman"/>
          <w:b w:val="false"/>
          <w:i w:val="false"/>
          <w:color w:val="000000"/>
          <w:sz w:val="28"/>
        </w:rPr>
        <w:t xml:space="preserve">
бюджет подоходного налога страховыми (перестраховочными) организациями". 3. Департаменту методологии (Усенова Н.Д.): согласовать указанные Изменения и дополнения и указанную Инструкцию с Министерством финансов Республики Казахстан; направить настоящий приказ в Министерство юстиции Республики Казахстан на государственную регистрацию. 4. Контроль за исполнением настоящего приказа возложить на вице-Министра государственных доходов Канатова С.С. 5. Настоящий приказ вступает в силу по истечении десяти календарных дней со дня государственной регистрации. Министр Согласовано Утверждено Министр финансов приказом Министра Республики Казахстан государственных доходов 6 июня 2001 года Республики Казахстан от 26 мая 2001 года N 667 Инструкция о порядке исчисления и уплаты в бюджет подоходного налога страховыми (перестраховочными) организациями </w:t>
      </w:r>
      <w:r>
        <w:br/>
      </w:r>
      <w:r>
        <w:rPr>
          <w:rFonts w:ascii="Times New Roman"/>
          <w:b w:val="false"/>
          <w:i w:val="false"/>
          <w:color w:val="000000"/>
          <w:sz w:val="28"/>
        </w:rPr>
        <w:t xml:space="preserve">
      Настоящая Инструкция разработана в соответствии с Законом Республики Казахстан </w:t>
      </w:r>
      <w:r>
        <w:rPr>
          <w:rFonts w:ascii="Times New Roman"/>
          <w:b w:val="false"/>
          <w:i w:val="false"/>
          <w:color w:val="000000"/>
          <w:sz w:val="28"/>
        </w:rPr>
        <w:t xml:space="preserve">Z952235_ </w:t>
      </w:r>
      <w:r>
        <w:rPr>
          <w:rFonts w:ascii="Times New Roman"/>
          <w:b w:val="false"/>
          <w:i w:val="false"/>
          <w:color w:val="000000"/>
          <w:sz w:val="28"/>
        </w:rPr>
        <w:t xml:space="preserve">"О налогах и других обязательных платежах в бюджет" (далее - Закон) и определяет порядок обложения подоходным налогом доходов страховой организации, осуществляющей деятельность по отрасли страхования жизни, и перестраховочной организации при проведении ими страхования (перестрахования) по договорам страхования жизни, аннуитета, от несчастного случая и болезни. </w:t>
      </w:r>
      <w:r>
        <w:br/>
      </w:r>
      <w:r>
        <w:rPr>
          <w:rFonts w:ascii="Times New Roman"/>
          <w:b w:val="false"/>
          <w:i w:val="false"/>
          <w:color w:val="000000"/>
          <w:sz w:val="28"/>
        </w:rPr>
        <w:t xml:space="preserve">
      Порядок обложения подоходным налогом доходов страховой (перестраховочной) организации, осуществляющей деятельность по отрасли общего страхования, а также доходов перестраховочной организации, порядок обложения которых не урегулирован настоящей Инструкцией, определяется Инструкцией N 33 </w:t>
      </w:r>
      <w:r>
        <w:rPr>
          <w:rFonts w:ascii="Times New Roman"/>
          <w:b w:val="false"/>
          <w:i w:val="false"/>
          <w:color w:val="000000"/>
          <w:sz w:val="28"/>
        </w:rPr>
        <w:t xml:space="preserve">V950078_ </w:t>
      </w:r>
      <w:r>
        <w:rPr>
          <w:rFonts w:ascii="Times New Roman"/>
          <w:b w:val="false"/>
          <w:i w:val="false"/>
          <w:color w:val="000000"/>
          <w:sz w:val="28"/>
        </w:rPr>
        <w:t xml:space="preserve">"О порядке исчисления и уплаты в бюджет подоходного налога с юридических лиц", утвержденной приказом Министра финансов Республики Казахстан от 28 июня 1995 года N 161 (далее - Инструкция N 33).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Понятия, используемые в настоящей Инструкции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Страховая организация (страховщик) - юридическое лицо, осуществляющее деятельность по заключению и исполнению договоров страхования жизни, аннуитета, от несчастного случая и болезни на основании соответствующей лицензии, выданной Национальным Банком Республики Казахстан. </w:t>
      </w:r>
      <w:r>
        <w:br/>
      </w:r>
      <w:r>
        <w:rPr>
          <w:rFonts w:ascii="Times New Roman"/>
          <w:b w:val="false"/>
          <w:i w:val="false"/>
          <w:color w:val="000000"/>
          <w:sz w:val="28"/>
        </w:rPr>
        <w:t xml:space="preserve">
      2. Перестраховочная организация (перестраховщик) - юридическое лицо, осуществляющее деятельность по заключению и исполнению договоров перестрахования рисков по договорам страхования жизни, аннуитета, от несчастного случая и болезни, заключенным страховыми организациями, указанными в пункте 1 настоящей Инструкции, на основании лицензии, выданной Национальным Банком Республики Казахстан. </w:t>
      </w:r>
      <w:r>
        <w:br/>
      </w:r>
      <w:r>
        <w:rPr>
          <w:rFonts w:ascii="Times New Roman"/>
          <w:b w:val="false"/>
          <w:i w:val="false"/>
          <w:color w:val="000000"/>
          <w:sz w:val="28"/>
        </w:rPr>
        <w:t xml:space="preserve">
      3. Страхователь - юридическое или физическое лицо, заключившее договор страхования со страховщиком. </w:t>
      </w:r>
      <w:r>
        <w:br/>
      </w:r>
      <w:r>
        <w:rPr>
          <w:rFonts w:ascii="Times New Roman"/>
          <w:b w:val="false"/>
          <w:i w:val="false"/>
          <w:color w:val="000000"/>
          <w:sz w:val="28"/>
        </w:rPr>
        <w:t xml:space="preserve">
      4. Перестрахователь - юридическое лицо, заключившее договор перестрахования с перестраховщиком. </w:t>
      </w:r>
      <w:r>
        <w:br/>
      </w:r>
      <w:r>
        <w:rPr>
          <w:rFonts w:ascii="Times New Roman"/>
          <w:b w:val="false"/>
          <w:i w:val="false"/>
          <w:color w:val="000000"/>
          <w:sz w:val="28"/>
        </w:rPr>
        <w:t xml:space="preserve">
      5. Страховые премии - сумма денег, которую страхователь (перестрахователь) обязан уплатить страховщику (перестраховщику) за принятие последним обязательств произвести страховую выплату страхователю (перестрахователю) в размере, определенном договором страхования (перестрахования) или аннуитета.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Порядок налогообложения доходов страховой </w:t>
      </w:r>
      <w:r>
        <w:br/>
      </w:r>
      <w:r>
        <w:rPr>
          <w:rFonts w:ascii="Times New Roman"/>
          <w:b w:val="false"/>
          <w:i w:val="false"/>
          <w:color w:val="000000"/>
          <w:sz w:val="28"/>
        </w:rPr>
        <w:t xml:space="preserve">
                     (перестраховочной) организации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Объектом обложения подоходным налогом с юридических лиц страховой (перестраховочной) организации являются: </w:t>
      </w:r>
      <w:r>
        <w:br/>
      </w:r>
      <w:r>
        <w:rPr>
          <w:rFonts w:ascii="Times New Roman"/>
          <w:b w:val="false"/>
          <w:i w:val="false"/>
          <w:color w:val="000000"/>
          <w:sz w:val="28"/>
        </w:rPr>
        <w:t xml:space="preserve">
      1) доходы в виде страховых премий, подлежащих получению (полученных) в течение налогового года страховой организацией, осуществляющей деятельность по отрасли страхования жизни, и перестраховочной организацией при проведении ими страхования (перестрахования) по договорам страхования жизни, аннуитета, от несчастного случая и болезни; </w:t>
      </w:r>
      <w:r>
        <w:br/>
      </w:r>
      <w:r>
        <w:rPr>
          <w:rFonts w:ascii="Times New Roman"/>
          <w:b w:val="false"/>
          <w:i w:val="false"/>
          <w:color w:val="000000"/>
          <w:sz w:val="28"/>
        </w:rPr>
        <w:t xml:space="preserve">
      2) налогооблагаемый доход - исчисленный как разница между совокупным годовым доходом и вычетами, предусмотренными Законом. </w:t>
      </w:r>
      <w:r>
        <w:br/>
      </w:r>
      <w:r>
        <w:rPr>
          <w:rFonts w:ascii="Times New Roman"/>
          <w:b w:val="false"/>
          <w:i w:val="false"/>
          <w:color w:val="000000"/>
          <w:sz w:val="28"/>
        </w:rPr>
        <w:t xml:space="preserve">
      7. Доход в виде страховых премий включает в себя суммы страховых премий, подлежащих получению (полученных) в течение налогового года страховой организацией, осуществляющей деятельность по отрасли страхования жизни, и перестраховочной организацией при проведении ими страхования (перестрахования) по договорам страхования жизни, от несчастного случая и болезни, аннуитета, включая пенсионные выплаты из накопительных пенсионных фондов, направленные в страховые организации для оплаты страховых премий по заключенному договору накопительного страхования (аннуитета). </w:t>
      </w:r>
      <w:r>
        <w:br/>
      </w:r>
      <w:r>
        <w:rPr>
          <w:rFonts w:ascii="Times New Roman"/>
          <w:b w:val="false"/>
          <w:i w:val="false"/>
          <w:color w:val="000000"/>
          <w:sz w:val="28"/>
        </w:rPr>
        <w:t xml:space="preserve">
      Доходы, указанные в настоящем пункте, не включаются в совокупный годовой доход страховой (перестраховочной) организации. </w:t>
      </w:r>
      <w:r>
        <w:br/>
      </w:r>
      <w:r>
        <w:rPr>
          <w:rFonts w:ascii="Times New Roman"/>
          <w:b w:val="false"/>
          <w:i w:val="false"/>
          <w:color w:val="000000"/>
          <w:sz w:val="28"/>
        </w:rPr>
        <w:t xml:space="preserve">
      8. Доходы страховой (перестраховочной) организации, за исключением доходов, указанных в пункте 7 настоящей Инструкции, и инвестиционного дохода, включаются в совокупный годовой доход страховой (перестраховочной) организации. </w:t>
      </w:r>
      <w:r>
        <w:br/>
      </w:r>
      <w:r>
        <w:rPr>
          <w:rFonts w:ascii="Times New Roman"/>
          <w:b w:val="false"/>
          <w:i w:val="false"/>
          <w:color w:val="000000"/>
          <w:sz w:val="28"/>
        </w:rPr>
        <w:t xml:space="preserve">
      9. Налогооблагаемый доход страховой (перестраховочной) организации определяется как разница между совокупным годовым доходом и вычетами, установленными Законом. </w:t>
      </w:r>
      <w:r>
        <w:br/>
      </w:r>
      <w:r>
        <w:rPr>
          <w:rFonts w:ascii="Times New Roman"/>
          <w:b w:val="false"/>
          <w:i w:val="false"/>
          <w:color w:val="000000"/>
          <w:sz w:val="28"/>
        </w:rPr>
        <w:t xml:space="preserve">
      Совокупный годовой доход страховой (перестраховочной) организации определяется в соответствии с Законом, включая страховые премии, подлежащие получению (полученные) от страхователей (перестрахователей) по договорам общего страхования, за исключением доходов, указанных в пункте 7 настоящей Инструкции, а также другие доходы от иной деятельности, за исключением инвестиционного дохода, подлежащего получению (полученного) страховой организацией, осуществляющей деятельность по отрасли страхования жизни. </w:t>
      </w:r>
      <w:r>
        <w:br/>
      </w:r>
      <w:r>
        <w:rPr>
          <w:rFonts w:ascii="Times New Roman"/>
          <w:b w:val="false"/>
          <w:i w:val="false"/>
          <w:color w:val="000000"/>
          <w:sz w:val="28"/>
        </w:rPr>
        <w:t xml:space="preserve">
      В соответствии со статьей 14 Закона из совокупного годового дохода страховой (перестраховочной) организации подлежат вычету все расходы, связанные с его получением, кроме расходов, не подлежащих вычету. </w:t>
      </w:r>
      <w:r>
        <w:br/>
      </w:r>
      <w:r>
        <w:rPr>
          <w:rFonts w:ascii="Times New Roman"/>
          <w:b w:val="false"/>
          <w:i w:val="false"/>
          <w:color w:val="000000"/>
          <w:sz w:val="28"/>
        </w:rPr>
        <w:t xml:space="preserve">
      Страховые организации имеют право на вычет суммы отчислений в страховые резервы в соответствии с нормами, установленными законодательством Республики Казахстан. Не производится вычет по отчислениям в страховые резервы по договорам отрасли страхования жизни. </w:t>
      </w:r>
      <w:r>
        <w:br/>
      </w:r>
      <w:r>
        <w:rPr>
          <w:rFonts w:ascii="Times New Roman"/>
          <w:b w:val="false"/>
          <w:i w:val="false"/>
          <w:color w:val="000000"/>
          <w:sz w:val="28"/>
        </w:rPr>
        <w:t xml:space="preserve">
      Перестраховочные организации имеют право на вычет суммы отчислений в страховые резервы в соответствии с нормами, установленными законодательством Республики Казахстан, за исключением суммы отчислений по принятым на перестрахование договорам страхования жизни, аннуитета, от несчастного случая и болезни, заключенным страховой организацией, осуществляющей деятельность по отрасли страхования жизни. </w:t>
      </w:r>
      <w:r>
        <w:br/>
      </w:r>
      <w:r>
        <w:rPr>
          <w:rFonts w:ascii="Times New Roman"/>
          <w:b w:val="false"/>
          <w:i w:val="false"/>
          <w:color w:val="000000"/>
          <w:sz w:val="28"/>
        </w:rPr>
        <w:t xml:space="preserve">
      10. Страховые премии, уплаченные страховой (перестраховочной) организацией перестраховочной организации в соответствии с заключенными договорами перестрахования рисков по договорам страхования жизни, аннуитета, от несчастного случая и болезни, не являются доходом в виде страховых премий страховой (перестраховочной) организации, передающей часть рисков по заключенным договорам страхования на перестрахование, и не включаются в совокупный годовой доход страховой (перестраховочной) организации. </w:t>
      </w:r>
      <w:r>
        <w:br/>
      </w:r>
      <w:r>
        <w:rPr>
          <w:rFonts w:ascii="Times New Roman"/>
          <w:b w:val="false"/>
          <w:i w:val="false"/>
          <w:color w:val="000000"/>
          <w:sz w:val="28"/>
        </w:rPr>
        <w:t xml:space="preserve">
      11. В целях налогообложения страховые организации, осуществляющие деятельность по отрасли страхования жизни, и перестраховочные организации при проведении ими страхования (перестрахования) по договорам страхования жизни ведут раздельный учет по доходам от страховой деятельности по договорам страхования (перестрахования) жизни, аннуитета, от несчастного случая и болезни, инвестиционным доходам и по доходам, расходам от иной деятельности согласно статье 28-2 Закона. </w:t>
      </w:r>
      <w:r>
        <w:br/>
      </w:r>
      <w:r>
        <w:rPr>
          <w:rFonts w:ascii="Times New Roman"/>
          <w:b w:val="false"/>
          <w:i w:val="false"/>
          <w:color w:val="000000"/>
          <w:sz w:val="28"/>
        </w:rPr>
        <w:t xml:space="preserve">
      12. Страховые организации, осуществляющие деятельность по отрасли страхования жизни, и перестраховочные организации при проведении ими страхования (перестрахования) по договорам страхования жизни, аннуитета, от несчастного случая и болезни по доходам, не указанным в пункте 7 настоящей Инструкции, исчисляют и уплачивают подоходный налог с юридических лиц в порядке, предусмотренном Инструкцией N 33.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Ставки, порядок исчисления и уплаты подоходного налога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Доходы страховой (перестраховочной) организации, указанные в пункте 7 настоящей Инструкции, подлежат обложению подоходным налогом без осуществления вычетов по ставке 2% от суммы подлежащих получению (полученных) страховых премий согласно пункту 1 статьи 28-3 Закона. В доход включается вся сумма страховой премии за налоговый год по договору страхования независимо от полноты уплаты страховых премий. </w:t>
      </w:r>
      <w:r>
        <w:br/>
      </w:r>
      <w:r>
        <w:rPr>
          <w:rFonts w:ascii="Times New Roman"/>
          <w:b w:val="false"/>
          <w:i w:val="false"/>
          <w:color w:val="000000"/>
          <w:sz w:val="28"/>
        </w:rPr>
        <w:t xml:space="preserve">
      14. Налогооблагаемый доход страховой (перестраховочной) организации, указанный в пункте 9 настоящей Инструкции, подлежит обложению подоходным налогом по ставке 30% согласно пункту 2 статьи 28-3 Закона. </w:t>
      </w:r>
      <w:r>
        <w:br/>
      </w:r>
      <w:r>
        <w:rPr>
          <w:rFonts w:ascii="Times New Roman"/>
          <w:b w:val="false"/>
          <w:i w:val="false"/>
          <w:color w:val="000000"/>
          <w:sz w:val="28"/>
        </w:rPr>
        <w:t xml:space="preserve">
      15. Страховая (перестраховочная) организация уплачивает подоходный налог с доходов в виде страховых премий ежемесячно не позднее 20 числа текущего месяца, исходя из 1/12 части суммы предполагаемого подоходного налога за налоговый год, заявленной в органы налоговой службы. </w:t>
      </w:r>
      <w:r>
        <w:br/>
      </w:r>
      <w:r>
        <w:rPr>
          <w:rFonts w:ascii="Times New Roman"/>
          <w:b w:val="false"/>
          <w:i w:val="false"/>
          <w:color w:val="000000"/>
          <w:sz w:val="28"/>
        </w:rPr>
        <w:t xml:space="preserve">
      16. Страховая (перестраховочная) организация, имеющая филиалы, представительства и иные обособленные структурные подразделения, осуществляет уплату подоходного налога за свои филиалы, представительства и иные обособленные структурные подразделения в соответствующие бюджеты по месту их нахождения, либо в соответствующие бюджеты городов Астаны, Алматы или в областные бюджеты согласно пункту 1 статьи 6 Закона. </w:t>
      </w:r>
      <w:r>
        <w:br/>
      </w:r>
      <w:r>
        <w:rPr>
          <w:rFonts w:ascii="Times New Roman"/>
          <w:b w:val="false"/>
          <w:i w:val="false"/>
          <w:color w:val="000000"/>
          <w:sz w:val="28"/>
        </w:rPr>
        <w:t xml:space="preserve">
      17. Уплата подоходного налога с юридических лиц производится по месту нахождения страховой (перестраховочной) организации. Страховая (перестраховочная) организация обязана представлять в налоговый орган по месту его налоговой регистрации справку о предполагаемой сумме подоходного налога с разбивкой по месяцам до 20 января соответствующего налогового года по форме, установленной в приложении 2 к настоящей Инструкции. </w:t>
      </w:r>
      <w:r>
        <w:br/>
      </w:r>
      <w:r>
        <w:rPr>
          <w:rFonts w:ascii="Times New Roman"/>
          <w:b w:val="false"/>
          <w:i w:val="false"/>
          <w:color w:val="000000"/>
          <w:sz w:val="28"/>
        </w:rPr>
        <w:t xml:space="preserve">
      18. Страховая (перестраховочная) организация по доходам, указанным в пункте 9 настоящей Инструкции, уплачивает авансовые платежи в порядке, предусмотренном пунктом 63 Инструкции N 33. </w:t>
      </w:r>
      <w:r>
        <w:br/>
      </w:r>
      <w:r>
        <w:rPr>
          <w:rFonts w:ascii="Times New Roman"/>
          <w:b w:val="false"/>
          <w:i w:val="false"/>
          <w:color w:val="000000"/>
          <w:sz w:val="28"/>
        </w:rPr>
        <w:t xml:space="preserve">
      19. Сумма подоходного налога, подлежащего уплате страховыми (перестраховочными) организациями за филиалы, представительства и иные обособленные структурные подразделения, определяется в порядке, установленном в приложении 6 к Инструкции N 33. </w:t>
      </w:r>
      <w:r>
        <w:br/>
      </w:r>
      <w:r>
        <w:rPr>
          <w:rFonts w:ascii="Times New Roman"/>
          <w:b w:val="false"/>
          <w:i w:val="false"/>
          <w:color w:val="000000"/>
          <w:sz w:val="28"/>
        </w:rPr>
        <w:t xml:space="preserve">
      20. Окончательный расчет и уплата по подоходному налогу по доходам, указанным в пунктах 7 и 9 настоящей Инструкции, производится по истечении 10 дней после представления соответствующей декларации, но не позднее 10 апреля года, следующего за отчетным.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Расчет по подоходному налогу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Страховая (перестраховочная) организация по доходам, указанным в пункте 7 настоящей Инструкции, представляет расчет по начисленному подоходному налогу за квартал не позднее 15 числа месяца, следующего за отчетным кварталом, по форме, установленной в приложении 3 к настоящей Инструкции. </w:t>
      </w:r>
      <w:r>
        <w:br/>
      </w:r>
      <w:r>
        <w:rPr>
          <w:rFonts w:ascii="Times New Roman"/>
          <w:b w:val="false"/>
          <w:i w:val="false"/>
          <w:color w:val="000000"/>
          <w:sz w:val="28"/>
        </w:rPr>
        <w:t xml:space="preserve">
      В эти же сроки представляется расчет по подоходному налогу, подлежащему уплате за квартал за филиалы, представительства и иные обособленные структурные подразделения в налоговые органы по месту налоговой регистрации головной организации. </w:t>
      </w:r>
      <w:r>
        <w:br/>
      </w:r>
      <w:r>
        <w:rPr>
          <w:rFonts w:ascii="Times New Roman"/>
          <w:b w:val="false"/>
          <w:i w:val="false"/>
          <w:color w:val="000000"/>
          <w:sz w:val="28"/>
        </w:rPr>
        <w:t xml:space="preserve">
      Расчет по подоходному налогу, подлежащему уплате за квартал за филиалы, представительства и иные обособленные структурные подразделения, составляется по форме, установленной в приложении 6А к Инструкции N 33. </w:t>
      </w:r>
      <w:r>
        <w:br/>
      </w:r>
      <w:r>
        <w:rPr>
          <w:rFonts w:ascii="Times New Roman"/>
          <w:b w:val="false"/>
          <w:i w:val="false"/>
          <w:color w:val="000000"/>
          <w:sz w:val="28"/>
        </w:rPr>
        <w:t xml:space="preserve">
      22. В случае превышения суммы подоходного налога, подлежащего уплате (уплаченного) по расчету, представленному за отчетный квартал, над суммой внесенных ежемесячных платежей, страховая (перестраховочная) организация уплачивает сумму превышения до наступления срока уплаты ежемесячного платежа. </w:t>
      </w:r>
      <w:r>
        <w:br/>
      </w:r>
      <w:r>
        <w:rPr>
          <w:rFonts w:ascii="Times New Roman"/>
          <w:b w:val="false"/>
          <w:i w:val="false"/>
          <w:color w:val="000000"/>
          <w:sz w:val="28"/>
        </w:rPr>
        <w:t xml:space="preserve">
      В случае превышения суммы внесенных ежемесячных платежей над суммой подоходного налога, подлежащего уплате, сумма переплаты зачитывается или возвращается налогоплательщику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Представление декларации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По итогам налогового года страховая (перестраховочная) организация обязана представить в налоговый орган по месту своей регистрации декларации по всем доходам до 31 марта года, следующего за отчетным. </w:t>
      </w:r>
      <w:r>
        <w:br/>
      </w:r>
      <w:r>
        <w:rPr>
          <w:rFonts w:ascii="Times New Roman"/>
          <w:b w:val="false"/>
          <w:i w:val="false"/>
          <w:color w:val="000000"/>
          <w:sz w:val="28"/>
        </w:rPr>
        <w:t xml:space="preserve">
      Декларация по доходам, указанным в пункте 9 настоящей Инструкции, представляется по форме, установленной формой 100 к Инструкции N 33. </w:t>
      </w:r>
      <w:r>
        <w:br/>
      </w:r>
      <w:r>
        <w:rPr>
          <w:rFonts w:ascii="Times New Roman"/>
          <w:b w:val="false"/>
          <w:i w:val="false"/>
          <w:color w:val="000000"/>
          <w:sz w:val="28"/>
        </w:rPr>
        <w:t xml:space="preserve">
      Страховая (перестраховочная) организация по доходам, указанным в пункте 7 настоящей Инструкции, представляет декларацию по итогам налогового года по форме, установленной в приложении 1 к настоящей Инструкции. </w:t>
      </w:r>
      <w:r>
        <w:br/>
      </w:r>
      <w:r>
        <w:rPr>
          <w:rFonts w:ascii="Times New Roman"/>
          <w:b w:val="false"/>
          <w:i w:val="false"/>
          <w:color w:val="000000"/>
          <w:sz w:val="28"/>
        </w:rPr>
        <w:t xml:space="preserve">
      По окончании налогового года одновременно с декларацией о доходах в виде страховых премий по договорам отрасли страхования жизни страховые (перестраховочные) организации обязаны представить в налоговый орган по месту своей регистрации акты сверки структурных подразделений по расчетам с бюджетом по подоходному налогу, подписанные руководителем налогового органа по месту их налоговой регистрации и заверенные печатью. </w:t>
      </w:r>
      <w:r>
        <w:br/>
      </w:r>
      <w:r>
        <w:rPr>
          <w:rFonts w:ascii="Times New Roman"/>
          <w:b w:val="false"/>
          <w:i w:val="false"/>
          <w:color w:val="000000"/>
          <w:sz w:val="28"/>
        </w:rPr>
        <w:t>
</w:t>
      </w: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Министерства государственных доходов Республики Казахстан от 26 мая 2001 года N 667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Декларация 
</w:t>
      </w:r>
      <w:r>
        <w:rPr>
          <w:rFonts w:ascii="Times New Roman"/>
          <w:b w:val="false"/>
          <w:i w:val="false"/>
          <w:color w:val="000000"/>
          <w:sz w:val="28"/>
        </w:rPr>
        <w:t xml:space="preserve">
о доходе в виде страховых премий по договорам отрасли страхования жизни за 200__год Наименование______________________ РНН_____________________________ Адрес_____________________________ Банк_____________________________ Район_____________________________ Банковские город/область______________________ счета_____________________________ Декларация __ первоначальная __ очередная __ ликвидационная _________________________________________________________________________ N ! Показатели ! Сумма п/п ! ! _________________________________________________________________________ 1 Доходы в виде страховых премий, всего в том числе от страхования: - жизни - аннуитета - от несчастного случая и болезни 2 Ставка налога 3 Начислено налога 4 Фактически уплачено 5 Сумма переплаты 6 Налог к уплате 7 Штрафные санкции 8 Всего налога и штрафных санкций 9 Сумма переплаты в счет предстоящих платежей 10 Сумма переплаты к возврату __________________________________________________________________________ Примечание. Декларация представляется с соответствующими приложениями, определенными уполномоченным государственным органом. Ответственность налогоплательщика перед законом Налоговый орган Мы несем ответственность в соответствии с Лицо, принявшее законодательными актами Республики Казахстан декларацию ___________ за истинность и полноту сведений, приведенных (Ф.И.О.) в данной декларации. Дата _________ 20__г. _____________________ Руководитель _______________ ____________ (подпись) (Ф.И.О.) (подпись) Гл.бухгалтер _______________ ____________ (Ф.И.О.) (подпись) МП Дата "___"__________20__г. Аудитор, оказавший услуги по составлению декларации________________ ________________________________________ (Ф.И.О., РНН) _________________ (подпись, печать) Приложение 1 к декларации Раздел 1. Расчет по фактически уплаченным суммам ________________________________________________________________________ Фактически уплачено (перенесите в строку 4 декларации), ! в том числе: ! - переплата, перенесенная с предыдущего налогового года ! - уплачено в текущем году ! ________________________________________________________________________ Раздел 2. Расчет по штрафным санкциям ________________________________________________________________________ Штрафные санкции (перенесите в строку 7 декларации), ! в том числе: ! - пени по просроченным налоговым платежам ! - штраф за несвоевременное представление декларации ! - штраф за занижение налога и текущих платежей ! - прочие ! ________________________________________________________________________ Раздел 3. Перенос суммы переплаты в счет предстоящих платежей ________________________________________________________________________ Суммы переплаты (перенесите в строку 9 декларации), ! в том числе: ! - по подоходному налогу за период ! - по НДС за период ! - по другим налогам за период ! ________________________________________________________________________ РУКОВОДСТВО ПО ЗАПОЛНЕНИЮ ДЕКЛАРАЦИИ О ДОХОДЕ В ВИДЕ СТРАХОВЫХ ПРЕМИЙ ПО ДОГОВОРАМ ОТРАСЛИ СТРАХОВАНИЯ ЖИЗНИ НАИМЕНОВАНИЕ НАЛОГОПЛАТЕЛЬЩИКА, МЕСТОНАХОЖДЕНИЕ </w:t>
      </w:r>
      <w:r>
        <w:br/>
      </w:r>
      <w:r>
        <w:rPr>
          <w:rFonts w:ascii="Times New Roman"/>
          <w:b w:val="false"/>
          <w:i w:val="false"/>
          <w:color w:val="000000"/>
          <w:sz w:val="28"/>
        </w:rPr>
        <w:t xml:space="preserve">
      Наименование. Впишите печатными буквами или напечатайте официальное наименование юридического лица (как оно обозначено в Уставе или ином учредительном документе). </w:t>
      </w:r>
      <w:r>
        <w:br/>
      </w:r>
      <w:r>
        <w:rPr>
          <w:rFonts w:ascii="Times New Roman"/>
          <w:b w:val="false"/>
          <w:i w:val="false"/>
          <w:color w:val="000000"/>
          <w:sz w:val="28"/>
        </w:rPr>
        <w:t xml:space="preserve">
      Местонахождение. Адрес налогоплательщика: наименование улицы, номер строения. Район (для городов областного подчинения - город), область (для городов Астана, Алматы - город). </w:t>
      </w:r>
      <w:r>
        <w:br/>
      </w:r>
      <w:r>
        <w:rPr>
          <w:rFonts w:ascii="Times New Roman"/>
          <w:b w:val="false"/>
          <w:i w:val="false"/>
          <w:color w:val="000000"/>
          <w:sz w:val="28"/>
        </w:rPr>
        <w:t xml:space="preserve">
      Примечание. Если после предоставления декларации поменялся адрес, то налогоплательщик обязан сообщить в налоговый орган свой новый адрес согласно пункту 5 статьи 139-1.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РЕГИСТРАЦИОННЫЙ НОМЕР НАЛОГОПЛАТЕЛЬЩИКА (РНН) </w:t>
      </w:r>
      <w:r>
        <w:br/>
      </w:r>
      <w:r>
        <w:rPr>
          <w:rFonts w:ascii="Times New Roman"/>
          <w:b w:val="false"/>
          <w:i w:val="false"/>
          <w:color w:val="000000"/>
          <w:sz w:val="28"/>
        </w:rPr>
        <w:t xml:space="preserve">
      Налоговая служба присваивает каждому налогоплательщику регистрационный номер, который используется в отношении всех налогов. Указывается в декларации и во всех приложениях.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НАИМЕНОВАНИЕ БАНКА И БАНКОВСКИЕ СЧЕТА </w:t>
      </w:r>
      <w:r>
        <w:br/>
      </w:r>
      <w:r>
        <w:rPr>
          <w:rFonts w:ascii="Times New Roman"/>
          <w:b w:val="false"/>
          <w:i w:val="false"/>
          <w:color w:val="000000"/>
          <w:sz w:val="28"/>
        </w:rPr>
        <w:t xml:space="preserve">
      Если налогоплательщик пользуется услугами нескольких банков, то указываются наименование всех банков и номера счетов.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ПЕРВОНАЧАЛЬНАЯ, ОЧЕРЕДНАЯ, ЛИКВИДАЦИОННАЯ </w:t>
      </w:r>
      <w:r>
        <w:br/>
      </w:r>
      <w:r>
        <w:rPr>
          <w:rFonts w:ascii="Times New Roman"/>
          <w:b w:val="false"/>
          <w:i w:val="false"/>
          <w:color w:val="000000"/>
          <w:sz w:val="28"/>
        </w:rPr>
        <w:t xml:space="preserve">
                              ДЕКЛАРАЦИИ </w:t>
      </w:r>
      <w:r>
        <w:br/>
      </w:r>
      <w:r>
        <w:rPr>
          <w:rFonts w:ascii="Times New Roman"/>
          <w:b w:val="false"/>
          <w:i w:val="false"/>
          <w:color w:val="000000"/>
          <w:sz w:val="28"/>
        </w:rPr>
        <w:t xml:space="preserve">
      Если представляется декларация, являющаяся первой после регистрации юридического лица, то налогоплательщиком отмечается крестиком ячейка "первоначальная декларация"; при завершении или прекращении деятельности, ликвидации юридического лица отмечается ячейка "ликвидационная декларация". В остальных случаях отмечается ячейка "очередная декларация".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СТРОКА 1. ДОХОДЫ В ВИДЕ СТРАХОВЫХ ПРЕМИЙ 
</w:t>
      </w:r>
      <w:r>
        <w:rPr>
          <w:rFonts w:ascii="Times New Roman"/>
          <w:b w:val="false"/>
          <w:i w:val="false"/>
          <w:color w:val="000000"/>
          <w:sz w:val="28"/>
        </w:rPr>
        <w:t xml:space="preserve">
Указывается общая сумма страховых премий, полученных и подлежащих получению налогоплательщиком по отрасли страхования жизни, аннуитета, от несчастного случая и болезни. СТРОКА 2. СТАВКА НАЛОГА Указывается ставка налога в размере 2 процентов от суммы подлежащих получению (полученных) страховых премий. СТРОКА 3. НАЧИСЛЕНО НАЛОГА Определяется как произведение строк 1 и 2. СТРОКА 4. ФАКТИЧЕСКИ УПЛАЧЕНО Внесите сумму из раздела 1 приложения 1а к декларации. СТРОКА 5. СУММА ПЕРЕПЛАТЫ </w:t>
      </w:r>
      <w:r>
        <w:br/>
      </w:r>
      <w:r>
        <w:rPr>
          <w:rFonts w:ascii="Times New Roman"/>
          <w:b w:val="false"/>
          <w:i w:val="false"/>
          <w:color w:val="000000"/>
          <w:sz w:val="28"/>
        </w:rPr>
        <w:t>
      Если сумма, указанная в строке 4, больше суммы, указанной в строке 3, 
</w:t>
      </w:r>
      <w:r>
        <w:rPr>
          <w:rFonts w:ascii="Times New Roman"/>
          <w:b w:val="false"/>
          <w:i w:val="false"/>
          <w:color w:val="000000"/>
          <w:sz w:val="28"/>
        </w:rPr>
        <w:t xml:space="preserve">
то из нее надо вычесть сумму строки 3. Полученный положительный результат есть сумма превышения уплаченного налога над начисленным налогом. СТРОКА 6. НАЛОГ К УПЛАТЕ Если сумма, указанная в строке 4, меньше суммы, указанной в строке 3, то ее надо вычесть из суммы строки 3. Полученный результат является суммой Вашего налогового обязательства перед бюджетом. СТРОКА 7. ШТРАФНЫЕ САНКЦИИ Указывается сумма начисленных штрафных санкций из раздела 2 приложения 1а к декларации. СТРОКА 8. ВСЕГО НАЛОГА И ШТРАФНЫХ САНКЦИЙ Определяется как общая сумма подоходного налога и штрафных санкций, подлежащих уплате. СТРОКА 9. СУММА ПЕРЕПЛАТЫ В СЧЕТ ПРЕДСТОЯЩИХ ПЛАТЕЖЕЙ Отражается сумма переплаты, перенесенная в счет уплаты предстоящих платежей по подоходному налогу, НДС и другим налогам из раздела 3 приложения 1а к декларации. СТРОКА 10. СУММА ПЕРЕПЛАТЫ К ВОЗВРАТУ </w:t>
      </w:r>
      <w:r>
        <w:br/>
      </w:r>
      <w:r>
        <w:rPr>
          <w:rFonts w:ascii="Times New Roman"/>
          <w:b w:val="false"/>
          <w:i w:val="false"/>
          <w:color w:val="000000"/>
          <w:sz w:val="28"/>
        </w:rPr>
        <w:t xml:space="preserve">
      Для получения данной суммы необходимо указанную в строке 9 сумму вычесть из результата, указанного в строке 5. Полученный результат представляет сумму, подлежащую возврату как переплата по подоходному налогу.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ОТВЕТСТВЕННОСТЬ НАЛОГОПЛАТЕЛЬЩИКА ПЕРЕД ЗАКОНОМ </w:t>
      </w:r>
      <w:r>
        <w:br/>
      </w:r>
      <w:r>
        <w:rPr>
          <w:rFonts w:ascii="Times New Roman"/>
          <w:b w:val="false"/>
          <w:i w:val="false"/>
          <w:color w:val="000000"/>
          <w:sz w:val="28"/>
        </w:rPr>
        <w:t xml:space="preserve">
      За истинность и полноту сведений представленной декларации ответственность несут руководитель или уполномоченное лицо и главный бухгалтер (бухгалтер, если в штате отсутствует должность главного бухгалтера), а также аудитор, привлекавшийся к работе по составлению декларации, в соответствии с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Министерства государственных доходов Республики Казахстан от 26 мая 2001 года N 667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 Налоговому комитету по____________ </w:t>
      </w:r>
      <w:r>
        <w:br/>
      </w:r>
      <w:r>
        <w:rPr>
          <w:rFonts w:ascii="Times New Roman"/>
          <w:b w:val="false"/>
          <w:i w:val="false"/>
          <w:color w:val="000000"/>
          <w:sz w:val="28"/>
        </w:rPr>
        <w:t xml:space="preserve">
    (регистрационный номер __________________________________ </w:t>
      </w:r>
      <w:r>
        <w:br/>
      </w:r>
      <w:r>
        <w:rPr>
          <w:rFonts w:ascii="Times New Roman"/>
          <w:b w:val="false"/>
          <w:i w:val="false"/>
          <w:color w:val="000000"/>
          <w:sz w:val="28"/>
        </w:rPr>
        <w:t xml:space="preserve">
      налогоплательщика) (району, городу) _________________________________ </w:t>
      </w:r>
      <w:r>
        <w:br/>
      </w:r>
      <w:r>
        <w:rPr>
          <w:rFonts w:ascii="Times New Roman"/>
          <w:b w:val="false"/>
          <w:i w:val="false"/>
          <w:color w:val="000000"/>
          <w:sz w:val="28"/>
        </w:rPr>
        <w:t xml:space="preserve">
    (полное наименование </w:t>
      </w:r>
      <w:r>
        <w:br/>
      </w:r>
      <w:r>
        <w:rPr>
          <w:rFonts w:ascii="Times New Roman"/>
          <w:b w:val="false"/>
          <w:i w:val="false"/>
          <w:color w:val="000000"/>
          <w:sz w:val="28"/>
        </w:rPr>
        <w:t xml:space="preserve">
      налогоплательщика) </w:t>
      </w:r>
      <w:r>
        <w:br/>
      </w:r>
      <w:r>
        <w:rPr>
          <w:rFonts w:ascii="Times New Roman"/>
          <w:b w:val="false"/>
          <w:i w:val="false"/>
          <w:color w:val="000000"/>
          <w:sz w:val="28"/>
        </w:rPr>
        <w:t>
</w:t>
      </w:r>
      <w:r>
        <w:rPr>
          <w:rFonts w:ascii="Times New Roman"/>
          <w:b w:val="false"/>
          <w:i w:val="false"/>
          <w:color w:val="000000"/>
          <w:sz w:val="28"/>
        </w:rPr>
        <w:t xml:space="preserve">
Справка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 предполагаемой сумме подоходного налога со 
</w:t>
      </w:r>
      <w:r>
        <w:rPr>
          <w:rFonts w:ascii="Times New Roman"/>
          <w:b w:val="false"/>
          <w:i w:val="false"/>
          <w:color w:val="000000"/>
          <w:sz w:val="28"/>
        </w:rPr>
        <w:t xml:space="preserve">
страховых премий страховых (перестраховочных) организаций за 200__год 1. Предполагаемая сумма страховых премий, подлежащая получению (полученная) по договорам страхования жизни, аннуитета, от несчастного случая и болезни ______________ тыс.тенге 2. Предполагаемая сумма страховых премий, подлежащая получению (полученная) от деятельности, осуществляемой по договорам страхования жизни, аннуитета, от несчастного случая и болезни в разрезе месяцев __________________________________________________________________________ Январь!Февраль!Март!Апрель!Май!Июнь!Июль!Август!Сентябрь!Октябрь!Ноябрь __________________________________________________________________________ __________________________________________________________________________ Продолжение таблицы: ______________ Декабрь!Всего ! ______________! ! ______________! 3. Сумма подоходного налога, подлежащего уплате в разрезе месяцев __________________________________________________________________________ Январь!Февраль!Март!Апрель!Май!Июнь!Июль!Август!Сентябрь!Октябрь!Ноябрь __________________________________________________________________________ __________________________________________________________________________ Продолжение таблицы: ______________ Декабрь!Всего ! ______________! ! ______________! Руководитель страховой (перестраховочной) организации ______________ __________ (Ф.И.О.) (подпись) Главный бухгалтер ___________________________________ __________ (Ф.И.О.) (подпись) </w:t>
      </w:r>
      <w:r>
        <w:br/>
      </w:r>
      <w:r>
        <w:rPr>
          <w:rFonts w:ascii="Times New Roman"/>
          <w:b w:val="false"/>
          <w:i w:val="false"/>
          <w:color w:val="000000"/>
          <w:sz w:val="28"/>
        </w:rPr>
        <w:t>
</w:t>
      </w: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Министерства государственных доходов Республики Казахстан от 26 мая 2001 года N 667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_________________________________ Налоговому комитету по____________ (регистрационный номер налогоплательщика) __________________________________ _________________________________ (району, городу) (полное наименование налогоплательщика) Расчет подоходного налога страховых (перестраховочных) организаций за ______________ 200__года (указать период) __________________________________________________________________________ Показатели ! тыс.тенге __________________________________________________________________________ 1. Сумма страховых премий 2. Ставка подоходного налога (%) 3. Сумма подоходного налога, подлежащего уплате 4. Фактически уплачено 5. Сумма подоходного налога, подлежащего доплате 6. Сумма подоходного налога, подлежащего возврату __________________________________________________________________________ Ответственность налогоплательщика перед законом Налоговый орган Мы несем ответственность в соответствии с Лицо, принявшее законодательными актами Республики Казахстан расчет ______________ за истинность и полноту сведений, приведенных (Ф.И.О.) в данном расчете. Дата _________ 20__г. _____________________ Руководитель _______________ ____________ (подпись) (Ф.И.О.) (подпись) Гл.бухгалтер _______________ ____________ (Ф.И.О.) (подпись) МП Дата "___"__________20__г. Аудитор, оказавший услуги по составлению расчета __________________ ________________________________________ (Ф.И.О., РНН) _________________ (подпись, печать) Примечание. 1. По строке 1 отражается сумма страховых премий страховой (перестраховочной) организации. </w:t>
      </w:r>
      <w:r>
        <w:br/>
      </w:r>
      <w:r>
        <w:rPr>
          <w:rFonts w:ascii="Times New Roman"/>
          <w:b w:val="false"/>
          <w:i w:val="false"/>
          <w:color w:val="000000"/>
          <w:sz w:val="28"/>
        </w:rPr>
        <w:t>
      2. По строке 2 указывается ставка подоходного налога в размере 2 
</w:t>
      </w:r>
      <w:r>
        <w:rPr>
          <w:rFonts w:ascii="Times New Roman"/>
          <w:b w:val="false"/>
          <w:i w:val="false"/>
          <w:color w:val="000000"/>
          <w:sz w:val="28"/>
        </w:rPr>
        <w:t xml:space="preserve">
процентов от суммы, подлежащих получению (полученных) страховых премий. 3. По строке 3 отражается сумма подоходного налога, подлежащего уплате за отчетный период. 4. По строке 4 отражается сумма внесенных налогоплательщиком авансовых платежей. 5. По строке 5 отражается сумма подоходного налога, подлежащего доплате в бюджет, определяемая как положительная разница между суммой подоходного налога, подлежащего уплате, и фактически уплаченной суммой. 6. По строке 6 отражается сумма подоходного налога, подлежащего возврату налогоплательщику, определяемая как отрицательная разница между суммой подоходного налога, подлежащего уплате, и фактически уплаченной суммой. Согласованы Утверждены Министр финансов приказом Министра Республики Казахстан государственных доходов 6 июня 2001 года Республики Казахстан от 26 мая 2001 года N 667 Изменения и дополнения в Инструкцию N 33 </w:t>
      </w:r>
      <w:r>
        <w:rPr>
          <w:rFonts w:ascii="Times New Roman"/>
          <w:b w:val="false"/>
          <w:i w:val="false"/>
          <w:color w:val="000000"/>
          <w:sz w:val="28"/>
        </w:rPr>
        <w:t xml:space="preserve">V950078_ </w:t>
      </w:r>
      <w:r>
        <w:rPr>
          <w:rFonts w:ascii="Times New Roman"/>
          <w:b w:val="false"/>
          <w:i w:val="false"/>
          <w:color w:val="000000"/>
          <w:sz w:val="28"/>
        </w:rPr>
        <w:t xml:space="preserve">"О порядке исчисления и уплаты в бюджет подоходного налога с юридических лиц" </w:t>
      </w:r>
      <w:r>
        <w:br/>
      </w:r>
      <w:r>
        <w:rPr>
          <w:rFonts w:ascii="Times New Roman"/>
          <w:b w:val="false"/>
          <w:i w:val="false"/>
          <w:color w:val="000000"/>
          <w:sz w:val="28"/>
        </w:rPr>
        <w:t xml:space="preserve">
      1. В абзаце третьем пункта 1 слова "товаров собственного производства" заменить словами "сельскохозяйственной продукции собственного производства, а также продуктов переработки сельскохозяйственной продукции собственного производства". </w:t>
      </w:r>
      <w:r>
        <w:br/>
      </w:r>
      <w:r>
        <w:rPr>
          <w:rFonts w:ascii="Times New Roman"/>
          <w:b w:val="false"/>
          <w:i w:val="false"/>
          <w:color w:val="000000"/>
          <w:sz w:val="28"/>
        </w:rPr>
        <w:t xml:space="preserve">
      2. В пункте 6: </w:t>
      </w:r>
      <w:r>
        <w:br/>
      </w:r>
      <w:r>
        <w:rPr>
          <w:rFonts w:ascii="Times New Roman"/>
          <w:b w:val="false"/>
          <w:i w:val="false"/>
          <w:color w:val="000000"/>
          <w:sz w:val="28"/>
        </w:rPr>
        <w:t xml:space="preserve">
      1) в абзаце восьмом слова "со статьей 138-1" заменить словами "с пунктом 1 статьи 138"; </w:t>
      </w:r>
      <w:r>
        <w:br/>
      </w:r>
      <w:r>
        <w:rPr>
          <w:rFonts w:ascii="Times New Roman"/>
          <w:b w:val="false"/>
          <w:i w:val="false"/>
          <w:color w:val="000000"/>
          <w:sz w:val="28"/>
        </w:rPr>
        <w:t xml:space="preserve">
      2) абзац одиннадцатый изложить в следующей редакции: </w:t>
      </w:r>
      <w:r>
        <w:br/>
      </w:r>
      <w:r>
        <w:rPr>
          <w:rFonts w:ascii="Times New Roman"/>
          <w:b w:val="false"/>
          <w:i w:val="false"/>
          <w:color w:val="000000"/>
          <w:sz w:val="28"/>
        </w:rPr>
        <w:t xml:space="preserve">
      "- доходы от снижения размеров созданных провизий банков, ранее отнесенных на вычеты;"; </w:t>
      </w:r>
      <w:r>
        <w:br/>
      </w:r>
      <w:r>
        <w:rPr>
          <w:rFonts w:ascii="Times New Roman"/>
          <w:b w:val="false"/>
          <w:i w:val="false"/>
          <w:color w:val="000000"/>
          <w:sz w:val="28"/>
        </w:rPr>
        <w:t xml:space="preserve">
      3) дополнить абзацем тринадцатым следующего содержания: </w:t>
      </w:r>
      <w:r>
        <w:br/>
      </w:r>
      <w:r>
        <w:rPr>
          <w:rFonts w:ascii="Times New Roman"/>
          <w:b w:val="false"/>
          <w:i w:val="false"/>
          <w:color w:val="000000"/>
          <w:sz w:val="28"/>
        </w:rPr>
        <w:t xml:space="preserve">
      "- доходы от снижения страховых резервов, ранее отнесенных на вычеты, для страховых (перестраховочных) организаций, осуществляющих деятельность по отрасли общего страхования;". </w:t>
      </w:r>
      <w:r>
        <w:br/>
      </w:r>
      <w:r>
        <w:rPr>
          <w:rFonts w:ascii="Times New Roman"/>
          <w:b w:val="false"/>
          <w:i w:val="false"/>
          <w:color w:val="000000"/>
          <w:sz w:val="28"/>
        </w:rPr>
        <w:t xml:space="preserve">
      3. В пункте 8: </w:t>
      </w:r>
      <w:r>
        <w:br/>
      </w:r>
      <w:r>
        <w:rPr>
          <w:rFonts w:ascii="Times New Roman"/>
          <w:b w:val="false"/>
          <w:i w:val="false"/>
          <w:color w:val="000000"/>
          <w:sz w:val="28"/>
        </w:rPr>
        <w:t xml:space="preserve">
      1) в абзаце шестом слова "с учетом корректировки на инфляцию" исключить; </w:t>
      </w:r>
      <w:r>
        <w:br/>
      </w:r>
      <w:r>
        <w:rPr>
          <w:rFonts w:ascii="Times New Roman"/>
          <w:b w:val="false"/>
          <w:i w:val="false"/>
          <w:color w:val="000000"/>
          <w:sz w:val="28"/>
        </w:rPr>
        <w:t xml:space="preserve">
      2) дополнить абзацем двенадцатым следующего содержания: </w:t>
      </w:r>
      <w:r>
        <w:br/>
      </w:r>
      <w:r>
        <w:rPr>
          <w:rFonts w:ascii="Times New Roman"/>
          <w:b w:val="false"/>
          <w:i w:val="false"/>
          <w:color w:val="000000"/>
          <w:sz w:val="28"/>
        </w:rPr>
        <w:t xml:space="preserve">
      "- стоимость основных средств, полученных на безвозмездной основе государственными учреждениями от государственных предприятий, а также государственными предприятиями от государственных учреждений, в соответствии с законодательством Республики Казахстан.". </w:t>
      </w:r>
      <w:r>
        <w:br/>
      </w:r>
      <w:r>
        <w:rPr>
          <w:rFonts w:ascii="Times New Roman"/>
          <w:b w:val="false"/>
          <w:i w:val="false"/>
          <w:color w:val="000000"/>
          <w:sz w:val="28"/>
        </w:rPr>
        <w:t xml:space="preserve">
      4. Пункт 13 изложить в следующей редакции: </w:t>
      </w:r>
      <w:r>
        <w:br/>
      </w:r>
      <w:r>
        <w:rPr>
          <w:rFonts w:ascii="Times New Roman"/>
          <w:b w:val="false"/>
          <w:i w:val="false"/>
          <w:color w:val="000000"/>
          <w:sz w:val="28"/>
        </w:rPr>
        <w:t xml:space="preserve">
      "13. Страховые премии, уплачиваемые страхователями по договорам страхования, вычитаются, за исключением страховых премий по договорам накопительного страхования.". </w:t>
      </w:r>
      <w:r>
        <w:br/>
      </w:r>
      <w:r>
        <w:rPr>
          <w:rFonts w:ascii="Times New Roman"/>
          <w:b w:val="false"/>
          <w:i w:val="false"/>
          <w:color w:val="000000"/>
          <w:sz w:val="28"/>
        </w:rPr>
        <w:t xml:space="preserve">
      5. Абзац первый пункта 18 изложить в следующей редакции: </w:t>
      </w:r>
      <w:r>
        <w:br/>
      </w:r>
      <w:r>
        <w:rPr>
          <w:rFonts w:ascii="Times New Roman"/>
          <w:b w:val="false"/>
          <w:i w:val="false"/>
          <w:color w:val="000000"/>
          <w:sz w:val="28"/>
        </w:rPr>
        <w:t xml:space="preserve">
      "18. Юридическое лицо, осуществляющее деятельность по отрасли общего страхования, вычитает суммы отчислений в страховые резервы в соответствии с нормами, установленными законодательством Республики Казахстан. Юридическое лицо, осуществляющее страховую деятельность по перестрахованию, вычитает суммы отчислений в страховые резервы в соответствии с нормами, установленными законодательством Республики Казахстан, за исключением суммы отчислений по принятым на перестрахование договорам, заключенным страховой организацией, осуществляющей деятельность по отрасли страхования жизни.". </w:t>
      </w:r>
      <w:r>
        <w:br/>
      </w:r>
      <w:r>
        <w:rPr>
          <w:rFonts w:ascii="Times New Roman"/>
          <w:b w:val="false"/>
          <w:i w:val="false"/>
          <w:color w:val="000000"/>
          <w:sz w:val="28"/>
        </w:rPr>
        <w:t xml:space="preserve">
      6. Дополнить пунктом 20-1 следующего содержания: </w:t>
      </w:r>
      <w:r>
        <w:br/>
      </w:r>
      <w:r>
        <w:rPr>
          <w:rFonts w:ascii="Times New Roman"/>
          <w:b w:val="false"/>
          <w:i w:val="false"/>
          <w:color w:val="000000"/>
          <w:sz w:val="28"/>
        </w:rPr>
        <w:t xml:space="preserve">
      "Налоги, уплаченные в текущем налоговом году за предыдущий налоговый год, подлежат вычету в том налоговом году, в котором произошла их уплата.". </w:t>
      </w:r>
      <w:r>
        <w:br/>
      </w:r>
      <w:r>
        <w:rPr>
          <w:rFonts w:ascii="Times New Roman"/>
          <w:b w:val="false"/>
          <w:i w:val="false"/>
          <w:color w:val="000000"/>
          <w:sz w:val="28"/>
        </w:rPr>
        <w:t xml:space="preserve">
      7. Абзац пятый пункта 22 изложить в следующей редакции: </w:t>
      </w:r>
      <w:r>
        <w:br/>
      </w:r>
      <w:r>
        <w:rPr>
          <w:rFonts w:ascii="Times New Roman"/>
          <w:b w:val="false"/>
          <w:i w:val="false"/>
          <w:color w:val="000000"/>
          <w:sz w:val="28"/>
        </w:rPr>
        <w:t xml:space="preserve">
      "Вышеуказанные положения настоящего пункта не применяются к убыткам, полученным в течение налогового года от отнесения на вычеты амортизационных отчислений, исчисленных в результате дооценки.". </w:t>
      </w:r>
      <w:r>
        <w:br/>
      </w:r>
      <w:r>
        <w:rPr>
          <w:rFonts w:ascii="Times New Roman"/>
          <w:b w:val="false"/>
          <w:i w:val="false"/>
          <w:color w:val="000000"/>
          <w:sz w:val="28"/>
        </w:rPr>
        <w:t xml:space="preserve">
      8. Раздел II-I изложить в следующей редакции: </w:t>
      </w:r>
      <w:r>
        <w:br/>
      </w:r>
      <w:r>
        <w:rPr>
          <w:rFonts w:ascii="Times New Roman"/>
          <w:b w:val="false"/>
          <w:i w:val="false"/>
          <w:color w:val="000000"/>
          <w:sz w:val="28"/>
        </w:rPr>
        <w:t xml:space="preserve">
      "II-I. Налогообложение страховых (перестраховочных) организаций </w:t>
      </w:r>
      <w:r>
        <w:br/>
      </w:r>
      <w:r>
        <w:rPr>
          <w:rFonts w:ascii="Times New Roman"/>
          <w:b w:val="false"/>
          <w:i w:val="false"/>
          <w:color w:val="000000"/>
          <w:sz w:val="28"/>
        </w:rPr>
        <w:t xml:space="preserve">
      24-1. Объектом обложения подоходным налогом страховой (перестраховочной) организации, за исключением доходов в виде страховых премий, подлежащих получению (полученных) страховой организацией, осуществляющей деятельность по отрасли страхования жизни, и перестраховочной организацией при проведении ими страхования (перестрахования) по договорам страхования жизни, аннуитета, от несчастного случая и болезни, и инвестиционного дохода, является налогооблагаемый доход, исчисленный как разница между совокупным годовым доходом и вычетами, предусмотренными настоящей Инструкцией. </w:t>
      </w:r>
      <w:r>
        <w:br/>
      </w:r>
      <w:r>
        <w:rPr>
          <w:rFonts w:ascii="Times New Roman"/>
          <w:b w:val="false"/>
          <w:i w:val="false"/>
          <w:color w:val="000000"/>
          <w:sz w:val="28"/>
        </w:rPr>
        <w:t xml:space="preserve">
      24-2. Порядок исчисления и уплаты подоходного налога страховыми организациями, осуществляющими деятельность по отрасли страхования жизни, и перестраховочной организации при проведении ими страхования (перестрахования) по договорам страхования жизни, аннуитета, от несчастного случая и болезни по доходам, полученным (подлежащим получению) в виде страховых премий, определен Инструкцией Министерства государственных доходов Республики Казахстан "О порядке исчисления и уплаты в бюджет подоходного налога страховыми (перестраховочными) организациями от 26 мая 2001 года N 667.". </w:t>
      </w:r>
      <w:r>
        <w:br/>
      </w:r>
      <w:r>
        <w:rPr>
          <w:rFonts w:ascii="Times New Roman"/>
          <w:b w:val="false"/>
          <w:i w:val="false"/>
          <w:color w:val="000000"/>
          <w:sz w:val="28"/>
        </w:rPr>
        <w:t xml:space="preserve">
      9. В пункте 38: </w:t>
      </w:r>
      <w:r>
        <w:br/>
      </w:r>
      <w:r>
        <w:rPr>
          <w:rFonts w:ascii="Times New Roman"/>
          <w:b w:val="false"/>
          <w:i w:val="false"/>
          <w:color w:val="000000"/>
          <w:sz w:val="28"/>
        </w:rPr>
        <w:t xml:space="preserve">
      1) в подпункте 2): </w:t>
      </w:r>
      <w:r>
        <w:br/>
      </w:r>
      <w:r>
        <w:rPr>
          <w:rFonts w:ascii="Times New Roman"/>
          <w:b w:val="false"/>
          <w:i w:val="false"/>
          <w:color w:val="000000"/>
          <w:sz w:val="28"/>
        </w:rPr>
        <w:t xml:space="preserve">
      абзац пятый изложить в следующей редакции: </w:t>
      </w:r>
      <w:r>
        <w:br/>
      </w:r>
      <w:r>
        <w:rPr>
          <w:rFonts w:ascii="Times New Roman"/>
          <w:b w:val="false"/>
          <w:i w:val="false"/>
          <w:color w:val="000000"/>
          <w:sz w:val="28"/>
        </w:rPr>
        <w:t xml:space="preserve">
      "доход, получаемый от управленческих, финансовых, консультационных, аудиторских, маркетинговых, юридических и адвокатских услуг, если он начисляется как вычет резиденту или постоянному учреждению, расположенному в Республике Казахстан, независимо от места фактического оказания услуг;"; </w:t>
      </w:r>
      <w:r>
        <w:br/>
      </w:r>
      <w:r>
        <w:rPr>
          <w:rFonts w:ascii="Times New Roman"/>
          <w:b w:val="false"/>
          <w:i w:val="false"/>
          <w:color w:val="000000"/>
          <w:sz w:val="28"/>
        </w:rPr>
        <w:t xml:space="preserve">
      абзац шестой изложить в следующей редакции: </w:t>
      </w:r>
      <w:r>
        <w:br/>
      </w:r>
      <w:r>
        <w:rPr>
          <w:rFonts w:ascii="Times New Roman"/>
          <w:b w:val="false"/>
          <w:i w:val="false"/>
          <w:color w:val="000000"/>
          <w:sz w:val="28"/>
        </w:rPr>
        <w:t xml:space="preserve">
      "неустойки (штрафные санкции) за неисполнение или ненадлежащее исполнение обязательств по заключенным контрактам (договорам, соглашениям) на выполнение работ (оказание услуг) и (или) по внешнеторговым контрактам на поставку товаров, если они начисляются как вычет резиденту и (или) постоянному учреждению, расположенному в Республике Казахстан, в связи с деятельностью на территории Республики Казахстан;"; </w:t>
      </w:r>
      <w:r>
        <w:br/>
      </w:r>
      <w:r>
        <w:rPr>
          <w:rFonts w:ascii="Times New Roman"/>
          <w:b w:val="false"/>
          <w:i w:val="false"/>
          <w:color w:val="000000"/>
          <w:sz w:val="28"/>
        </w:rPr>
        <w:t xml:space="preserve">
      2) в подпункте 3) слова "с учетом корректировки на инфляцию" исключить; </w:t>
      </w:r>
      <w:r>
        <w:br/>
      </w:r>
      <w:r>
        <w:rPr>
          <w:rFonts w:ascii="Times New Roman"/>
          <w:b w:val="false"/>
          <w:i w:val="false"/>
          <w:color w:val="000000"/>
          <w:sz w:val="28"/>
        </w:rPr>
        <w:t xml:space="preserve">
      3) подпункт 4) дополнить словами ", за исключением доходов по долговым ценным бумагам"; </w:t>
      </w:r>
      <w:r>
        <w:br/>
      </w:r>
      <w:r>
        <w:rPr>
          <w:rFonts w:ascii="Times New Roman"/>
          <w:b w:val="false"/>
          <w:i w:val="false"/>
          <w:color w:val="000000"/>
          <w:sz w:val="28"/>
        </w:rPr>
        <w:t xml:space="preserve">
      4) в подпункте 8) слово "платежей" заменить словом "премий". </w:t>
      </w:r>
      <w:r>
        <w:br/>
      </w:r>
      <w:r>
        <w:rPr>
          <w:rFonts w:ascii="Times New Roman"/>
          <w:b w:val="false"/>
          <w:i w:val="false"/>
          <w:color w:val="000000"/>
          <w:sz w:val="28"/>
        </w:rPr>
        <w:t xml:space="preserve">
      10. Подпункт б) пункта 44 изложить в следующей редакции: </w:t>
      </w:r>
      <w:r>
        <w:br/>
      </w:r>
      <w:r>
        <w:rPr>
          <w:rFonts w:ascii="Times New Roman"/>
          <w:b w:val="false"/>
          <w:i w:val="false"/>
          <w:color w:val="000000"/>
          <w:sz w:val="28"/>
        </w:rPr>
        <w:t xml:space="preserve">
      "для страховых (перестраховочных) организаций, указанных в пункте 24-2 настоящей Инструкции - 2 процента от суммы страховых премий, подлежащих получению (полученных) в течение налогового года;". </w:t>
      </w:r>
      <w:r>
        <w:br/>
      </w:r>
      <w:r>
        <w:rPr>
          <w:rFonts w:ascii="Times New Roman"/>
          <w:b w:val="false"/>
          <w:i w:val="false"/>
          <w:color w:val="000000"/>
          <w:sz w:val="28"/>
        </w:rPr>
        <w:t xml:space="preserve">
      11. Пункт 44-1 изложить в следующей редакции: </w:t>
      </w:r>
      <w:r>
        <w:br/>
      </w:r>
      <w:r>
        <w:rPr>
          <w:rFonts w:ascii="Times New Roman"/>
          <w:b w:val="false"/>
          <w:i w:val="false"/>
          <w:color w:val="000000"/>
          <w:sz w:val="28"/>
        </w:rPr>
        <w:t xml:space="preserve">
      "44-1. Сумма дооценки основных средств подлежит обложению налогом по ставке 15 процентов.". </w:t>
      </w:r>
      <w:r>
        <w:br/>
      </w:r>
      <w:r>
        <w:rPr>
          <w:rFonts w:ascii="Times New Roman"/>
          <w:b w:val="false"/>
          <w:i w:val="false"/>
          <w:color w:val="000000"/>
          <w:sz w:val="28"/>
        </w:rPr>
        <w:t xml:space="preserve">
      12. В пункте 46: </w:t>
      </w:r>
      <w:r>
        <w:br/>
      </w:r>
      <w:r>
        <w:rPr>
          <w:rFonts w:ascii="Times New Roman"/>
          <w:b w:val="false"/>
          <w:i w:val="false"/>
          <w:color w:val="000000"/>
          <w:sz w:val="28"/>
        </w:rPr>
        <w:t xml:space="preserve">
      1) абзац второй изложить в следующей редакции: </w:t>
      </w:r>
      <w:r>
        <w:br/>
      </w:r>
      <w:r>
        <w:rPr>
          <w:rFonts w:ascii="Times New Roman"/>
          <w:b w:val="false"/>
          <w:i w:val="false"/>
          <w:color w:val="000000"/>
          <w:sz w:val="28"/>
        </w:rPr>
        <w:t xml:space="preserve">
      "Вознаграждение (интерес), выплачиваемое банкам-резидентам, накопительным пенсионным фондам, а также юридическим лицам-резидентам по долговым ценным бумагам не подлежит налогообложению у источника выплаты."; </w:t>
      </w:r>
      <w:r>
        <w:br/>
      </w:r>
      <w:r>
        <w:rPr>
          <w:rFonts w:ascii="Times New Roman"/>
          <w:b w:val="false"/>
          <w:i w:val="false"/>
          <w:color w:val="000000"/>
          <w:sz w:val="28"/>
        </w:rPr>
        <w:t xml:space="preserve">
      2) в абзаце четвертом слова "а также выигрышей по государственной (национальной) лотерее" заменить словами "и вознаграждение по долговым ценным бумагам". </w:t>
      </w:r>
      <w:r>
        <w:br/>
      </w:r>
      <w:r>
        <w:rPr>
          <w:rFonts w:ascii="Times New Roman"/>
          <w:b w:val="false"/>
          <w:i w:val="false"/>
          <w:color w:val="000000"/>
          <w:sz w:val="28"/>
        </w:rPr>
        <w:t xml:space="preserve">
      13. В пункте 50: </w:t>
      </w:r>
      <w:r>
        <w:br/>
      </w:r>
      <w:r>
        <w:rPr>
          <w:rFonts w:ascii="Times New Roman"/>
          <w:b w:val="false"/>
          <w:i w:val="false"/>
          <w:color w:val="000000"/>
          <w:sz w:val="28"/>
        </w:rPr>
        <w:t xml:space="preserve">
      1) абзац пятый дополнить словами "(для производственных организаций, в которых работают инвалиды по потере слуха, речи, зрения, не менее 35 процентов)"; </w:t>
      </w:r>
      <w:r>
        <w:br/>
      </w:r>
      <w:r>
        <w:rPr>
          <w:rFonts w:ascii="Times New Roman"/>
          <w:b w:val="false"/>
          <w:i w:val="false"/>
          <w:color w:val="000000"/>
          <w:sz w:val="28"/>
        </w:rPr>
        <w:t xml:space="preserve">
      2) абзацы четырнадцатый-двадцать первый исключить; </w:t>
      </w:r>
      <w:r>
        <w:br/>
      </w:r>
      <w:r>
        <w:rPr>
          <w:rFonts w:ascii="Times New Roman"/>
          <w:b w:val="false"/>
          <w:i w:val="false"/>
          <w:color w:val="000000"/>
          <w:sz w:val="28"/>
        </w:rPr>
        <w:t xml:space="preserve">
      3) в абзаце двадцать третьем после слов "полученному по" дополнить словом "финансовому". </w:t>
      </w:r>
      <w:r>
        <w:br/>
      </w:r>
      <w:r>
        <w:rPr>
          <w:rFonts w:ascii="Times New Roman"/>
          <w:b w:val="false"/>
          <w:i w:val="false"/>
          <w:color w:val="000000"/>
          <w:sz w:val="28"/>
        </w:rPr>
        <w:t xml:space="preserve">
      14. Пункт 54а исключить. </w:t>
      </w:r>
      <w:r>
        <w:br/>
      </w:r>
      <w:r>
        <w:rPr>
          <w:rFonts w:ascii="Times New Roman"/>
          <w:b w:val="false"/>
          <w:i w:val="false"/>
          <w:color w:val="000000"/>
          <w:sz w:val="28"/>
        </w:rPr>
        <w:t xml:space="preserve">
      15. Дополнить пунктом 57-1 следующего содержания: </w:t>
      </w:r>
      <w:r>
        <w:br/>
      </w:r>
      <w:r>
        <w:rPr>
          <w:rFonts w:ascii="Times New Roman"/>
          <w:b w:val="false"/>
          <w:i w:val="false"/>
          <w:color w:val="000000"/>
          <w:sz w:val="28"/>
        </w:rPr>
        <w:t xml:space="preserve">
      "57-1. При отклонении цены, применяемой при совершении сделок, от рыночной цены органы налоговой службы корректируют объекты налогообложения в соответствии с законодательством о государственном контроле при применении трансфертных цен.". </w:t>
      </w:r>
      <w:r>
        <w:br/>
      </w:r>
      <w:r>
        <w:rPr>
          <w:rFonts w:ascii="Times New Roman"/>
          <w:b w:val="false"/>
          <w:i w:val="false"/>
          <w:color w:val="000000"/>
          <w:sz w:val="28"/>
        </w:rPr>
        <w:t xml:space="preserve">
      16. Пункт 58 изложить в следующей редакции: </w:t>
      </w:r>
      <w:r>
        <w:br/>
      </w:r>
      <w:r>
        <w:rPr>
          <w:rFonts w:ascii="Times New Roman"/>
          <w:b w:val="false"/>
          <w:i w:val="false"/>
          <w:color w:val="000000"/>
          <w:sz w:val="28"/>
        </w:rPr>
        <w:t xml:space="preserve">
      "58. По юридическим лицам, преимущественно работающим с наличными деньгами и имеющим ограниченный оборот по реализации товаров, работ или услуг, а также ограниченное число занятых в них работников, Министерство государственных доходов Республики Казахстан по согласованию с Министерством финансов Республики Казахстан определяет условия применения упрощенного режима налогообложения на основе патента, порядок исчисления и уплаты налогов. </w:t>
      </w:r>
      <w:r>
        <w:br/>
      </w:r>
      <w:r>
        <w:rPr>
          <w:rFonts w:ascii="Times New Roman"/>
          <w:b w:val="false"/>
          <w:i w:val="false"/>
          <w:color w:val="000000"/>
          <w:sz w:val="28"/>
        </w:rPr>
        <w:t xml:space="preserve">
      Юридические лица, производящие сельскохозяйственную продукцию с использованием земли, перерабатывающие и реализующие сельскохозяйственную продукцию собственного производства, а также производящие сельскохозяйственную продукцию животноводства и птицеводства (в том числе племенного) с полным циклом, начиная с выращивания молодняка, пчеловодства, перерабатывающие и реализующие продукцию собственного производства, применяют упрощенный режим налогообложения на основе патента в порядке, установленном Министерством государственных доходов Республики Казахстан по согласованию с Министерством финансов Республики Казахстан. </w:t>
      </w:r>
      <w:r>
        <w:br/>
      </w:r>
      <w:r>
        <w:rPr>
          <w:rFonts w:ascii="Times New Roman"/>
          <w:b w:val="false"/>
          <w:i w:val="false"/>
          <w:color w:val="000000"/>
          <w:sz w:val="28"/>
        </w:rPr>
        <w:t xml:space="preserve">
      Юридические лица применяют упрощенный режим налогообложения на основе упрощенной декларации в порядке, установленном Министерством государственных доходов Республики Казахстан по согласованию с Министерством финансов Республики Казахстан.". </w:t>
      </w:r>
      <w:r>
        <w:br/>
      </w:r>
      <w:r>
        <w:rPr>
          <w:rFonts w:ascii="Times New Roman"/>
          <w:b w:val="false"/>
          <w:i w:val="false"/>
          <w:color w:val="000000"/>
          <w:sz w:val="28"/>
        </w:rPr>
        <w:t xml:space="preserve">
      17. Абзац второй пункта 61 исключить. </w:t>
      </w:r>
      <w:r>
        <w:br/>
      </w:r>
      <w:r>
        <w:rPr>
          <w:rFonts w:ascii="Times New Roman"/>
          <w:b w:val="false"/>
          <w:i w:val="false"/>
          <w:color w:val="000000"/>
          <w:sz w:val="28"/>
        </w:rPr>
        <w:t xml:space="preserve">
      18. В абзаце семнадцатом пункта 62 слово "налоговыми" исключить. </w:t>
      </w:r>
      <w:r>
        <w:br/>
      </w:r>
      <w:r>
        <w:rPr>
          <w:rFonts w:ascii="Times New Roman"/>
          <w:b w:val="false"/>
          <w:i w:val="false"/>
          <w:color w:val="000000"/>
          <w:sz w:val="28"/>
        </w:rPr>
        <w:t xml:space="preserve">
      19. В абзаце восьмом пункта 63 слова "сверх суммы переоценки, исчисленной с применением индекса увеличения стоимости основных средств, устанавливаемого Агентством Республики Казахстан по статистике," исключить. </w:t>
      </w:r>
      <w:r>
        <w:br/>
      </w:r>
      <w:r>
        <w:rPr>
          <w:rFonts w:ascii="Times New Roman"/>
          <w:b w:val="false"/>
          <w:i w:val="false"/>
          <w:color w:val="000000"/>
          <w:sz w:val="28"/>
        </w:rPr>
        <w:t>
      20. Подпункт ж) пункта 74 изложить в следующей редакции: 
</w:t>
      </w:r>
      <w:r>
        <w:rPr>
          <w:rFonts w:ascii="Times New Roman"/>
          <w:b w:val="false"/>
          <w:i w:val="false"/>
          <w:color w:val="000000"/>
          <w:sz w:val="28"/>
        </w:rPr>
        <w:t xml:space="preserve">
"ж) проводить денежные расчеты с потребителями, осуществляемые при торговых операциях или оказании услуг, посредством наличных денег, платежных банковских карточек, чеков с обязательным применением контрольно-кассовых машин с фискальной памятью и выдачей контрольного чека на руки потребителю;". 21. В абзаце втором пункта 76 слово "налоговых" исключить. 22. В приложении 1 к Инструкции N 33: 1) форму 100 изложить в следующей редакции: Форма 100 Декларация о совокупном годовом доходе и произведенных вычетах за ____ год Наименование______________________ РНН______________________________ Адрес_____________________________ Банк_____________________________ Район_____________________________ Банковские город/область______________________ счета____________________________ Декларация __ очередная __ первоначальная __ ликвидационная __ Статья 41, долгосрочные контракты _________________________________________________________________________ N ! Показатели ! Код ! По данным строки! ! ! плательщика _________________________________________________________________________ ! 1 ! 2 ! 3 _________________________________________________________________________ Совокупный годовой доход 1 Доход от реализации продукции (работ, услуг) 1 2 Доход от прироста стоимости при реализации зданий, сооружений, а также активов, не подлежащих амортизации 2 3 Доход в форме вознаграждения (интереса) 3 3-1 Доходы по сомнительным обязательствам 3-1 4 Дивиденды 4 5 Выигрыши 5 6 Безвозмездно полученные имущество и деньги 6 7 Доходы от сдачи в аренду имущества 7 8 Роялти 8 9 Субсидии, полученные юридическими лицами, кроме субсидий, полученных из государственного бюджета 9 10 Доходы, полученные за согласие ограничить предпринимательскую деятельность или закрыть предприятие 10 11 Доходы от снижения созданных провизий банков 11 11-1 Доходы от снижения страховых резервов 11-1 12 Доходы от списания обязательств 12 13 Доход согласно пункту 3 статьи 20-4, пункту 1 статьи 20-6 и статье 47 13 14 Компенсируемые вычеты согласно статье 44 14 14-1 Доходы от корректировки цен в соответствии с пунктом 1 статьи 138 14-1 14-2 Доходы по штрафам, пени, неустойкам и другим видам санкций 14-2 14-3 Превышение доходов над расходами, полученными при эксплуатации объектов, не используемых в предпринимательской деятельности 14-3 15 Другие доходы 15 16 Совокупный годовой доход, сумма строк с 1 по 15 16 17 Корректировка совокупного годового дохода 17 1) дивиденды 17-1 2) положительная курсовая разница, полученная юридическим лицом и связанная с его предпринимательской деятельностью 17-2 3) доход от прироста стоимости при реализации ценных бумаг открытых акционерных обществ 17-3 4) инвестиционные доходы, полученные в соответствии с законодательством о пенсионном обеспечении и направленные на индивидуальные пенсионные счета 17-4 5) превышение стоимости собственных акций над их номинальной стоимостью, полученное эмитентом при первичном размещении их на рынке ценных бумаг 17-5 6) стоимость основных средств, полученных на безвозмездной основе государственными учреждениями от государственных предприятий, а также государственными предприятиями от государственных учреждений, в соответствии с законодательством Республики Казахстан 17-6 18 Совокупный годовой доход после корректировки (стр.16-стр.17) 18 ___________________________________________________________________________ Вычеты ___________________________________________________________________________ 19 Затраты по реализованной продукции (работ, услуг) 19 20 Вознаграждение (интерес) за полученные кредиты (займы) 20 21 Сомнительные требования 21 22 Отчисления в резервные фонды 22 23 Расходы на научно-исследовательские, проектные и опытно-конструкторские работы 23 24 Амортизационные отчисления и другие вычеты по фиксированным активам: 24 а) амортизационные отчисления основных средств 24а б) в том числе от суммы дооценки 24б в) амортизационные отчисления, исчисленные согласно пункту 3 статьи 20-4 24в г) величина стоимостного баланса подгруппы при выбытии всех фиксированных активов подгруппы 24г д) остаточная стоимость фиксированных активов согласно пункту 3 статьи 20-6 24д е) амортизационные отчисления нематериальных активов 24е 25 Расходы на ремонт 25 26 Расходы по страховым премиям 26 27 Расходы на социальные выплаты 27 28 Расходы на геологическое изучение и подготовительные работы к добыче природных ресурсов 28 29 Налоги, штрафы и компенсационные расходы 29 а) уплаченные налоги согласно пункту 1 статьи 25 29а б) уплаченные неустойки, включая штрафы и пени, за исключением подлежащих внесению в бюджет 29б в) расходы на содержание государственной социальной сферы 29в г) расходы недропользователей согласно пункту 4 статьи 25 29г 30 Убытки от реализации строений согласно пункту 1 статьи 26 30 31 Вычетов - всего, сумма строк с 19 по 30 31 32 Налогооблагаемый доход (убыток) (стр.18-стр.31) 32 32-1 Убыток, не подлежащий переносу согласно пункту 4 статьи 20-8 32-1 32-2 Убыток, подлежащий переносу (стр.32-стр.32-1) 32-2 33 Убытки от предпринимательской деятельности, перенесенные согласно статье 27 33 34 Доходы, освобожденные от налогообложения согласно статье 34 34 1) гуманитарная помощь по чрезвычайным обстоятельствам, использованная по назначению 2) двукратная сумма расходов по оплате труда инвалидов, а также 50% от суммы социального налога, касающегося инвалидов 3) вознаграждение (интерес) по государственным ценным бумагам 4) благотворительные взносы некоммерческим организациям 6) безвозмездные отчисления банков в благотворительные фонды 8) сумма добровольных пенсионных взносов 9) вознаграждение (интерес), полученное по финансовому лизингу основных средств 10) освобождаемый прирост налогооблагаемого дохода согласно п.8 ст.34 11) _________________________* 35 Налогооблагаемый доход с учетом перенесенных убытков и предоставленных льгот (стр.32-33-34) 35 36 Сумма начисленного налога 36 36а Сумма налога на чистый доход (стр.4 приложения 14-1) 36а 36б Сумма налога от дооценки основных средств согласно пункту 3 статьи 20-8 (стр.4а приложения 14-1) 36б 36в Всего начислено налога (стр.36+стр.36а+36б) 36в 37 Всего произведено авансовых платежей и зачетов 37 38 Сумма переплаты (стр.37-стр.36в) 38 39 Всего налога к уплате (стр.36в-стр.37) 39 40 Штрафные санкции 40 41 Всего налога и штрафных санкций 41 42 Сумма переплаты в счет предстоящих платежей 42 43 Сумма переплаты к возврату 43 ___________________________________________________________________________ Примечание: Декларация представляется с соответствующими приложениями, определенными МГД РК. Ответственность налогоплательщика перед законом Налоговый орган Руководитель Мы несем ответственность перед Законом налогового органа за истинность и полноту сведений, приведенных _____________________ в данной декларации. (дата, подпись) Руководитель _______________ ____________ Начальник отдела по (Ф.И.О.) (подпись) работе с Гл.бухгалтер _______________ ____________ налогоплательщиками (Ф.И.О.) (подпись) ____________________ Дата "___"__________20__г. (дата, подпись) Аудитор, оказавший услуги по составлению декларации________________ ________________________________________ (Ф.И.О., РНН) МП * - заполняется организациями, доходы которых освобождены от налогообложения согласно подпунктам 1, 1-1, 2, 3, 4, 6, 6-1, 7, 9, 10 пункта 1 статьи 34. 2) приложение 1 к форме 100 изложить в следующей редакции: Наименование налогоплательщика РНН____________________ Форма 100 Приложение 1 Доход от прироста стоимости при реализации зданий, сооружений и строений, а также активов, не подлежащих амортизации Раздел I. Реализация зданий, сооружений и строений (при недостатке строк приложите дополнительную ведомость и поставьте крестик __) ___________________________________________________________________________ N !Описание !Дата ввода в ! Дата !Стоимость!Сумма !Стоимость ст-!имущества!эксплуатацию:!реализации:!имущества!последующих !имущества ро-! !месяц, год !месяц, год ! !капитальных !на момент ки ! ! ! ! !вложений, !продажи ! ! ! ! !направленных !(А+В) ! ! ! ! !на увеличение! ! ! ! ! !стоимости ! ! ! ! ! !основных ! ! ! ! ! !средств ! ___________________________________________________________________________ ! ! ! ! А ! В ! Г ___________________________________________________________________________ 1 2 3 4 5 6 7 8 9 10 11 12 13 14 Доход от реализации 15 Убыток от реализации (сумму по строке внесите в строку 30 декларации) ___________________________________________________________________________ продолжение таблицы: ___________________________ Стоимость !Доход (убыток) ! реализации !от реализации ! имущества ! (Д-Г) ! ___________________________! Д ! Е* ! ___________________________! ___________________________! *Если от реализации получен убыток, то данные помещаются в круглые скобки () и при определении суммы по строке 14 не учитываются. При определении суммы по строке 15 учитываются убытки, полученные от реализации строений, использованных в предпринимательской деятельности более трех лет. Срок использования строения определяется сравнением даты реализации с датой ввода в эксплуатацию. Раздел II. Реализация основных средств, не подлежащих амортизации (при недостатке строк приложите дополнительную ведомость и поставьте крестик__) ___________________________________________________________________________ ! ! ! ! А ! В ! Г ! Д ! Е* ___________________________________________________________________________ 16 17 18 19 20 21 22 23 Итого, сумма строк 16-22, если по всем строкам отражен доход ___________________________________________________________________________ Примечание: В разделе II также отражается сумма, полученная от реализации технологического оборудования, использованного в производстве более трех лет, стоимость или сумма оставшейся амортизации которого ранее была отнесена полностью на вычеты. Раздел III. Реализация ценных бумаг (при недостатке строк приложите дополнительную ведомость и поставьте крестик__) ___________________________________________________________________________ ! ! ! ! А ! В ! Г ! Д ! ! Е* ___________________________________________________________________________ 24 24 25 25 26 26 27 Х 27 28 28 29 29 30 30 31 31 32 Доход от прироста стоимости при реализации ценных бумаг 32 (если сумма строк 24-31 положительная) 33 Убыток от реализации ценных бумаг (если сумма строк 24-31 33 отрицательная) 34 Убыток, перенесенный с предыдущего налогового года 34 (приложите расчет перенесенного убытка) 35 Доход (убыток) с учетов перенесенных убытков (доход, 35 если разница строк 32 и 34 положительная; убыток, при получении отрицательной разницы, или сумма строк 33 и 34) 36 Всего дохода от прироста стоимости при реализации зданий, 36 сооружений и строений, а также активов, не подлежащих амортизации (стр.14+стр.23+стр.35 (при получении дохода) ___________________________________________________________________________ Примечание РЦПИ: Х - заштрихованные графы. Сумму по строке 36 графы Е внесите в строку 2 декларации *Если от реализации получен убыток, то данные помещаются в круглые скобки (), и при определении суммы по строке 23 убытки не учитываются. 3) приложение 8а к форме 100 изложить в следующей редакции: Наименование налогоплательщика Форма 100 РНН ____________________ Приложение 8а Расчет формирования резерва (провизии) по кредитам, выданным до 1 января 1995 года __________________________________________________________________________ Группа кредита !Непогашенная ссудная! Размер ! Сумма согласно ! задолженность ! резервирования ! к вычету классификации ! на конец отчетного ! в целях ! ! периода !налогообложения ! __________________________________________________________________________ А ! Б ! В ! Г __________________________________________________________________________ Кредиты: Х Х Х 1. Сомнительные: Х Х Х - нестандартные - неудовлетворительные - сомнительные с повышенным риском 2. Безнадежные Итого ___________________________________________________________________________ Примечание РЦПИ: Х - заштрихованные графы. 4) приложение 8б к форме 100 изложить в следующей редакции: Наименование налогоплательщика Форма 100 РНН ____________________ Приложение 8б Расчет формирования резерва (провизии) по кредитам, выданным после 1 января 1995 года __________________________________________________________________________ Группа кредита !Непогашенная ссудная! В целях налогообложения! Сумма к согласно ! задолженность !________________________! вычету классификации ! на конец отчетного ! размер !необходимая! ! периода ! резерви- ! сумма ! ! ! рования ! провизий ! __________________________________________________________________________ А ! Б ! В ! Г ! Д __________________________________________________________________________ Кредиты: Х Х Х Х 1. Сомнительные: Х Х Х Х - нестандартные - неудовлетво- рительные - сомнительные с повышенным риском 2. Безнадежные Итого ___________________________________________________________________________ Примечание РЦПИ: Х - заштрихованные графы. 5) дополнить приложением 8в к форме 100 следующего содержания: Наименование налогоплательщика Форма 100 РНН ____________________ Приложение 8в Расчет формирования страхового резерва __________________________________________________________________________ Классы ! Сумма ! В целях налогообложения ! Сумма к страхования ! страховых !____________________________! вычету согласно ! премий ! размер ! необходимая ! классификации ! !резервирова- ! сумма ! ! ! ния* ! резерва ! __________________________________________________________________________ А ! Б ! В ! Г ! Д __________________________________________________________________________ __________________________________________________________________________ Итого: __________________________________________________________________________ *В соответствии с законодательством Республики Казахстан о страховании 6) раздел I приложения 9 к форме 100 изложить в следующей редакции: Наименование налогоплательщика Форма 100 РНН ____________________ Приложение 9 Амортизационные отчисления, расходы на ремонт и другие вычеты по фиксированным активам Раздел I - Основные средства ___________________________________________________________________________ N ! N ! N ! Норма !Стои- !Сумма ! Стоимость п/п!группы!под- ! амортизационных!мостный!пере- ! поступивших ! !группы! отчислений по !баланс !оценки ! основных средств ! ! ! фиксированным !под- !фикси- !_______________________ ! ! ! активам (%) !группы !рован- !всего!в том числе ! ! !_________________! на !ных ! !введенные в ! ! !пре-!при-!допол- !начало !активов! !эксплуатацию ! ! !дель!ме- !нител. !налого-!опреде-! !новые основные ! ! !ная !няе-!норма !вого !ленной ! !средства, по ! ! ! !мая !отчисл.!года !соглас-! !которым ! ! ! ! !по но- ! !но ст. ! !исчисляются ! ! ! ! !вым ос-! !20-8 ! !дополнительные ! ! ! ! !новным ! ! ! !амортизационные ! ! ! ! !средст-! ! ! !отчисления ! ! ! ! !вам ! ! ! ! ___________________________________________________________________________ ! ! ! А ! А1 ! А2 ! Б ! В ! Г ! Г1 ___________________________________________________________________________ ___________________________________________________________________________ Здания, строения (перечислите все здания, строения данной подгруппы, при необходимости приложите дополнительную ведомость__) ___________________________________________________________________________ Сумма из дополнительной ведомости по I группе ___________________________________________________________________________ Итого по I группе ___________________________________________________________________________ ! ! ! А ! А1 ! А2 ! Б ! В ! Г ! Г1 ___________________________________________________________________________ Сооружения (перечислите все сооружения данной подгруппы, при необходимости приложите дополнительную ведомость __) ___________________________________________________________________________ Сумма из дополнительной ведомости по II группе ___________________________________________________________________________ Итого по II группе ___________________________________________________________________________ ___________________________________________________________________________ ! ! ! А ! А1 ! А2 ! Б ! В ! Г ! Г1 ___________________________________________________________________________ Итого по остальным группам ___________________________________________________________________________ ___________________________________________________________________________ ! ! ! А ! А1 ! А2 ! Б ! В ! Г ! Г1 ___________________________________________________________________________ Всего ___________________________________________________________________________ продолжение таблицы: ___________________________________________________________________________ Стои- !Стоимо- !Амортизацион-!Аморти-!Фактические!Оста- !Стоимос-!Стоимос- мость !стный !ные отчисле- !зацион-!расходы на !точная!тный !тный выбыв- !баланс !ния отчетного!ные ! ремонт !стои- !баланс !баланс ших !под- ! налогового !отчис- ! основных !мость-!под- !под- основ !группы ! года !ле- ! средств !менее !групппы !груп- ных !на конец! !ния ! !5% от !подле !пы средств!налого- !_____________!по !___________!перво-!жащий !на под- !вого !всего!в том !новым !на !на !началь!вычету !конец группы !года ! !числе !основ- !вычеты!уве-!ной !при выбы!налого- ! ! ! от !ным !в пре-!личе!стои- !тии всех!вого ! ! !суммы !средс- !делах !ние !мости,!фиксиро-!года с ! ! ! до- !твам, !15% !сто-!подле-!ванных !учетом ! ! !оценки !согла- !стои- !имо-!жащей !активов !коррек- ! ! ! !сно п.3!мост- !стн-!вычету!под- !тировок ! ! ! !ст.20-4!ного !ого ! !группы ! !Б+-В+ ! ! ! !балан-!бала! ! ! !Г-Д !ЕхА1 !ВхА1 !Г1хА2 ! са !нса ! ! !Е-Ж-З+ ! ! ! ! !под- !под ! ! !К-Л-М ! ! ! ! !группы!гру-! ! ! ! ! ! ! ! !пы ! ! ! ___________________________________________________________________________ Д ! Е* ! Ж ! Ж1 ! З ! И ! К ! Л ! М ! Н ___________________________________________________________________________ Здания, строения (перечислите все здания, строения данной подгруппы, при необходимости приложите дополнительную ведомость__) ___________________________________________________________________________ Сумма из дополнительной ведомости по I группе ___________________________________________________________________________ Итого по I группе ___________________________________________________________________________ Д ! Е* ! Ж ! Ж1 ! З ! И ! К ! Л ! М ! Н ___________________________________________________________________________ Сооружения (перечислите все сооружения данной подгруппы, при необходимости приложите дополнительную ведомость __) ___________________________________________________________________________ Сумма из дополнительной ведомости по II группе ___________________________________________________________________________ Итого по II группе ___________________________________________________________________________ Д ! Е* ! Ж ! Ж1 ! З ! И ! К ! Л ! М ! Н ___________________________________________________________________________ Итого по остальным группам ___________________________________________________________________________ Д ! Е* ! Ж ! Ж1 ! З ! И ! К ! Л ! М ! Н ___________________________________________________________________________ Всего ___________________________________________________________________________ </w:t>
      </w:r>
      <w:r>
        <w:br/>
      </w:r>
      <w:r>
        <w:rPr>
          <w:rFonts w:ascii="Times New Roman"/>
          <w:b w:val="false"/>
          <w:i w:val="false"/>
          <w:color w:val="000000"/>
          <w:sz w:val="28"/>
        </w:rPr>
        <w:t>
      Налогоплательщик представляет данное приложение по тем основным 
</w:t>
      </w:r>
      <w:r>
        <w:rPr>
          <w:rFonts w:ascii="Times New Roman"/>
          <w:b w:val="false"/>
          <w:i w:val="false"/>
          <w:color w:val="000000"/>
          <w:sz w:val="28"/>
        </w:rPr>
        <w:t xml:space="preserve">
средствам, по которым исчисляет амортизационные отчисления в соответствии с налоговым законодательством. По зданиям, строениям и сооружениям амортизационные отчисления определяются по каждому объекту отдельно. По строке "Всего" отражается итоговая сумма граф по всем подгруппам основных средств, используемых налогоплательщиком в предпринимательской деятельности и указанных в данном приложении. *Если какая-либо из величин графы Е (кроме как по зданиям, строениям и сооружениям) имеет отрицательное значение, то данная сумма вносится в строку 13 декларации. 7) приложение 12 к форме 100 изложить в следующей редакции: Наименование налогоплательщика Форма 100 РНН __________________________ Приложение 12 Расходы по страховым премиям __________________________________________________________________________ N ! Наименование ! Дата и номер ! Дата и номер ! Сумма страховой П/п! страховой премий, ! договора ! платежного ! премии !принимаемых к вычету ! страхования ! документа ! __________________________________________________________________________ ! А ! Б ! В ! Г __________________________________________________________________________ 1 2 3 4 5 __________________________________________________________________________ Всего __________________________________________________________________________ Сумму графы Г перенесите в строку 26 декларации 8) приложение 14 к форме 100 изложить в следующей редакции: Наименование налогоплательщика Форма 100 РНН __________________________ Приложение 14 Расчет подоходного налога по доходам, облагаемым по разным ставкам и (или) освобожденным от налогообложения __________________________________________________________________________ N ! Показатели ! По ! По !По инвестиционным! Освобожденные !Итого ! !ставке!ставке! контрактам !налогооблагаемые! ! ! 30% ! 10% !_________________! доходы ! ! ! ! !ставка ! общая !________________! ! ! ! !прироста!примен. ! по ! по ! ! ! ! !_____% ! ставка !статье!инвести- ! ! ! ! ! ! ____% ! 34 !ционным ! ! ! ! ! ! !Закона!контрак- ! ! ! ! ! ! ! ! там ! ___________________________________________________________________________ А ! Б ! В ! Д ! Е ! Ж ! З ! И ! К ___________________________________________________________________________ 1 Совокупный годовой доход после корректи- ровок (стр.18 декларации) 2 Вычеты, всего (стр.31 декларации) 3 Налогооблагаемый доход (стр.32 декларации) 4 Перенесенные Х убытки (стр. 33 декларации) 5 Освобожденные Х от налого- обложения доходы (стр. 34.1-34.9 декларации) 6 Освобождаемый Х Х Х Х прирост налогооблагае- мого дохода по инвестициям (стр.34.10 декларации) 7 Освобожденные Х Х Х Х налогооблагаемые доходы (стр.34.11 декларации) 8 Налогооблагаемый доход (убыток) с учетом переносимых убытков и предоставляемых льгот 9 Сумма налога Х Х * __________________________________________________________________________ Примечание РЦПИ: Х - заштрихованные графы. *Значение графы К по строке 9 переносится в строку 2 раздела I приложения 14-1. 9) раздел I приложения 14-1 к форме 100 изложить в следующей редакции: Раздел I. Расчет по исчислению налога и произведенных платежей __________________________________________________________________________ 1 Налогооблагаемый доход (из стр.35 Декларации) 1 2 Сумма налога, в том числе начисленного по: 2 2а - обычной ставке 30% 2а 2в - ставке 10%, применяемой налогоплательщиками, 2в для которых земля является основным средством производства 2г - инвестиционным контрактам 2г 2д Другой метод исчисления налога (Приложите справку) 2д 3 Чистый доход (стр.1- стр.2) 3 4 Налог на чистый доход постоянного учреждения 4 иностранного юридического лица по ст.37 Закона (стр.3 х 15%) 4а Сумма налога от суммы дооценки основных средств 4а (из стр.7 приложения 5в к настоящей Инструкции) 5 Итого начислено налога (стр.2+стр.4+стр.4а). 5 Внесите в строку 36 декларации 6 Авансовые платежи и зачеты (внесите в строку 37 6 декларации), в том числе: 6а - переплата, перенесенная с предыдущего налогового года 6а 6б - всего внесено авансовых платежей 6б 6в - зачет иностранного налога (Приложите ведомость) 6в 6г - налог, удержанный у источника выплаты по 6г вознаграждению (интересу) 7 Сумма переплаты (стр.6-стр.5). Внесите в строку 7 38 декларации 8 Всего налога к уплате (стр.5-стр.6). 8 Внесите в строку 39 декларации 9 Штрафные санкции (внесите в строку 40 декларации), 9 в том числе: 9а - пени по просроченным налоговым платежам. 9а Статья 164 Закона 9б - штраф за несвоевременное представление декларации. 9б Статья 163-2 Закона 9в - штраф за неуплату или неполную уплату налога по итогам 9в налогового периода, а также за занижение размера сумм налога за налоговый период. Статья 163-4 Закона 9г - другие (Приложите расшифровку) 9г 10 Всего налога и штрафных санкций (стр.8+стр.9). 10 Внесите в строку 41 декларации ___________________________________________________________________________ </w:t>
      </w:r>
      <w:r>
        <w:br/>
      </w:r>
      <w:r>
        <w:rPr>
          <w:rFonts w:ascii="Times New Roman"/>
          <w:b w:val="false"/>
          <w:i w:val="false"/>
          <w:color w:val="000000"/>
          <w:sz w:val="28"/>
        </w:rPr>
        <w:t xml:space="preserve">
      10) в "Руководстве по заполнению Декларации о совокупном годовом доходе и произведенных вычетах юридического лица": </w:t>
      </w:r>
      <w:r>
        <w:br/>
      </w:r>
      <w:r>
        <w:rPr>
          <w:rFonts w:ascii="Times New Roman"/>
          <w:b w:val="false"/>
          <w:i w:val="false"/>
          <w:color w:val="000000"/>
          <w:sz w:val="28"/>
        </w:rPr>
        <w:t xml:space="preserve">
      в разделе "Совокупный годовой доход":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абзацы пятый и шестой подпункта 2) изложить в следующей редакции: </w:t>
      </w:r>
      <w:r>
        <w:br/>
      </w:r>
      <w:r>
        <w:rPr>
          <w:rFonts w:ascii="Times New Roman"/>
          <w:b w:val="false"/>
          <w:i w:val="false"/>
          <w:color w:val="000000"/>
          <w:sz w:val="28"/>
        </w:rPr>
        <w:t xml:space="preserve">
      "доход, получаемый от управленческих, финансовых, консультационных, аудиторских, маркетинговых, юридических и адвокатских услуг, если он начисляется как вычет резиденту или постоянному учреждению, расположенному в Республике Казахстан, независимо от места фактического оказания услуг; </w:t>
      </w:r>
      <w:r>
        <w:br/>
      </w:r>
      <w:r>
        <w:rPr>
          <w:rFonts w:ascii="Times New Roman"/>
          <w:b w:val="false"/>
          <w:i w:val="false"/>
          <w:color w:val="000000"/>
          <w:sz w:val="28"/>
        </w:rPr>
        <w:t xml:space="preserve">
      неустойки (штрафные санкции) за неисполнение или ненадлежащее исполнение обязательств по заключенным контрактам (договорам, соглашениям) на выполнение работ (оказание услуг) и (или) по внешнеторговым контрактам на поставку товаров, если они начисляются как вычет резиденту и (или) постоянному учреждению, расположенному в Республике Казахстан, в связи с деятельностью на территории Республики Казахстан;"; </w:t>
      </w:r>
      <w:r>
        <w:br/>
      </w:r>
      <w:r>
        <w:rPr>
          <w:rFonts w:ascii="Times New Roman"/>
          <w:b w:val="false"/>
          <w:i w:val="false"/>
          <w:color w:val="000000"/>
          <w:sz w:val="28"/>
        </w:rPr>
        <w:t xml:space="preserve">
      в подпункте 3) слова "с учетом корректировки на инфляцию" исключить; </w:t>
      </w:r>
      <w:r>
        <w:br/>
      </w:r>
      <w:r>
        <w:rPr>
          <w:rFonts w:ascii="Times New Roman"/>
          <w:b w:val="false"/>
          <w:i w:val="false"/>
          <w:color w:val="000000"/>
          <w:sz w:val="28"/>
        </w:rPr>
        <w:t xml:space="preserve">
      подпункт 4) дополнить словами ", за исключением доходов по долговым ценным бумагам"; </w:t>
      </w:r>
      <w:r>
        <w:br/>
      </w:r>
      <w:r>
        <w:rPr>
          <w:rFonts w:ascii="Times New Roman"/>
          <w:b w:val="false"/>
          <w:i w:val="false"/>
          <w:color w:val="000000"/>
          <w:sz w:val="28"/>
        </w:rPr>
        <w:t xml:space="preserve">
      в подпункте 8) слово "платежей" заменить словом "премий"; </w:t>
      </w:r>
      <w:r>
        <w:br/>
      </w:r>
      <w:r>
        <w:rPr>
          <w:rFonts w:ascii="Times New Roman"/>
          <w:b w:val="false"/>
          <w:i w:val="false"/>
          <w:color w:val="000000"/>
          <w:sz w:val="28"/>
        </w:rPr>
        <w:t xml:space="preserve">
      в пункте 5: </w:t>
      </w:r>
      <w:r>
        <w:br/>
      </w:r>
      <w:r>
        <w:rPr>
          <w:rFonts w:ascii="Times New Roman"/>
          <w:b w:val="false"/>
          <w:i w:val="false"/>
          <w:color w:val="000000"/>
          <w:sz w:val="28"/>
        </w:rPr>
        <w:t xml:space="preserve">
      подпункт 11) изложить в следующей редакции: </w:t>
      </w:r>
      <w:r>
        <w:br/>
      </w:r>
      <w:r>
        <w:rPr>
          <w:rFonts w:ascii="Times New Roman"/>
          <w:b w:val="false"/>
          <w:i w:val="false"/>
          <w:color w:val="000000"/>
          <w:sz w:val="28"/>
        </w:rPr>
        <w:t xml:space="preserve">
      "11) доходы от снижения размеров созданных провизий банков, ранее отнесенных на вычеты;"; </w:t>
      </w:r>
      <w:r>
        <w:br/>
      </w:r>
      <w:r>
        <w:rPr>
          <w:rFonts w:ascii="Times New Roman"/>
          <w:b w:val="false"/>
          <w:i w:val="false"/>
          <w:color w:val="000000"/>
          <w:sz w:val="28"/>
        </w:rPr>
        <w:t xml:space="preserve">
      дополнить подпунктом 11-1) следующего содержания: </w:t>
      </w:r>
      <w:r>
        <w:br/>
      </w:r>
      <w:r>
        <w:rPr>
          <w:rFonts w:ascii="Times New Roman"/>
          <w:b w:val="false"/>
          <w:i w:val="false"/>
          <w:color w:val="000000"/>
          <w:sz w:val="28"/>
        </w:rPr>
        <w:t xml:space="preserve">
      "11-1) доходы от снижения страховых резервов, ранее отнесенных на вычеты, для страховых организаций, осуществляющих деятельность по отрасли общего страхования;"; </w:t>
      </w:r>
      <w:r>
        <w:br/>
      </w:r>
      <w:r>
        <w:rPr>
          <w:rFonts w:ascii="Times New Roman"/>
          <w:b w:val="false"/>
          <w:i w:val="false"/>
          <w:color w:val="000000"/>
          <w:sz w:val="28"/>
        </w:rPr>
        <w:t xml:space="preserve">
      подпункт 13) после слова "согласно" дополнить словами "пункту 3 статьи 20-4,"; </w:t>
      </w:r>
      <w:r>
        <w:br/>
      </w:r>
      <w:r>
        <w:rPr>
          <w:rFonts w:ascii="Times New Roman"/>
          <w:b w:val="false"/>
          <w:i w:val="false"/>
          <w:color w:val="000000"/>
          <w:sz w:val="28"/>
        </w:rPr>
        <w:t xml:space="preserve">
      в подпункте 14-1) слова "со статьей 138-1" заменить словами "с пунктом 1 статьи 138"; </w:t>
      </w:r>
      <w:r>
        <w:br/>
      </w:r>
      <w:r>
        <w:rPr>
          <w:rFonts w:ascii="Times New Roman"/>
          <w:b w:val="false"/>
          <w:i w:val="false"/>
          <w:color w:val="000000"/>
          <w:sz w:val="28"/>
        </w:rPr>
        <w:t xml:space="preserve">
      в разделе "Приложение 1. Доход от прироста стоимости при реализации зданий, сооружений и строений, а также активов, не подлежащих амортизации": </w:t>
      </w:r>
      <w:r>
        <w:br/>
      </w:r>
      <w:r>
        <w:rPr>
          <w:rFonts w:ascii="Times New Roman"/>
          <w:b w:val="false"/>
          <w:i w:val="false"/>
          <w:color w:val="000000"/>
          <w:sz w:val="28"/>
        </w:rPr>
        <w:t xml:space="preserve">
      в абзаце восьмом букву "Б," исключить; </w:t>
      </w:r>
      <w:r>
        <w:br/>
      </w:r>
      <w:r>
        <w:rPr>
          <w:rFonts w:ascii="Times New Roman"/>
          <w:b w:val="false"/>
          <w:i w:val="false"/>
          <w:color w:val="000000"/>
          <w:sz w:val="28"/>
        </w:rPr>
        <w:t xml:space="preserve">
      абзац девятый исключить; </w:t>
      </w:r>
      <w:r>
        <w:br/>
      </w:r>
      <w:r>
        <w:rPr>
          <w:rFonts w:ascii="Times New Roman"/>
          <w:b w:val="false"/>
          <w:i w:val="false"/>
          <w:color w:val="000000"/>
          <w:sz w:val="28"/>
        </w:rPr>
        <w:t xml:space="preserve">
      в абзаце одиннадцатом слова "+гр. Б" исключить; </w:t>
      </w:r>
      <w:r>
        <w:br/>
      </w:r>
      <w:r>
        <w:rPr>
          <w:rFonts w:ascii="Times New Roman"/>
          <w:b w:val="false"/>
          <w:i w:val="false"/>
          <w:color w:val="000000"/>
          <w:sz w:val="28"/>
        </w:rPr>
        <w:t xml:space="preserve">
      в абзаце первом раздела "Строка 3. Доход в форме вознаграждения (интереса)" слова "и накопительным пенсионным фондам," заменить словами ", накопительным пенсионным фондам, а также юридическим лицам-резидентам по долговым ценным бумагам"; </w:t>
      </w:r>
      <w:r>
        <w:br/>
      </w:r>
      <w:r>
        <w:rPr>
          <w:rFonts w:ascii="Times New Roman"/>
          <w:b w:val="false"/>
          <w:i w:val="false"/>
          <w:color w:val="000000"/>
          <w:sz w:val="28"/>
        </w:rPr>
        <w:t xml:space="preserve">
      в разделе "Строка 5. Выигрыши" слова ", кроме выигрышей по государственной (национальной) лотерее" исключить; </w:t>
      </w:r>
      <w:r>
        <w:br/>
      </w:r>
      <w:r>
        <w:rPr>
          <w:rFonts w:ascii="Times New Roman"/>
          <w:b w:val="false"/>
          <w:i w:val="false"/>
          <w:color w:val="000000"/>
          <w:sz w:val="28"/>
        </w:rPr>
        <w:t xml:space="preserve">
      в разделе "Строка 11. Доходы от снижения размеров резервных фондов банковских и страховых организаций": </w:t>
      </w:r>
      <w:r>
        <w:br/>
      </w:r>
      <w:r>
        <w:rPr>
          <w:rFonts w:ascii="Times New Roman"/>
          <w:b w:val="false"/>
          <w:i w:val="false"/>
          <w:color w:val="000000"/>
          <w:sz w:val="28"/>
        </w:rPr>
        <w:t xml:space="preserve">
      в заголовке раздела слова "банковских и страховых организаций" заменить словами "банков и недропользователей"; </w:t>
      </w:r>
      <w:r>
        <w:br/>
      </w:r>
      <w:r>
        <w:rPr>
          <w:rFonts w:ascii="Times New Roman"/>
          <w:b w:val="false"/>
          <w:i w:val="false"/>
          <w:color w:val="000000"/>
          <w:sz w:val="28"/>
        </w:rPr>
        <w:t xml:space="preserve">
      в абзаце первом слова ", страховыми организациями" исключить; </w:t>
      </w:r>
      <w:r>
        <w:br/>
      </w:r>
      <w:r>
        <w:rPr>
          <w:rFonts w:ascii="Times New Roman"/>
          <w:b w:val="false"/>
          <w:i w:val="false"/>
          <w:color w:val="000000"/>
          <w:sz w:val="28"/>
        </w:rPr>
        <w:t xml:space="preserve">
      в абзаце втором слова "как отрицательная разница между суммой созданной провизии в целях налогообложения по сомнительным и безнадежным кредитам за отчетный налоговый год и суммой провизии, отнесенной на вычет в предыдущем налоговом году" исключить; </w:t>
      </w:r>
      <w:r>
        <w:br/>
      </w:r>
      <w:r>
        <w:rPr>
          <w:rFonts w:ascii="Times New Roman"/>
          <w:b w:val="false"/>
          <w:i w:val="false"/>
          <w:color w:val="000000"/>
          <w:sz w:val="28"/>
        </w:rPr>
        <w:t xml:space="preserve">
      дополнить разделом 11-1 следующего содержания: </w:t>
      </w:r>
      <w:r>
        <w:br/>
      </w:r>
      <w:r>
        <w:rPr>
          <w:rFonts w:ascii="Times New Roman"/>
          <w:b w:val="false"/>
          <w:i w:val="false"/>
          <w:color w:val="000000"/>
          <w:sz w:val="28"/>
        </w:rPr>
        <w:t xml:space="preserve">
      "Строка 11-1. Доходы от снижения страховых резервов </w:t>
      </w:r>
      <w:r>
        <w:br/>
      </w:r>
      <w:r>
        <w:rPr>
          <w:rFonts w:ascii="Times New Roman"/>
          <w:b w:val="false"/>
          <w:i w:val="false"/>
          <w:color w:val="000000"/>
          <w:sz w:val="28"/>
        </w:rPr>
        <w:t xml:space="preserve">
      Данная строка заполняется страховыми организациями при проведении ими страхования (перестрахования) по договорам общего страхования. </w:t>
      </w:r>
      <w:r>
        <w:br/>
      </w:r>
      <w:r>
        <w:rPr>
          <w:rFonts w:ascii="Times New Roman"/>
          <w:b w:val="false"/>
          <w:i w:val="false"/>
          <w:color w:val="000000"/>
          <w:sz w:val="28"/>
        </w:rPr>
        <w:t xml:space="preserve">
      В доход страховых организаций включается сумма от снижения резерва, исчисленная в соответствии с данными приложения 8в к декларации."; </w:t>
      </w:r>
      <w:r>
        <w:br/>
      </w:r>
      <w:r>
        <w:rPr>
          <w:rFonts w:ascii="Times New Roman"/>
          <w:b w:val="false"/>
          <w:i w:val="false"/>
          <w:color w:val="000000"/>
          <w:sz w:val="28"/>
        </w:rPr>
        <w:t xml:space="preserve">
      в разделе "Строка 13. Доход согласно пункту 1 статьи 20-6 и статье 47": </w:t>
      </w:r>
      <w:r>
        <w:br/>
      </w:r>
      <w:r>
        <w:rPr>
          <w:rFonts w:ascii="Times New Roman"/>
          <w:b w:val="false"/>
          <w:i w:val="false"/>
          <w:color w:val="000000"/>
          <w:sz w:val="28"/>
        </w:rPr>
        <w:t xml:space="preserve">
      заголовок раздела после слова "согласно" дополнить словами "пункту 3 статьи 20-4,";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"Также в данную строку включается сумма амортизационных отчислений, исчисленных по новым основным средствам, выбывшим в отчетном налоговом году до истечения трех лет с момента их эксплуатации, ранее отнесенная на вычеты согласно пункту 3 статьи 20-4."; </w:t>
      </w:r>
      <w:r>
        <w:br/>
      </w:r>
      <w:r>
        <w:rPr>
          <w:rFonts w:ascii="Times New Roman"/>
          <w:b w:val="false"/>
          <w:i w:val="false"/>
          <w:color w:val="000000"/>
          <w:sz w:val="28"/>
        </w:rPr>
        <w:t xml:space="preserve">
      в разделе "Строка 14-1. Доходы от корректировки цен в соответствии со статьей 138-1": </w:t>
      </w:r>
      <w:r>
        <w:br/>
      </w:r>
      <w:r>
        <w:rPr>
          <w:rFonts w:ascii="Times New Roman"/>
          <w:b w:val="false"/>
          <w:i w:val="false"/>
          <w:color w:val="000000"/>
          <w:sz w:val="28"/>
        </w:rPr>
        <w:t xml:space="preserve">
      в заголовке раздела слова "со статьей 138-1" заменить словами "с пунктом 1 статьи 138"; </w:t>
      </w:r>
      <w:r>
        <w:br/>
      </w:r>
      <w:r>
        <w:rPr>
          <w:rFonts w:ascii="Times New Roman"/>
          <w:b w:val="false"/>
          <w:i w:val="false"/>
          <w:color w:val="000000"/>
          <w:sz w:val="28"/>
        </w:rPr>
        <w:t xml:space="preserve">
      слова "раздела II-I" заменить словами "пункта 57-1"; </w:t>
      </w:r>
      <w:r>
        <w:br/>
      </w:r>
      <w:r>
        <w:rPr>
          <w:rFonts w:ascii="Times New Roman"/>
          <w:b w:val="false"/>
          <w:i w:val="false"/>
          <w:color w:val="000000"/>
          <w:sz w:val="28"/>
        </w:rPr>
        <w:t xml:space="preserve">
      последний абзац раздела "Строка 15. Другие доходы" исключить. </w:t>
      </w:r>
      <w:r>
        <w:br/>
      </w:r>
      <w:r>
        <w:rPr>
          <w:rFonts w:ascii="Times New Roman"/>
          <w:b w:val="false"/>
          <w:i w:val="false"/>
          <w:color w:val="000000"/>
          <w:sz w:val="28"/>
        </w:rPr>
        <w:t xml:space="preserve">
      в разделе "Строка 17. Корректировка совокупного годового дохода согласно статье 13": </w:t>
      </w:r>
      <w:r>
        <w:br/>
      </w:r>
      <w:r>
        <w:rPr>
          <w:rFonts w:ascii="Times New Roman"/>
          <w:b w:val="false"/>
          <w:i w:val="false"/>
          <w:color w:val="000000"/>
          <w:sz w:val="28"/>
        </w:rPr>
        <w:t xml:space="preserve">
      в абзаце четвертом слова "с учетом корректировки на инфляцию" исключить;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 стоимость основных средств, полученных на безвозмездной основе государственными учреждениями от государственных предприятий, а также государственными предприятиями от государственных учреждений, в соответствии с законодательством Республики Казахстан."; </w:t>
      </w:r>
      <w:r>
        <w:br/>
      </w:r>
      <w:r>
        <w:rPr>
          <w:rFonts w:ascii="Times New Roman"/>
          <w:b w:val="false"/>
          <w:i w:val="false"/>
          <w:color w:val="000000"/>
          <w:sz w:val="28"/>
        </w:rPr>
        <w:t xml:space="preserve">
      в разделе "Приложение 7. Вознаграждение (интерес) за полученные кредиты (займы)": </w:t>
      </w:r>
      <w:r>
        <w:br/>
      </w:r>
      <w:r>
        <w:rPr>
          <w:rFonts w:ascii="Times New Roman"/>
          <w:b w:val="false"/>
          <w:i w:val="false"/>
          <w:color w:val="000000"/>
          <w:sz w:val="28"/>
        </w:rPr>
        <w:t xml:space="preserve">
      абзац первый после слова "(займы)," дополнить словами "в том числе в виде финансового лизинга,"; </w:t>
      </w:r>
      <w:r>
        <w:br/>
      </w:r>
      <w:r>
        <w:rPr>
          <w:rFonts w:ascii="Times New Roman"/>
          <w:b w:val="false"/>
          <w:i w:val="false"/>
          <w:color w:val="000000"/>
          <w:sz w:val="28"/>
        </w:rPr>
        <w:t xml:space="preserve">
      абзац второй после слова "(займы)" дополнить словами ", в том числе в виде финансового лизинга,"; </w:t>
      </w:r>
      <w:r>
        <w:br/>
      </w:r>
      <w:r>
        <w:rPr>
          <w:rFonts w:ascii="Times New Roman"/>
          <w:b w:val="false"/>
          <w:i w:val="false"/>
          <w:color w:val="000000"/>
          <w:sz w:val="28"/>
        </w:rPr>
        <w:t xml:space="preserve">
      в абзаце третьем слова "или подлежит отнесению на вычеты в составе основного средства путем начисления амортизации" исключить; </w:t>
      </w:r>
      <w:r>
        <w:br/>
      </w:r>
      <w:r>
        <w:rPr>
          <w:rFonts w:ascii="Times New Roman"/>
          <w:b w:val="false"/>
          <w:i w:val="false"/>
          <w:color w:val="000000"/>
          <w:sz w:val="28"/>
        </w:rPr>
        <w:t xml:space="preserve">
      в разделе "Строка 21. Сомнительные требования": </w:t>
      </w:r>
      <w:r>
        <w:br/>
      </w:r>
      <w:r>
        <w:rPr>
          <w:rFonts w:ascii="Times New Roman"/>
          <w:b w:val="false"/>
          <w:i w:val="false"/>
          <w:color w:val="000000"/>
          <w:sz w:val="28"/>
        </w:rPr>
        <w:t xml:space="preserve">
      последний абзац изложить в следующей редакции: </w:t>
      </w:r>
      <w:r>
        <w:br/>
      </w:r>
      <w:r>
        <w:rPr>
          <w:rFonts w:ascii="Times New Roman"/>
          <w:b w:val="false"/>
          <w:i w:val="false"/>
          <w:color w:val="000000"/>
          <w:sz w:val="28"/>
        </w:rPr>
        <w:t xml:space="preserve">
      "Страховые (перестраховочные) организации заполняют приложение 8в.";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"Размер формирования страховых резервов страховыми (перестраховочными) организациями устанавливается в соответствии с законодательством Республики Казахстан о страховании."; </w:t>
      </w:r>
      <w:r>
        <w:br/>
      </w:r>
      <w:r>
        <w:rPr>
          <w:rFonts w:ascii="Times New Roman"/>
          <w:b w:val="false"/>
          <w:i w:val="false"/>
          <w:color w:val="000000"/>
          <w:sz w:val="28"/>
        </w:rPr>
        <w:t xml:space="preserve">
      в разделе "Строка 22. Отчисления в резервные фонды":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"Страховыми организациями, осуществляющими деятельность по отрасли общего страхования, на вычет относятся суммы отчислений в страховые резервы в соответствии с нормами, установленными законодательством Республики Казахстан."; </w:t>
      </w:r>
      <w:r>
        <w:br/>
      </w:r>
      <w:r>
        <w:rPr>
          <w:rFonts w:ascii="Times New Roman"/>
          <w:b w:val="false"/>
          <w:i w:val="false"/>
          <w:color w:val="000000"/>
          <w:sz w:val="28"/>
        </w:rPr>
        <w:t xml:space="preserve">
      дополнить абзацем третьим следующего содержания: </w:t>
      </w:r>
      <w:r>
        <w:br/>
      </w:r>
      <w:r>
        <w:rPr>
          <w:rFonts w:ascii="Times New Roman"/>
          <w:b w:val="false"/>
          <w:i w:val="false"/>
          <w:color w:val="000000"/>
          <w:sz w:val="28"/>
        </w:rPr>
        <w:t xml:space="preserve">
      "Страховыми организациями, осуществляющими деятельность по перестрахованию, на вычет относятся суммы отчислений в страховые резервы в соответствии с нормами, установленными законодательством Республики Казахстан, за исключением суммы отчислений по принятым на перестрахование договорам, заключенным страховой организацией, осуществляющей деятельность по отрасли страхования жизни."; </w:t>
      </w:r>
      <w:r>
        <w:br/>
      </w:r>
      <w:r>
        <w:rPr>
          <w:rFonts w:ascii="Times New Roman"/>
          <w:b w:val="false"/>
          <w:i w:val="false"/>
          <w:color w:val="000000"/>
          <w:sz w:val="28"/>
        </w:rPr>
        <w:t xml:space="preserve">
      в разделе "Приложение 9. Амортизационные отчисления, расходы на ремонт и другие вычеты по фиксированным активам": </w:t>
      </w:r>
      <w:r>
        <w:br/>
      </w:r>
      <w:r>
        <w:rPr>
          <w:rFonts w:ascii="Times New Roman"/>
          <w:b w:val="false"/>
          <w:i w:val="false"/>
          <w:color w:val="000000"/>
          <w:sz w:val="28"/>
        </w:rPr>
        <w:t xml:space="preserve">
      абзац двенадцатый изложить в следующей редакции: </w:t>
      </w:r>
      <w:r>
        <w:br/>
      </w:r>
      <w:r>
        <w:rPr>
          <w:rFonts w:ascii="Times New Roman"/>
          <w:b w:val="false"/>
          <w:i w:val="false"/>
          <w:color w:val="000000"/>
          <w:sz w:val="28"/>
        </w:rPr>
        <w:t xml:space="preserve">
      "В графе В указывается сумма переоценки основных средств, при условии ее осуществления в бухгалтерском учете, согласно статье 20-8 Закона."; </w:t>
      </w:r>
      <w:r>
        <w:br/>
      </w:r>
      <w:r>
        <w:rPr>
          <w:rFonts w:ascii="Times New Roman"/>
          <w:b w:val="false"/>
          <w:i w:val="false"/>
          <w:color w:val="000000"/>
          <w:sz w:val="28"/>
        </w:rPr>
        <w:t xml:space="preserve">
      абзац тринадцатый исключить; </w:t>
      </w:r>
      <w:r>
        <w:br/>
      </w:r>
      <w:r>
        <w:rPr>
          <w:rFonts w:ascii="Times New Roman"/>
          <w:b w:val="false"/>
          <w:i w:val="false"/>
          <w:color w:val="000000"/>
          <w:sz w:val="28"/>
        </w:rPr>
        <w:t xml:space="preserve">
      в абзаце шестнадцатом: </w:t>
      </w:r>
      <w:r>
        <w:br/>
      </w:r>
      <w:r>
        <w:rPr>
          <w:rFonts w:ascii="Times New Roman"/>
          <w:b w:val="false"/>
          <w:i w:val="false"/>
          <w:color w:val="000000"/>
          <w:sz w:val="28"/>
        </w:rPr>
        <w:t xml:space="preserve">
      после слова "также" дополнить словами "стоимость фиксированных активов, определяемая исходя из суммы страховых выплат, выплачиваемых страхователю страховой организацией в соответствии с договором страхования при списании, утрате, уничтожении, порче, потере, в случае страхования фиксированных активов, если в соответствии с договором страхования причитающиеся страховые выплаты относятся к части фиксированного актива, то стоимость выбывшего фиксированного актива определяется как сумма страховых выплат и балансовой стоимости, относящейся к незастрахованной части фиксированного актива,"; </w:t>
      </w:r>
      <w:r>
        <w:br/>
      </w:r>
      <w:r>
        <w:rPr>
          <w:rFonts w:ascii="Times New Roman"/>
          <w:b w:val="false"/>
          <w:i w:val="false"/>
          <w:color w:val="000000"/>
          <w:sz w:val="28"/>
        </w:rPr>
        <w:t xml:space="preserve">
      слово "остаточная" заменить словом "балансовая"; </w:t>
      </w:r>
      <w:r>
        <w:br/>
      </w:r>
      <w:r>
        <w:rPr>
          <w:rFonts w:ascii="Times New Roman"/>
          <w:b w:val="false"/>
          <w:i w:val="false"/>
          <w:color w:val="000000"/>
          <w:sz w:val="28"/>
        </w:rPr>
        <w:t xml:space="preserve">
      слова "определенная по налоговому учету" исключить; </w:t>
      </w:r>
      <w:r>
        <w:br/>
      </w:r>
      <w:r>
        <w:rPr>
          <w:rFonts w:ascii="Times New Roman"/>
          <w:b w:val="false"/>
          <w:i w:val="false"/>
          <w:color w:val="000000"/>
          <w:sz w:val="28"/>
        </w:rPr>
        <w:t xml:space="preserve">
      в абзаце семнадцатом: </w:t>
      </w:r>
      <w:r>
        <w:br/>
      </w:r>
      <w:r>
        <w:rPr>
          <w:rFonts w:ascii="Times New Roman"/>
          <w:b w:val="false"/>
          <w:i w:val="false"/>
          <w:color w:val="000000"/>
          <w:sz w:val="28"/>
        </w:rPr>
        <w:t xml:space="preserve">
      слова "на начало налогового года, а также суммы дооценки" исключить; </w:t>
      </w:r>
      <w:r>
        <w:br/>
      </w:r>
      <w:r>
        <w:rPr>
          <w:rFonts w:ascii="Times New Roman"/>
          <w:b w:val="false"/>
          <w:i w:val="false"/>
          <w:color w:val="000000"/>
          <w:sz w:val="28"/>
        </w:rPr>
        <w:t xml:space="preserve">
      слова "+гр. В1" исключить; </w:t>
      </w:r>
      <w:r>
        <w:br/>
      </w:r>
      <w:r>
        <w:rPr>
          <w:rFonts w:ascii="Times New Roman"/>
          <w:b w:val="false"/>
          <w:i w:val="false"/>
          <w:color w:val="000000"/>
          <w:sz w:val="28"/>
        </w:rPr>
        <w:t xml:space="preserve">
      в абзаце девятнадцатом букву "B1" заменить буквой "В"; </w:t>
      </w:r>
      <w:r>
        <w:br/>
      </w:r>
      <w:r>
        <w:rPr>
          <w:rFonts w:ascii="Times New Roman"/>
          <w:b w:val="false"/>
          <w:i w:val="false"/>
          <w:color w:val="000000"/>
          <w:sz w:val="28"/>
        </w:rPr>
        <w:t xml:space="preserve">
      в абзаце двадцатом слова "подлежит исключению из вычетов" заменить словами "относится на увеличение совокупного годового дохода"; </w:t>
      </w:r>
      <w:r>
        <w:br/>
      </w:r>
      <w:r>
        <w:rPr>
          <w:rFonts w:ascii="Times New Roman"/>
          <w:b w:val="false"/>
          <w:i w:val="false"/>
          <w:color w:val="000000"/>
          <w:sz w:val="28"/>
        </w:rPr>
        <w:t xml:space="preserve">
      в абзаце тридцать втором: </w:t>
      </w:r>
      <w:r>
        <w:br/>
      </w:r>
      <w:r>
        <w:rPr>
          <w:rFonts w:ascii="Times New Roman"/>
          <w:b w:val="false"/>
          <w:i w:val="false"/>
          <w:color w:val="000000"/>
          <w:sz w:val="28"/>
        </w:rPr>
        <w:t xml:space="preserve">
      слово "остаточная" заменить словом "балансовая"; </w:t>
      </w:r>
      <w:r>
        <w:br/>
      </w:r>
      <w:r>
        <w:rPr>
          <w:rFonts w:ascii="Times New Roman"/>
          <w:b w:val="false"/>
          <w:i w:val="false"/>
          <w:color w:val="000000"/>
          <w:sz w:val="28"/>
        </w:rPr>
        <w:t xml:space="preserve">
      слова "определенная по налоговому учету" исключить; </w:t>
      </w:r>
      <w:r>
        <w:br/>
      </w:r>
      <w:r>
        <w:rPr>
          <w:rFonts w:ascii="Times New Roman"/>
          <w:b w:val="false"/>
          <w:i w:val="false"/>
          <w:color w:val="000000"/>
          <w:sz w:val="28"/>
        </w:rPr>
        <w:t xml:space="preserve">
      в разделе "Приложение 11. Стоимость технологического оборудования, используемого в производстве" примечание изложить в следующей редакции: </w:t>
      </w:r>
      <w:r>
        <w:br/>
      </w:r>
      <w:r>
        <w:rPr>
          <w:rFonts w:ascii="Times New Roman"/>
          <w:b w:val="false"/>
          <w:i w:val="false"/>
          <w:color w:val="000000"/>
          <w:sz w:val="28"/>
        </w:rPr>
        <w:t xml:space="preserve">
      "Примечание. Данное приложение заполняется теми налогоплательщиками, которыми ранее были отнесены на вычет стоимость или сумма остаточной амортизации технологического оборудования, используемого налогоплательщиком в производстве не менее трех лет согласно налоговому законодательству, действовавшему до 1 января 2000 года. Графы А-В заполняются справочно на основании деклараций предыдущих лет для подтверждения, что технологическое оборудование используется налогоплательщиком в предпринимательской деятельности не менее трех лет."; </w:t>
      </w:r>
      <w:r>
        <w:br/>
      </w:r>
      <w:r>
        <w:rPr>
          <w:rFonts w:ascii="Times New Roman"/>
          <w:b w:val="false"/>
          <w:i w:val="false"/>
          <w:color w:val="000000"/>
          <w:sz w:val="28"/>
        </w:rPr>
        <w:t xml:space="preserve">
      в разделе "Строка 25. Расходы на ремонт": </w:t>
      </w:r>
      <w:r>
        <w:br/>
      </w:r>
      <w:r>
        <w:rPr>
          <w:rFonts w:ascii="Times New Roman"/>
          <w:b w:val="false"/>
          <w:i w:val="false"/>
          <w:color w:val="000000"/>
          <w:sz w:val="28"/>
        </w:rPr>
        <w:t xml:space="preserve">
      в абзаце первом слова "в строке 17 графы З" заменить словами "по графе И"; </w:t>
      </w:r>
      <w:r>
        <w:br/>
      </w:r>
      <w:r>
        <w:rPr>
          <w:rFonts w:ascii="Times New Roman"/>
          <w:b w:val="false"/>
          <w:i w:val="false"/>
          <w:color w:val="000000"/>
          <w:sz w:val="28"/>
        </w:rPr>
        <w:t xml:space="preserve">
      в разделе "Строка 26. Расходы по страховым платежам": </w:t>
      </w:r>
      <w:r>
        <w:br/>
      </w:r>
      <w:r>
        <w:rPr>
          <w:rFonts w:ascii="Times New Roman"/>
          <w:b w:val="false"/>
          <w:i w:val="false"/>
          <w:color w:val="000000"/>
          <w:sz w:val="28"/>
        </w:rPr>
        <w:t xml:space="preserve">
      в заголовке слово "платежам" заменить словом "премиям"; </w:t>
      </w:r>
      <w:r>
        <w:br/>
      </w:r>
      <w:r>
        <w:rPr>
          <w:rFonts w:ascii="Times New Roman"/>
          <w:b w:val="false"/>
          <w:i w:val="false"/>
          <w:color w:val="000000"/>
          <w:sz w:val="28"/>
        </w:rPr>
        <w:t xml:space="preserve">
      в абзаце первом слова "платежей" и "платежи" заменить соответственно словами "премий" и "премии"; </w:t>
      </w:r>
      <w:r>
        <w:br/>
      </w:r>
      <w:r>
        <w:rPr>
          <w:rFonts w:ascii="Times New Roman"/>
          <w:b w:val="false"/>
          <w:i w:val="false"/>
          <w:color w:val="000000"/>
          <w:sz w:val="28"/>
        </w:rPr>
        <w:t xml:space="preserve">
      в разделе "Приложение 12. Расходы по страховым платежам": </w:t>
      </w:r>
      <w:r>
        <w:br/>
      </w:r>
      <w:r>
        <w:rPr>
          <w:rFonts w:ascii="Times New Roman"/>
          <w:b w:val="false"/>
          <w:i w:val="false"/>
          <w:color w:val="000000"/>
          <w:sz w:val="28"/>
        </w:rPr>
        <w:t xml:space="preserve">
      в заголовке слово "платежам" заменить словом "премиям"; </w:t>
      </w:r>
      <w:r>
        <w:br/>
      </w:r>
      <w:r>
        <w:rPr>
          <w:rFonts w:ascii="Times New Roman"/>
          <w:b w:val="false"/>
          <w:i w:val="false"/>
          <w:color w:val="000000"/>
          <w:sz w:val="28"/>
        </w:rPr>
        <w:t xml:space="preserve">
      в абзаце первом слово "платежей" заменить словом "премий"; </w:t>
      </w:r>
      <w:r>
        <w:br/>
      </w:r>
      <w:r>
        <w:rPr>
          <w:rFonts w:ascii="Times New Roman"/>
          <w:b w:val="false"/>
          <w:i w:val="false"/>
          <w:color w:val="000000"/>
          <w:sz w:val="28"/>
        </w:rPr>
        <w:t xml:space="preserve">
      в абзаце третьем слова "произведен страховой платеж" заменить словами "выплачена страховая премия"; </w:t>
      </w:r>
      <w:r>
        <w:br/>
      </w:r>
      <w:r>
        <w:rPr>
          <w:rFonts w:ascii="Times New Roman"/>
          <w:b w:val="false"/>
          <w:i w:val="false"/>
          <w:color w:val="000000"/>
          <w:sz w:val="28"/>
        </w:rPr>
        <w:t xml:space="preserve">
      в абзаце четвертом слова "страхового платежа" заменить словами "страховой премии"; </w:t>
      </w:r>
      <w:r>
        <w:br/>
      </w:r>
      <w:r>
        <w:rPr>
          <w:rFonts w:ascii="Times New Roman"/>
          <w:b w:val="false"/>
          <w:i w:val="false"/>
          <w:color w:val="000000"/>
          <w:sz w:val="28"/>
        </w:rPr>
        <w:t xml:space="preserve">
      раздел "Строка 29. Налоги, штрафы и компенсационные расходы" дополнить абзацем третьим следующего содержания: </w:t>
      </w:r>
      <w:r>
        <w:br/>
      </w:r>
      <w:r>
        <w:rPr>
          <w:rFonts w:ascii="Times New Roman"/>
          <w:b w:val="false"/>
          <w:i w:val="false"/>
          <w:color w:val="000000"/>
          <w:sz w:val="28"/>
        </w:rPr>
        <w:t>
      "Налоги, уплаченные в текущем налоговом году за предыдущий налоговый 
</w:t>
      </w:r>
      <w:r>
        <w:rPr>
          <w:rFonts w:ascii="Times New Roman"/>
          <w:b w:val="false"/>
          <w:i w:val="false"/>
          <w:color w:val="000000"/>
          <w:sz w:val="28"/>
        </w:rPr>
        <w:t xml:space="preserve">
год, подлежат вычету в том налоговом году, в котором произошла их уплата."; в разделе "Строка 34. Доходы, освобожденные от налогообложения согласно статье 34": подпункты 5) и 7) исключить; в подпункте 9) слова "лизингу нового технологического оборудования" заменить словами "финансовому лизингу основных средств"; в подпункте 11): абзац пятый дополнить словами "(для производственных организаций, в которых работают инвалиды по потере слуха, речи, зрения, не менее 35 процентов)"; абзац восьмой исключить; в разделе "Приложение 14. Расчет подоходного налога по доходам, облагаемым по разным ставкам и (или) освобожденным от налогообложения": в абзаце седьмом букву "Г," и цифру ", 20%" исключить; в абзаце шестнадцатом букву "Г," исключить; в абзаце двадцать восьмом букву "Г и" и цифру "2б," исключить; в разделе "Приложение 14-1. Раздел I. Расчет по исчислению налога и произведенных платежей" абзац шестой исключить; последний абзац раздела "Приложение 15А. Сверка дохода (убытка) по финансовой отчетности с доходом по декларации" исключить. 23. В приложении 2 к Инструкции N 33: 1) подпункты 2), 9), 10) пункта 6 исключить; 2) раздел 2 изложить в следующей редакции: "2. Порядок формирования стоимостных балансов амортизационных подгрупп по состоянию на 1 января 2000 года </w:t>
      </w:r>
      <w:r>
        <w:br/>
      </w:r>
      <w:r>
        <w:rPr>
          <w:rFonts w:ascii="Times New Roman"/>
          <w:b w:val="false"/>
          <w:i w:val="false"/>
          <w:color w:val="000000"/>
          <w:sz w:val="28"/>
        </w:rPr>
        <w:t xml:space="preserve">
      10. Для формирования стоимостных балансов амортизационных подгрупп основных средств по состоянию на 1 января 2000 года налогоплательщикам необходимо произвести перевод основных средств с ранее действовавших амортизационных групп в амортизационные подгруппы, введенные с 1 января 2000 года. </w:t>
      </w:r>
      <w:r>
        <w:br/>
      </w:r>
      <w:r>
        <w:rPr>
          <w:rFonts w:ascii="Times New Roman"/>
          <w:b w:val="false"/>
          <w:i w:val="false"/>
          <w:color w:val="000000"/>
          <w:sz w:val="28"/>
        </w:rPr>
        <w:t xml:space="preserve">
      Величина стоимостного баланса группы по нематериальным активам указана в приложении 13 к декларации за 1999 год переносится и является величиной стоимостного баланса подгруппы 2 группы 9 на 1 января 2000 года. </w:t>
      </w:r>
      <w:r>
        <w:br/>
      </w:r>
      <w:r>
        <w:rPr>
          <w:rFonts w:ascii="Times New Roman"/>
          <w:b w:val="false"/>
          <w:i w:val="false"/>
          <w:color w:val="000000"/>
          <w:sz w:val="28"/>
        </w:rPr>
        <w:t xml:space="preserve">
      Перевод основных средств производится по выбору налогоплательщика - упрощенным или раздельным методом. </w:t>
      </w:r>
      <w:r>
        <w:br/>
      </w:r>
      <w:r>
        <w:rPr>
          <w:rFonts w:ascii="Times New Roman"/>
          <w:b w:val="false"/>
          <w:i w:val="false"/>
          <w:color w:val="000000"/>
          <w:sz w:val="28"/>
        </w:rPr>
        <w:t xml:space="preserve">
      10-1. Упрощенный метод: </w:t>
      </w:r>
      <w:r>
        <w:br/>
      </w:r>
      <w:r>
        <w:rPr>
          <w:rFonts w:ascii="Times New Roman"/>
          <w:b w:val="false"/>
          <w:i w:val="false"/>
          <w:color w:val="000000"/>
          <w:sz w:val="28"/>
        </w:rPr>
        <w:t xml:space="preserve">
      1) определить по состоянию на 1 января 2000 года остаточную стоимость всех основных средств, используемых в предпринимательской деятельности по данным бухгалтерского учета, которые учтены в целях налогообложения в стоимостных балансах групп, отраженных в приложении 9 к декларации за 1999 год (за исключением зданий, сооружений и строений); </w:t>
      </w:r>
      <w:r>
        <w:br/>
      </w:r>
      <w:r>
        <w:rPr>
          <w:rFonts w:ascii="Times New Roman"/>
          <w:b w:val="false"/>
          <w:i w:val="false"/>
          <w:color w:val="000000"/>
          <w:sz w:val="28"/>
        </w:rPr>
        <w:t xml:space="preserve">
      2) распределить указанные основные средства по подгруппам, приведенным в пункте 18 раздела 3 настоящего приложения и определить остаточную стоимость основных средств по данным бухгалтерского учета в разрезе каждой подгруппы по состоянию на 1 января 2000 года. При этом сумма остаточной стоимости всех подгрупп должна быть равной сумме остаточной стоимости всех основных средств, определенных по подпункту 1; </w:t>
      </w:r>
      <w:r>
        <w:br/>
      </w:r>
      <w:r>
        <w:rPr>
          <w:rFonts w:ascii="Times New Roman"/>
          <w:b w:val="false"/>
          <w:i w:val="false"/>
          <w:color w:val="000000"/>
          <w:sz w:val="28"/>
        </w:rPr>
        <w:t xml:space="preserve">
      3) определить удельный вес остаточной стоимости основных средств подгруппы в остаточной стоимости всех основных средств: остаточную стоимость основных средств, определенную по подпункту 2 разделить на общую остаточную стоимость основных средств, определенную согласно подпункту 1; </w:t>
      </w:r>
      <w:r>
        <w:br/>
      </w:r>
      <w:r>
        <w:rPr>
          <w:rFonts w:ascii="Times New Roman"/>
          <w:b w:val="false"/>
          <w:i w:val="false"/>
          <w:color w:val="000000"/>
          <w:sz w:val="28"/>
        </w:rPr>
        <w:t xml:space="preserve">
      4) по данным приложения 9 к декларации за 1999 год определить общую величину стоимостных балансов групп, за исключением группы 7 (зданий, сооружений и строений): сумма строк с 1 по 6 по графе М приложения 9 к декларации; </w:t>
      </w:r>
      <w:r>
        <w:br/>
      </w:r>
      <w:r>
        <w:rPr>
          <w:rFonts w:ascii="Times New Roman"/>
          <w:b w:val="false"/>
          <w:i w:val="false"/>
          <w:color w:val="000000"/>
          <w:sz w:val="28"/>
        </w:rPr>
        <w:t xml:space="preserve">
      5) определить величину стоимостного баланса каждой подгруппы по состоянию на 1 января 2000 года путем умножения их удельного веса соответствующей подгруппы, определенной согласно подпункту 3 к общей величине стоимостных балансов групп, определенных согласно подпункта 4 (за исключением зданий, сооружений и строений); </w:t>
      </w:r>
      <w:r>
        <w:br/>
      </w:r>
      <w:r>
        <w:rPr>
          <w:rFonts w:ascii="Times New Roman"/>
          <w:b w:val="false"/>
          <w:i w:val="false"/>
          <w:color w:val="000000"/>
          <w:sz w:val="28"/>
        </w:rPr>
        <w:t xml:space="preserve">
      6) на основании данных приложения 9 к декларации за 1999 год по группе 7 "здания, сооружения, строения" необходимо сформировать стоимостный баланс подгрупп I и II группы на 1 января 2000 года. </w:t>
      </w:r>
      <w:r>
        <w:br/>
      </w:r>
      <w:r>
        <w:rPr>
          <w:rFonts w:ascii="Times New Roman"/>
          <w:b w:val="false"/>
          <w:i w:val="false"/>
          <w:color w:val="000000"/>
          <w:sz w:val="28"/>
        </w:rPr>
        <w:t>
      Пример: 1) Остаточная стоимость всех основных средств, за исключением 
</w:t>
      </w:r>
      <w:r>
        <w:rPr>
          <w:rFonts w:ascii="Times New Roman"/>
          <w:b w:val="false"/>
          <w:i w:val="false"/>
          <w:color w:val="000000"/>
          <w:sz w:val="28"/>
        </w:rPr>
        <w:t xml:space="preserve">
зданий, сооружений и строений по состоянию на 1.01.2000 г. у юридического лица по данным бухгалтерского учета составила 3370,0 тыс. тенге, а по данным приложения 9 к декларации величина стоимостных балансов групп, кроме группы 7 "здания, сооружения, строения" - 2800,0 тыс.тенге; 2) Указанные основные средства подлежат распределению по подгруппам, приведенным в пункте 18 раздела 3 настоящего приложения: 5 подгруппа (оборудование сотовой связи), 7 подгруппа (автомобили), 8 подгруппа (компьютеры), 9 подгруппа (офисная мебель); 3) Необходимо определить по данным бух. учета остаточную стоимость основных средств в разрезе каждой подгруппы: 5 подгруппа - 1710,0 тыс. тенге, 7 подгруппа - 780,0 тыс. тенге, 8 подгруппа - 483,0 тыс. тенге, 9 подгруппа - 397,0 тыс. тенге, Итого: 3370,0 тыс. тенге; 4) Удельный вес каждой подгруппы в общей стоимости основных средств составляет: 5 подгруппа - 50,74%, 7 подгруппа - 23,15%, 8 подгруппа - 14,33%, 9 подгруппа - 11,78%, Итого: 100%; 5) Производится расчет новых стоимостных балансов каждой подгруппы на 1.01.2000 года путем применения удельного веса определенного согласно подпункту 4 к величине стоимостных балансов всех групп, определенной в приложении 9 к декларации и указанной в подпункте 1: 5 подгруппа - 2800,0 тыс. тенге * 50,74% = 1420,7 тыс. тенге, 7 подгруппа - 2800,0 тыс. тенге * 23,15% = 648,2 тыс. тенге, 8 подгруппа - 2800,0 тыс. тенге * 14,33% = 401,2 тыс. тенге, 9 подгруппа - 2800,0 тыс. тенге * 11,78% = 329,9 тыс. тенге, Итого: 2800,0 тыс. тенге; </w:t>
      </w:r>
      <w:r>
        <w:br/>
      </w:r>
      <w:r>
        <w:rPr>
          <w:rFonts w:ascii="Times New Roman"/>
          <w:b w:val="false"/>
          <w:i w:val="false"/>
          <w:color w:val="000000"/>
          <w:sz w:val="28"/>
        </w:rPr>
        <w:t xml:space="preserve">
      6) Для определения стоимостных балансов подгрупп группы "Здания, строения" и "Сооружения" необходимо суммы, указанные в графе М приложения 9 к декларации по 7 группе распределить на подгруппы группы I-II, приведенной в пункте 18 раздела 3 настоящего приложения. </w:t>
      </w:r>
      <w:r>
        <w:br/>
      </w:r>
      <w:r>
        <w:rPr>
          <w:rFonts w:ascii="Times New Roman"/>
          <w:b w:val="false"/>
          <w:i w:val="false"/>
          <w:color w:val="000000"/>
          <w:sz w:val="28"/>
        </w:rPr>
        <w:t xml:space="preserve">
      Данные приложения 9 к декларации за 1999 год, которые числились по 7 группе, переносятся во вновь сформированные подгруппы: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подгруппа (здания, гараж) - 1700,0 тыс. тенге, </w:t>
      </w:r>
      <w:r>
        <w:br/>
      </w:r>
      <w:r>
        <w:rPr>
          <w:rFonts w:ascii="Times New Roman"/>
          <w:b w:val="false"/>
          <w:i w:val="false"/>
          <w:color w:val="000000"/>
          <w:sz w:val="28"/>
        </w:rPr>
        <w:t xml:space="preserve">
      2 подгруппа (теплица) - 450,0 тыс. тенге.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10-2. Раздельный метод применяется для определения остаточной стоимости каждого основного средства подгруппы в отдельности. При этом налогоплательщик вправе произвести расчет остаточной стоимости основных средств за каждый год отдельно. </w:t>
      </w:r>
      <w:r>
        <w:br/>
      </w:r>
      <w:r>
        <w:rPr>
          <w:rFonts w:ascii="Times New Roman"/>
          <w:b w:val="false"/>
          <w:i w:val="false"/>
          <w:color w:val="000000"/>
          <w:sz w:val="28"/>
        </w:rPr>
        <w:t xml:space="preserve">
      Расчет формирования стоимостных балансов подгрупп основных средств по состоянию на 1 января 2000 года составляется налогоплательщиком в произвольной форме и должен содержать весь необходимый и полный объем данных по порядку исчисления и определения вышеуказанных стоимостных балансов подгрупп. Расчет должен быть представлен налогоплательщиком в налоговый орган вместе с декларацией за 2000 год. Расчет должен храниться налогоплательщиком в течение срока исковой давности."; </w:t>
      </w:r>
      <w:r>
        <w:br/>
      </w:r>
      <w:r>
        <w:rPr>
          <w:rFonts w:ascii="Times New Roman"/>
          <w:b w:val="false"/>
          <w:i w:val="false"/>
          <w:color w:val="000000"/>
          <w:sz w:val="28"/>
        </w:rPr>
        <w:t xml:space="preserve">
      3) в абзаце пятом пункта 15 слова ", произведенной на начало налогового года, а также сумма дооценки, определенная в соответствии с пунктами 17-20 настоящего раздела" исключить; </w:t>
      </w:r>
      <w:r>
        <w:br/>
      </w:r>
      <w:r>
        <w:rPr>
          <w:rFonts w:ascii="Times New Roman"/>
          <w:b w:val="false"/>
          <w:i w:val="false"/>
          <w:color w:val="000000"/>
          <w:sz w:val="28"/>
        </w:rPr>
        <w:t xml:space="preserve">
      4) в подпункте 2) пункта 16 слова "остаточной стоимости, определяемой согласно формуле, приведенной в разделе II настоящего приложения" заменить словами "балансовой стоимости"; </w:t>
      </w:r>
      <w:r>
        <w:br/>
      </w:r>
      <w:r>
        <w:rPr>
          <w:rFonts w:ascii="Times New Roman"/>
          <w:b w:val="false"/>
          <w:i w:val="false"/>
          <w:color w:val="000000"/>
          <w:sz w:val="28"/>
        </w:rPr>
        <w:t xml:space="preserve">
      5) в пункте 17: </w:t>
      </w:r>
      <w:r>
        <w:br/>
      </w:r>
      <w:r>
        <w:rPr>
          <w:rFonts w:ascii="Times New Roman"/>
          <w:b w:val="false"/>
          <w:i w:val="false"/>
          <w:color w:val="000000"/>
          <w:sz w:val="28"/>
        </w:rPr>
        <w:t xml:space="preserve">
      подпункт 2) изложить в следующей редакции: </w:t>
      </w:r>
      <w:r>
        <w:br/>
      </w:r>
      <w:r>
        <w:rPr>
          <w:rFonts w:ascii="Times New Roman"/>
          <w:b w:val="false"/>
          <w:i w:val="false"/>
          <w:color w:val="000000"/>
          <w:sz w:val="28"/>
        </w:rPr>
        <w:t xml:space="preserve">
      "2) при передаче объектов основных средств на консервацию, реконструкцию и техническое перевооружение, при условии их полной остановки - по балансовой стоимости;"; </w:t>
      </w:r>
      <w:r>
        <w:br/>
      </w:r>
      <w:r>
        <w:rPr>
          <w:rFonts w:ascii="Times New Roman"/>
          <w:b w:val="false"/>
          <w:i w:val="false"/>
          <w:color w:val="000000"/>
          <w:sz w:val="28"/>
        </w:rPr>
        <w:t xml:space="preserve">
      дополнить подпунктом 3) следующего содержания: </w:t>
      </w:r>
      <w:r>
        <w:br/>
      </w:r>
      <w:r>
        <w:rPr>
          <w:rFonts w:ascii="Times New Roman"/>
          <w:b w:val="false"/>
          <w:i w:val="false"/>
          <w:color w:val="000000"/>
          <w:sz w:val="28"/>
        </w:rPr>
        <w:t xml:space="preserve">
      "3) при списании, утрате, уничтожении, порче, потере, в случае страхования фиксированных активов - по стоимости, определяемой исходя из суммы страховых выплат, выплачиваемых страхователю страховой организацией в соответствии с договором страхования. Если в соответствии с договором страхования причитающиеся страховые выплаты относятся к части фиксированного актива, то стоимость выбывшего фиксированного актива определяется как сумма страховых выплат и балансовой стоимости, относящейся к незастрахованной части фиксированного актива. </w:t>
      </w:r>
      <w:r>
        <w:br/>
      </w:r>
      <w:r>
        <w:rPr>
          <w:rFonts w:ascii="Times New Roman"/>
          <w:b w:val="false"/>
          <w:i w:val="false"/>
          <w:color w:val="000000"/>
          <w:sz w:val="28"/>
        </w:rPr>
        <w:t xml:space="preserve">
      В иных случаях списания, утраты, уничтожения, порчи, потери фиксированных активов - по балансовой стоимости."; </w:t>
      </w:r>
      <w:r>
        <w:br/>
      </w:r>
      <w:r>
        <w:rPr>
          <w:rFonts w:ascii="Times New Roman"/>
          <w:b w:val="false"/>
          <w:i w:val="false"/>
          <w:color w:val="000000"/>
          <w:sz w:val="28"/>
        </w:rPr>
        <w:t xml:space="preserve">
      6) абзац второй пункта 19 изложить в следующей редакции: </w:t>
      </w:r>
      <w:r>
        <w:br/>
      </w:r>
      <w:r>
        <w:rPr>
          <w:rFonts w:ascii="Times New Roman"/>
          <w:b w:val="false"/>
          <w:i w:val="false"/>
          <w:color w:val="000000"/>
          <w:sz w:val="28"/>
        </w:rPr>
        <w:t xml:space="preserve">
      "В случае их реализации до истечения трехлетнего периода сумма произведенного вычета относится на увеличение совокупного годового дохода."; </w:t>
      </w:r>
      <w:r>
        <w:br/>
      </w:r>
      <w:r>
        <w:rPr>
          <w:rFonts w:ascii="Times New Roman"/>
          <w:b w:val="false"/>
          <w:i w:val="false"/>
          <w:color w:val="000000"/>
          <w:sz w:val="28"/>
        </w:rPr>
        <w:t xml:space="preserve">
      7) пункты 20 и 21 исключить; </w:t>
      </w:r>
      <w:r>
        <w:br/>
      </w:r>
      <w:r>
        <w:rPr>
          <w:rFonts w:ascii="Times New Roman"/>
          <w:b w:val="false"/>
          <w:i w:val="false"/>
          <w:color w:val="000000"/>
          <w:sz w:val="28"/>
        </w:rPr>
        <w:t xml:space="preserve">
      8) в пункте 25: </w:t>
      </w:r>
      <w:r>
        <w:br/>
      </w:r>
      <w:r>
        <w:rPr>
          <w:rFonts w:ascii="Times New Roman"/>
          <w:b w:val="false"/>
          <w:i w:val="false"/>
          <w:color w:val="000000"/>
          <w:sz w:val="28"/>
        </w:rPr>
        <w:t xml:space="preserve">
      в абзаце втором слова "фиксированных активов" и "лизинг (по лизингу)" заменить соответственно словами "основных средств" и "финансовый лизинг (по финансовому лизингу)"; </w:t>
      </w:r>
      <w:r>
        <w:br/>
      </w:r>
      <w:r>
        <w:rPr>
          <w:rFonts w:ascii="Times New Roman"/>
          <w:b w:val="false"/>
          <w:i w:val="false"/>
          <w:color w:val="000000"/>
          <w:sz w:val="28"/>
        </w:rPr>
        <w:t xml:space="preserve">
      в абзаце третьем слова "фиксированных активов, переданных в лизинг" заменить словами "основных средств, переданных в финансовый лизинг"; </w:t>
      </w:r>
      <w:r>
        <w:br/>
      </w:r>
      <w:r>
        <w:rPr>
          <w:rFonts w:ascii="Times New Roman"/>
          <w:b w:val="false"/>
          <w:i w:val="false"/>
          <w:color w:val="000000"/>
          <w:sz w:val="28"/>
        </w:rPr>
        <w:t xml:space="preserve">
      9) пункт 27 изложить в следующей редакции: </w:t>
      </w:r>
      <w:r>
        <w:br/>
      </w:r>
      <w:r>
        <w:rPr>
          <w:rFonts w:ascii="Times New Roman"/>
          <w:b w:val="false"/>
          <w:i w:val="false"/>
          <w:color w:val="000000"/>
          <w:sz w:val="28"/>
        </w:rPr>
        <w:t xml:space="preserve">
      "27. Сумма дооценки основных средств облагается подоходным налогом по ставке 15 процентов. </w:t>
      </w:r>
      <w:r>
        <w:br/>
      </w:r>
      <w:r>
        <w:rPr>
          <w:rFonts w:ascii="Times New Roman"/>
          <w:b w:val="false"/>
          <w:i w:val="false"/>
          <w:color w:val="000000"/>
          <w:sz w:val="28"/>
        </w:rPr>
        <w:t xml:space="preserve">
      Уплата подоходного налога производится в течение месяца, следующего за месяцем проведения дооценки."; </w:t>
      </w:r>
      <w:r>
        <w:br/>
      </w:r>
      <w:r>
        <w:rPr>
          <w:rFonts w:ascii="Times New Roman"/>
          <w:b w:val="false"/>
          <w:i w:val="false"/>
          <w:color w:val="000000"/>
          <w:sz w:val="28"/>
        </w:rPr>
        <w:t xml:space="preserve">
      10) пункт 28 изложить в следующей редакции: </w:t>
      </w:r>
      <w:r>
        <w:br/>
      </w:r>
      <w:r>
        <w:rPr>
          <w:rFonts w:ascii="Times New Roman"/>
          <w:b w:val="false"/>
          <w:i w:val="false"/>
          <w:color w:val="000000"/>
          <w:sz w:val="28"/>
        </w:rPr>
        <w:t xml:space="preserve">
      "28. Убытки, полученные налогоплательщиком в течение отчетного периода от отнесения на вычеты амортизационных отчислений, исчисленных в результате дооценки, в целях налогообложения не учитываются."; </w:t>
      </w:r>
      <w:r>
        <w:br/>
      </w:r>
      <w:r>
        <w:rPr>
          <w:rFonts w:ascii="Times New Roman"/>
          <w:b w:val="false"/>
          <w:i w:val="false"/>
          <w:color w:val="000000"/>
          <w:sz w:val="28"/>
        </w:rPr>
        <w:t xml:space="preserve">
      11) пункт 31 после слов "Вознаграждение (интерес) за кредиты (займы)," дополнить словами "в том числе в виде финансового лизинга,"; </w:t>
      </w:r>
      <w:r>
        <w:br/>
      </w:r>
      <w:r>
        <w:rPr>
          <w:rFonts w:ascii="Times New Roman"/>
          <w:b w:val="false"/>
          <w:i w:val="false"/>
          <w:color w:val="000000"/>
          <w:sz w:val="28"/>
        </w:rPr>
        <w:t xml:space="preserve">
      12) пункт 32 исключить. </w:t>
      </w:r>
      <w:r>
        <w:br/>
      </w:r>
      <w:r>
        <w:rPr>
          <w:rFonts w:ascii="Times New Roman"/>
          <w:b w:val="false"/>
          <w:i w:val="false"/>
          <w:color w:val="000000"/>
          <w:sz w:val="28"/>
        </w:rPr>
        <w:t xml:space="preserve">
      24. Приложение 5В к Инструкции N 33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Приложение 5В </w:t>
      </w:r>
      <w:r>
        <w:br/>
      </w:r>
      <w:r>
        <w:rPr>
          <w:rFonts w:ascii="Times New Roman"/>
          <w:b w:val="false"/>
          <w:i w:val="false"/>
          <w:color w:val="000000"/>
          <w:sz w:val="28"/>
        </w:rPr>
        <w:t xml:space="preserve">
к Инструкции Главной налоговой инспекции Министерства финансов Республики Казахстан от 28 июня 1995 года N 33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РНН_____________________________ Налоговый комитет по Адрес___________________________ _______________________________ Телефон:________________________ (району, городу) Банк, банковские счета _________ _______________________________ (срок представления) _______________________________ (фактически представлено) Расчет подоходного налога от дооценки основных средств на "________"___года (месяц) _________________________________________________________________________ N ! Показатели ! N ! Сумма, тыс.тенге п/п ! !строк! _________________________________________________________________________ 1. Балансовая (остаточная) стоимость основных средств по данным бухгалтерского учета: 1) до проведения переоценки 1 2) после проведения переоценки 2 3) сумма переоценки, всего 3 2. Остаточная стоимость основных средств по данным налогового учета: 1) до проведения переоценки 4 2) после проведения переоценки 5 3. Сумма дооценки - всего (стр.5-стр.4) 6 4. Сумма подоходного налога от дооценки основных средств, подлежащая уплате (стр.6 х 15%) 7 5. Уплачено 8 6. К доплате 9 __________________________________________________________________________ Ответственность налогоплательщика перед законом Налоговый орган Мы несем ответственность перед Законом за Лицо, принявшее истинность и полноту сведений, приведенных расчет _____________ в данном расчете (Ф.И.О.) Дата _________ 20__г. _____________________ Руководитель _______________ ____________ (подпись) (Ф.И.О.) (подпись) Гл.бухгалтер _______________ ____________ (Ф.И.О.) (подпись) МП Дата "___"__________20__г. Аудитор, оказавший услуги по составлению декларации________________ ________________________________________ (Ф.И.О., РНН) _________________ (подпись, печать) 25. В пункте 1 приложения 6 к Инструкции N 33: 1) абзац седьмой дополнить предложением следующего содержания: "При этом расчеты сумм налога, подлежащего уплате юридическим лицом за иные обособленные структурные подразделения, не имеющие отдельный баланс и банковский счет, определяются по каждой области или городу Астане, Алматы отдельно."; 2) в абзаце восьмом: слово "Расчет" заменить словом "Расчеты"; слова "должен быть представлен" заменить словами "должны быть представлены"; 3) в абзаце двенадцатом: слова "копия расчета, заверенная" заменить словами "копии расчета, заверенные"; слово "подлежит" заменить словом "подлежат"; 4) дополнить абзацами двенадцатым-тринадцатым следующего содержания: </w:t>
      </w:r>
      <w:r>
        <w:br/>
      </w:r>
      <w:r>
        <w:rPr>
          <w:rFonts w:ascii="Times New Roman"/>
          <w:b w:val="false"/>
          <w:i w:val="false"/>
          <w:color w:val="000000"/>
          <w:sz w:val="28"/>
        </w:rPr>
        <w:t xml:space="preserve">
      "За иные обособленные структурные подразделения, имеющие отдельный баланс и банковский счет, филиалы и представительства, уплата подоходного налога осуществляется в соответствующие бюджеты по месту их нахождения. При этом головной организацией открываются лицевые счета для ведения расчетов по подоходному налогу в соответствующих налоговых комитетах по районам, городам и районам в городах по месту нахождения указанных структурных подразделений. </w:t>
      </w:r>
      <w:r>
        <w:br/>
      </w:r>
      <w:r>
        <w:rPr>
          <w:rFonts w:ascii="Times New Roman"/>
          <w:b w:val="false"/>
          <w:i w:val="false"/>
          <w:color w:val="000000"/>
          <w:sz w:val="28"/>
        </w:rPr>
        <w:t xml:space="preserve">
      При отсутствии отдельного баланса и банковского счета за иные обособленные структурные подразделения уплата подоходного налога осуществляется головной организацией общей суммой, приходящейся на обособленные структурные подразделения в соответствующие бюджеты областей, городов Астаны, Алматы. Головной организацией открываются лицевые счета в соответствующих налоговых комитетах по областям, городам Астана, Алматы для ведения расчетов по подоходному налогу за указанные структурные подразделения, находящиеся на территории городов Астаны, Алматы или области."; </w:t>
      </w:r>
      <w:r>
        <w:br/>
      </w:r>
      <w:r>
        <w:rPr>
          <w:rFonts w:ascii="Times New Roman"/>
          <w:b w:val="false"/>
          <w:i w:val="false"/>
          <w:color w:val="000000"/>
          <w:sz w:val="28"/>
        </w:rPr>
        <w:t xml:space="preserve">
      5) дополнить абзацем следующего содержания: </w:t>
      </w:r>
      <w:r>
        <w:br/>
      </w:r>
      <w:r>
        <w:rPr>
          <w:rFonts w:ascii="Times New Roman"/>
          <w:b w:val="false"/>
          <w:i w:val="false"/>
          <w:color w:val="000000"/>
          <w:sz w:val="28"/>
        </w:rPr>
        <w:t xml:space="preserve">
      "По окончании налогового года одновременно с декларацией по подоходному налогу головная организация юридического лица обязана представить в налоговый орган по месту своей регистрации акты сверки структурных подразделений по расчетам с бюджетом по подоходному налогу, подписанные руководителем налогового органа по месту их регистрации и заверенные печатью.". </w:t>
      </w:r>
      <w:r>
        <w:br/>
      </w:r>
      <w:r>
        <w:rPr>
          <w:rFonts w:ascii="Times New Roman"/>
          <w:b w:val="false"/>
          <w:i w:val="false"/>
          <w:color w:val="000000"/>
          <w:sz w:val="28"/>
        </w:rPr>
        <w:t xml:space="preserve">
      26. Справку об удержании сумм налога у источника выплаты приложения 9 к Инструкции N 33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Инструкции Главной налоговой инспекции Министерства финансов Республики Казахстан от 28 июня 1995 года N 33 </w:t>
      </w:r>
      <w:r>
        <w:br/>
      </w:r>
      <w:r>
        <w:rPr>
          <w:rFonts w:ascii="Times New Roman"/>
          <w:b w:val="false"/>
          <w:i w:val="false"/>
          <w:color w:val="000000"/>
          <w:sz w:val="28"/>
        </w:rPr>
        <w:t>
 </w:t>
      </w:r>
      <w:r>
        <w:br/>
      </w:r>
      <w:r>
        <w:rPr>
          <w:rFonts w:ascii="Times New Roman"/>
          <w:b w:val="false"/>
          <w:i w:val="false"/>
          <w:color w:val="000000"/>
          <w:sz w:val="28"/>
        </w:rPr>
        <w:t xml:space="preserve">
РНН_____________________________ Налоговому комитету </w:t>
      </w:r>
      <w:r>
        <w:br/>
      </w:r>
      <w:r>
        <w:rPr>
          <w:rFonts w:ascii="Times New Roman"/>
          <w:b w:val="false"/>
          <w:i w:val="false"/>
          <w:color w:val="000000"/>
          <w:sz w:val="28"/>
        </w:rPr>
        <w:t xml:space="preserve">
                                          по ____________________________ ________________________________ Срок представления ____________ (полное наименование Фактически представлено________ юридического лица) </w:t>
      </w:r>
      <w:r>
        <w:br/>
      </w:r>
      <w:r>
        <w:rPr>
          <w:rFonts w:ascii="Times New Roman"/>
          <w:b w:val="false"/>
          <w:i w:val="false"/>
          <w:color w:val="000000"/>
          <w:sz w:val="28"/>
        </w:rPr>
        <w:t>
</w:t>
      </w:r>
      <w:r>
        <w:rPr>
          <w:rFonts w:ascii="Times New Roman"/>
          <w:b w:val="false"/>
          <w:i w:val="false"/>
          <w:color w:val="000000"/>
          <w:sz w:val="28"/>
        </w:rPr>
        <w:t xml:space="preserve">
Справка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 удержании сумм налога у источника выплаты 
</w:t>
      </w:r>
      <w:r>
        <w:rPr>
          <w:rFonts w:ascii="Times New Roman"/>
          <w:b w:val="false"/>
          <w:i w:val="false"/>
          <w:color w:val="000000"/>
          <w:sz w:val="28"/>
        </w:rPr>
        <w:t xml:space="preserve">
________________________________________________________________________ Вид выплаты ! Сумма ! Ставка налога ! Сумма ! выплаты! ! налога ________________________________________________________________________ I. Нерезидентам из казахстанского источника, не связанным с постоянным учреждением, в том числе: ХХХХ а) дивидендов и процентов 15% б) страховых платежей, выплачиваемых по договорам страхования или перестрахования рисков 5% в) за телекоммуникационные или транспортные услуги в международной связи или перевозках между Республикой Казахстан и другими государствами 5% г) по роялти, доходы от оказания услуг, включая услуги по управлению, консультационные услуги, по аренде и другие (кроме выплат, производимых в виде оплаты труда, облагаемых по ставкам в соответствии со статьей 29) 20% II. Выплаты, являющиеся прямыми или косвенными доходами работников 15% III. Выплаты физическим лицам, облагаются по не являющимся работниками ставкам, пре- хозяйствующего субъекта, дусмотренным не связанные с предпринимательской статьей 29 деятельностью IV. Выплаты физическим лицам, не зарегистрированным в качестве субъектов предпринимательской деятельности Всего: - удержано - перечислено __________________________________________________________________________ Налог перечисляется в бюджет в течение пяти дней после окончания месяца, в котором была произведена выплата. Руководитель предприятия (объединения, организации) _________________________ (подпись) Главный бухгалтер Начальник отдела _________________________ __________________________ (подпись) (подпись) (Специалисты: Склярова И.В., Пучкова О.Я.)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