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cd12" w14:textId="dacc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специализированным учебным организациям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ноября 2010 года № 415. Зарегистрирован в Министерстве юстиции Республики Казахстан 5 января 2011 года № 6727. Утратил силу приказом Министра внутренних дел Республики Казахстан от 29 октября 2015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1996 года "О пожарной безопасности",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специализированным учебным организациям.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его официальное опубликование и размещение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 возникшие с 8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2010 года № 415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специализированным учебным организациям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учебные организации создаются с целью проведения профессиональной переподготовки и повышения квалификации специалистов экспертных организаций по независимой оценке рисков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Специализированными учебными организациями с целью качественной подготовки слушателей создается учебно-методический комплекс, который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специальных курсов обучения специалистов для экспертных организаций в области пожарной безопасности, утвержденную уполномоченным органом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учебно-методические пособия, отражающие содержание программ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учебные классы и кабинеты, оснащенные наглядными пособиями, макетами;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мультимедийные системы и программное обеспечение для определения динамики развития опасных факторов пожара по интегральной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фонд учебной литературы, дидактический материал по специальной подготовке на бумажных и электронных носителях.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