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e38" w14:textId="aa7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Рощинского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Рощинского сельского округа Тайыншинского района Северо-Казахстанкой области от 16 августа 2010 года N 4. Зарегистрировано Управлением юстиции Тайыншинского района Северо-Казахстанкой области 16 сентября 2010 года N 13-11-191.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Рощинского сельского округа Тайыншинского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Рощинского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Рощинского сельского округа от 16 августа 2010 года № 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Рощинского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Димитро</w:t>
      </w:r>
      <w:r>
        <w:rPr>
          <w:rFonts w:ascii="Times New Roman"/>
          <w:b/>
          <w:i w:val="false"/>
          <w:color w:val="000000"/>
          <w:sz w:val="28"/>
        </w:rPr>
        <w:t>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Березовая;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Овражная;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Крайняя;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Макашевка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Шоссейная;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Колхозная;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Дружная;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Гагарина;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Южная;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Рабочая;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Юбилейная;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двенадцатая улица Школьная;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тринадцатая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четырнадцатая улица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пятнадцатая улица Торговая.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КомсомолецГ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Комсомольская;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Центральная;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Парковая;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Молодежная;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Краматоровка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Тараса Шевченко;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Ковыльная;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Колхозная;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Шоссейная.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село Октябрьское: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Торговая;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Колхозная;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село Рощинское: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Чапаева;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Заводская;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улица Почтовая;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Гагарина.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Сарыбай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Озерная;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Орталық.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