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e879" w14:textId="775e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в Осака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февраля 2012 года N 03/02. Зарегистрировано Управлением юстиции Осакаровского района Карагандинской области 17 февраля 2012 года N 8-15-162. Утратило силу постановлением акимата Осакаровского района Карагандинской области от 3 мая 2016 года N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03.05.2016 N 22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4.08.2012 N 29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Осакаровском районе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4.08.2012 N 29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