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1266" w14:textId="16a1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внутренней политики Коксуского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Алматинской области от 13 ноября 2014 года № 376. Зарегистрировано Департаментом юстиции Алматинской области 19 декабря 2014 года № 2963. Утратило силу постановлением акимата Коксуского района Алматинской области от 30 июня 2016 года №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Коксуского района Алматинской области от 30.06.2016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Коксуского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внутренней политики Коксуского района" (далее - Положение)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Садыкову Алию Секергалиевну.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Токпеисов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Коксуского района "Об утверждении Положения государственного учреждения "Отдел внутренней политики Коксуского района" от "13" ноября 2014 года № 376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О Л О Ж Е Н И 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внутренней политики</w:t>
      </w:r>
      <w:r>
        <w:br/>
      </w:r>
      <w:r>
        <w:rPr>
          <w:rFonts w:ascii="Times New Roman"/>
          <w:b/>
          <w:i w:val="false"/>
          <w:color w:val="000000"/>
        </w:rPr>
        <w:t>Коксуского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Коксуского района" является государственным органом Республики Казахстан, осуществляющим руководство в сфере внутренней политики Коксуского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внутренней политики Коксуского района"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внутренней политики Коксуского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внутренней политики Коксуского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внутренней политики Коксуского района"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внутренней политики Коксуского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внутренней политики Коксуского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 Коксуского района"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внутренней политики Коксуского района" утверждается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041200, Республика Казахстан, Алматинская область, Коксуский район, село Балпык би, улица Мырзабекова, №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"Отдел внутренней политики Коксуского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"Отдел внутренней политики Коксуского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внутренней политики Коксуского района"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внутренней политики Коксуского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внутренней политики Коксуского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внутренней политики Коксуского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гоударственного бюджета.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внутренней политики</w:t>
      </w:r>
      <w:r>
        <w:br/>
      </w:r>
      <w:r>
        <w:rPr>
          <w:rFonts w:ascii="Times New Roman"/>
          <w:b/>
          <w:i w:val="false"/>
          <w:color w:val="000000"/>
        </w:rPr>
        <w:t>Коксуского района"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государственное учреждение "Отдел внутренней политики Коксуского района" осуществляет государственную политику и функций государственного управления в сфере внутренней политики в Коксуском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по обеспечению внутриполитической стабильности, единства народа и консолидации общества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разъяснения и пропаганды в районе ежегодных Посланий Президента народу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социологических и политологических исследований, направленных на прогноз общественно-политической ситуации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неправительственными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вовлечение неправительственных организаций в решение социально значимых проблем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деятельности политических партий, общественно-политических движений, религиозных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и рекомендаций по вопросам пропаганды и применения государственных символов Республики Казахстан, формированию стиля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контроля за выполнением актов Президента и Правительства Республики Казахстан, поручений Администрации Президента Республики Казахстан, постановлений, решений и распоряжений акима области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стратегического и политического планирования, координации работы государственных органов по вопросам внутренней политики, разработка единого плана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взаимодействия с политическими партиями, неправительственными организациями, религиозными объединениями, профессиональными союзами;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эффективной реализации государственного социального заказа на выполнение социально значимых проектов, в том числе проведение конкурсных процедур и мониторинг хода реализации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организационно-информационной помощи секретариату Малой Ассамблеи народа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проведение акций, семинаров, круглых столов, совещаний по вопросам пропаганды и применения государственных символов на территорий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идеологическое обеспечение культурно-массовых, общественно-политических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методической помощи по вопросам применения и пропаганды государственных символов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сбора, обработки информации, анализа практики применения и пропаганды государственных символов, разработка рекомендаций по совершенствованию работы в этой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служебной переписки с государственными и иными организациями по вопросам, относящимся к компетенции государственного учреждения "Отдел внутренней политики Коксуского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иных функций,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государственного учреждения "Отдел внутренней политики Коксуского района", создавать временные рабочие группы для разработки соответствующих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иные права, предусмотренные законодательством Республики Казахстан.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</w:t>
      </w:r>
      <w:r>
        <w:br/>
      </w:r>
      <w:r>
        <w:rPr>
          <w:rFonts w:ascii="Times New Roman"/>
          <w:b/>
          <w:i w:val="false"/>
          <w:color w:val="000000"/>
        </w:rPr>
        <w:t>внутренней политики Коксуского района"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"Отдел внутренней политики Коксуского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внутренней политики Коксуского района"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внутренней политики Коксуского района" назначается на должность и освобождается от должности акимом Коксуского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"Отдел внутренней политики Коксуского района" не имеет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"Отдел внутренней политики Коксуского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"Отдел внутренней политики Коксуского района", несет персональную ответственность за выполнением возложенных на государственное учреждение "Отдел внутренней политики Коксуского района" функций и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неприятие мер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распоряжается имуществом государственного учреждения "Отдел внутренней политики Коксуского района" в пределах,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счета в банковских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исполнения всеми работниками государственного учреждения "Отдел внутренней политики Коксуского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интересы государственного учреждения "Отдел внутренней политики Коксуского района" во всех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действующим законодательством принимает на работу, увольняет сотрудников, а также применяет меры поощрения и налагает дисциплинарные взыскания на сотрудников государственного учреждения "Отдел внутренней политики Коксуского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полномочия сотрудников государственного учреждения "Отдел внутренней политики Коксуского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возложенные на него законодательством Республики Казахстан и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внутренней политики Коксуского района"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государственного учреждения "Отдел внутренней политики Коксуского района" возглавляется руководителем государственного учреждения "Отдел внутренней политики Коксуского района", назначаемым на должность и освобождаемым от должности в соответствии с действующим законодательством Республики Казахстан.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внутренней</w:t>
      </w:r>
      <w:r>
        <w:br/>
      </w:r>
      <w:r>
        <w:rPr>
          <w:rFonts w:ascii="Times New Roman"/>
          <w:b/>
          <w:i w:val="false"/>
          <w:color w:val="000000"/>
        </w:rPr>
        <w:t>политики Коксуского района"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внутренней политики Коксуского района"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учреждение "Отдел внутренней политики Коксуского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 "Отдел внутренней политики Коксуского района",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учреждения "Отдел внутренней политики Коксуского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внутренней политики Коксуского района"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"Отдел внутренней политики Коксуского района" осуществляется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ведении государственного учреждения "Отдел внутренней политики Коксуского района" организаций, территориальных органов и государственных учреждений нет.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