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3fe4" w14:textId="3903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жилищной помощи малообеспеченным семьям (гражданам)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20 ноября 2014 года № 250-5/31. Зарегистрировано Департаментом юстиции Павлодарской области 27 ноября 2014 года № 4198. Утратило силу решением маслихата Железинского района Павлодарской области от 7 марта 2017 года № 80/6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07.03.2017 № 80/6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30 декабря 2009 года № 2314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Железинского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Неупокоев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250-5/31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малообеспеченным семьям (гражданам) Железинского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Настоящие Правила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16 апреля 1997 года № 94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строительства и жилищно-коммунального хозяйства от 5 декабря 2011 года № 471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(гражданина), претендующие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определяют размер и порядок оказания жилищной помощи малообеспеченным семьям (гражданам), проживающим в Железинском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уполномоченный орган - государственное учреждение "Отдел занятости и социальных программ Железинского района" (далее - уполномоченный орган), финансируемый за счет средств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зарегистрированным и постоянно проживающим на территории Железинского района,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вышеназванных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Доля предельно-допустимых расходов устанавливается в размере семи процентов от совокупного дохода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Совокупный доход семьи (гражданина), претендующий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Определение размера и нормативов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Определение расчетно-нормативных затрат на содержание жилища и потребление коммунальных услуг производится на основании тарифов за данный вид услуг согласованных поставщиками коммунальных услуг населению района, в установленном порядке с территориальным антимонопольным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Размер жилищной помощи не может превышать суммы фактически начисленной платы за содержание жилища и коммунальные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Оплата содержания жилья и потребления коммунальных услуг сверх установленной нормы, в том числе и по счетчику, производится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Минимальный размер помощи не может быть менее половины величины месячного расчетного показателя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Величина расходов на оплату нормы является суммой следующих величин: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ставка оплаты за содержание жилья за один квадратный метр общей площади, умноженная на норму площади, исходя из количества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ставка оплаты услуг отопления и услуг содержания теплового узла на один квадратный метр общей площади жилья, умноженная на норму площади, исходя из количества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ставка оплаты услуг по вывозу мусора, умноженная на количество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ставка оплаты услуг холодного водоснабжения и канализации, умноженная на количество членов семьи. Оплата услуг по приборам учета холодного водоснабжения производится по фактическому расходу, но не превышающая установленной 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ставка оплаты услуг потребления электроэнергии в размере нормы, умноженная на количество членов семьи (но не превышающая фактического потребления);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услуги связи в части увеличения абонентской платы за телефон, подключенный к районной сети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Социальные нормы площади жилья,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инвалидов первой группы – тридцать квадратных метров от общей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одиноких и одиноко проживающих граждан – тридцать квадратных метров от общей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семьи, состоящие из двух и более человек - из расчета восемнадцать квадратных метров на человека, но не более общей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норма потребления электроэнергии, обеспечиваемая компенсационными мерами, составляет 50 киловатт в месяц на одного человека, но не более 200 киловатт на семью.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Социальная норма расхода газа баллонного на одного человека 4,5 килограмма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Право на получение жилищной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Жилищная помощь назначается физическим лицам, являющимся собственниками или нанимателями (поднанимателями) жилища,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Не имеют права на получение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семьи (один из членов семьи), имеющие в частной собственности более одной единицы жилья (квартиры, дома) или сдающие жилые помещения в наем;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семьи, в которых трудоспособные члены семьи не работают, не учатся по дневной форме обучения, не являются военнослужащими срочной службы, не зарегистрированы в качестве безработных, кроме лиц, осуществляющих уход за инвалидами, признанными нуждающимися в постоянном уходе, лицами старше восьмидесяти лет; лиц, занятых воспитанием ребенка (одного или более) в возрасте до семи лет; беременных женщин; неработающих лиц предпенсионного возраста (за два года до выхода на пенсию); лиц, состоящих на учете в туберкулезном, психоневрологическом, онкологическом диспансерах; инвалидов всех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семьи, в которых безработные, без уважительных причин отказались от предложенного уполномоченным органом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прекратившие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Назначение жилищной помощи производится на текущий квартал с месяца подачи заявления, при этом доходы и расходы семьи учитываются за истекший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назначения жилищной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Для назначения жилищной помощи семья (гражданин) обращается в отдел Железинского района Департамента "Центр обслуживания населения" - филиала НАО "Государственная корпорация "Правительство для граждан" по Павлодарской области и представляет документы, указанные в подпункте 1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15 - в редакции решения маслихата Железинского района Павлодарской области от 30.06.2016 </w:t>
      </w:r>
      <w:r>
        <w:rPr>
          <w:rFonts w:ascii="Times New Roman"/>
          <w:b w:val="false"/>
          <w:i w:val="false"/>
          <w:color w:val="ff0000"/>
          <w:sz w:val="28"/>
        </w:rPr>
        <w:t>№ 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Получатели жилищной помощи в десятидневный срок информируют уполномоченный орган о любых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Выплата жилищной помощи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Выплата жилищной помощи малообеспеченным семьям (гражданам) осуществляется уполномоченным органом через банки второго уровня и производится путем перечисления на лицевые счета получателей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Выплата жилищной помощи гражданам приостанавливается, в случае если получатель назначенную сумму жилищной помощи использует не по целевому назначению и не своевременно вносит платежи на оплату за содержание жилого дома, за коммунальные услуги, услуги связи в части увеличения абонентской платы за телефон, подключенный к сети телекоммуникации, арендной платы за пользование жилищем из государственного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предоставлении заявителем неполных или недостоверных сведений, повлекших за собой незаконное назначение жилищной помощи заявителю и его семье выплата жилищной помощи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Незаконно полученные в виде жилищной помощи суммы подлежат возврату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Финансирование жилищной помощи осуществляется согласно плану финансирования на соответствующий год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