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ea9e8" w14:textId="72ea9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территориии Луганского сельского округа Павлодарского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24 сентября 2014 года № 39/278. Зарегистрировано Департаментом юстиции Павлодарской области 06 октября 2014 года № 4054. Утратило силу решением Павлодарского районного маслихата Павлодарской области от 26 января 2022 года № 20/104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Павлодарского районного маслихата Павлодарской области от 26.01.2022 </w:t>
      </w:r>
      <w:r>
        <w:rPr>
          <w:rFonts w:ascii="Times New Roman"/>
          <w:b w:val="false"/>
          <w:i w:val="false"/>
          <w:color w:val="ff0000"/>
          <w:sz w:val="28"/>
        </w:rPr>
        <w:t>№ 20/104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Луганского сельского округа Павлодарского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Луганского сельского округа Павлодарского района для участия в сходе местного сообщества в количестве 1 (одного) %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возложить на постоянную комиссию районного маслихата по вопросам законности, правопорядка, обращениям граждан.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Темиргалиев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Оралов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(39 очередная сессия, 5 созыв)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2014 года № 39/278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</w:t>
      </w:r>
      <w:r>
        <w:br/>
      </w:r>
      <w:r>
        <w:rPr>
          <w:rFonts w:ascii="Times New Roman"/>
          <w:b/>
          <w:i w:val="false"/>
          <w:color w:val="000000"/>
        </w:rPr>
        <w:t>территории Луганского сельского округа Павлодарского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Луганского сельского округа Павлодарского района (далее – Луганский сельский округ)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 и устанавливают порядок проведения раздельных сходов местного сообщества Луганского сельского округа.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Луганского сельского округа созывается и проводится с целью избрания представителей для участия в сходе местного сообщества.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Луганского сельского округа.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Павлодарского района на проведение схода местного сообщества.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Луганского сельского округа организуется акимом Луганского сельского округа.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соответствующих сел, имеющих право в нем участвовать.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Луганского сельского округа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Луганского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Луганского сельского округа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Павлодарского района.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Луганского сельского округа для участия в сходе местного сообщества определяется на основе принципа равного представительства.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Луганского сельского округа.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