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37b" w14:textId="3156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июля 2015 года № 181. Зарегистрировано Департаментом юстиции Жамбылской области 20 августа 2015 года № 2728. Утратило силу постановлением акимата Жамбылской области от 17 апреля 2019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личного подсобного хозяйства";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>, повышение продуктивности и качества продукции животноводства".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акимата Жамбылской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в области животноводства"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№2211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"Знамя труда" от 19 мая 2014 года № 51 (17924)).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А. Нуралиева.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 181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справок о наличии личного подсобного хозяйства"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наличии личного подсобного хозяйства"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акиматов районов, города Тараз и акиматами поселков, сел, сельских округов (далее – услугодатель) на основании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граждан"" (далее - Государственная корпорация);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 или бумажная.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наличии личного подсобного хозяйства,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уполномоченного представителя по доверенности) документов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5 (пяти) минут принимает, регистрирует и направляет заявление для рассмотрения ответственному исполнителю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10 (десяти) минут готовит справку о наличии личного подсобного хозяйства и направляет руководителю на подпись;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5 (пяти) минут подписывает и направляет справку о наличии личного подсобного хозяйства в канцелярию;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 течение 10 (десяти) минут регистрирует и выдает справку о наличии личного подсобного хозяйства услуполучателю.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принимает, регистрирует и направляет ответственному исполнителю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справку о наличии личного подсобного хозяйства и направляет руководителю на подпись;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справку о наличии личного подсобного хозяйства в канцелярию;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и выдает справку о наличии личного подсобного хозяйства услуполучателю.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5 (пяти) минут принимает, регистрирует и направляет заявление для рассмотрения ответственному исполнителю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10 (десяти) минут готовит справку о наличии личного подсобного хозяйства и направляет руководителю на подпись;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5 (пяти) минут подписывает и направляет справку о наличии личного подсобного хозяйства в канцелярию;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 течение 10 (десяти) минут регистрирует и выдает справку о наличии личного подсобного хозяйства услугополучателю.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 оператор Государственной корпорации: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порядке "электронной" очереди в течение 3 (трех)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 пунктом 9 стандарта, в течение 3 (трех) минут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своей электронной цифровой подписью регистрирует данные услугополучателя на портале, распечатывает электронный вариант справки о наличии личного подсобного хозяйства и выдает услуполучателю;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 в течении 10 (десяти) минут.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сформированном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электронным цифровой подписью уполномоченного лица услугодателя.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и сайте услугодателя (http://zhambyl.gov.kz, http://ush.zhambyl.kz).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7437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2015 года №181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отделы сельского хозяйства акиматов района и города Тараз (далее – Отдел);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услугодателя об отказе по основаниям, указанным в пункте 10-1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обращении через портал, в "Личный кабинет" услугополучателя направляется уведомление в форме электронного документа, подписанного электронной цифровой подписи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направлению повышения продуктивности и качества продукции животноводства: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Отдел в течение 5 (пяти) рабочих дней проверяет заявки на соответствие требованиям;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акимом района, в течение в 2 (двух) рабочих дней представляется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услугодель в течение 3 (трех) рабочих дней рассматривает предоставленный Отделом сводный акт на предмет наличия и полноты всех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возвращает представленные сводные акты по районам в Отдел на доработку;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течение 3 (трех) рабочих дней повторно вносит услугодателю исправленный и дополненный сводный акт, а в случае невозможности возвращает заявку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в течение 2 (двух) рабочих дней составляет сводный акт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причитающихся бюджетных субсидий на счета услугополучателя осуществляется в течение 1 (одного) рабочего дня путем предоставления в территориальное подразделение казначейства счетов к оплате.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течение 2 (двух) рабочих дней проверяет заявки услугополучателя на соответствие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в течение 7 (семи) рабочих дней с момента поступления заявки выезжает в хозяйства для сверки на соответствие критериям и требованиям;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 и требованиям возвращается посредством информационно-аналитической системы услогополучателю;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 и требованиям Отдел направляет заявку посредством информационно-аналитической системы услугодателю;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услугодатель в течение 2 (двух) рабочих дней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не соответствия, заявка возврщается посредством информационно-аналитической системы в Отдел на доработку;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течении 1 (одного) дня вносит в услугодателю доработанный акт посредством информационно-аналитической системы, а при невозможности Отдел возвращает заявку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соответсвия в течение 2 (двух) рабочих дней с момента одобрения заявки формирует сводный акт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причитающихся бюджетных субсидий на счета услугополучателя осуществляется в течение 1 (одного) рабочего дня путем предоставления в территориальное подразделение казначейства счетов к оплате.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заявки и проверка требованиям Стандарта и на полнату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соответствия критериям и требованиям Отдел направляет заявки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 соответствия возвращает заявку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сводного акта по одобренным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в территориальное подразделение казначейства счета к оплате для перечисления причитающихся субсидии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5 (пяти) рабочих дней проверяет заявки на соответствие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утвержденный сводный акт по району в течение в 2 (двух) рабочих дней представляется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услугоделя регистрирует сводные акты в журнал регистрации и в течение 3 (трех) рабочих дней рассматривает предоставленный Отделом сводный акт на предмет наличия и полноты всех данных, в случае соответствия в течение 2 (двух) рабочих дней с учетом приоритетности направлений, а также хронологии поступления сводных актов по районам составляет сводный акт по области с указанием объемов причитающихся субсидий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часа утверждает сводный акт по области с указанием объемов причитающихся субсидий и направляет его отделу бухгалтерского учета для представления в территориальное подразделение казначейства для перечисления причитающихся субсидий на счет заявителя;</w:t>
      </w:r>
    </w:p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в течение 1 (одного) рабочего дня представляет в территориальное подразделение казначейства платежные документы к оплате для перечисления причитающихся субсидий услогополучателю;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3 (трех) рабочих дней направляет Отделу уведомление о результатах рассмотрения для вручения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направлению развития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2 (двух) рабочих дней проверяет заявки услугополучателя на соответствие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заявка возвращается услугополучателю посредством информационно-аналитической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рабочая группа в течение 7 (семи) рабочих дней с момента поступления заявки выезжает в хозяйства для сверки на соответствие критериям 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критериям и требованиям возвращается посредством информационно-аналитической системы услогополучателю;</w:t>
      </w:r>
    </w:p>
    <w:bookmarkStart w:name="z1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критериям и требованиям Отдел направляет заявку посредством информационно-аналитической системы услугодателю;</w:t>
      </w:r>
    </w:p>
    <w:bookmarkEnd w:id="91"/>
    <w:bookmarkStart w:name="z1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2 (двух) рабочих дней проверяет на полноту указываемых данных и в случае соответствия направляет услугополучателю уведомление об одобрении заявки посредством информационно-аналитической системы;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течение 2 (двух) рабочих дней с момента одобрения заявки с учетом приоритетности направлений, а также хронологии поступления заявок формирует сводный акт по области и направляет руководителю услугодателя;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часа утверждает сводный акт по области с указанием объемов причитающихся субсидий и направляет его отделу бухгалтерского учета для представления в территориальное подразделение казначейства для перечисления причитающихся субсидий на счет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бухгалтерского учета услугодателя в течение 2 (двух) рабочих дней представляет в территориальное подразделение казначейства платежные документы к оплате для перечисления причитающихся субсидий услогополучателю;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5 (пяти) минут принимает заявку на получение субсидии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стандарта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и услугодателя (http://zhambyl.gov.kz, http://ush.zhambyl.kz).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(По направлению повышения продуктивности и качества продукции животноводства)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(По направлению развития племенного животноводства)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государственной услуги через портал </w:t>
      </w:r>
    </w:p>
    <w:bookmarkStart w:name="z1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5"/>
    <w:bookmarkStart w:name="z1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