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74f6" w14:textId="7ef7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 № 5 в селе Жамбыл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сельского округа Кордайского района Жамбылской области от 6 апреля 2015 года № 26. Зарегистрировано Департаментом юстиции Жамбылской области 29 апреля 2015 года № 2631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 и с учетом мнения населения соответствующей территории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Присвоить новой улице № 5 наименование "Бірлік" в селе Жамбыл Жамбылского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решение акима Жамбылского сельского округа от 13 января 2015 года № 7 "О присвоении наименования № 6 новой улице в селе Жамбыл".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заместителя акима Жамбылского сельского округа Е. Жексембекова.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Темир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