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77cf" w14:textId="d677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Аркалыка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 Костанайской области от 16 сентября 2015 года № 265. Зарегистрировано Департаментом юстиции Костанайской области 14 октября 2015 года № 5935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за счет местных бюджетных средств социальную помощь в размере 5 месячных расчетных показателей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Аркалыка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сентября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