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ce66" w14:textId="2f2c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Орликовского сельского округа Индерского района Атырауской области от 30 декабря 2015 года № 23. Зарегистрировано Департаментом юстиции Атырауской области 21 января 2016 года № 3449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Казахстан", заключением Атырауской областной ономастической комиссии от 11 декабря 2015 года аким Орликовского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Улице № 16 привоить имя Кенесары 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