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126a" w14:textId="5dc1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Сырдарьинского района от 29 марта 2017 года №80 "Об определении сроков предоставления заявки на получение субсидий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16 октября 2017 года № 239. Зарегистрировано Департаментом юстиции Кызылординской области 30 октября 2017 года № 6007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Сырдарьинского района от 29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 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сроков предоставления заявки на получение субсидий на 2017 год" (зарегистрировано в Реестре государственной регистрации нормативных правовых актов за №5808, опубликовано 03 мая 2017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коммунального государственного учреждения "Аппарат акима Сырдарьинского района".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