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8eae" w14:textId="7718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19 марта 2014 года № 221 "Об утверждении Регламента Мендыкаринского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24 августа 2017 года № 134. Зарегистрировано Департаментом юстиции Костанайской области 8 сентября 2017 года № 7196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марта 2014 года № 221 "Об утверждении Регламента Мендыкаринского районного маслихата" (зарегистрировано в Реестре государственной регистрации нормативных правовых актов за № 4594, опубликовано 24 апреля 2014 года в районной газете "Меңдіқара үні").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